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B9B" w:rsidRDefault="00E40B9B" w:rsidP="00E40B9B">
      <w:pPr>
        <w:shd w:val="clear" w:color="auto" w:fill="FFFFFF"/>
        <w:ind w:left="4536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Приложение</w:t>
      </w:r>
    </w:p>
    <w:p w:rsidR="00E40B9B" w:rsidRDefault="00E40B9B" w:rsidP="00E40B9B">
      <w:pPr>
        <w:shd w:val="clear" w:color="auto" w:fill="FFFFFF"/>
        <w:ind w:left="4536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к распоряжению Правительства</w:t>
      </w:r>
    </w:p>
    <w:p w:rsidR="00E40B9B" w:rsidRDefault="00E40B9B" w:rsidP="00E40B9B">
      <w:pPr>
        <w:shd w:val="clear" w:color="auto" w:fill="FFFFFF"/>
        <w:ind w:left="4536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Луганской Народной Республики</w:t>
      </w:r>
    </w:p>
    <w:p w:rsidR="00E40B9B" w:rsidRPr="00062556" w:rsidRDefault="00811F91" w:rsidP="00E40B9B">
      <w:pPr>
        <w:shd w:val="clear" w:color="auto" w:fill="FFFFFF"/>
        <w:ind w:left="4536"/>
        <w:textAlignment w:val="baseline"/>
        <w:outlineLvl w:val="1"/>
        <w:rPr>
          <w:rFonts w:eastAsia="Times New Roman" w:cs="Times New Roman"/>
          <w:b/>
          <w:spacing w:val="2"/>
          <w:szCs w:val="28"/>
          <w:lang w:val="en-US"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от «20» августа</w:t>
      </w:r>
      <w:r w:rsidR="008A2316">
        <w:rPr>
          <w:rFonts w:eastAsia="Times New Roman" w:cs="Times New Roman"/>
          <w:spacing w:val="2"/>
          <w:szCs w:val="28"/>
          <w:lang w:eastAsia="ru-RU"/>
        </w:rPr>
        <w:t xml:space="preserve"> 2019 года</w:t>
      </w:r>
      <w:r>
        <w:rPr>
          <w:rFonts w:eastAsia="Times New Roman" w:cs="Times New Roman"/>
          <w:spacing w:val="2"/>
          <w:szCs w:val="28"/>
          <w:lang w:eastAsia="ru-RU"/>
        </w:rPr>
        <w:t xml:space="preserve"> № </w:t>
      </w:r>
      <w:r w:rsidR="00062556" w:rsidRPr="00062556">
        <w:rPr>
          <w:rFonts w:eastAsia="Times New Roman" w:cs="Times New Roman"/>
          <w:spacing w:val="2"/>
          <w:szCs w:val="28"/>
          <w:lang w:eastAsia="ru-RU"/>
        </w:rPr>
        <w:t>7</w:t>
      </w:r>
      <w:r w:rsidR="00062556">
        <w:rPr>
          <w:rFonts w:eastAsia="Times New Roman" w:cs="Times New Roman"/>
          <w:spacing w:val="2"/>
          <w:szCs w:val="28"/>
          <w:lang w:val="en-US" w:eastAsia="ru-RU"/>
        </w:rPr>
        <w:t>93-p/19</w:t>
      </w:r>
      <w:bookmarkStart w:id="0" w:name="_GoBack"/>
      <w:bookmarkEnd w:id="0"/>
    </w:p>
    <w:p w:rsidR="00E40B9B" w:rsidRDefault="00E40B9B" w:rsidP="00E40B9B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b/>
          <w:spacing w:val="2"/>
          <w:szCs w:val="28"/>
          <w:lang w:eastAsia="ru-RU"/>
        </w:rPr>
      </w:pPr>
    </w:p>
    <w:p w:rsidR="00E40B9B" w:rsidRPr="00B3461E" w:rsidRDefault="00E40B9B" w:rsidP="00E40B9B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b/>
          <w:spacing w:val="2"/>
          <w:szCs w:val="28"/>
          <w:lang w:eastAsia="ru-RU"/>
        </w:rPr>
      </w:pPr>
    </w:p>
    <w:p w:rsidR="00E40B9B" w:rsidRPr="00B3461E" w:rsidRDefault="00E40B9B" w:rsidP="00E40B9B">
      <w:pPr>
        <w:shd w:val="clear" w:color="auto" w:fill="FFFFFF"/>
        <w:spacing w:line="276" w:lineRule="auto"/>
        <w:jc w:val="center"/>
        <w:textAlignment w:val="baseline"/>
        <w:outlineLvl w:val="1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СОГЛАШЕНИЕ </w:t>
      </w:r>
    </w:p>
    <w:p w:rsidR="00E40B9B" w:rsidRPr="00B3461E" w:rsidRDefault="00E40B9B" w:rsidP="00E40B9B">
      <w:pPr>
        <w:shd w:val="clear" w:color="auto" w:fill="FFFFFF"/>
        <w:spacing w:line="276" w:lineRule="auto"/>
        <w:jc w:val="center"/>
        <w:textAlignment w:val="baseline"/>
        <w:outlineLvl w:val="1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между Правительством</w:t>
      </w:r>
      <w:r w:rsidRPr="00B3461E">
        <w:rPr>
          <w:rStyle w:val="70pt"/>
          <w:rFonts w:eastAsia="Calibri"/>
          <w:color w:val="auto"/>
          <w:sz w:val="28"/>
          <w:szCs w:val="28"/>
        </w:rPr>
        <w:t xml:space="preserve"> Республики Южная Осетия и </w:t>
      </w:r>
      <w:r>
        <w:rPr>
          <w:rStyle w:val="70pt"/>
          <w:rFonts w:eastAsia="Calibri"/>
          <w:color w:val="auto"/>
          <w:sz w:val="28"/>
          <w:szCs w:val="28"/>
        </w:rPr>
        <w:t>Правительством</w:t>
      </w:r>
      <w:r w:rsidRPr="00B3461E">
        <w:rPr>
          <w:rStyle w:val="70pt"/>
          <w:rFonts w:eastAsia="Calibri"/>
          <w:color w:val="auto"/>
          <w:sz w:val="28"/>
          <w:szCs w:val="28"/>
        </w:rPr>
        <w:t xml:space="preserve"> Луганской Народной Республики </w:t>
      </w:r>
      <w:r w:rsidRPr="00B3461E">
        <w:rPr>
          <w:rFonts w:eastAsia="Times New Roman" w:cs="Times New Roman"/>
          <w:b/>
          <w:spacing w:val="2"/>
          <w:szCs w:val="28"/>
          <w:lang w:eastAsia="ru-RU"/>
        </w:rPr>
        <w:t>о сотрудничестве в области предупреждения и ликвидации чрезвычайных ситуаций</w:t>
      </w:r>
    </w:p>
    <w:p w:rsidR="00E40B9B" w:rsidRPr="00B3461E" w:rsidRDefault="00E40B9B" w:rsidP="00E40B9B">
      <w:pPr>
        <w:shd w:val="clear" w:color="auto" w:fill="FFFFFF"/>
        <w:jc w:val="center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E40B9B" w:rsidRPr="00B3461E" w:rsidRDefault="00E40B9B" w:rsidP="00E40B9B">
      <w:pPr>
        <w:shd w:val="clear" w:color="auto" w:fill="FFFFFF"/>
        <w:jc w:val="center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E40B9B" w:rsidRPr="00B3461E" w:rsidRDefault="00E40B9B" w:rsidP="00E40B9B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Правительство</w:t>
      </w:r>
      <w:r w:rsidRPr="00B3461E">
        <w:rPr>
          <w:rStyle w:val="70pt"/>
          <w:rFonts w:eastAsia="Calibri"/>
          <w:b w:val="0"/>
          <w:color w:val="auto"/>
          <w:sz w:val="28"/>
          <w:szCs w:val="28"/>
        </w:rPr>
        <w:t xml:space="preserve"> Республики Южная Осетия и </w:t>
      </w:r>
      <w:r>
        <w:rPr>
          <w:rStyle w:val="70pt"/>
          <w:rFonts w:eastAsia="Calibri"/>
          <w:b w:val="0"/>
          <w:color w:val="auto"/>
          <w:sz w:val="28"/>
          <w:szCs w:val="28"/>
        </w:rPr>
        <w:t>Правительство</w:t>
      </w:r>
      <w:r w:rsidRPr="00B3461E">
        <w:rPr>
          <w:rStyle w:val="70pt"/>
          <w:rFonts w:eastAsia="Calibri"/>
          <w:b w:val="0"/>
          <w:color w:val="auto"/>
          <w:sz w:val="28"/>
          <w:szCs w:val="28"/>
        </w:rPr>
        <w:t xml:space="preserve"> Луганской Народной Республики</w:t>
      </w:r>
      <w:r w:rsidRPr="00B3461E">
        <w:rPr>
          <w:rFonts w:eastAsia="Times New Roman" w:cs="Times New Roman"/>
          <w:spacing w:val="2"/>
          <w:szCs w:val="28"/>
          <w:lang w:eastAsia="ru-RU"/>
        </w:rPr>
        <w:t>, далее именуемые Сторонами,</w:t>
      </w:r>
    </w:p>
    <w:p w:rsidR="00034FFD" w:rsidRPr="00A7468B" w:rsidRDefault="00034FFD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основываясь </w:t>
      </w:r>
      <w:r w:rsidRPr="00A7468B">
        <w:rPr>
          <w:rFonts w:eastAsia="Times New Roman" w:cs="Times New Roman"/>
          <w:spacing w:val="2"/>
          <w:szCs w:val="28"/>
          <w:lang w:eastAsia="ru-RU"/>
        </w:rPr>
        <w:t xml:space="preserve">на Договоре </w:t>
      </w:r>
      <w:r w:rsidRPr="00A7468B">
        <w:rPr>
          <w:szCs w:val="28"/>
        </w:rPr>
        <w:t xml:space="preserve">о дружбе, сотрудничестве и взаимной помощи между Республикой Южная Осетия и </w:t>
      </w:r>
      <w:r w:rsidR="00E302B0" w:rsidRPr="00A7468B">
        <w:rPr>
          <w:szCs w:val="28"/>
        </w:rPr>
        <w:t>Луганской</w:t>
      </w:r>
      <w:r w:rsidRPr="00A7468B">
        <w:rPr>
          <w:szCs w:val="28"/>
        </w:rPr>
        <w:t xml:space="preserve"> Народной Республикой от </w:t>
      </w:r>
      <w:r w:rsidR="00A7468B" w:rsidRPr="00A7468B">
        <w:rPr>
          <w:szCs w:val="28"/>
        </w:rPr>
        <w:t>19 декабря 201</w:t>
      </w:r>
      <w:r w:rsidR="005D7195" w:rsidRPr="00152E09">
        <w:rPr>
          <w:szCs w:val="28"/>
        </w:rPr>
        <w:t>8</w:t>
      </w:r>
      <w:r w:rsidR="00A7468B" w:rsidRPr="00A7468B">
        <w:rPr>
          <w:szCs w:val="28"/>
        </w:rPr>
        <w:t xml:space="preserve"> года</w:t>
      </w:r>
      <w:r w:rsidRPr="00A7468B">
        <w:rPr>
          <w:szCs w:val="28"/>
        </w:rPr>
        <w:t>,</w:t>
      </w:r>
    </w:p>
    <w:p w:rsidR="008311C5" w:rsidRPr="00B3461E" w:rsidRDefault="00034FFD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A7468B">
        <w:rPr>
          <w:rFonts w:eastAsia="Times New Roman" w:cs="Times New Roman"/>
          <w:spacing w:val="2"/>
          <w:szCs w:val="28"/>
          <w:lang w:eastAsia="ru-RU"/>
        </w:rPr>
        <w:t>признавая</w:t>
      </w:r>
      <w:r w:rsidR="005979BB" w:rsidRPr="00A7468B">
        <w:rPr>
          <w:rFonts w:eastAsia="Times New Roman" w:cs="Times New Roman"/>
          <w:spacing w:val="2"/>
          <w:szCs w:val="28"/>
          <w:lang w:eastAsia="ru-RU"/>
        </w:rPr>
        <w:t>,</w:t>
      </w:r>
      <w:r w:rsidRPr="00A7468B">
        <w:rPr>
          <w:rFonts w:eastAsia="Times New Roman" w:cs="Times New Roman"/>
          <w:spacing w:val="2"/>
          <w:szCs w:val="28"/>
          <w:lang w:eastAsia="ru-RU"/>
        </w:rPr>
        <w:t xml:space="preserve"> что сотрудничество в области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предупреждения и ликвидации чрезвычайных ситуаций будет содействовать благо</w:t>
      </w:r>
      <w:r w:rsidR="00D57500" w:rsidRPr="00B3461E">
        <w:rPr>
          <w:rFonts w:eastAsia="Times New Roman" w:cs="Times New Roman"/>
          <w:spacing w:val="2"/>
          <w:szCs w:val="28"/>
          <w:lang w:eastAsia="ru-RU"/>
        </w:rPr>
        <w:t>получ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ию и безопасности </w:t>
      </w:r>
      <w:r w:rsidR="00C719C9">
        <w:rPr>
          <w:rFonts w:eastAsia="Times New Roman" w:cs="Times New Roman"/>
          <w:spacing w:val="2"/>
          <w:szCs w:val="28"/>
          <w:lang w:eastAsia="ru-RU"/>
        </w:rPr>
        <w:t>обоих государств,</w:t>
      </w:r>
    </w:p>
    <w:p w:rsidR="00034FFD" w:rsidRPr="00B3461E" w:rsidRDefault="00034FFD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сознавая опасность, которую несут для обои</w:t>
      </w:r>
      <w:r w:rsidR="004F4EDC" w:rsidRPr="00B3461E">
        <w:rPr>
          <w:rFonts w:eastAsia="Times New Roman" w:cs="Times New Roman"/>
          <w:spacing w:val="2"/>
          <w:szCs w:val="28"/>
          <w:lang w:eastAsia="ru-RU"/>
        </w:rPr>
        <w:t>х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государств чрезвычайные ситуации,</w:t>
      </w:r>
    </w:p>
    <w:p w:rsidR="004F4EDC" w:rsidRPr="00B3461E" w:rsidRDefault="004F4EDC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учитывая, что обмен научно-технической информацией в области предупреждения и ликвидации чрезвычайных ситуаций представляет взаимный интерес,</w:t>
      </w:r>
    </w:p>
    <w:p w:rsidR="008311C5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при</w:t>
      </w:r>
      <w:r w:rsidR="00034FFD" w:rsidRPr="00B3461E">
        <w:rPr>
          <w:rFonts w:eastAsia="Times New Roman" w:cs="Times New Roman"/>
          <w:spacing w:val="2"/>
          <w:szCs w:val="28"/>
          <w:lang w:eastAsia="ru-RU"/>
        </w:rPr>
        <w:t>нимая во внимание возможность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возникновения чрезвычайных ситуаций природного и техногенного характера, которые не могут быть ликвидированы силами </w:t>
      </w:r>
      <w:r w:rsidR="00034FFD" w:rsidRPr="00B3461E">
        <w:rPr>
          <w:rFonts w:eastAsia="Times New Roman" w:cs="Times New Roman"/>
          <w:spacing w:val="2"/>
          <w:szCs w:val="28"/>
          <w:lang w:eastAsia="ru-RU"/>
        </w:rPr>
        <w:t xml:space="preserve">и средствами </w:t>
      </w:r>
      <w:r w:rsidRPr="00B3461E">
        <w:rPr>
          <w:rFonts w:eastAsia="Times New Roman" w:cs="Times New Roman"/>
          <w:spacing w:val="2"/>
          <w:szCs w:val="28"/>
          <w:lang w:eastAsia="ru-RU"/>
        </w:rPr>
        <w:t>одной из Сторон</w:t>
      </w:r>
      <w:r w:rsidR="00034FFD" w:rsidRPr="00B3461E">
        <w:rPr>
          <w:rFonts w:eastAsia="Times New Roman" w:cs="Times New Roman"/>
          <w:spacing w:val="2"/>
          <w:szCs w:val="28"/>
          <w:lang w:eastAsia="ru-RU"/>
        </w:rPr>
        <w:t>,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и </w:t>
      </w:r>
      <w:r w:rsidR="00034FFD" w:rsidRPr="00B3461E">
        <w:rPr>
          <w:rFonts w:eastAsia="Times New Roman" w:cs="Times New Roman"/>
          <w:spacing w:val="2"/>
          <w:szCs w:val="28"/>
          <w:lang w:eastAsia="ru-RU"/>
        </w:rPr>
        <w:t>потребность</w:t>
      </w:r>
      <w:r w:rsidR="00E302B0" w:rsidRPr="00B3461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8A2316">
        <w:rPr>
          <w:rFonts w:eastAsia="Times New Roman" w:cs="Times New Roman"/>
          <w:spacing w:val="2"/>
          <w:szCs w:val="28"/>
          <w:lang w:eastAsia="ru-RU"/>
        </w:rPr>
        <w:t xml:space="preserve">              </w:t>
      </w:r>
      <w:r w:rsidR="00034FFD" w:rsidRPr="00B3461E">
        <w:rPr>
          <w:rFonts w:eastAsia="Times New Roman" w:cs="Times New Roman"/>
          <w:spacing w:val="2"/>
          <w:szCs w:val="28"/>
          <w:lang w:eastAsia="ru-RU"/>
        </w:rPr>
        <w:t xml:space="preserve">в </w:t>
      </w:r>
      <w:r w:rsidRPr="00B3461E">
        <w:rPr>
          <w:rFonts w:eastAsia="Times New Roman" w:cs="Times New Roman"/>
          <w:spacing w:val="2"/>
          <w:szCs w:val="28"/>
          <w:lang w:eastAsia="ru-RU"/>
        </w:rPr>
        <w:t>с</w:t>
      </w:r>
      <w:r w:rsidR="00034FFD" w:rsidRPr="00B3461E">
        <w:rPr>
          <w:rFonts w:eastAsia="Times New Roman" w:cs="Times New Roman"/>
          <w:spacing w:val="2"/>
          <w:szCs w:val="28"/>
          <w:lang w:eastAsia="ru-RU"/>
        </w:rPr>
        <w:t>координированных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действи</w:t>
      </w:r>
      <w:r w:rsidR="00034FFD" w:rsidRPr="00B3461E">
        <w:rPr>
          <w:rFonts w:eastAsia="Times New Roman" w:cs="Times New Roman"/>
          <w:spacing w:val="2"/>
          <w:szCs w:val="28"/>
          <w:lang w:eastAsia="ru-RU"/>
        </w:rPr>
        <w:t>ях</w:t>
      </w:r>
      <w:r w:rsidR="00E302B0" w:rsidRPr="00B3461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034FFD" w:rsidRPr="00B3461E">
        <w:rPr>
          <w:rFonts w:eastAsia="Times New Roman" w:cs="Times New Roman"/>
          <w:spacing w:val="2"/>
          <w:szCs w:val="28"/>
          <w:lang w:eastAsia="ru-RU"/>
        </w:rPr>
        <w:t xml:space="preserve">обоих </w:t>
      </w:r>
      <w:r w:rsidRPr="00B3461E">
        <w:rPr>
          <w:rFonts w:eastAsia="Times New Roman" w:cs="Times New Roman"/>
          <w:spacing w:val="2"/>
          <w:szCs w:val="28"/>
          <w:lang w:eastAsia="ru-RU"/>
        </w:rPr>
        <w:t>госуда</w:t>
      </w:r>
      <w:proofErr w:type="gramStart"/>
      <w:r w:rsidRPr="00B3461E">
        <w:rPr>
          <w:rFonts w:eastAsia="Times New Roman" w:cs="Times New Roman"/>
          <w:spacing w:val="2"/>
          <w:szCs w:val="28"/>
          <w:lang w:eastAsia="ru-RU"/>
        </w:rPr>
        <w:t xml:space="preserve">рств </w:t>
      </w:r>
      <w:r w:rsidR="00034FFD" w:rsidRPr="00B3461E">
        <w:rPr>
          <w:rFonts w:eastAsia="Times New Roman" w:cs="Times New Roman"/>
          <w:spacing w:val="2"/>
          <w:szCs w:val="28"/>
          <w:lang w:eastAsia="ru-RU"/>
        </w:rPr>
        <w:t>с ц</w:t>
      </w:r>
      <w:proofErr w:type="gramEnd"/>
      <w:r w:rsidR="00034FFD" w:rsidRPr="00B3461E">
        <w:rPr>
          <w:rFonts w:eastAsia="Times New Roman" w:cs="Times New Roman"/>
          <w:spacing w:val="2"/>
          <w:szCs w:val="28"/>
          <w:lang w:eastAsia="ru-RU"/>
        </w:rPr>
        <w:t>елью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их предупреждении и ликвидации,</w:t>
      </w:r>
    </w:p>
    <w:p w:rsidR="008311C5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согласились о нижеследующем:</w:t>
      </w:r>
    </w:p>
    <w:p w:rsidR="00586086" w:rsidRPr="00B3461E" w:rsidRDefault="00586086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4F4EDC" w:rsidRPr="00B3461E" w:rsidRDefault="005979B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Статья 1</w:t>
      </w:r>
    </w:p>
    <w:p w:rsidR="005979BB" w:rsidRPr="00B3461E" w:rsidRDefault="005979B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Определени</w:t>
      </w:r>
      <w:r w:rsidR="00D57500" w:rsidRPr="00B3461E">
        <w:rPr>
          <w:rFonts w:eastAsia="Times New Roman" w:cs="Times New Roman"/>
          <w:b/>
          <w:spacing w:val="2"/>
          <w:szCs w:val="28"/>
          <w:lang w:eastAsia="ru-RU"/>
        </w:rPr>
        <w:t>я</w:t>
      </w:r>
    </w:p>
    <w:p w:rsidR="00901840" w:rsidRPr="00B3461E" w:rsidRDefault="00901840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8311C5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Понятия, используемые в настоящем Соглашении, имеют следующие значения:</w:t>
      </w:r>
    </w:p>
    <w:p w:rsidR="004F4EDC" w:rsidRPr="00B3461E" w:rsidRDefault="004F4EDC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компетентный орган </w:t>
      </w:r>
      <w:r w:rsidR="00104778" w:rsidRPr="00B3461E">
        <w:rPr>
          <w:rFonts w:eastAsia="Times New Roman" w:cs="Times New Roman"/>
          <w:spacing w:val="2"/>
          <w:szCs w:val="28"/>
          <w:lang w:eastAsia="ru-RU"/>
        </w:rPr>
        <w:t xml:space="preserve">–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орган, назначаемый каждой из Сторон </w:t>
      </w:r>
      <w:r w:rsidR="008A2316">
        <w:rPr>
          <w:rFonts w:eastAsia="Times New Roman" w:cs="Times New Roman"/>
          <w:spacing w:val="2"/>
          <w:szCs w:val="28"/>
          <w:lang w:eastAsia="ru-RU"/>
        </w:rPr>
        <w:t xml:space="preserve">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для руководства и координации работ, связанных с реализацией настоящего Соглашения;</w:t>
      </w:r>
    </w:p>
    <w:p w:rsidR="004F4EDC" w:rsidRPr="00B3461E" w:rsidRDefault="004F4EDC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lastRenderedPageBreak/>
        <w:t xml:space="preserve">запрашивающая Сторона </w:t>
      </w:r>
      <w:r w:rsidR="00104778" w:rsidRPr="00B3461E">
        <w:rPr>
          <w:rFonts w:eastAsia="Times New Roman" w:cs="Times New Roman"/>
          <w:spacing w:val="2"/>
          <w:szCs w:val="28"/>
          <w:lang w:eastAsia="ru-RU"/>
        </w:rPr>
        <w:t xml:space="preserve">–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Сторона, обращающаяся к другой Стороне </w:t>
      </w:r>
      <w:r w:rsidR="008A2316">
        <w:rPr>
          <w:rFonts w:eastAsia="Times New Roman" w:cs="Times New Roman"/>
          <w:spacing w:val="2"/>
          <w:szCs w:val="28"/>
          <w:lang w:eastAsia="ru-RU"/>
        </w:rPr>
        <w:t xml:space="preserve">  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с просьбой о направлении групп по оказанию помощи, оснащения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и материалов обеспечения; </w:t>
      </w:r>
    </w:p>
    <w:p w:rsidR="004F4EDC" w:rsidRPr="00B3461E" w:rsidRDefault="004F4EDC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предоставляющая Сторона </w:t>
      </w:r>
      <w:r w:rsidR="00104778" w:rsidRPr="00B3461E">
        <w:rPr>
          <w:rFonts w:eastAsia="Times New Roman" w:cs="Times New Roman"/>
          <w:spacing w:val="2"/>
          <w:szCs w:val="28"/>
          <w:lang w:eastAsia="ru-RU"/>
        </w:rPr>
        <w:t xml:space="preserve">– </w:t>
      </w:r>
      <w:r w:rsidRPr="00B3461E">
        <w:rPr>
          <w:rFonts w:eastAsia="Times New Roman" w:cs="Times New Roman"/>
          <w:spacing w:val="2"/>
          <w:szCs w:val="28"/>
          <w:lang w:eastAsia="ru-RU"/>
        </w:rPr>
        <w:t>Сторона, которая удовлетворяет просьбу запрашивающей Стороны о направлении групп по оказанию помощи, оснащения и материалов обеспечения;</w:t>
      </w:r>
    </w:p>
    <w:p w:rsidR="004F4EDC" w:rsidRPr="00B3461E" w:rsidRDefault="004F4EDC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группа по оказанию помощи </w:t>
      </w:r>
      <w:r w:rsidR="00104778" w:rsidRPr="00B3461E">
        <w:rPr>
          <w:rFonts w:eastAsia="Times New Roman" w:cs="Times New Roman"/>
          <w:spacing w:val="2"/>
          <w:szCs w:val="28"/>
          <w:lang w:eastAsia="ru-RU"/>
        </w:rPr>
        <w:t xml:space="preserve">– </w:t>
      </w:r>
      <w:r w:rsidRPr="00B3461E">
        <w:rPr>
          <w:rFonts w:eastAsia="Times New Roman" w:cs="Times New Roman"/>
          <w:spacing w:val="2"/>
          <w:szCs w:val="28"/>
          <w:lang w:eastAsia="ru-RU"/>
        </w:rPr>
        <w:t>организованная группа специалистов (экспертов) предоставляющей Стороны, предназначенная для оказания помощи и обеспеченная необходимым оснащением;</w:t>
      </w:r>
    </w:p>
    <w:p w:rsidR="008311C5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proofErr w:type="gramStart"/>
      <w:r w:rsidRPr="00B3461E">
        <w:rPr>
          <w:rFonts w:eastAsia="Times New Roman" w:cs="Times New Roman"/>
          <w:spacing w:val="2"/>
          <w:szCs w:val="28"/>
          <w:lang w:eastAsia="ru-RU"/>
        </w:rPr>
        <w:t xml:space="preserve">чрезвычайная ситуация </w:t>
      </w:r>
      <w:r w:rsidR="00104778" w:rsidRPr="00B3461E">
        <w:rPr>
          <w:rFonts w:eastAsia="Times New Roman" w:cs="Times New Roman"/>
          <w:spacing w:val="2"/>
          <w:szCs w:val="28"/>
          <w:lang w:eastAsia="ru-RU"/>
        </w:rPr>
        <w:t xml:space="preserve">– </w:t>
      </w:r>
      <w:r w:rsidR="001D5EE5" w:rsidRPr="00B3461E">
        <w:rPr>
          <w:rFonts w:eastAsia="Times New Roman" w:cs="Times New Roman"/>
          <w:spacing w:val="2"/>
          <w:szCs w:val="28"/>
          <w:lang w:eastAsia="ru-RU"/>
        </w:rPr>
        <w:t xml:space="preserve">обстановка на определенной территории, </w:t>
      </w:r>
      <w:r w:rsidR="001D5EE5" w:rsidRPr="00E40B9B">
        <w:rPr>
          <w:rFonts w:eastAsia="Times New Roman" w:cs="Times New Roman"/>
          <w:spacing w:val="2"/>
          <w:szCs w:val="28"/>
          <w:lang w:eastAsia="ru-RU"/>
        </w:rPr>
        <w:t xml:space="preserve">предприятии, </w:t>
      </w:r>
      <w:r w:rsidR="009216B8" w:rsidRPr="00E40B9B">
        <w:rPr>
          <w:rFonts w:eastAsia="Times New Roman" w:cs="Times New Roman"/>
          <w:spacing w:val="2"/>
          <w:szCs w:val="28"/>
          <w:lang w:eastAsia="ru-RU"/>
        </w:rPr>
        <w:t xml:space="preserve">в </w:t>
      </w:r>
      <w:r w:rsidR="001D5EE5" w:rsidRPr="00E40B9B">
        <w:rPr>
          <w:rFonts w:eastAsia="Times New Roman" w:cs="Times New Roman"/>
          <w:spacing w:val="2"/>
          <w:szCs w:val="28"/>
          <w:lang w:eastAsia="ru-RU"/>
        </w:rPr>
        <w:t xml:space="preserve">учреждении, организации или на водном объекте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</w:t>
      </w:r>
      <w:r w:rsidR="001D5EE5" w:rsidRPr="00E40B9B">
        <w:rPr>
          <w:rFonts w:eastAsia="Times New Roman" w:cs="Times New Roman"/>
          <w:spacing w:val="2"/>
          <w:szCs w:val="28"/>
          <w:lang w:eastAsia="ru-RU"/>
        </w:rPr>
        <w:t>(далее – объекты и</w:t>
      </w:r>
      <w:r w:rsidR="008A2316">
        <w:rPr>
          <w:rFonts w:eastAsia="Times New Roman" w:cs="Times New Roman"/>
          <w:spacing w:val="2"/>
          <w:szCs w:val="28"/>
          <w:lang w:eastAsia="ru-RU"/>
        </w:rPr>
        <w:t>/</w:t>
      </w:r>
      <w:r w:rsidR="001D5EE5" w:rsidRPr="00E40B9B">
        <w:rPr>
          <w:rFonts w:eastAsia="Times New Roman" w:cs="Times New Roman"/>
          <w:spacing w:val="2"/>
          <w:szCs w:val="28"/>
          <w:lang w:eastAsia="ru-RU"/>
        </w:rPr>
        <w:t>или отдельные территории)</w:t>
      </w:r>
      <w:r w:rsidR="001D5EE5" w:rsidRPr="0091666C">
        <w:rPr>
          <w:rFonts w:eastAsia="Times New Roman" w:cs="Times New Roman"/>
          <w:b/>
          <w:spacing w:val="2"/>
          <w:szCs w:val="28"/>
          <w:lang w:eastAsia="ru-RU"/>
        </w:rPr>
        <w:t>,</w:t>
      </w:r>
      <w:r w:rsidR="001D5EE5" w:rsidRPr="00B3461E">
        <w:rPr>
          <w:rFonts w:eastAsia="Times New Roman" w:cs="Times New Roman"/>
          <w:spacing w:val="2"/>
          <w:szCs w:val="28"/>
          <w:lang w:eastAsia="ru-RU"/>
        </w:rPr>
        <w:t xml:space="preserve">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людей;</w:t>
      </w:r>
      <w:proofErr w:type="gramEnd"/>
    </w:p>
    <w:p w:rsidR="00EE072F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зона чрезвычайной ситуации </w:t>
      </w:r>
      <w:r w:rsidR="008A2316" w:rsidRPr="008A2316">
        <w:rPr>
          <w:rFonts w:eastAsia="Times New Roman" w:cs="Times New Roman"/>
          <w:spacing w:val="2"/>
          <w:szCs w:val="28"/>
          <w:lang w:eastAsia="ru-RU"/>
        </w:rPr>
        <w:t>–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EE072F" w:rsidRPr="00B3461E">
        <w:rPr>
          <w:rFonts w:eastAsia="Times New Roman" w:cs="Times New Roman"/>
          <w:spacing w:val="2"/>
          <w:szCs w:val="28"/>
          <w:lang w:eastAsia="ru-RU"/>
        </w:rPr>
        <w:t xml:space="preserve">территория, </w:t>
      </w:r>
      <w:r w:rsidR="00EE072F" w:rsidRPr="00E40B9B">
        <w:rPr>
          <w:rFonts w:eastAsia="Times New Roman" w:cs="Times New Roman"/>
          <w:spacing w:val="2"/>
          <w:szCs w:val="28"/>
          <w:lang w:eastAsia="ru-RU"/>
        </w:rPr>
        <w:t>акватория</w:t>
      </w:r>
      <w:r w:rsidR="00EE072F" w:rsidRPr="0091666C">
        <w:rPr>
          <w:rFonts w:eastAsia="Times New Roman" w:cs="Times New Roman"/>
          <w:b/>
          <w:spacing w:val="2"/>
          <w:szCs w:val="28"/>
          <w:lang w:eastAsia="ru-RU"/>
        </w:rPr>
        <w:t>,</w:t>
      </w:r>
      <w:r w:rsidR="00EE072F" w:rsidRPr="00B3461E">
        <w:rPr>
          <w:rFonts w:eastAsia="Times New Roman" w:cs="Times New Roman"/>
          <w:spacing w:val="2"/>
          <w:szCs w:val="28"/>
          <w:lang w:eastAsia="ru-RU"/>
        </w:rPr>
        <w:t xml:space="preserve"> на которой сложилась чрезвычайная ситуация</w:t>
      </w:r>
      <w:r w:rsidRPr="00B3461E">
        <w:rPr>
          <w:rFonts w:eastAsia="Times New Roman" w:cs="Times New Roman"/>
          <w:spacing w:val="2"/>
          <w:szCs w:val="28"/>
          <w:lang w:eastAsia="ru-RU"/>
        </w:rPr>
        <w:t>;</w:t>
      </w:r>
    </w:p>
    <w:p w:rsidR="0091269B" w:rsidRPr="00B3461E" w:rsidRDefault="0091269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предупреждение чрезвычайных ситуаций </w:t>
      </w:r>
      <w:r w:rsidR="00104778" w:rsidRPr="00B3461E">
        <w:rPr>
          <w:rFonts w:eastAsia="Times New Roman" w:cs="Times New Roman"/>
          <w:spacing w:val="2"/>
          <w:szCs w:val="28"/>
          <w:lang w:eastAsia="ru-RU"/>
        </w:rPr>
        <w:t xml:space="preserve">–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на сохранение здоровья людей, снижение размеров ущерба окружающей среде и материальных потерь в случае их возникновения;</w:t>
      </w:r>
    </w:p>
    <w:p w:rsidR="00EE072F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ликвидация чрезвычайных ситуаций </w:t>
      </w:r>
      <w:r w:rsidR="00104778" w:rsidRPr="00B3461E">
        <w:rPr>
          <w:rFonts w:eastAsia="Times New Roman" w:cs="Times New Roman"/>
          <w:spacing w:val="2"/>
          <w:szCs w:val="28"/>
          <w:lang w:eastAsia="ru-RU"/>
        </w:rPr>
        <w:t xml:space="preserve">– </w:t>
      </w:r>
      <w:r w:rsidR="00EE072F" w:rsidRPr="00B3461E">
        <w:rPr>
          <w:rFonts w:eastAsia="Times New Roman" w:cs="Times New Roman"/>
          <w:spacing w:val="2"/>
          <w:szCs w:val="28"/>
          <w:lang w:eastAsia="ru-RU"/>
        </w:rPr>
        <w:t xml:space="preserve">аварийно-спасательные и другие неотложные работы, проводимые при возникновении чрезвычайных ситуаций и направленные на спасение жизни и сохранение здоровья людей, снижение размеров ущерба окружающей среде и материальных потерь, а также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</w:t>
      </w:r>
      <w:r w:rsidR="00EE072F" w:rsidRPr="00B3461E">
        <w:rPr>
          <w:rFonts w:eastAsia="Times New Roman" w:cs="Times New Roman"/>
          <w:spacing w:val="2"/>
          <w:szCs w:val="28"/>
          <w:lang w:eastAsia="ru-RU"/>
        </w:rPr>
        <w:t>на локализацию зон чрезвычайных ситуаций, прекращение действия характерных для них опасных факторов;</w:t>
      </w:r>
    </w:p>
    <w:p w:rsidR="005D2B19" w:rsidRPr="00B3461E" w:rsidRDefault="005D2B19" w:rsidP="0036533E">
      <w:pPr>
        <w:spacing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B3461E">
        <w:rPr>
          <w:rFonts w:eastAsia="Times New Roman" w:cs="Times New Roman"/>
          <w:szCs w:val="24"/>
          <w:lang w:eastAsia="ru-RU"/>
        </w:rPr>
        <w:t>аварийно-спасательные работы – действия по спасению людей, материальных и культурных ценностей, защите природной среды в зоне чрезвычайной ситуации, локализации чрезвычайной ситуации и подавлению или доведению до минимально возможного уровня характерных для нее опасных факторов;</w:t>
      </w:r>
    </w:p>
    <w:p w:rsidR="00DA2799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оснащение </w:t>
      </w:r>
      <w:r w:rsidR="00104778" w:rsidRPr="00B3461E">
        <w:rPr>
          <w:rFonts w:eastAsia="Times New Roman" w:cs="Times New Roman"/>
          <w:spacing w:val="2"/>
          <w:szCs w:val="28"/>
          <w:lang w:eastAsia="ru-RU"/>
        </w:rPr>
        <w:t xml:space="preserve">–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материалы, транспортные и технические средства, снаряжение группы по оказанию помощи и личное снаряжение её членов, </w:t>
      </w:r>
      <w:r w:rsidR="008A2316">
        <w:rPr>
          <w:rFonts w:eastAsia="Times New Roman" w:cs="Times New Roman"/>
          <w:spacing w:val="2"/>
          <w:szCs w:val="28"/>
          <w:lang w:eastAsia="ru-RU"/>
        </w:rPr>
        <w:t xml:space="preserve">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в том числе лекарственные средства и изделия медицинского назначения, необходимые для жизнеобеспечения группы по оказанию помощи на период проведения аварийно-спасательных работ;</w:t>
      </w:r>
    </w:p>
    <w:p w:rsidR="00901840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lastRenderedPageBreak/>
        <w:t xml:space="preserve">материалы обеспечения </w:t>
      </w:r>
      <w:r w:rsidR="008C5BD4" w:rsidRPr="00B3461E">
        <w:rPr>
          <w:rFonts w:eastAsia="Times New Roman" w:cs="Times New Roman"/>
          <w:spacing w:val="2"/>
          <w:szCs w:val="28"/>
          <w:lang w:eastAsia="ru-RU"/>
        </w:rPr>
        <w:t xml:space="preserve">–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материальные средства, предназначенные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для безвозмездного распределения среди людей, пострадавших в результате чрезвычайно</w:t>
      </w:r>
      <w:r w:rsidR="0091269B" w:rsidRPr="00B3461E">
        <w:rPr>
          <w:rFonts w:eastAsia="Times New Roman" w:cs="Times New Roman"/>
          <w:spacing w:val="2"/>
          <w:szCs w:val="28"/>
          <w:lang w:eastAsia="ru-RU"/>
        </w:rPr>
        <w:t>й ситуации</w:t>
      </w:r>
      <w:r w:rsidR="00901840" w:rsidRPr="00B3461E">
        <w:rPr>
          <w:rFonts w:eastAsia="Times New Roman" w:cs="Times New Roman"/>
          <w:spacing w:val="2"/>
          <w:szCs w:val="28"/>
          <w:lang w:eastAsia="ru-RU"/>
        </w:rPr>
        <w:t>.</w:t>
      </w:r>
    </w:p>
    <w:p w:rsidR="0091269B" w:rsidRPr="00B3461E" w:rsidRDefault="0091269B" w:rsidP="00CD6892">
      <w:pPr>
        <w:shd w:val="clear" w:color="auto" w:fill="FFFFFF"/>
        <w:spacing w:line="276" w:lineRule="auto"/>
        <w:ind w:left="-284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Статья 2 </w:t>
      </w:r>
    </w:p>
    <w:p w:rsidR="0091269B" w:rsidRPr="00B3461E" w:rsidRDefault="0091269B" w:rsidP="00CD6892">
      <w:pPr>
        <w:shd w:val="clear" w:color="auto" w:fill="FFFFFF"/>
        <w:spacing w:line="276" w:lineRule="auto"/>
        <w:ind w:left="-284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Компетентные органы</w:t>
      </w:r>
    </w:p>
    <w:p w:rsidR="0091269B" w:rsidRPr="00150052" w:rsidRDefault="0091269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 w:val="10"/>
          <w:szCs w:val="28"/>
          <w:lang w:eastAsia="ru-RU"/>
        </w:rPr>
      </w:pPr>
    </w:p>
    <w:p w:rsidR="009E0C43" w:rsidRPr="00B3461E" w:rsidRDefault="009E0C43" w:rsidP="0036533E">
      <w:pPr>
        <w:widowControl w:val="0"/>
        <w:spacing w:line="276" w:lineRule="auto"/>
        <w:ind w:left="-294" w:firstLine="709"/>
        <w:rPr>
          <w:rFonts w:eastAsia="Times New Roman" w:cs="Times New Roman"/>
          <w:szCs w:val="24"/>
          <w:lang w:eastAsia="ru-RU"/>
        </w:rPr>
      </w:pPr>
      <w:r w:rsidRPr="00B3461E">
        <w:rPr>
          <w:rFonts w:eastAsia="Times New Roman" w:cs="Times New Roman"/>
          <w:szCs w:val="24"/>
          <w:lang w:eastAsia="ru-RU"/>
        </w:rPr>
        <w:t>Компетентными органами Сторон являются:</w:t>
      </w:r>
    </w:p>
    <w:p w:rsidR="009E0C43" w:rsidRPr="00B3461E" w:rsidRDefault="009E0C43" w:rsidP="0036533E">
      <w:pPr>
        <w:widowControl w:val="0"/>
        <w:spacing w:line="276" w:lineRule="auto"/>
        <w:ind w:left="-294" w:firstLine="709"/>
        <w:rPr>
          <w:rFonts w:eastAsia="Times New Roman" w:cs="Times New Roman"/>
          <w:szCs w:val="20"/>
          <w:lang w:eastAsia="ru-RU"/>
        </w:rPr>
      </w:pPr>
      <w:r w:rsidRPr="00B3461E">
        <w:rPr>
          <w:rFonts w:eastAsia="Times New Roman" w:cs="Times New Roman"/>
          <w:szCs w:val="24"/>
          <w:lang w:eastAsia="ru-RU"/>
        </w:rPr>
        <w:t>с Югоосетинской Стороны –</w:t>
      </w:r>
      <w:r w:rsidRPr="00B3461E">
        <w:rPr>
          <w:rFonts w:eastAsia="Times New Roman" w:cs="Times New Roman"/>
          <w:szCs w:val="20"/>
          <w:lang w:eastAsia="ru-RU"/>
        </w:rPr>
        <w:t xml:space="preserve"> Министерство Республики Южная Осетия </w:t>
      </w:r>
      <w:r w:rsidR="00800062">
        <w:rPr>
          <w:rFonts w:eastAsia="Times New Roman" w:cs="Times New Roman"/>
          <w:szCs w:val="20"/>
          <w:lang w:eastAsia="ru-RU"/>
        </w:rPr>
        <w:t xml:space="preserve">               </w:t>
      </w:r>
      <w:r w:rsidRPr="00B3461E">
        <w:rPr>
          <w:rFonts w:eastAsia="Times New Roman" w:cs="Times New Roman"/>
          <w:szCs w:val="20"/>
          <w:lang w:eastAsia="ru-RU"/>
        </w:rPr>
        <w:t>по делам гражданской обороны, чрезвычайным ситуациям и ликвидации последствий стихийных бедствий;</w:t>
      </w:r>
    </w:p>
    <w:p w:rsidR="009E0C43" w:rsidRPr="00B3461E" w:rsidRDefault="009E0C43" w:rsidP="0036533E">
      <w:pPr>
        <w:widowControl w:val="0"/>
        <w:spacing w:line="276" w:lineRule="auto"/>
        <w:ind w:left="-294" w:firstLine="709"/>
        <w:rPr>
          <w:rFonts w:eastAsia="Times New Roman" w:cs="Times New Roman"/>
          <w:szCs w:val="20"/>
          <w:lang w:val="lt-LT" w:eastAsia="ru-RU"/>
        </w:rPr>
      </w:pPr>
      <w:r w:rsidRPr="00B3461E">
        <w:rPr>
          <w:rFonts w:eastAsia="Times New Roman" w:cs="Times New Roman"/>
          <w:szCs w:val="20"/>
          <w:lang w:eastAsia="ru-RU"/>
        </w:rPr>
        <w:t>с</w:t>
      </w:r>
      <w:r w:rsidR="00150052">
        <w:rPr>
          <w:rFonts w:eastAsia="Times New Roman" w:cs="Times New Roman"/>
          <w:szCs w:val="20"/>
          <w:lang w:eastAsia="ru-RU"/>
        </w:rPr>
        <w:t>о стороны</w:t>
      </w:r>
      <w:r w:rsidRPr="00B3461E">
        <w:rPr>
          <w:rFonts w:eastAsia="Times New Roman" w:cs="Times New Roman"/>
          <w:szCs w:val="20"/>
          <w:lang w:eastAsia="ru-RU"/>
        </w:rPr>
        <w:t xml:space="preserve"> </w:t>
      </w:r>
      <w:r w:rsidR="008C5BD4" w:rsidRPr="00B3461E">
        <w:rPr>
          <w:rFonts w:eastAsia="Times New Roman" w:cs="Times New Roman"/>
          <w:szCs w:val="20"/>
          <w:lang w:eastAsia="ru-RU"/>
        </w:rPr>
        <w:t>Луганской</w:t>
      </w:r>
      <w:r w:rsidR="00150052">
        <w:rPr>
          <w:rFonts w:eastAsia="Times New Roman" w:cs="Times New Roman"/>
          <w:szCs w:val="20"/>
          <w:lang w:eastAsia="ru-RU"/>
        </w:rPr>
        <w:t xml:space="preserve"> Народной Республики </w:t>
      </w:r>
      <w:r w:rsidRPr="00B3461E">
        <w:rPr>
          <w:rFonts w:eastAsia="Times New Roman" w:cs="Times New Roman"/>
          <w:szCs w:val="24"/>
          <w:lang w:eastAsia="ru-RU"/>
        </w:rPr>
        <w:t>–</w:t>
      </w:r>
      <w:r w:rsidRPr="00B3461E">
        <w:rPr>
          <w:rFonts w:eastAsia="Times New Roman" w:cs="Times New Roman"/>
          <w:szCs w:val="20"/>
          <w:lang w:eastAsia="ru-RU"/>
        </w:rPr>
        <w:t xml:space="preserve"> Министерство </w:t>
      </w:r>
      <w:r w:rsidR="008C5BD4" w:rsidRPr="00B3461E">
        <w:rPr>
          <w:rFonts w:eastAsia="Times New Roman" w:cs="Times New Roman"/>
          <w:szCs w:val="20"/>
          <w:lang w:eastAsia="ru-RU"/>
        </w:rPr>
        <w:t>чрезвычайных ситуаций и ликвидации последствий стихийных бедствий Луганской</w:t>
      </w:r>
      <w:r w:rsidRPr="00B3461E">
        <w:rPr>
          <w:rFonts w:eastAsia="Times New Roman" w:cs="Times New Roman"/>
          <w:szCs w:val="20"/>
          <w:lang w:eastAsia="ru-RU"/>
        </w:rPr>
        <w:t xml:space="preserve"> Народной Республики</w:t>
      </w:r>
      <w:r w:rsidRPr="00B3461E">
        <w:rPr>
          <w:rFonts w:eastAsia="Times New Roman" w:cs="Times New Roman"/>
          <w:szCs w:val="24"/>
          <w:lang w:val="lt-LT" w:eastAsia="ru-RU"/>
        </w:rPr>
        <w:t>.</w:t>
      </w:r>
    </w:p>
    <w:p w:rsidR="009E0C43" w:rsidRPr="00B3461E" w:rsidRDefault="009E0C43" w:rsidP="0036533E">
      <w:pPr>
        <w:spacing w:line="276" w:lineRule="auto"/>
        <w:ind w:left="-294" w:firstLine="709"/>
        <w:rPr>
          <w:rFonts w:eastAsia="Times New Roman" w:cs="Times New Roman"/>
          <w:szCs w:val="20"/>
          <w:lang w:eastAsia="ru-RU"/>
        </w:rPr>
      </w:pPr>
      <w:r w:rsidRPr="00B3461E">
        <w:rPr>
          <w:rFonts w:eastAsia="Times New Roman" w:cs="Times New Roman"/>
          <w:szCs w:val="20"/>
          <w:lang w:eastAsia="ru-RU"/>
        </w:rPr>
        <w:t xml:space="preserve">В случае изменения наименований компетентных органов Сторон </w:t>
      </w:r>
      <w:r w:rsidR="00800062">
        <w:rPr>
          <w:rFonts w:eastAsia="Times New Roman" w:cs="Times New Roman"/>
          <w:szCs w:val="20"/>
          <w:lang w:eastAsia="ru-RU"/>
        </w:rPr>
        <w:t xml:space="preserve">                      </w:t>
      </w:r>
      <w:r w:rsidRPr="00B3461E">
        <w:rPr>
          <w:rFonts w:eastAsia="Times New Roman" w:cs="Times New Roman"/>
          <w:szCs w:val="20"/>
          <w:lang w:eastAsia="ru-RU"/>
        </w:rPr>
        <w:t>или назначения других компетентных органов Стороны в письменной форме уведомляют об этом друг друга по дипломатическим каналам.</w:t>
      </w:r>
    </w:p>
    <w:p w:rsidR="0091269B" w:rsidRPr="00150052" w:rsidRDefault="0091269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 w:val="10"/>
          <w:szCs w:val="28"/>
          <w:lang w:eastAsia="ru-RU"/>
        </w:rPr>
      </w:pPr>
    </w:p>
    <w:p w:rsidR="00E062A2" w:rsidRPr="00B3461E" w:rsidRDefault="005979BB" w:rsidP="00CD6892">
      <w:pPr>
        <w:shd w:val="clear" w:color="auto" w:fill="FFFFFF"/>
        <w:spacing w:line="276" w:lineRule="auto"/>
        <w:ind w:left="-284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Статья </w:t>
      </w:r>
      <w:r w:rsidR="00E062A2" w:rsidRPr="00B3461E">
        <w:rPr>
          <w:rFonts w:eastAsia="Times New Roman" w:cs="Times New Roman"/>
          <w:b/>
          <w:spacing w:val="2"/>
          <w:szCs w:val="28"/>
          <w:lang w:eastAsia="ru-RU"/>
        </w:rPr>
        <w:t>3</w:t>
      </w:r>
    </w:p>
    <w:p w:rsidR="005979BB" w:rsidRPr="00B3461E" w:rsidRDefault="005979BB" w:rsidP="00CD6892">
      <w:pPr>
        <w:shd w:val="clear" w:color="auto" w:fill="FFFFFF"/>
        <w:spacing w:line="276" w:lineRule="auto"/>
        <w:ind w:left="-284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Формы сотрудничества</w:t>
      </w:r>
    </w:p>
    <w:p w:rsidR="00901840" w:rsidRPr="00150052" w:rsidRDefault="00901840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 w:val="12"/>
          <w:szCs w:val="28"/>
          <w:lang w:eastAsia="ru-RU"/>
        </w:rPr>
      </w:pPr>
    </w:p>
    <w:p w:rsidR="00B3129E" w:rsidRPr="00B3461E" w:rsidRDefault="005979BB" w:rsidP="0036533E">
      <w:pPr>
        <w:shd w:val="clear" w:color="auto" w:fill="FFFFFF"/>
        <w:spacing w:line="276" w:lineRule="auto"/>
        <w:ind w:left="-284"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Сотрудничество Сторон в рамках настоящего Соглашения предусматривает:</w:t>
      </w:r>
    </w:p>
    <w:p w:rsidR="00B3129E" w:rsidRPr="00B3461E" w:rsidRDefault="00E062A2" w:rsidP="0036533E">
      <w:pPr>
        <w:shd w:val="clear" w:color="auto" w:fill="FFFFFF"/>
        <w:spacing w:line="276" w:lineRule="auto"/>
        <w:ind w:left="-284"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обеспечение взаимодействия между компетентными органами Сторон;</w:t>
      </w:r>
    </w:p>
    <w:p w:rsidR="00E062A2" w:rsidRPr="00B3461E" w:rsidRDefault="00E062A2" w:rsidP="0036533E">
      <w:pPr>
        <w:shd w:val="clear" w:color="auto" w:fill="FFFFFF"/>
        <w:spacing w:line="276" w:lineRule="auto"/>
        <w:ind w:left="-284"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оказание взаимной помощи при оснащении групп по оказанию помощи техникой и снаряжением;</w:t>
      </w:r>
    </w:p>
    <w:p w:rsidR="00783CC9" w:rsidRPr="00B3461E" w:rsidRDefault="00783CC9" w:rsidP="0036533E">
      <w:pPr>
        <w:spacing w:line="276" w:lineRule="auto"/>
        <w:ind w:left="-294" w:firstLine="709"/>
        <w:rPr>
          <w:rFonts w:eastAsia="Times New Roman" w:cs="Times New Roman"/>
          <w:szCs w:val="24"/>
          <w:lang w:eastAsia="ru-RU"/>
        </w:rPr>
      </w:pPr>
      <w:r w:rsidRPr="00B3461E">
        <w:rPr>
          <w:rFonts w:eastAsia="Times New Roman" w:cs="Times New Roman"/>
          <w:szCs w:val="24"/>
          <w:lang w:eastAsia="ru-RU"/>
        </w:rPr>
        <w:t>прогнозирование чрезвычайных ситуаций и оценку их последствий;</w:t>
      </w:r>
    </w:p>
    <w:p w:rsidR="00783CC9" w:rsidRPr="00B3461E" w:rsidRDefault="00783CC9" w:rsidP="0036533E">
      <w:pPr>
        <w:spacing w:line="276" w:lineRule="auto"/>
        <w:ind w:left="-294" w:firstLine="709"/>
        <w:rPr>
          <w:rFonts w:eastAsia="Times New Roman" w:cs="Times New Roman"/>
          <w:szCs w:val="24"/>
          <w:lang w:eastAsia="ru-RU"/>
        </w:rPr>
      </w:pPr>
      <w:r w:rsidRPr="00B3461E">
        <w:rPr>
          <w:rFonts w:eastAsia="Times New Roman" w:cs="Times New Roman"/>
          <w:szCs w:val="24"/>
          <w:lang w:eastAsia="ru-RU"/>
        </w:rPr>
        <w:t>планирование и проведение мероприятий по предупреждению и ликвидации чрезвычайных ситуаций;</w:t>
      </w:r>
    </w:p>
    <w:p w:rsidR="00B3129E" w:rsidRPr="00B3461E" w:rsidRDefault="005979BB" w:rsidP="0036533E">
      <w:pPr>
        <w:shd w:val="clear" w:color="auto" w:fill="FFFFFF"/>
        <w:spacing w:line="276" w:lineRule="auto"/>
        <w:ind w:left="-284"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создание и совершенствование </w:t>
      </w:r>
      <w:r w:rsidR="00D57500" w:rsidRPr="00B3461E">
        <w:rPr>
          <w:rFonts w:eastAsia="Times New Roman" w:cs="Times New Roman"/>
          <w:spacing w:val="2"/>
          <w:szCs w:val="28"/>
          <w:lang w:eastAsia="ru-RU"/>
        </w:rPr>
        <w:t>механизма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взаимодействия </w:t>
      </w:r>
      <w:r w:rsidR="008A2316">
        <w:rPr>
          <w:rFonts w:eastAsia="Times New Roman" w:cs="Times New Roman"/>
          <w:spacing w:val="2"/>
          <w:szCs w:val="28"/>
          <w:lang w:eastAsia="ru-RU"/>
        </w:rPr>
        <w:t xml:space="preserve">       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по предупреждению и ликвидации чрезвычайных ситуаций;</w:t>
      </w:r>
    </w:p>
    <w:p w:rsidR="00B3129E" w:rsidRPr="00B3461E" w:rsidRDefault="005979BB" w:rsidP="0036533E">
      <w:pPr>
        <w:shd w:val="clear" w:color="auto" w:fill="FFFFFF"/>
        <w:spacing w:line="276" w:lineRule="auto"/>
        <w:ind w:left="-284"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оказание помощи</w:t>
      </w:r>
      <w:r w:rsidR="006A31BB" w:rsidRPr="00B3461E">
        <w:rPr>
          <w:rFonts w:eastAsia="Times New Roman" w:cs="Times New Roman"/>
          <w:spacing w:val="2"/>
          <w:szCs w:val="28"/>
          <w:lang w:eastAsia="ru-RU"/>
        </w:rPr>
        <w:t>, в том числе медицинской,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при ликвидации чрезвычайных ситуаций;</w:t>
      </w:r>
    </w:p>
    <w:p w:rsidR="00B3129E" w:rsidRPr="00B3461E" w:rsidRDefault="005979BB" w:rsidP="0036533E">
      <w:pPr>
        <w:shd w:val="clear" w:color="auto" w:fill="FFFFFF"/>
        <w:spacing w:line="276" w:lineRule="auto"/>
        <w:ind w:left="-284"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обмен опытом по организации подготовки к действиям</w:t>
      </w:r>
      <w:r w:rsidR="006A31BB" w:rsidRPr="00B3461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8A2316">
        <w:rPr>
          <w:rFonts w:eastAsia="Times New Roman" w:cs="Times New Roman"/>
          <w:spacing w:val="2"/>
          <w:szCs w:val="28"/>
          <w:lang w:eastAsia="ru-RU"/>
        </w:rPr>
        <w:t xml:space="preserve">                                         </w:t>
      </w:r>
      <w:r w:rsidR="006A31BB" w:rsidRPr="00B3461E">
        <w:rPr>
          <w:rFonts w:eastAsia="Times New Roman" w:cs="Times New Roman"/>
          <w:spacing w:val="2"/>
          <w:szCs w:val="28"/>
          <w:lang w:eastAsia="ru-RU"/>
        </w:rPr>
        <w:t>по предупреждению и ликвидации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в случае</w:t>
      </w:r>
      <w:r w:rsidR="003D4957" w:rsidRPr="00B3461E">
        <w:rPr>
          <w:rFonts w:eastAsia="Times New Roman" w:cs="Times New Roman"/>
          <w:spacing w:val="2"/>
          <w:szCs w:val="28"/>
          <w:lang w:eastAsia="ru-RU"/>
        </w:rPr>
        <w:t xml:space="preserve"> возникновения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чрезвычайн</w:t>
      </w:r>
      <w:r w:rsidR="00D57500" w:rsidRPr="00B3461E">
        <w:rPr>
          <w:rFonts w:eastAsia="Times New Roman" w:cs="Times New Roman"/>
          <w:spacing w:val="2"/>
          <w:szCs w:val="28"/>
          <w:lang w:eastAsia="ru-RU"/>
        </w:rPr>
        <w:t>ых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ситуаци</w:t>
      </w:r>
      <w:r w:rsidR="00D57500" w:rsidRPr="00B3461E">
        <w:rPr>
          <w:rFonts w:eastAsia="Times New Roman" w:cs="Times New Roman"/>
          <w:spacing w:val="2"/>
          <w:szCs w:val="28"/>
          <w:lang w:eastAsia="ru-RU"/>
        </w:rPr>
        <w:t>й</w:t>
      </w:r>
      <w:r w:rsidRPr="00B3461E">
        <w:rPr>
          <w:rFonts w:eastAsia="Times New Roman" w:cs="Times New Roman"/>
          <w:spacing w:val="2"/>
          <w:szCs w:val="28"/>
          <w:lang w:eastAsia="ru-RU"/>
        </w:rPr>
        <w:t>;</w:t>
      </w:r>
    </w:p>
    <w:p w:rsidR="00B3129E" w:rsidRPr="00B3461E" w:rsidRDefault="005979BB" w:rsidP="0036533E">
      <w:pPr>
        <w:shd w:val="clear" w:color="auto" w:fill="FFFFFF"/>
        <w:spacing w:line="276" w:lineRule="auto"/>
        <w:ind w:left="-284"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обмен информацией, научно-технической литературой, результатами исследовательских работ и технологиями в </w:t>
      </w:r>
      <w:r w:rsidR="009216B8" w:rsidRPr="00B3461E">
        <w:rPr>
          <w:rFonts w:eastAsia="Times New Roman" w:cs="Times New Roman"/>
          <w:spacing w:val="2"/>
          <w:szCs w:val="28"/>
          <w:lang w:eastAsia="ru-RU"/>
        </w:rPr>
        <w:t>сфере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предупреждения и ликвидации чрезвычайных ситуаций;</w:t>
      </w:r>
    </w:p>
    <w:p w:rsidR="00B3129E" w:rsidRPr="00B3461E" w:rsidRDefault="005979BB" w:rsidP="0036533E">
      <w:pPr>
        <w:shd w:val="clear" w:color="auto" w:fill="FFFFFF"/>
        <w:spacing w:line="276" w:lineRule="auto"/>
        <w:ind w:left="-284"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проведение совместных конференций, рабочих совещаний</w:t>
      </w:r>
      <w:r w:rsidR="00D75EBE" w:rsidRPr="00B3461E">
        <w:rPr>
          <w:rFonts w:eastAsia="Times New Roman" w:cs="Times New Roman"/>
          <w:spacing w:val="2"/>
          <w:szCs w:val="28"/>
          <w:lang w:eastAsia="ru-RU"/>
        </w:rPr>
        <w:t xml:space="preserve"> и сборов</w:t>
      </w:r>
      <w:r w:rsidRPr="00B3461E">
        <w:rPr>
          <w:rFonts w:eastAsia="Times New Roman" w:cs="Times New Roman"/>
          <w:spacing w:val="2"/>
          <w:szCs w:val="28"/>
          <w:lang w:eastAsia="ru-RU"/>
        </w:rPr>
        <w:t>, тренингов и учен</w:t>
      </w:r>
      <w:r w:rsidR="00150052">
        <w:rPr>
          <w:rFonts w:eastAsia="Times New Roman" w:cs="Times New Roman"/>
          <w:spacing w:val="2"/>
          <w:szCs w:val="28"/>
          <w:lang w:eastAsia="ru-RU"/>
        </w:rPr>
        <w:t>ий, специализированных выставок в сфере предупреждения и ликвидации чрезвычайных ситуаций</w:t>
      </w:r>
      <w:r w:rsidR="00150052" w:rsidRPr="00B3461E">
        <w:rPr>
          <w:rFonts w:eastAsia="Times New Roman" w:cs="Times New Roman"/>
          <w:spacing w:val="2"/>
          <w:szCs w:val="28"/>
          <w:lang w:eastAsia="ru-RU"/>
        </w:rPr>
        <w:t>;</w:t>
      </w:r>
    </w:p>
    <w:p w:rsidR="00B3129E" w:rsidRPr="00B3461E" w:rsidRDefault="005979BB" w:rsidP="0036533E">
      <w:pPr>
        <w:shd w:val="clear" w:color="auto" w:fill="FFFFFF"/>
        <w:spacing w:line="276" w:lineRule="auto"/>
        <w:ind w:left="-284"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lastRenderedPageBreak/>
        <w:t>подготовку специалистов</w:t>
      </w:r>
      <w:r w:rsidR="00783CC9" w:rsidRPr="00B3461E">
        <w:rPr>
          <w:rFonts w:eastAsia="Times New Roman" w:cs="Times New Roman"/>
          <w:spacing w:val="2"/>
          <w:szCs w:val="28"/>
          <w:lang w:eastAsia="ru-RU"/>
        </w:rPr>
        <w:t xml:space="preserve"> на договорной основе в учебных заведениях госуда</w:t>
      </w:r>
      <w:proofErr w:type="gramStart"/>
      <w:r w:rsidR="00783CC9" w:rsidRPr="00B3461E">
        <w:rPr>
          <w:rFonts w:eastAsia="Times New Roman" w:cs="Times New Roman"/>
          <w:spacing w:val="2"/>
          <w:szCs w:val="28"/>
          <w:lang w:eastAsia="ru-RU"/>
        </w:rPr>
        <w:t>рств Ст</w:t>
      </w:r>
      <w:proofErr w:type="gramEnd"/>
      <w:r w:rsidR="00783CC9" w:rsidRPr="00B3461E">
        <w:rPr>
          <w:rFonts w:eastAsia="Times New Roman" w:cs="Times New Roman"/>
          <w:spacing w:val="2"/>
          <w:szCs w:val="28"/>
          <w:lang w:eastAsia="ru-RU"/>
        </w:rPr>
        <w:t>орон</w:t>
      </w:r>
      <w:r w:rsidRPr="00B3461E">
        <w:rPr>
          <w:rFonts w:eastAsia="Times New Roman" w:cs="Times New Roman"/>
          <w:spacing w:val="2"/>
          <w:szCs w:val="28"/>
          <w:lang w:eastAsia="ru-RU"/>
        </w:rPr>
        <w:t>, обмен стажерами, преподавателями, учеными и специалистами</w:t>
      </w:r>
      <w:r w:rsidR="00150052" w:rsidRPr="00150052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150052">
        <w:rPr>
          <w:rFonts w:eastAsia="Times New Roman" w:cs="Times New Roman"/>
          <w:spacing w:val="2"/>
          <w:szCs w:val="28"/>
          <w:lang w:eastAsia="ru-RU"/>
        </w:rPr>
        <w:t>в сфере предупреждения и ликвидации чрезвычайных ситуаций</w:t>
      </w:r>
      <w:r w:rsidRPr="00B3461E">
        <w:rPr>
          <w:rFonts w:eastAsia="Times New Roman" w:cs="Times New Roman"/>
          <w:spacing w:val="2"/>
          <w:szCs w:val="28"/>
          <w:lang w:eastAsia="ru-RU"/>
        </w:rPr>
        <w:t>;</w:t>
      </w:r>
    </w:p>
    <w:p w:rsidR="00B3129E" w:rsidRPr="00B3461E" w:rsidRDefault="00E062A2" w:rsidP="0036533E">
      <w:pPr>
        <w:shd w:val="clear" w:color="auto" w:fill="FFFFFF"/>
        <w:spacing w:line="276" w:lineRule="auto"/>
        <w:ind w:left="-284"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zCs w:val="24"/>
          <w:lang w:eastAsia="ru-RU"/>
        </w:rPr>
        <w:t>осуществление другой деятельности в области предупреждения и ликвидации чрезвычайных ситуаций, которая может быть согласована компетентными органами Сторон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>.</w:t>
      </w:r>
    </w:p>
    <w:p w:rsidR="00586086" w:rsidRPr="00B3461E" w:rsidRDefault="00586086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E062A2" w:rsidRPr="00B3461E" w:rsidRDefault="00F71C62" w:rsidP="00CD6892">
      <w:pPr>
        <w:shd w:val="clear" w:color="auto" w:fill="FFFFFF"/>
        <w:spacing w:line="276" w:lineRule="auto"/>
        <w:ind w:left="-284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Статья </w:t>
      </w:r>
      <w:r w:rsidR="00E062A2" w:rsidRPr="00B3461E">
        <w:rPr>
          <w:rFonts w:eastAsia="Times New Roman" w:cs="Times New Roman"/>
          <w:b/>
          <w:spacing w:val="2"/>
          <w:szCs w:val="28"/>
          <w:lang w:eastAsia="ru-RU"/>
        </w:rPr>
        <w:t>4</w:t>
      </w:r>
    </w:p>
    <w:p w:rsidR="005D7827" w:rsidRPr="00B3461E" w:rsidRDefault="00F71C62" w:rsidP="00CD6892">
      <w:pPr>
        <w:shd w:val="clear" w:color="auto" w:fill="FFFFFF"/>
        <w:spacing w:line="276" w:lineRule="auto"/>
        <w:ind w:left="-284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Совместная комиссия</w:t>
      </w:r>
    </w:p>
    <w:p w:rsidR="005D7827" w:rsidRPr="00B3461E" w:rsidRDefault="005D7827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F71C62" w:rsidRPr="00B3461E" w:rsidRDefault="00F71C62" w:rsidP="0036533E">
      <w:pPr>
        <w:shd w:val="clear" w:color="auto" w:fill="FFFFFF"/>
        <w:spacing w:line="276" w:lineRule="auto"/>
        <w:ind w:left="-284" w:firstLine="709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Для реализации мероприятий по выполнению настоящего Соглашения компетентные органы Сторон учреждают совместную комиссию </w:t>
      </w:r>
      <w:r w:rsidR="008A2316">
        <w:rPr>
          <w:rFonts w:eastAsia="Times New Roman" w:cs="Times New Roman"/>
          <w:spacing w:val="2"/>
          <w:szCs w:val="28"/>
          <w:lang w:eastAsia="ru-RU"/>
        </w:rPr>
        <w:t xml:space="preserve">       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по сотрудничеству в </w:t>
      </w:r>
      <w:r w:rsidR="009216B8" w:rsidRPr="00B3461E">
        <w:rPr>
          <w:rFonts w:eastAsia="Times New Roman" w:cs="Times New Roman"/>
          <w:spacing w:val="2"/>
          <w:szCs w:val="28"/>
          <w:lang w:eastAsia="ru-RU"/>
        </w:rPr>
        <w:t>сфере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предупреждения и ликвидации чрезвычайных ситуаций. Ее состав, функции и порядок работы определяются Положением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о комиссии, </w:t>
      </w:r>
      <w:r w:rsidR="009216B8" w:rsidRPr="00B3461E">
        <w:rPr>
          <w:rFonts w:eastAsia="Times New Roman" w:cs="Times New Roman"/>
          <w:spacing w:val="2"/>
          <w:szCs w:val="28"/>
          <w:lang w:eastAsia="ru-RU"/>
        </w:rPr>
        <w:t xml:space="preserve">совместно </w:t>
      </w:r>
      <w:r w:rsidRPr="00B3461E">
        <w:rPr>
          <w:rFonts w:eastAsia="Times New Roman" w:cs="Times New Roman"/>
          <w:spacing w:val="2"/>
          <w:szCs w:val="28"/>
          <w:lang w:eastAsia="ru-RU"/>
        </w:rPr>
        <w:t>утверждаемым руководителями компетентных органов Сторон.</w:t>
      </w:r>
    </w:p>
    <w:p w:rsidR="00F71C62" w:rsidRPr="00B3461E" w:rsidRDefault="00F71C62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783CC9" w:rsidRPr="00B3461E" w:rsidRDefault="005979BB" w:rsidP="00CD6892">
      <w:pPr>
        <w:shd w:val="clear" w:color="auto" w:fill="FFFFFF"/>
        <w:spacing w:line="276" w:lineRule="auto"/>
        <w:ind w:left="-284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Статья </w:t>
      </w:r>
      <w:r w:rsidR="00096E5C" w:rsidRPr="00B3461E">
        <w:rPr>
          <w:rFonts w:eastAsia="Times New Roman" w:cs="Times New Roman"/>
          <w:b/>
          <w:spacing w:val="2"/>
          <w:szCs w:val="28"/>
          <w:lang w:eastAsia="ru-RU"/>
        </w:rPr>
        <w:t>5</w:t>
      </w:r>
    </w:p>
    <w:p w:rsidR="00F71C62" w:rsidRPr="00B3461E" w:rsidRDefault="00783CC9" w:rsidP="00CD6892">
      <w:pPr>
        <w:shd w:val="clear" w:color="auto" w:fill="FFFFFF"/>
        <w:spacing w:line="276" w:lineRule="auto"/>
        <w:ind w:left="-284"/>
        <w:jc w:val="center"/>
        <w:textAlignment w:val="baseline"/>
        <w:outlineLvl w:val="2"/>
        <w:rPr>
          <w:rFonts w:eastAsia="Times New Roman" w:cs="Times New Roman"/>
          <w:b/>
          <w:szCs w:val="24"/>
          <w:lang w:eastAsia="ru-RU"/>
        </w:rPr>
      </w:pPr>
      <w:r w:rsidRPr="00B3461E">
        <w:rPr>
          <w:rFonts w:eastAsia="Times New Roman" w:cs="Times New Roman"/>
          <w:b/>
          <w:szCs w:val="24"/>
          <w:lang w:eastAsia="ru-RU"/>
        </w:rPr>
        <w:t>Оказание помощи в ликвидации чрезвычайных ситуаций</w:t>
      </w:r>
    </w:p>
    <w:p w:rsidR="00783CC9" w:rsidRPr="00B3461E" w:rsidRDefault="00783CC9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</w:p>
    <w:p w:rsidR="009E0C03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1. </w:t>
      </w:r>
      <w:r w:rsidR="009E0C03" w:rsidRPr="00B3461E">
        <w:rPr>
          <w:rFonts w:cs="Times New Roman"/>
          <w:spacing w:val="2"/>
          <w:szCs w:val="28"/>
          <w:shd w:val="clear" w:color="auto" w:fill="FFFFFF"/>
        </w:rPr>
        <w:t xml:space="preserve">Органами, направляющими запросы об оказании помощи </w:t>
      </w:r>
      <w:r w:rsidR="00800062">
        <w:rPr>
          <w:rFonts w:cs="Times New Roman"/>
          <w:spacing w:val="2"/>
          <w:szCs w:val="28"/>
          <w:shd w:val="clear" w:color="auto" w:fill="FFFFFF"/>
        </w:rPr>
        <w:t xml:space="preserve">                   </w:t>
      </w:r>
      <w:r w:rsidR="009E0C03" w:rsidRPr="00B3461E">
        <w:rPr>
          <w:rFonts w:cs="Times New Roman"/>
          <w:spacing w:val="2"/>
          <w:szCs w:val="28"/>
          <w:shd w:val="clear" w:color="auto" w:fill="FFFFFF"/>
        </w:rPr>
        <w:t xml:space="preserve">(далее </w:t>
      </w:r>
      <w:r w:rsidR="008A2316" w:rsidRPr="008A2316">
        <w:rPr>
          <w:rFonts w:cs="Times New Roman"/>
          <w:spacing w:val="2"/>
          <w:szCs w:val="28"/>
          <w:shd w:val="clear" w:color="auto" w:fill="FFFFFF"/>
        </w:rPr>
        <w:t>–</w:t>
      </w:r>
      <w:r w:rsidR="009E0C03" w:rsidRPr="00B3461E">
        <w:rPr>
          <w:rFonts w:cs="Times New Roman"/>
          <w:spacing w:val="2"/>
          <w:szCs w:val="28"/>
          <w:shd w:val="clear" w:color="auto" w:fill="FFFFFF"/>
        </w:rPr>
        <w:t xml:space="preserve"> запросы) в случае </w:t>
      </w:r>
      <w:r w:rsidR="00150052">
        <w:rPr>
          <w:rFonts w:cs="Times New Roman"/>
          <w:spacing w:val="2"/>
          <w:szCs w:val="28"/>
          <w:shd w:val="clear" w:color="auto" w:fill="FFFFFF"/>
        </w:rPr>
        <w:t xml:space="preserve">возникновения </w:t>
      </w:r>
      <w:r w:rsidR="009E0C03" w:rsidRPr="00B3461E">
        <w:rPr>
          <w:rFonts w:cs="Times New Roman"/>
          <w:spacing w:val="2"/>
          <w:szCs w:val="28"/>
          <w:shd w:val="clear" w:color="auto" w:fill="FFFFFF"/>
        </w:rPr>
        <w:t>чрезвычайных ситуаций, являются Стороны.</w:t>
      </w:r>
    </w:p>
    <w:p w:rsidR="00291E32" w:rsidRPr="00B3461E" w:rsidRDefault="009E0C03" w:rsidP="0036533E">
      <w:pPr>
        <w:shd w:val="clear" w:color="auto" w:fill="FFFFFF"/>
        <w:spacing w:line="276" w:lineRule="auto"/>
        <w:ind w:firstLine="709"/>
        <w:textAlignment w:val="baseline"/>
        <w:rPr>
          <w:rFonts w:cs="Times New Roman"/>
          <w:spacing w:val="2"/>
          <w:szCs w:val="28"/>
          <w:shd w:val="clear" w:color="auto" w:fill="FFFFFF"/>
        </w:rPr>
      </w:pPr>
      <w:r w:rsidRPr="00B3461E">
        <w:rPr>
          <w:rFonts w:cs="Times New Roman"/>
          <w:spacing w:val="2"/>
          <w:szCs w:val="28"/>
          <w:shd w:val="clear" w:color="auto" w:fill="FFFFFF"/>
        </w:rPr>
        <w:t xml:space="preserve">2. Оказание помощи осуществляется на основании запроса, в котором запрашивающая Сторона представляет информацию о чрезвычайной ситуации, месте и времени ее возникновения, мерах, предпринятых и намечаемых для проведения </w:t>
      </w:r>
      <w:r w:rsidR="00150052">
        <w:rPr>
          <w:rFonts w:cs="Times New Roman"/>
          <w:spacing w:val="2"/>
          <w:szCs w:val="28"/>
          <w:shd w:val="clear" w:color="auto" w:fill="FFFFFF"/>
        </w:rPr>
        <w:t>аварийно-</w:t>
      </w:r>
      <w:r w:rsidRPr="00B3461E">
        <w:rPr>
          <w:rFonts w:cs="Times New Roman"/>
          <w:spacing w:val="2"/>
          <w:szCs w:val="28"/>
          <w:shd w:val="clear" w:color="auto" w:fill="FFFFFF"/>
        </w:rPr>
        <w:t xml:space="preserve">спасательных работ, полученной </w:t>
      </w:r>
      <w:r w:rsidR="00800062">
        <w:rPr>
          <w:rFonts w:cs="Times New Roman"/>
          <w:spacing w:val="2"/>
          <w:szCs w:val="28"/>
          <w:shd w:val="clear" w:color="auto" w:fill="FFFFFF"/>
        </w:rPr>
        <w:t xml:space="preserve">                                </w:t>
      </w:r>
      <w:r w:rsidRPr="00B3461E">
        <w:rPr>
          <w:rFonts w:cs="Times New Roman"/>
          <w:spacing w:val="2"/>
          <w:szCs w:val="28"/>
          <w:shd w:val="clear" w:color="auto" w:fill="FFFFFF"/>
        </w:rPr>
        <w:t>или предполагаемой международной помощи и указывает вид и объем необходимой помощи.</w:t>
      </w:r>
    </w:p>
    <w:p w:rsidR="00291E32" w:rsidRPr="00B3461E" w:rsidRDefault="009E0C03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3. Предоставляющая Сторона в кратчайшие сроки рассматривает обращение запрашивающей Стороны и своевременно информирует ее </w:t>
      </w:r>
      <w:r w:rsidR="008A2316">
        <w:rPr>
          <w:rFonts w:eastAsia="Times New Roman" w:cs="Times New Roman"/>
          <w:spacing w:val="2"/>
          <w:szCs w:val="28"/>
          <w:lang w:eastAsia="ru-RU"/>
        </w:rPr>
        <w:t xml:space="preserve">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о возможностях, объеме и условиях оказания помощи. В случае невозможности оказания помощи предоставляющей Стороной информация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об этом незамедлительно направляется запрашивающей Стороне.</w:t>
      </w:r>
    </w:p>
    <w:p w:rsidR="009E0C03" w:rsidRPr="00B3461E" w:rsidRDefault="009E0C03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4. Оказание помощи в ликвидации чрезвычайных ситуаций осуществляется путем направления групп по оказанию помощи или в иной запрашиваемой форме.</w:t>
      </w:r>
    </w:p>
    <w:p w:rsidR="005D2B19" w:rsidRPr="00B3461E" w:rsidRDefault="005D2B19" w:rsidP="0036533E">
      <w:pPr>
        <w:spacing w:line="276" w:lineRule="auto"/>
        <w:ind w:firstLine="709"/>
        <w:rPr>
          <w:szCs w:val="24"/>
        </w:rPr>
      </w:pPr>
      <w:r w:rsidRPr="00B3461E">
        <w:rPr>
          <w:szCs w:val="24"/>
        </w:rPr>
        <w:t>5. Группы по оказанию помощи выполняют аварийно-спасательные и другие неотложные работы в зоне чрезвычайной ситуации.</w:t>
      </w:r>
    </w:p>
    <w:p w:rsidR="009E0C03" w:rsidRPr="00B3461E" w:rsidRDefault="005D2B19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lastRenderedPageBreak/>
        <w:t>6</w:t>
      </w:r>
      <w:r w:rsidR="009E0C03" w:rsidRPr="00B3461E">
        <w:rPr>
          <w:rFonts w:eastAsia="Times New Roman" w:cs="Times New Roman"/>
          <w:spacing w:val="2"/>
          <w:szCs w:val="28"/>
          <w:lang w:eastAsia="ru-RU"/>
        </w:rPr>
        <w:t>. Руководство группами по оказанию помощи предоставляющей Стороны осуществляется компетентным органом запрашивающей Стороны через руководителей этих групп.</w:t>
      </w:r>
    </w:p>
    <w:p w:rsidR="009E0C03" w:rsidRPr="00B3461E" w:rsidRDefault="005D2B19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7</w:t>
      </w:r>
      <w:r w:rsidR="009E0C03" w:rsidRPr="00B3461E">
        <w:rPr>
          <w:rFonts w:eastAsia="Times New Roman" w:cs="Times New Roman"/>
          <w:spacing w:val="2"/>
          <w:szCs w:val="28"/>
          <w:lang w:eastAsia="ru-RU"/>
        </w:rPr>
        <w:t xml:space="preserve">. Запрашивающая Сторона информирует руководителей групп </w:t>
      </w:r>
      <w:r w:rsidR="008A2316">
        <w:rPr>
          <w:rFonts w:eastAsia="Times New Roman" w:cs="Times New Roman"/>
          <w:spacing w:val="2"/>
          <w:szCs w:val="28"/>
          <w:lang w:eastAsia="ru-RU"/>
        </w:rPr>
        <w:t xml:space="preserve">                     </w:t>
      </w:r>
      <w:r w:rsidR="009E0C03" w:rsidRPr="00B3461E">
        <w:rPr>
          <w:rFonts w:eastAsia="Times New Roman" w:cs="Times New Roman"/>
          <w:spacing w:val="2"/>
          <w:szCs w:val="28"/>
          <w:lang w:eastAsia="ru-RU"/>
        </w:rPr>
        <w:t xml:space="preserve">по оказанию помощи об обстановке, сложившейся в зоне чрезвычайной ситуации, и о предстоящей конкретной работе и при необходимости обеспечивает эти группы переводчиками, транспортными средствами и средствами связи, сотрудниками охраны, медицинским обслуживанием,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</w:t>
      </w:r>
      <w:r w:rsidR="009E0C03" w:rsidRPr="00B3461E">
        <w:rPr>
          <w:rFonts w:eastAsia="Times New Roman" w:cs="Times New Roman"/>
          <w:spacing w:val="2"/>
          <w:szCs w:val="28"/>
          <w:lang w:eastAsia="ru-RU"/>
        </w:rPr>
        <w:t>а также осуществляет координацию их действий.</w:t>
      </w:r>
    </w:p>
    <w:p w:rsidR="009E0C03" w:rsidRPr="00B3461E" w:rsidRDefault="005D2B19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8</w:t>
      </w:r>
      <w:r w:rsidR="009E0C03" w:rsidRPr="00B3461E">
        <w:rPr>
          <w:rFonts w:eastAsia="Times New Roman" w:cs="Times New Roman"/>
          <w:spacing w:val="2"/>
          <w:szCs w:val="28"/>
          <w:lang w:eastAsia="ru-RU"/>
        </w:rPr>
        <w:t>. Оснащение групп по оказанию помощи должно быть достаточным для ведения автономных аварийно-спасательных работ в зоне чрезвычайной ситуации в течение 72 часов. По окончании запасов</w:t>
      </w:r>
      <w:r w:rsidR="006E4FF6">
        <w:rPr>
          <w:rFonts w:eastAsia="Times New Roman" w:cs="Times New Roman"/>
          <w:spacing w:val="2"/>
          <w:szCs w:val="28"/>
          <w:lang w:eastAsia="ru-RU"/>
        </w:rPr>
        <w:t>,</w:t>
      </w:r>
      <w:r w:rsidR="009E0C03" w:rsidRPr="00B3461E">
        <w:rPr>
          <w:rFonts w:eastAsia="Times New Roman" w:cs="Times New Roman"/>
          <w:spacing w:val="2"/>
          <w:szCs w:val="28"/>
          <w:lang w:eastAsia="ru-RU"/>
        </w:rPr>
        <w:t xml:space="preserve"> в случае необходимости для запрашивающей Стороны продолжения предоставляющей Стороной аварийно-спасательных работ</w:t>
      </w:r>
      <w:r w:rsidR="006E4FF6">
        <w:rPr>
          <w:rFonts w:eastAsia="Times New Roman" w:cs="Times New Roman"/>
          <w:spacing w:val="2"/>
          <w:szCs w:val="28"/>
          <w:lang w:eastAsia="ru-RU"/>
        </w:rPr>
        <w:t>,</w:t>
      </w:r>
      <w:r w:rsidR="009E0C03" w:rsidRPr="00B3461E">
        <w:rPr>
          <w:rFonts w:eastAsia="Times New Roman" w:cs="Times New Roman"/>
          <w:spacing w:val="2"/>
          <w:szCs w:val="28"/>
          <w:lang w:eastAsia="ru-RU"/>
        </w:rPr>
        <w:t xml:space="preserve"> запрашивающая Сторона за свой счет обеспечивает указанные группы необходимыми средствами для их дальнейшей работы.</w:t>
      </w:r>
    </w:p>
    <w:p w:rsidR="009E0C03" w:rsidRPr="00B3461E" w:rsidRDefault="005D2B19" w:rsidP="0069447F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9</w:t>
      </w:r>
      <w:r w:rsidR="009E0C03" w:rsidRPr="00B3461E">
        <w:rPr>
          <w:rFonts w:eastAsia="Times New Roman" w:cs="Times New Roman"/>
          <w:spacing w:val="2"/>
          <w:szCs w:val="28"/>
          <w:lang w:eastAsia="ru-RU"/>
        </w:rPr>
        <w:t>. По согласованию Сторон, исходя из сложившейся ситуации, может быть принято решение о досрочном прекращении аварийно-спасательных работ.</w:t>
      </w:r>
    </w:p>
    <w:p w:rsidR="00291E32" w:rsidRPr="00B3461E" w:rsidRDefault="00291E32" w:rsidP="00F8457E">
      <w:pPr>
        <w:shd w:val="clear" w:color="auto" w:fill="FFFFFF"/>
        <w:spacing w:line="276" w:lineRule="auto"/>
        <w:jc w:val="center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8B15D9" w:rsidRPr="00B3461E" w:rsidRDefault="005979B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Статья </w:t>
      </w:r>
      <w:r w:rsidR="00096E5C" w:rsidRPr="00B3461E">
        <w:rPr>
          <w:rFonts w:eastAsia="Times New Roman" w:cs="Times New Roman"/>
          <w:b/>
          <w:spacing w:val="2"/>
          <w:szCs w:val="28"/>
          <w:lang w:eastAsia="ru-RU"/>
        </w:rPr>
        <w:t>6</w:t>
      </w:r>
    </w:p>
    <w:p w:rsidR="005979BB" w:rsidRPr="00B3461E" w:rsidRDefault="005979B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Въезд, выезд и пребывание на территории государства запрашивающей Стороны групп по оказанию помощи</w:t>
      </w:r>
    </w:p>
    <w:p w:rsidR="00F71C62" w:rsidRPr="00B3461E" w:rsidRDefault="00F71C62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5979BB" w:rsidRPr="00B3461E" w:rsidRDefault="007160C2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1. До прибытия групп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 xml:space="preserve"> по оказанию помощи на территорию государства запрашивающей Стороны компетентный орган предоставляющей Стороны нап</w:t>
      </w:r>
      <w:r w:rsidR="00F71C62" w:rsidRPr="00B3461E">
        <w:rPr>
          <w:rFonts w:eastAsia="Times New Roman" w:cs="Times New Roman"/>
          <w:spacing w:val="2"/>
          <w:szCs w:val="28"/>
          <w:lang w:eastAsia="ru-RU"/>
        </w:rPr>
        <w:t xml:space="preserve">равляет запрашивающей Стороне 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 xml:space="preserve">список членов группы (с </w:t>
      </w:r>
      <w:r w:rsidR="008A2316">
        <w:rPr>
          <w:rFonts w:eastAsia="Times New Roman" w:cs="Times New Roman"/>
          <w:spacing w:val="2"/>
          <w:szCs w:val="28"/>
          <w:lang w:eastAsia="ru-RU"/>
        </w:rPr>
        <w:t>указанием данных документа/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>документов, удостоверяющего личность).</w:t>
      </w:r>
    </w:p>
    <w:p w:rsidR="005979BB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2. Запрашивающая Сторона в соответствии с законодательством своего государства и международными обязательствами обеспечива</w:t>
      </w:r>
      <w:r w:rsidR="001525D0" w:rsidRPr="00B3461E">
        <w:rPr>
          <w:rFonts w:eastAsia="Times New Roman" w:cs="Times New Roman"/>
          <w:spacing w:val="2"/>
          <w:szCs w:val="28"/>
          <w:lang w:eastAsia="ru-RU"/>
        </w:rPr>
        <w:t>е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т </w:t>
      </w:r>
      <w:r w:rsidR="008A2316">
        <w:rPr>
          <w:rFonts w:eastAsia="Times New Roman" w:cs="Times New Roman"/>
          <w:spacing w:val="2"/>
          <w:szCs w:val="28"/>
          <w:lang w:eastAsia="ru-RU"/>
        </w:rPr>
        <w:t xml:space="preserve">          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в первоочередном порядке прохождение процедур, связанных с въездом и выездом групп по оказанию помощи</w:t>
      </w:r>
      <w:r w:rsidR="00800062">
        <w:rPr>
          <w:rFonts w:eastAsia="Times New Roman" w:cs="Times New Roman"/>
          <w:spacing w:val="2"/>
          <w:szCs w:val="28"/>
          <w:lang w:eastAsia="ru-RU"/>
        </w:rPr>
        <w:t>,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предоставляющей Сторон</w:t>
      </w:r>
      <w:r w:rsidR="000F4E8D" w:rsidRPr="00B3461E">
        <w:rPr>
          <w:rFonts w:eastAsia="Times New Roman" w:cs="Times New Roman"/>
          <w:spacing w:val="2"/>
          <w:szCs w:val="28"/>
          <w:lang w:eastAsia="ru-RU"/>
        </w:rPr>
        <w:t>е</w:t>
      </w:r>
      <w:r w:rsidRPr="00B3461E">
        <w:rPr>
          <w:rFonts w:eastAsia="Times New Roman" w:cs="Times New Roman"/>
          <w:spacing w:val="2"/>
          <w:szCs w:val="28"/>
          <w:lang w:eastAsia="ru-RU"/>
        </w:rPr>
        <w:t>.</w:t>
      </w:r>
    </w:p>
    <w:p w:rsidR="006E3C2B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3. Члены группы по оказанию помощи въезжают на территорию и выезжают с территории государства запрашивающей Стороны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через согласованные Сторонами пункты пропуска по действительным документам, удостоверяющим личность и признаваемым в этом качестве государством запрашивающей Стороны</w:t>
      </w:r>
      <w:r w:rsidR="0011372A" w:rsidRPr="00B3461E">
        <w:rPr>
          <w:rFonts w:eastAsia="Times New Roman" w:cs="Times New Roman"/>
          <w:spacing w:val="2"/>
          <w:szCs w:val="28"/>
          <w:lang w:eastAsia="ru-RU"/>
        </w:rPr>
        <w:t>.</w:t>
      </w:r>
    </w:p>
    <w:p w:rsidR="006E3C2B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4. Порядок перемещения служебных собак в составе групп по оказанию помощи и пребывания на территории гос</w:t>
      </w:r>
      <w:r w:rsidR="00C73A4F" w:rsidRPr="00B3461E">
        <w:rPr>
          <w:rFonts w:eastAsia="Times New Roman" w:cs="Times New Roman"/>
          <w:spacing w:val="2"/>
          <w:szCs w:val="28"/>
          <w:lang w:eastAsia="ru-RU"/>
        </w:rPr>
        <w:t xml:space="preserve">ударства запрашивающей Стороны </w:t>
      </w:r>
      <w:r w:rsidRPr="00B3461E">
        <w:rPr>
          <w:rFonts w:eastAsia="Times New Roman" w:cs="Times New Roman"/>
          <w:spacing w:val="2"/>
          <w:szCs w:val="28"/>
          <w:lang w:eastAsia="ru-RU"/>
        </w:rPr>
        <w:lastRenderedPageBreak/>
        <w:t>определяется в соответствии с карантинными правилами государства запрашивающей Стороны</w:t>
      </w:r>
      <w:r w:rsidR="00C73A4F" w:rsidRPr="00B3461E">
        <w:rPr>
          <w:rFonts w:eastAsia="Times New Roman" w:cs="Times New Roman"/>
          <w:spacing w:val="2"/>
          <w:szCs w:val="28"/>
          <w:lang w:eastAsia="ru-RU"/>
        </w:rPr>
        <w:t>.</w:t>
      </w:r>
    </w:p>
    <w:p w:rsidR="005979BB" w:rsidRPr="00B3461E" w:rsidRDefault="006E3C2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5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>. Члены групп по оказанию помощи во в</w:t>
      </w:r>
      <w:r w:rsidR="009216B8" w:rsidRPr="00B3461E">
        <w:rPr>
          <w:rFonts w:eastAsia="Times New Roman" w:cs="Times New Roman"/>
          <w:spacing w:val="2"/>
          <w:szCs w:val="28"/>
          <w:lang w:eastAsia="ru-RU"/>
        </w:rPr>
        <w:t xml:space="preserve">ремя их пребывания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</w:t>
      </w:r>
      <w:r w:rsidR="009216B8" w:rsidRPr="00B3461E">
        <w:rPr>
          <w:rFonts w:eastAsia="Times New Roman" w:cs="Times New Roman"/>
          <w:spacing w:val="2"/>
          <w:szCs w:val="28"/>
          <w:lang w:eastAsia="ru-RU"/>
        </w:rPr>
        <w:t>на территории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 xml:space="preserve"> государства запрашивающей Стороны </w:t>
      </w:r>
      <w:r w:rsidR="009216B8" w:rsidRPr="00B3461E">
        <w:rPr>
          <w:rFonts w:eastAsia="Times New Roman" w:cs="Times New Roman"/>
          <w:spacing w:val="2"/>
          <w:szCs w:val="28"/>
          <w:lang w:eastAsia="ru-RU"/>
        </w:rPr>
        <w:t xml:space="preserve">обязаны 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>соблюда</w:t>
      </w:r>
      <w:r w:rsidR="009216B8" w:rsidRPr="00B3461E">
        <w:rPr>
          <w:rFonts w:eastAsia="Times New Roman" w:cs="Times New Roman"/>
          <w:spacing w:val="2"/>
          <w:szCs w:val="28"/>
          <w:lang w:eastAsia="ru-RU"/>
        </w:rPr>
        <w:t>ть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 xml:space="preserve"> законодательство государств</w:t>
      </w:r>
      <w:r w:rsidR="00CF246F" w:rsidRPr="00B3461E">
        <w:rPr>
          <w:rFonts w:eastAsia="Times New Roman" w:cs="Times New Roman"/>
          <w:spacing w:val="2"/>
          <w:szCs w:val="28"/>
          <w:lang w:eastAsia="ru-RU"/>
        </w:rPr>
        <w:t>а пребывания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>.</w:t>
      </w:r>
    </w:p>
    <w:p w:rsidR="005979BB" w:rsidRPr="00B3461E" w:rsidRDefault="006E3C2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6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 xml:space="preserve">. Запрашивающая Сторона оказывает всяческое содействие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 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>для скорейшей доставки групп по оказанию помощи, оснащения и материалов обеспечения в зону чрезвычайной ситуации.</w:t>
      </w:r>
    </w:p>
    <w:p w:rsidR="00586086" w:rsidRPr="00B3461E" w:rsidRDefault="00586086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8B15D9" w:rsidRPr="00B3461E" w:rsidRDefault="005979B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Статья </w:t>
      </w:r>
      <w:r w:rsidR="00096E5C" w:rsidRPr="00B3461E">
        <w:rPr>
          <w:rFonts w:eastAsia="Times New Roman" w:cs="Times New Roman"/>
          <w:b/>
          <w:spacing w:val="2"/>
          <w:szCs w:val="28"/>
          <w:lang w:eastAsia="ru-RU"/>
        </w:rPr>
        <w:t>7</w:t>
      </w:r>
    </w:p>
    <w:p w:rsidR="005979BB" w:rsidRPr="00B3461E" w:rsidRDefault="00607AE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Ввоз и</w:t>
      </w:r>
      <w:r w:rsidR="005979BB"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 вывоз оснащения и материалов обеспечения</w:t>
      </w:r>
    </w:p>
    <w:p w:rsidR="00031733" w:rsidRPr="00B3461E" w:rsidRDefault="00031733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5979BB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val="uk-UA"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1. Руководитель группы по оказанию помощи пред</w:t>
      </w:r>
      <w:r w:rsidR="003D4957" w:rsidRPr="00B3461E">
        <w:rPr>
          <w:rFonts w:eastAsia="Times New Roman" w:cs="Times New Roman"/>
          <w:spacing w:val="2"/>
          <w:szCs w:val="28"/>
          <w:lang w:eastAsia="ru-RU"/>
        </w:rPr>
        <w:t>о</w:t>
      </w:r>
      <w:r w:rsidRPr="00B3461E">
        <w:rPr>
          <w:rFonts w:eastAsia="Times New Roman" w:cs="Times New Roman"/>
          <w:spacing w:val="2"/>
          <w:szCs w:val="28"/>
          <w:lang w:eastAsia="ru-RU"/>
        </w:rPr>
        <w:t>ставляет таможенным органам го</w:t>
      </w:r>
      <w:r w:rsidR="00C73A4F" w:rsidRPr="00B3461E">
        <w:rPr>
          <w:rFonts w:eastAsia="Times New Roman" w:cs="Times New Roman"/>
          <w:spacing w:val="2"/>
          <w:szCs w:val="28"/>
          <w:lang w:eastAsia="ru-RU"/>
        </w:rPr>
        <w:t xml:space="preserve">сударства запрашивающей Стороны </w:t>
      </w:r>
      <w:r w:rsidRPr="00B3461E">
        <w:rPr>
          <w:rFonts w:eastAsia="Times New Roman" w:cs="Times New Roman"/>
          <w:spacing w:val="2"/>
          <w:szCs w:val="28"/>
          <w:lang w:eastAsia="ru-RU"/>
        </w:rPr>
        <w:t>согласованный компетентными органами госуда</w:t>
      </w:r>
      <w:proofErr w:type="gramStart"/>
      <w:r w:rsidRPr="00B3461E">
        <w:rPr>
          <w:rFonts w:eastAsia="Times New Roman" w:cs="Times New Roman"/>
          <w:spacing w:val="2"/>
          <w:szCs w:val="28"/>
          <w:lang w:eastAsia="ru-RU"/>
        </w:rPr>
        <w:t>рств пр</w:t>
      </w:r>
      <w:proofErr w:type="gramEnd"/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едоставляющей и запрашивающей Сторон перечень оснащения и материалов обеспечения, ввозимых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для ликвидации чрезвычайной ситуации.</w:t>
      </w:r>
    </w:p>
    <w:p w:rsidR="005D4F33" w:rsidRPr="00B3461E" w:rsidRDefault="005D4F33" w:rsidP="0036533E">
      <w:pPr>
        <w:pStyle w:val="21"/>
        <w:spacing w:line="276" w:lineRule="auto"/>
        <w:rPr>
          <w:sz w:val="28"/>
          <w:szCs w:val="24"/>
        </w:rPr>
      </w:pPr>
      <w:r w:rsidRPr="00B3461E">
        <w:rPr>
          <w:spacing w:val="2"/>
          <w:szCs w:val="28"/>
        </w:rPr>
        <w:t xml:space="preserve">2. </w:t>
      </w:r>
      <w:r w:rsidRPr="00B3461E">
        <w:rPr>
          <w:sz w:val="28"/>
          <w:szCs w:val="24"/>
        </w:rPr>
        <w:t>Оснащение и материалы обеспечения, ввозимые на территорию государства запрашивающей Стороны и вывозимые с территории государства предоставляющей Стороны для оказания помощи при ликвидации чрезвычайных ситуаций, освобождаются от</w:t>
      </w:r>
      <w:r w:rsidR="00111FCB">
        <w:rPr>
          <w:sz w:val="28"/>
          <w:szCs w:val="24"/>
        </w:rPr>
        <w:t xml:space="preserve"> уплаты</w:t>
      </w:r>
      <w:r w:rsidRPr="00B3461E">
        <w:rPr>
          <w:sz w:val="28"/>
          <w:szCs w:val="24"/>
        </w:rPr>
        <w:t xml:space="preserve"> таможенных </w:t>
      </w:r>
      <w:r w:rsidRPr="00E40B9B">
        <w:rPr>
          <w:sz w:val="28"/>
          <w:szCs w:val="24"/>
        </w:rPr>
        <w:t>пошлин</w:t>
      </w:r>
      <w:r w:rsidRPr="00B3461E">
        <w:rPr>
          <w:sz w:val="28"/>
          <w:szCs w:val="24"/>
        </w:rPr>
        <w:t xml:space="preserve"> и </w:t>
      </w:r>
      <w:r w:rsidR="00111FCB">
        <w:rPr>
          <w:sz w:val="28"/>
          <w:szCs w:val="24"/>
        </w:rPr>
        <w:t xml:space="preserve">сборов </w:t>
      </w:r>
      <w:r w:rsidRPr="00B3461E">
        <w:rPr>
          <w:sz w:val="28"/>
          <w:szCs w:val="24"/>
        </w:rPr>
        <w:t xml:space="preserve">в порядке, установленном </w:t>
      </w:r>
      <w:r w:rsidRPr="00B3461E">
        <w:rPr>
          <w:bCs/>
          <w:sz w:val="28"/>
          <w:szCs w:val="24"/>
        </w:rPr>
        <w:t>законодат</w:t>
      </w:r>
      <w:r w:rsidR="00F8457E" w:rsidRPr="00B3461E">
        <w:rPr>
          <w:bCs/>
          <w:sz w:val="28"/>
          <w:szCs w:val="24"/>
        </w:rPr>
        <w:t xml:space="preserve">ельством государства каждой из </w:t>
      </w:r>
      <w:r w:rsidRPr="00B3461E">
        <w:rPr>
          <w:bCs/>
          <w:sz w:val="28"/>
          <w:szCs w:val="24"/>
        </w:rPr>
        <w:t>Сторон</w:t>
      </w:r>
      <w:r w:rsidRPr="00B3461E">
        <w:rPr>
          <w:sz w:val="28"/>
          <w:szCs w:val="24"/>
        </w:rPr>
        <w:t>.</w:t>
      </w:r>
    </w:p>
    <w:p w:rsidR="00A0247E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3. Таможенное оформление оснащения и материалов обеспечения осуществляется в</w:t>
      </w:r>
      <w:r w:rsidR="00006601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A0247E" w:rsidRPr="00B3461E">
        <w:rPr>
          <w:rFonts w:eastAsia="Times New Roman" w:cs="Times New Roman"/>
          <w:spacing w:val="2"/>
          <w:szCs w:val="28"/>
          <w:lang w:eastAsia="ru-RU"/>
        </w:rPr>
        <w:t>упрощенном виде и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 первоочередном порядке </w:t>
      </w:r>
      <w:r w:rsidR="00A0247E" w:rsidRPr="00B3461E">
        <w:rPr>
          <w:rFonts w:eastAsia="Times New Roman" w:cs="Times New Roman"/>
          <w:spacing w:val="2"/>
          <w:szCs w:val="28"/>
          <w:lang w:eastAsia="ru-RU"/>
        </w:rPr>
        <w:t xml:space="preserve">на основании выдаваемых компетентными органами Сторон уведомлений, в которых указывается состав группы по оказанию помощи, перечень ввозимых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</w:t>
      </w:r>
      <w:r w:rsidR="00A0247E" w:rsidRPr="00B3461E">
        <w:rPr>
          <w:rFonts w:eastAsia="Times New Roman" w:cs="Times New Roman"/>
          <w:spacing w:val="2"/>
          <w:szCs w:val="28"/>
          <w:lang w:eastAsia="ru-RU"/>
        </w:rPr>
        <w:t>или вывозимых оснащения и материалов обеспечения.</w:t>
      </w:r>
    </w:p>
    <w:p w:rsidR="00BF4B00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4. После завершения работ по оказанию помощи ввезенное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на территорию государства запрашивающей Стороны оснащение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(за исключением полностью потребленного или уничтоженного)</w:t>
      </w:r>
      <w:r w:rsidR="00C73A4F" w:rsidRPr="00B3461E">
        <w:rPr>
          <w:rFonts w:eastAsia="Times New Roman" w:cs="Times New Roman"/>
          <w:spacing w:val="2"/>
          <w:szCs w:val="28"/>
          <w:lang w:eastAsia="ru-RU"/>
        </w:rPr>
        <w:t>, а также материальное обеспечение</w:t>
      </w:r>
      <w:r w:rsidR="00820BFB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C73A4F" w:rsidRPr="00B3461E">
        <w:rPr>
          <w:rFonts w:eastAsia="Times New Roman" w:cs="Times New Roman"/>
          <w:spacing w:val="2"/>
          <w:szCs w:val="28"/>
          <w:lang w:eastAsia="ru-RU"/>
        </w:rPr>
        <w:t>(за исключением полностью распределенного, потребленного или уничтоженного)</w:t>
      </w:r>
      <w:r w:rsidR="00820BFB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B3461E">
        <w:rPr>
          <w:rFonts w:eastAsia="Times New Roman" w:cs="Times New Roman"/>
          <w:spacing w:val="2"/>
          <w:szCs w:val="28"/>
          <w:lang w:eastAsia="ru-RU"/>
        </w:rPr>
        <w:t>подлежит вывозу предоставляющей Стороной.</w:t>
      </w:r>
      <w:r w:rsidR="00820BFB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Факт уничтожения или полного потребления оснащения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и распределения среди пострадавших людей материалов обеспечения должен быть подтвержден документально компетентным органом государства запрашивающей Стороны. В случае невозможности вывоза оснащения в силу особых обстоятельств вопрос о его передаче запрашивающей Стороне решается в каждом конкретном случае по согласованию Сторон.</w:t>
      </w:r>
    </w:p>
    <w:p w:rsidR="00EA5FCB" w:rsidRPr="00B3461E" w:rsidRDefault="00EA5FC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623445" w:rsidRPr="00B3461E" w:rsidRDefault="008F4C14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Статья </w:t>
      </w:r>
      <w:r w:rsidR="00096E5C" w:rsidRPr="00B3461E">
        <w:rPr>
          <w:rFonts w:eastAsia="Times New Roman" w:cs="Times New Roman"/>
          <w:b/>
          <w:spacing w:val="2"/>
          <w:szCs w:val="28"/>
          <w:lang w:eastAsia="ru-RU"/>
        </w:rPr>
        <w:t>8</w:t>
      </w:r>
    </w:p>
    <w:p w:rsidR="005979BB" w:rsidRPr="00B3461E" w:rsidRDefault="003D1DEA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Использование</w:t>
      </w:r>
      <w:r w:rsidR="005979BB"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 информации</w:t>
      </w:r>
    </w:p>
    <w:p w:rsidR="00031733" w:rsidRPr="00B3461E" w:rsidRDefault="00031733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BF4B00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val="uk-UA"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Информация, полученная в результате осуществления деятельности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в рамках настоящего Соглашения, за исключением информации,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не подлежащей разглашению в соответствии с законодательством государства каждой из Сторон, является общедоступной, если иное не согласовано</w:t>
      </w:r>
      <w:r w:rsidR="003D1DEA" w:rsidRPr="00B3461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</w:t>
      </w:r>
      <w:r w:rsidR="003D1DEA" w:rsidRPr="00B3461E">
        <w:rPr>
          <w:rFonts w:eastAsia="Times New Roman" w:cs="Times New Roman"/>
          <w:spacing w:val="2"/>
          <w:szCs w:val="28"/>
          <w:lang w:eastAsia="ru-RU"/>
        </w:rPr>
        <w:t>в письменной форме представителями компетентных органов Сторон</w:t>
      </w:r>
      <w:r w:rsidRPr="00B3461E">
        <w:rPr>
          <w:rFonts w:eastAsia="Times New Roman" w:cs="Times New Roman"/>
          <w:spacing w:val="2"/>
          <w:szCs w:val="28"/>
          <w:lang w:eastAsia="ru-RU"/>
        </w:rPr>
        <w:t>.</w:t>
      </w:r>
    </w:p>
    <w:p w:rsidR="005D7827" w:rsidRPr="00B3461E" w:rsidRDefault="005D7827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val="uk-UA" w:eastAsia="ru-RU"/>
        </w:rPr>
      </w:pPr>
    </w:p>
    <w:p w:rsidR="00623445" w:rsidRPr="00B3461E" w:rsidRDefault="005979B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Статья </w:t>
      </w:r>
      <w:r w:rsidR="00096E5C" w:rsidRPr="00B3461E">
        <w:rPr>
          <w:rFonts w:eastAsia="Times New Roman" w:cs="Times New Roman"/>
          <w:b/>
          <w:spacing w:val="2"/>
          <w:szCs w:val="28"/>
          <w:lang w:eastAsia="ru-RU"/>
        </w:rPr>
        <w:t>9</w:t>
      </w:r>
    </w:p>
    <w:p w:rsidR="005979BB" w:rsidRPr="00B3461E" w:rsidRDefault="005979B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Расходы на оказание помощи</w:t>
      </w:r>
    </w:p>
    <w:p w:rsidR="00031733" w:rsidRPr="00B3461E" w:rsidRDefault="00031733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5979BB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val="uk-UA"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1. Помощь оказ</w:t>
      </w:r>
      <w:r w:rsidR="008F4C14" w:rsidRPr="00B3461E">
        <w:rPr>
          <w:rFonts w:eastAsia="Times New Roman" w:cs="Times New Roman"/>
          <w:spacing w:val="2"/>
          <w:szCs w:val="28"/>
          <w:lang w:eastAsia="ru-RU"/>
        </w:rPr>
        <w:t xml:space="preserve">ывается </w:t>
      </w:r>
      <w:r w:rsidRPr="00B3461E">
        <w:rPr>
          <w:rFonts w:eastAsia="Times New Roman" w:cs="Times New Roman"/>
          <w:spacing w:val="2"/>
          <w:szCs w:val="28"/>
          <w:lang w:eastAsia="ru-RU"/>
        </w:rPr>
        <w:t>на безвозмездной основе.</w:t>
      </w:r>
    </w:p>
    <w:p w:rsidR="008F4C14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2. Запрашивающая Сторона может отменить запрос на оказание помощи в любое время, незамедлительно оповестив о принятом решении предоставляющую Сторону. </w:t>
      </w:r>
    </w:p>
    <w:p w:rsidR="00D57500" w:rsidRPr="00B3461E" w:rsidRDefault="00D57500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</w:p>
    <w:p w:rsidR="00623445" w:rsidRPr="00B3461E" w:rsidRDefault="00BF4B00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С</w:t>
      </w:r>
      <w:r w:rsidR="005979BB" w:rsidRPr="00B3461E">
        <w:rPr>
          <w:rFonts w:eastAsia="Times New Roman" w:cs="Times New Roman"/>
          <w:b/>
          <w:spacing w:val="2"/>
          <w:szCs w:val="28"/>
          <w:lang w:eastAsia="ru-RU"/>
        </w:rPr>
        <w:t>татья 1</w:t>
      </w:r>
      <w:r w:rsidR="00096E5C" w:rsidRPr="00B3461E">
        <w:rPr>
          <w:rFonts w:eastAsia="Times New Roman" w:cs="Times New Roman"/>
          <w:b/>
          <w:spacing w:val="2"/>
          <w:szCs w:val="28"/>
          <w:lang w:val="uk-UA" w:eastAsia="ru-RU"/>
        </w:rPr>
        <w:t>0</w:t>
      </w:r>
    </w:p>
    <w:p w:rsidR="005979BB" w:rsidRPr="00B3461E" w:rsidRDefault="005979B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Возмещение ущерба </w:t>
      </w:r>
    </w:p>
    <w:p w:rsidR="00031733" w:rsidRPr="00B3461E" w:rsidRDefault="00031733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5979BB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val="uk-UA"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1. Ущерб, нанесенный членами группы по оказанию помощи юридическому или физическому лицу на территории государства запрашивающей Стороны при выполнении задач, связанных с выполнением настоящего Соглашения, возмещается запрашивающей Стороной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в соответствии с законодательством го</w:t>
      </w:r>
      <w:r w:rsidR="00955878" w:rsidRPr="00B3461E">
        <w:rPr>
          <w:rFonts w:eastAsia="Times New Roman" w:cs="Times New Roman"/>
          <w:spacing w:val="2"/>
          <w:szCs w:val="28"/>
          <w:lang w:eastAsia="ru-RU"/>
        </w:rPr>
        <w:t>сударства запрашивающей</w:t>
      </w:r>
      <w:r w:rsidR="00623445" w:rsidRPr="00B3461E">
        <w:rPr>
          <w:rFonts w:eastAsia="Times New Roman" w:cs="Times New Roman"/>
          <w:spacing w:val="2"/>
          <w:szCs w:val="28"/>
          <w:lang w:eastAsia="ru-RU"/>
        </w:rPr>
        <w:t xml:space="preserve"> Стороны</w:t>
      </w:r>
      <w:r w:rsidR="00955878" w:rsidRPr="00B3461E">
        <w:rPr>
          <w:rFonts w:eastAsia="Times New Roman" w:cs="Times New Roman"/>
          <w:spacing w:val="2"/>
          <w:szCs w:val="28"/>
          <w:lang w:eastAsia="ru-RU"/>
        </w:rPr>
        <w:t xml:space="preserve">, </w:t>
      </w:r>
      <w:r w:rsidR="00A47057" w:rsidRPr="00B3461E">
        <w:rPr>
          <w:rFonts w:eastAsia="Times New Roman" w:cs="Times New Roman"/>
          <w:spacing w:val="2"/>
          <w:szCs w:val="28"/>
          <w:lang w:eastAsia="ru-RU"/>
        </w:rPr>
        <w:t xml:space="preserve">применяемым в случае нанесения вреда ее </w:t>
      </w:r>
      <w:r w:rsidR="00955878" w:rsidRPr="00B3461E">
        <w:rPr>
          <w:rFonts w:eastAsia="Times New Roman" w:cs="Times New Roman"/>
          <w:spacing w:val="2"/>
          <w:szCs w:val="28"/>
          <w:lang w:eastAsia="ru-RU"/>
        </w:rPr>
        <w:t>гражданами, оказывающими помощь.</w:t>
      </w:r>
    </w:p>
    <w:p w:rsidR="00BF4B00" w:rsidRPr="00B3461E" w:rsidRDefault="005979BB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2. </w:t>
      </w:r>
      <w:proofErr w:type="gramStart"/>
      <w:r w:rsidRPr="00B3461E">
        <w:rPr>
          <w:rFonts w:eastAsia="Times New Roman" w:cs="Times New Roman"/>
          <w:spacing w:val="2"/>
          <w:szCs w:val="28"/>
          <w:lang w:eastAsia="ru-RU"/>
        </w:rPr>
        <w:t>В случае</w:t>
      </w:r>
      <w:r w:rsidR="006E0007" w:rsidRPr="00B3461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если ущерб нанесен членами группы по оказанию помощи физическим или юридическим лицам на территории государства запрашивающей Стороны умышленно либо по грубой неосторожности и это доказано соответствующими органами государства запрашивающей Стороны, компетентные органы государств запрашивающей и предоставляющей Сторон обмениваются соответствующей информацией и принимают меры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>по возмещению ущерба по согласованию соответствующих Сторон.</w:t>
      </w:r>
      <w:proofErr w:type="gramEnd"/>
    </w:p>
    <w:p w:rsidR="008F4C14" w:rsidRPr="00B3461E" w:rsidRDefault="008F4C14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8F4C14" w:rsidRPr="00B3461E" w:rsidRDefault="008F4C14" w:rsidP="008F4C14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3. Расходы, связанные с </w:t>
      </w:r>
      <w:r w:rsidRPr="00B3461E">
        <w:rPr>
          <w:rFonts w:eastAsia="Times New Roman" w:cs="Times New Roman"/>
          <w:szCs w:val="24"/>
          <w:lang w:eastAsia="ru-RU"/>
        </w:rPr>
        <w:t xml:space="preserve">получением увечий, расстройством здоровья или гибелью члена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группы по оказанию помощи, если это случилось </w:t>
      </w:r>
      <w:r w:rsidR="00800062">
        <w:rPr>
          <w:rFonts w:eastAsia="Times New Roman" w:cs="Times New Roman"/>
          <w:spacing w:val="2"/>
          <w:szCs w:val="28"/>
          <w:lang w:eastAsia="ru-RU"/>
        </w:rPr>
        <w:t xml:space="preserve">                             </w:t>
      </w:r>
      <w:r w:rsidRPr="00B3461E">
        <w:rPr>
          <w:rFonts w:eastAsia="Times New Roman" w:cs="Times New Roman"/>
          <w:spacing w:val="2"/>
          <w:szCs w:val="28"/>
          <w:lang w:eastAsia="ru-RU"/>
        </w:rPr>
        <w:t xml:space="preserve">при выполнении задач по реализации настоящего Соглашения, покрываются </w:t>
      </w:r>
      <w:r w:rsidRPr="00B3461E">
        <w:rPr>
          <w:rFonts w:eastAsia="Times New Roman" w:cs="Times New Roman"/>
          <w:spacing w:val="2"/>
          <w:szCs w:val="28"/>
          <w:lang w:eastAsia="ru-RU"/>
        </w:rPr>
        <w:lastRenderedPageBreak/>
        <w:t>запрашивающей стороной</w:t>
      </w:r>
      <w:r w:rsidR="007D7165" w:rsidRPr="00B3461E">
        <w:rPr>
          <w:rFonts w:eastAsia="Times New Roman" w:cs="Times New Roman"/>
          <w:spacing w:val="2"/>
          <w:szCs w:val="28"/>
          <w:lang w:eastAsia="ru-RU"/>
        </w:rPr>
        <w:t xml:space="preserve"> в соответствии с законодательством государства запрашивающей Стороны</w:t>
      </w:r>
      <w:r w:rsidRPr="00B3461E">
        <w:rPr>
          <w:rFonts w:eastAsia="Times New Roman" w:cs="Times New Roman"/>
          <w:spacing w:val="2"/>
          <w:szCs w:val="28"/>
          <w:lang w:eastAsia="ru-RU"/>
        </w:rPr>
        <w:t>.</w:t>
      </w:r>
    </w:p>
    <w:p w:rsidR="007769D0" w:rsidRPr="00B3461E" w:rsidRDefault="007769D0" w:rsidP="00152E09">
      <w:pPr>
        <w:shd w:val="clear" w:color="auto" w:fill="FFFFFF"/>
        <w:spacing w:line="276" w:lineRule="auto"/>
        <w:jc w:val="center"/>
        <w:textAlignment w:val="baseline"/>
        <w:rPr>
          <w:rFonts w:eastAsia="Times New Roman" w:cs="Times New Roman"/>
          <w:spacing w:val="2"/>
          <w:szCs w:val="28"/>
          <w:lang w:val="uk-UA" w:eastAsia="ru-RU"/>
        </w:rPr>
      </w:pPr>
    </w:p>
    <w:p w:rsidR="00A156A6" w:rsidRPr="00B3461E" w:rsidRDefault="005979B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Статья 1</w:t>
      </w:r>
      <w:r w:rsidR="00096E5C" w:rsidRPr="00B3461E">
        <w:rPr>
          <w:rFonts w:eastAsia="Times New Roman" w:cs="Times New Roman"/>
          <w:b/>
          <w:spacing w:val="2"/>
          <w:szCs w:val="28"/>
          <w:lang w:val="uk-UA" w:eastAsia="ru-RU"/>
        </w:rPr>
        <w:t>1</w:t>
      </w:r>
    </w:p>
    <w:p w:rsidR="005979BB" w:rsidRPr="00B3461E" w:rsidRDefault="00A156A6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Отношение к другим международным договорам</w:t>
      </w:r>
    </w:p>
    <w:p w:rsidR="00031733" w:rsidRPr="00B3461E" w:rsidRDefault="00031733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BF4B00" w:rsidRPr="00B3461E" w:rsidRDefault="00D57500" w:rsidP="0036533E">
      <w:pPr>
        <w:shd w:val="clear" w:color="auto" w:fill="FFFFFF"/>
        <w:spacing w:line="276" w:lineRule="auto"/>
        <w:ind w:firstLine="709"/>
        <w:textAlignment w:val="baseline"/>
        <w:rPr>
          <w:rFonts w:eastAsia="Times New Roman" w:cs="Times New Roman"/>
          <w:spacing w:val="2"/>
          <w:szCs w:val="28"/>
          <w:lang w:val="uk-UA" w:eastAsia="ru-RU"/>
        </w:rPr>
      </w:pPr>
      <w:r w:rsidRPr="00B3461E">
        <w:rPr>
          <w:rFonts w:eastAsia="Times New Roman" w:cs="Times New Roman"/>
          <w:spacing w:val="2"/>
          <w:szCs w:val="28"/>
          <w:lang w:eastAsia="ru-RU"/>
        </w:rPr>
        <w:t>Настоящее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 xml:space="preserve"> Соглашени</w:t>
      </w:r>
      <w:r w:rsidRPr="00B3461E">
        <w:rPr>
          <w:rFonts w:eastAsia="Times New Roman" w:cs="Times New Roman"/>
          <w:spacing w:val="2"/>
          <w:szCs w:val="28"/>
          <w:lang w:eastAsia="ru-RU"/>
        </w:rPr>
        <w:t>е</w:t>
      </w:r>
      <w:r w:rsidR="005979BB" w:rsidRPr="00B3461E">
        <w:rPr>
          <w:rFonts w:eastAsia="Times New Roman" w:cs="Times New Roman"/>
          <w:spacing w:val="2"/>
          <w:szCs w:val="28"/>
          <w:lang w:eastAsia="ru-RU"/>
        </w:rPr>
        <w:t xml:space="preserve"> не затрагивает прав и обязательств Сторон, вытекающих из других международных договоров, участниками которых являются государства Сторон.</w:t>
      </w:r>
    </w:p>
    <w:p w:rsidR="00586086" w:rsidRPr="00B3461E" w:rsidRDefault="00586086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A156A6" w:rsidRPr="00B3461E" w:rsidRDefault="005979BB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Статья 1</w:t>
      </w:r>
      <w:r w:rsidR="00096E5C" w:rsidRPr="00B3461E">
        <w:rPr>
          <w:rFonts w:eastAsia="Times New Roman" w:cs="Times New Roman"/>
          <w:b/>
          <w:spacing w:val="2"/>
          <w:szCs w:val="28"/>
          <w:lang w:val="uk-UA" w:eastAsia="ru-RU"/>
        </w:rPr>
        <w:t>2</w:t>
      </w:r>
    </w:p>
    <w:p w:rsidR="005979BB" w:rsidRPr="00B3461E" w:rsidRDefault="00A156A6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Разрешение</w:t>
      </w:r>
      <w:r w:rsidR="005979BB" w:rsidRPr="00B3461E">
        <w:rPr>
          <w:rFonts w:eastAsia="Times New Roman" w:cs="Times New Roman"/>
          <w:b/>
          <w:spacing w:val="2"/>
          <w:szCs w:val="28"/>
          <w:lang w:eastAsia="ru-RU"/>
        </w:rPr>
        <w:t xml:space="preserve"> споров</w:t>
      </w:r>
    </w:p>
    <w:p w:rsidR="00031733" w:rsidRPr="00B3461E" w:rsidRDefault="00031733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F56621" w:rsidRPr="00B3461E" w:rsidRDefault="00F56621" w:rsidP="0036533E">
      <w:pPr>
        <w:spacing w:line="276" w:lineRule="auto"/>
        <w:ind w:firstLine="709"/>
        <w:rPr>
          <w:szCs w:val="24"/>
        </w:rPr>
      </w:pPr>
      <w:r w:rsidRPr="00B3461E">
        <w:rPr>
          <w:szCs w:val="24"/>
        </w:rPr>
        <w:t xml:space="preserve">Споры между Сторонами, связанные с толкованием и применением настоящего Соглашения, решаются путем проведения переговоров между компетентными органами Сторон. </w:t>
      </w:r>
    </w:p>
    <w:p w:rsidR="00F56621" w:rsidRPr="00B3461E" w:rsidRDefault="00F56621" w:rsidP="0036533E">
      <w:pPr>
        <w:spacing w:line="276" w:lineRule="auto"/>
        <w:ind w:firstLine="709"/>
        <w:rPr>
          <w:szCs w:val="24"/>
        </w:rPr>
      </w:pPr>
      <w:r w:rsidRPr="00B3461E">
        <w:rPr>
          <w:szCs w:val="24"/>
        </w:rPr>
        <w:t>Споры, не урегулированные таким образом, подлежат дальнейшему разрешению путем консультаций</w:t>
      </w:r>
      <w:r w:rsidR="00AE153E">
        <w:rPr>
          <w:szCs w:val="24"/>
        </w:rPr>
        <w:t xml:space="preserve"> и переговоров между Сторонами.</w:t>
      </w:r>
    </w:p>
    <w:p w:rsidR="008F4C14" w:rsidRPr="00B3461E" w:rsidRDefault="008F4C14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</w:p>
    <w:p w:rsidR="00F56621" w:rsidRPr="00B3461E" w:rsidRDefault="00031733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Статья 1</w:t>
      </w:r>
      <w:r w:rsidR="00096E5C" w:rsidRPr="00B3461E">
        <w:rPr>
          <w:rFonts w:eastAsia="Times New Roman" w:cs="Times New Roman"/>
          <w:b/>
          <w:spacing w:val="2"/>
          <w:szCs w:val="28"/>
          <w:lang w:val="uk-UA" w:eastAsia="ru-RU"/>
        </w:rPr>
        <w:t>3</w:t>
      </w:r>
    </w:p>
    <w:p w:rsidR="00031733" w:rsidRPr="00B3461E" w:rsidRDefault="00031733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Изменения и дополнения</w:t>
      </w:r>
    </w:p>
    <w:p w:rsidR="00031733" w:rsidRPr="00B3461E" w:rsidRDefault="00031733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spacing w:val="2"/>
          <w:szCs w:val="28"/>
          <w:lang w:eastAsia="ru-RU"/>
        </w:rPr>
      </w:pPr>
    </w:p>
    <w:p w:rsidR="00F56621" w:rsidRPr="00B3461E" w:rsidRDefault="00F56621" w:rsidP="0036533E">
      <w:pPr>
        <w:pStyle w:val="ae"/>
        <w:spacing w:before="0" w:beforeAutospacing="0" w:after="0" w:afterAutospacing="0" w:line="276" w:lineRule="auto"/>
        <w:ind w:firstLine="709"/>
        <w:jc w:val="both"/>
        <w:rPr>
          <w:rFonts w:eastAsiaTheme="minorHAnsi" w:cstheme="minorBidi"/>
          <w:sz w:val="28"/>
          <w:lang w:eastAsia="en-US"/>
        </w:rPr>
      </w:pPr>
      <w:r w:rsidRPr="00B3461E">
        <w:rPr>
          <w:rFonts w:eastAsiaTheme="minorHAnsi" w:cstheme="minorBidi"/>
          <w:sz w:val="28"/>
          <w:lang w:eastAsia="en-US"/>
        </w:rPr>
        <w:t>По взаимному согласию Сторон в настоящее Соглашение могут быть внесены изменения и дополнения, оформляемые отдельными протоколами, вступающими в силу в порядке, предусмотренном статьей 1</w:t>
      </w:r>
      <w:r w:rsidR="00096E5C" w:rsidRPr="00B3461E">
        <w:rPr>
          <w:rFonts w:eastAsiaTheme="minorHAnsi" w:cstheme="minorBidi"/>
          <w:sz w:val="28"/>
          <w:lang w:eastAsia="en-US"/>
        </w:rPr>
        <w:t>4</w:t>
      </w:r>
      <w:r w:rsidRPr="00B3461E">
        <w:rPr>
          <w:rFonts w:eastAsiaTheme="minorHAnsi" w:cstheme="minorBidi"/>
          <w:sz w:val="28"/>
          <w:lang w:eastAsia="en-US"/>
        </w:rPr>
        <w:t xml:space="preserve"> настоящего Соглашения.</w:t>
      </w:r>
    </w:p>
    <w:p w:rsidR="00EA5FCB" w:rsidRPr="00152E09" w:rsidRDefault="00EA5FCB" w:rsidP="00152E09">
      <w:pPr>
        <w:shd w:val="clear" w:color="auto" w:fill="FFFFFF"/>
        <w:spacing w:line="276" w:lineRule="auto"/>
        <w:jc w:val="center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031733" w:rsidRPr="00B3461E" w:rsidRDefault="00031733" w:rsidP="0036533E">
      <w:pPr>
        <w:shd w:val="clear" w:color="auto" w:fill="FFFFFF"/>
        <w:spacing w:line="276" w:lineRule="auto"/>
        <w:jc w:val="center"/>
        <w:textAlignment w:val="baseline"/>
        <w:outlineLvl w:val="2"/>
        <w:rPr>
          <w:rFonts w:eastAsia="Times New Roman" w:cs="Times New Roman"/>
          <w:b/>
          <w:spacing w:val="2"/>
          <w:szCs w:val="28"/>
          <w:lang w:eastAsia="ru-RU"/>
        </w:rPr>
      </w:pPr>
      <w:r w:rsidRPr="00B3461E">
        <w:rPr>
          <w:rFonts w:eastAsia="Times New Roman" w:cs="Times New Roman"/>
          <w:b/>
          <w:spacing w:val="2"/>
          <w:szCs w:val="28"/>
          <w:lang w:eastAsia="ru-RU"/>
        </w:rPr>
        <w:t>Статья 1</w:t>
      </w:r>
      <w:r w:rsidR="00096E5C" w:rsidRPr="00B3461E">
        <w:rPr>
          <w:rFonts w:eastAsia="Times New Roman" w:cs="Times New Roman"/>
          <w:b/>
          <w:spacing w:val="2"/>
          <w:szCs w:val="28"/>
          <w:lang w:eastAsia="ru-RU"/>
        </w:rPr>
        <w:t>4</w:t>
      </w:r>
    </w:p>
    <w:p w:rsidR="00F56621" w:rsidRPr="00B3461E" w:rsidRDefault="00F56621" w:rsidP="0036533E">
      <w:pPr>
        <w:spacing w:line="276" w:lineRule="auto"/>
        <w:ind w:left="-294"/>
        <w:jc w:val="center"/>
        <w:rPr>
          <w:rFonts w:eastAsia="Times New Roman" w:cs="Times New Roman"/>
          <w:b/>
          <w:szCs w:val="24"/>
          <w:lang w:eastAsia="ru-RU"/>
        </w:rPr>
      </w:pPr>
      <w:r w:rsidRPr="00B3461E">
        <w:rPr>
          <w:rFonts w:eastAsia="Times New Roman" w:cs="Times New Roman"/>
          <w:b/>
          <w:szCs w:val="24"/>
          <w:lang w:eastAsia="ru-RU"/>
        </w:rPr>
        <w:t>Заключительные положения</w:t>
      </w:r>
    </w:p>
    <w:p w:rsidR="00F56621" w:rsidRPr="00B3461E" w:rsidRDefault="00F56621" w:rsidP="00152E09">
      <w:pPr>
        <w:spacing w:line="276" w:lineRule="auto"/>
        <w:ind w:left="-294" w:firstLine="10"/>
        <w:jc w:val="center"/>
        <w:rPr>
          <w:rFonts w:eastAsia="Times New Roman" w:cs="Times New Roman"/>
          <w:szCs w:val="24"/>
          <w:lang w:eastAsia="ru-RU"/>
        </w:rPr>
      </w:pPr>
    </w:p>
    <w:p w:rsidR="00F56621" w:rsidRPr="00B3461E" w:rsidRDefault="0036533E" w:rsidP="0036533E">
      <w:pPr>
        <w:spacing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B3461E">
        <w:rPr>
          <w:rFonts w:eastAsia="Times New Roman" w:cs="Times New Roman"/>
          <w:szCs w:val="24"/>
          <w:lang w:eastAsia="ru-RU"/>
        </w:rPr>
        <w:t xml:space="preserve">1. </w:t>
      </w:r>
      <w:r w:rsidR="00F56621" w:rsidRPr="00B3461E">
        <w:rPr>
          <w:rFonts w:eastAsia="Times New Roman" w:cs="Times New Roman"/>
          <w:szCs w:val="24"/>
          <w:lang w:eastAsia="ru-RU"/>
        </w:rPr>
        <w:t>Настоящее Соглашение вступает в силу с даты получения по дипломатическим каналам последнего письменного уведомления о выполнении Сторонами внутригосударственных процедур, необходимых для его вступления в силу.</w:t>
      </w:r>
    </w:p>
    <w:p w:rsidR="00F56621" w:rsidRPr="00B3461E" w:rsidRDefault="0036533E" w:rsidP="0036533E">
      <w:pPr>
        <w:spacing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B3461E">
        <w:rPr>
          <w:rFonts w:eastAsia="Times New Roman" w:cs="Times New Roman"/>
          <w:szCs w:val="24"/>
          <w:lang w:eastAsia="ru-RU"/>
        </w:rPr>
        <w:t xml:space="preserve">2. </w:t>
      </w:r>
      <w:r w:rsidR="00F56621" w:rsidRPr="00B3461E">
        <w:rPr>
          <w:rFonts w:eastAsia="Times New Roman" w:cs="Times New Roman"/>
          <w:szCs w:val="24"/>
          <w:lang w:eastAsia="ru-RU"/>
        </w:rPr>
        <w:t xml:space="preserve">Настоящее Соглашение заключается на неопределенный срок. Действие настоящего Соглашения прекращается по истечении 6 месяцев с даты получения по дипломатическим каналам одной из Сторон письменного уведомления </w:t>
      </w:r>
      <w:r w:rsidR="00F56621" w:rsidRPr="00B3461E">
        <w:rPr>
          <w:rFonts w:eastAsia="Times New Roman" w:cs="Times New Roman"/>
          <w:bCs/>
          <w:szCs w:val="24"/>
          <w:lang w:eastAsia="ru-RU"/>
        </w:rPr>
        <w:t>другой Стороны</w:t>
      </w:r>
      <w:r w:rsidR="00F56621" w:rsidRPr="00B3461E">
        <w:rPr>
          <w:rFonts w:eastAsia="Times New Roman" w:cs="Times New Roman"/>
          <w:szCs w:val="24"/>
          <w:lang w:eastAsia="ru-RU"/>
        </w:rPr>
        <w:t xml:space="preserve"> о прекращении его действия.</w:t>
      </w:r>
    </w:p>
    <w:p w:rsidR="00F56621" w:rsidRPr="00B3461E" w:rsidRDefault="0036533E" w:rsidP="0036533E">
      <w:pPr>
        <w:spacing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B3461E">
        <w:rPr>
          <w:rFonts w:eastAsia="Times New Roman" w:cs="Times New Roman"/>
          <w:szCs w:val="24"/>
          <w:lang w:eastAsia="ru-RU"/>
        </w:rPr>
        <w:lastRenderedPageBreak/>
        <w:t xml:space="preserve">3. </w:t>
      </w:r>
      <w:r w:rsidR="00F56621" w:rsidRPr="00B3461E">
        <w:rPr>
          <w:rFonts w:eastAsia="Times New Roman" w:cs="Times New Roman"/>
          <w:szCs w:val="24"/>
          <w:lang w:eastAsia="ru-RU"/>
        </w:rPr>
        <w:t>Прекращение действия настоящего Соглашения не затрагивает осуществляем</w:t>
      </w:r>
      <w:r w:rsidR="00800062">
        <w:rPr>
          <w:rFonts w:eastAsia="Times New Roman" w:cs="Times New Roman"/>
          <w:szCs w:val="24"/>
          <w:lang w:eastAsia="ru-RU"/>
        </w:rPr>
        <w:t>ой</w:t>
      </w:r>
      <w:r w:rsidR="00F56621" w:rsidRPr="00B3461E">
        <w:rPr>
          <w:rFonts w:eastAsia="Times New Roman" w:cs="Times New Roman"/>
          <w:szCs w:val="24"/>
          <w:lang w:eastAsia="ru-RU"/>
        </w:rPr>
        <w:t xml:space="preserve"> в соответствии с ним деятельност</w:t>
      </w:r>
      <w:r w:rsidR="00800062">
        <w:rPr>
          <w:rFonts w:eastAsia="Times New Roman" w:cs="Times New Roman"/>
          <w:szCs w:val="24"/>
          <w:lang w:eastAsia="ru-RU"/>
        </w:rPr>
        <w:t>и</w:t>
      </w:r>
      <w:r w:rsidR="00F56621" w:rsidRPr="00B3461E">
        <w:rPr>
          <w:rFonts w:eastAsia="Times New Roman" w:cs="Times New Roman"/>
          <w:szCs w:val="24"/>
          <w:lang w:eastAsia="ru-RU"/>
        </w:rPr>
        <w:t>, начат</w:t>
      </w:r>
      <w:r w:rsidR="00800062">
        <w:rPr>
          <w:rFonts w:eastAsia="Times New Roman" w:cs="Times New Roman"/>
          <w:szCs w:val="24"/>
          <w:lang w:eastAsia="ru-RU"/>
        </w:rPr>
        <w:t>ой</w:t>
      </w:r>
      <w:r w:rsidR="00F56621" w:rsidRPr="00B3461E">
        <w:rPr>
          <w:rFonts w:eastAsia="Times New Roman" w:cs="Times New Roman"/>
          <w:szCs w:val="24"/>
          <w:lang w:eastAsia="ru-RU"/>
        </w:rPr>
        <w:t>, но не завершенн</w:t>
      </w:r>
      <w:r w:rsidR="00800062">
        <w:rPr>
          <w:rFonts w:eastAsia="Times New Roman" w:cs="Times New Roman"/>
          <w:szCs w:val="24"/>
          <w:lang w:eastAsia="ru-RU"/>
        </w:rPr>
        <w:t>ой</w:t>
      </w:r>
      <w:r w:rsidR="00F56621" w:rsidRPr="00B3461E">
        <w:rPr>
          <w:rFonts w:eastAsia="Times New Roman" w:cs="Times New Roman"/>
          <w:szCs w:val="24"/>
          <w:lang w:eastAsia="ru-RU"/>
        </w:rPr>
        <w:t xml:space="preserve"> до прекращения его действия, если Стороны не договорятся </w:t>
      </w:r>
      <w:r w:rsidR="00800062">
        <w:rPr>
          <w:rFonts w:eastAsia="Times New Roman" w:cs="Times New Roman"/>
          <w:szCs w:val="24"/>
          <w:lang w:eastAsia="ru-RU"/>
        </w:rPr>
        <w:t xml:space="preserve">                </w:t>
      </w:r>
      <w:r w:rsidR="00F56621" w:rsidRPr="00B3461E">
        <w:rPr>
          <w:rFonts w:eastAsia="Times New Roman" w:cs="Times New Roman"/>
          <w:szCs w:val="24"/>
          <w:lang w:eastAsia="ru-RU"/>
        </w:rPr>
        <w:t>об ином.</w:t>
      </w:r>
    </w:p>
    <w:p w:rsidR="00F56621" w:rsidRPr="00B3461E" w:rsidRDefault="00F56621" w:rsidP="0036533E">
      <w:pPr>
        <w:spacing w:line="276" w:lineRule="auto"/>
        <w:ind w:firstLine="709"/>
        <w:rPr>
          <w:rFonts w:eastAsia="Times New Roman" w:cs="Times New Roman"/>
          <w:szCs w:val="24"/>
          <w:lang w:eastAsia="ru-RU"/>
        </w:rPr>
      </w:pPr>
    </w:p>
    <w:p w:rsidR="00F56621" w:rsidRPr="00B3461E" w:rsidRDefault="00F56621" w:rsidP="0036533E">
      <w:pPr>
        <w:spacing w:line="276" w:lineRule="auto"/>
        <w:ind w:firstLine="709"/>
        <w:rPr>
          <w:rFonts w:eastAsia="Times New Roman" w:cs="Times New Roman"/>
          <w:szCs w:val="24"/>
          <w:lang w:eastAsia="ru-RU"/>
        </w:rPr>
      </w:pPr>
      <w:r w:rsidRPr="00B3461E">
        <w:rPr>
          <w:rFonts w:eastAsia="Times New Roman" w:cs="Times New Roman"/>
          <w:szCs w:val="24"/>
          <w:lang w:eastAsia="ru-RU"/>
        </w:rPr>
        <w:t>Совершено в г. _____________</w:t>
      </w:r>
      <w:r w:rsidR="004C671F">
        <w:rPr>
          <w:rFonts w:eastAsia="Times New Roman" w:cs="Times New Roman"/>
          <w:szCs w:val="24"/>
          <w:lang w:eastAsia="ru-RU"/>
        </w:rPr>
        <w:t>__</w:t>
      </w:r>
      <w:r w:rsidRPr="00B3461E">
        <w:rPr>
          <w:rFonts w:eastAsia="Times New Roman" w:cs="Times New Roman"/>
          <w:szCs w:val="24"/>
          <w:lang w:eastAsia="ru-RU"/>
        </w:rPr>
        <w:t xml:space="preserve"> «   </w:t>
      </w:r>
      <w:r w:rsidR="00D57500" w:rsidRPr="00B3461E">
        <w:rPr>
          <w:rFonts w:eastAsia="Times New Roman" w:cs="Times New Roman"/>
          <w:szCs w:val="24"/>
          <w:lang w:eastAsia="ru-RU"/>
        </w:rPr>
        <w:t xml:space="preserve"> » _____________ </w:t>
      </w:r>
      <w:r w:rsidRPr="00B3461E">
        <w:rPr>
          <w:rFonts w:eastAsia="Times New Roman" w:cs="Times New Roman"/>
          <w:szCs w:val="24"/>
          <w:lang w:eastAsia="ru-RU"/>
        </w:rPr>
        <w:t>20</w:t>
      </w:r>
      <w:r w:rsidR="00AE153E">
        <w:rPr>
          <w:rFonts w:eastAsia="Times New Roman" w:cs="Times New Roman"/>
          <w:szCs w:val="24"/>
          <w:lang w:eastAsia="ru-RU"/>
        </w:rPr>
        <w:t>19</w:t>
      </w:r>
      <w:r w:rsidRPr="00B3461E">
        <w:rPr>
          <w:rFonts w:eastAsia="Times New Roman" w:cs="Times New Roman"/>
          <w:szCs w:val="24"/>
          <w:lang w:eastAsia="ru-RU"/>
        </w:rPr>
        <w:t xml:space="preserve"> года в двух экземплярах, каждый на осетинском и русском языках, причем оба текста имеют одинаковую силу.</w:t>
      </w:r>
    </w:p>
    <w:p w:rsidR="00F56621" w:rsidRPr="00B3461E" w:rsidRDefault="00F56621" w:rsidP="00F56621">
      <w:pPr>
        <w:spacing w:line="276" w:lineRule="auto"/>
        <w:ind w:firstLine="709"/>
        <w:rPr>
          <w:rFonts w:eastAsia="Times New Roman" w:cs="Times New Roman"/>
          <w:szCs w:val="24"/>
          <w:lang w:eastAsia="ru-RU"/>
        </w:rPr>
      </w:pPr>
    </w:p>
    <w:p w:rsidR="00F56621" w:rsidRPr="00B3461E" w:rsidRDefault="00F56621" w:rsidP="00F56621">
      <w:pPr>
        <w:spacing w:line="276" w:lineRule="auto"/>
        <w:ind w:firstLine="709"/>
        <w:rPr>
          <w:rFonts w:eastAsia="Times New Roman" w:cs="Times New Roman"/>
          <w:szCs w:val="24"/>
          <w:lang w:eastAsia="ru-RU"/>
        </w:rPr>
      </w:pPr>
    </w:p>
    <w:p w:rsidR="00F56621" w:rsidRPr="00B3461E" w:rsidRDefault="00F56621" w:rsidP="00F56621">
      <w:pPr>
        <w:ind w:left="-294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Style w:val="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92"/>
        <w:gridCol w:w="4962"/>
      </w:tblGrid>
      <w:tr w:rsidR="00F56621" w:rsidRPr="00B3461E" w:rsidTr="0036533E">
        <w:trPr>
          <w:jc w:val="center"/>
        </w:trPr>
        <w:tc>
          <w:tcPr>
            <w:tcW w:w="4492" w:type="dxa"/>
          </w:tcPr>
          <w:p w:rsidR="00F56621" w:rsidRPr="00B3461E" w:rsidRDefault="00F56621" w:rsidP="00F56621">
            <w:pPr>
              <w:ind w:left="-294"/>
              <w:jc w:val="center"/>
              <w:rPr>
                <w:b/>
                <w:szCs w:val="24"/>
              </w:rPr>
            </w:pPr>
            <w:r w:rsidRPr="00B3461E">
              <w:rPr>
                <w:b/>
                <w:szCs w:val="24"/>
              </w:rPr>
              <w:t>За Правительство</w:t>
            </w:r>
          </w:p>
          <w:p w:rsidR="00F56621" w:rsidRPr="00B3461E" w:rsidRDefault="00F56621" w:rsidP="00F56621">
            <w:pPr>
              <w:ind w:left="-294"/>
              <w:jc w:val="center"/>
              <w:rPr>
                <w:b/>
                <w:sz w:val="20"/>
              </w:rPr>
            </w:pPr>
            <w:r w:rsidRPr="00B3461E">
              <w:rPr>
                <w:b/>
                <w:szCs w:val="24"/>
              </w:rPr>
              <w:t xml:space="preserve">Республики Южная Осетия </w:t>
            </w:r>
          </w:p>
        </w:tc>
        <w:tc>
          <w:tcPr>
            <w:tcW w:w="4962" w:type="dxa"/>
          </w:tcPr>
          <w:p w:rsidR="00E40B9B" w:rsidRPr="00B3461E" w:rsidRDefault="00E40B9B" w:rsidP="00E40B9B">
            <w:pPr>
              <w:ind w:left="35" w:right="-341"/>
              <w:jc w:val="center"/>
              <w:rPr>
                <w:b/>
                <w:szCs w:val="24"/>
              </w:rPr>
            </w:pPr>
            <w:r w:rsidRPr="00B3461E">
              <w:rPr>
                <w:b/>
                <w:szCs w:val="24"/>
              </w:rPr>
              <w:t xml:space="preserve">За </w:t>
            </w:r>
            <w:r>
              <w:rPr>
                <w:b/>
                <w:szCs w:val="24"/>
              </w:rPr>
              <w:t>Правительство</w:t>
            </w:r>
          </w:p>
          <w:p w:rsidR="00F56621" w:rsidRPr="00B3461E" w:rsidRDefault="00E40B9B" w:rsidP="00E40B9B">
            <w:pPr>
              <w:ind w:left="35" w:right="-341"/>
              <w:jc w:val="center"/>
              <w:rPr>
                <w:b/>
                <w:sz w:val="20"/>
              </w:rPr>
            </w:pPr>
            <w:r>
              <w:rPr>
                <w:b/>
                <w:szCs w:val="24"/>
              </w:rPr>
              <w:t>Луганской</w:t>
            </w:r>
            <w:r w:rsidRPr="00B3461E">
              <w:rPr>
                <w:b/>
                <w:szCs w:val="24"/>
              </w:rPr>
              <w:t xml:space="preserve"> Народной Республики</w:t>
            </w:r>
          </w:p>
        </w:tc>
      </w:tr>
    </w:tbl>
    <w:p w:rsidR="00F56621" w:rsidRPr="00B3461E" w:rsidRDefault="00F56621" w:rsidP="00F56621">
      <w:pPr>
        <w:ind w:left="-294"/>
        <w:jc w:val="left"/>
        <w:rPr>
          <w:rFonts w:eastAsia="Times New Roman" w:cs="Times New Roman"/>
          <w:sz w:val="20"/>
          <w:szCs w:val="20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87"/>
        <w:gridCol w:w="4588"/>
      </w:tblGrid>
      <w:tr w:rsidR="00F56621" w:rsidRPr="00B3461E" w:rsidTr="00111FCB">
        <w:trPr>
          <w:trHeight w:val="647"/>
        </w:trPr>
        <w:tc>
          <w:tcPr>
            <w:tcW w:w="4587" w:type="dxa"/>
          </w:tcPr>
          <w:p w:rsidR="00F56621" w:rsidRPr="00B3461E" w:rsidRDefault="00F56621" w:rsidP="00F56621">
            <w:pPr>
              <w:ind w:left="-294"/>
              <w:jc w:val="center"/>
              <w:rPr>
                <w:szCs w:val="28"/>
              </w:rPr>
            </w:pPr>
          </w:p>
          <w:p w:rsidR="00F56621" w:rsidRPr="00B3461E" w:rsidRDefault="00F56621" w:rsidP="00F56621">
            <w:pPr>
              <w:ind w:left="-294"/>
              <w:jc w:val="center"/>
              <w:rPr>
                <w:szCs w:val="28"/>
              </w:rPr>
            </w:pPr>
          </w:p>
          <w:p w:rsidR="00F56621" w:rsidRPr="00B3461E" w:rsidRDefault="00F56621" w:rsidP="00F56621">
            <w:pPr>
              <w:ind w:left="-294"/>
              <w:jc w:val="center"/>
              <w:rPr>
                <w:szCs w:val="28"/>
              </w:rPr>
            </w:pPr>
            <w:r w:rsidRPr="00B3461E">
              <w:rPr>
                <w:szCs w:val="28"/>
              </w:rPr>
              <w:t>________________________</w:t>
            </w:r>
          </w:p>
        </w:tc>
        <w:tc>
          <w:tcPr>
            <w:tcW w:w="4588" w:type="dxa"/>
          </w:tcPr>
          <w:p w:rsidR="00F56621" w:rsidRPr="00B3461E" w:rsidRDefault="00F56621" w:rsidP="00F56621">
            <w:pPr>
              <w:ind w:left="-294"/>
              <w:jc w:val="left"/>
              <w:rPr>
                <w:szCs w:val="28"/>
              </w:rPr>
            </w:pPr>
          </w:p>
          <w:p w:rsidR="00F56621" w:rsidRPr="00B3461E" w:rsidRDefault="00F56621" w:rsidP="00F56621">
            <w:pPr>
              <w:ind w:left="-294"/>
              <w:jc w:val="left"/>
              <w:rPr>
                <w:szCs w:val="28"/>
              </w:rPr>
            </w:pPr>
          </w:p>
          <w:p w:rsidR="00F56621" w:rsidRPr="00B3461E" w:rsidRDefault="00F56621" w:rsidP="00F56621">
            <w:pPr>
              <w:ind w:left="-294" w:right="-1106"/>
              <w:jc w:val="center"/>
              <w:rPr>
                <w:szCs w:val="28"/>
              </w:rPr>
            </w:pPr>
            <w:r w:rsidRPr="00B3461E">
              <w:rPr>
                <w:szCs w:val="28"/>
              </w:rPr>
              <w:t>________________________</w:t>
            </w:r>
          </w:p>
        </w:tc>
      </w:tr>
    </w:tbl>
    <w:p w:rsidR="00F56621" w:rsidRDefault="00F56621" w:rsidP="00F56621">
      <w:pPr>
        <w:ind w:left="-294"/>
        <w:jc w:val="left"/>
        <w:rPr>
          <w:rFonts w:eastAsia="Times New Roman" w:cs="Times New Roman"/>
          <w:szCs w:val="28"/>
          <w:lang w:eastAsia="ru-RU"/>
        </w:rPr>
      </w:pPr>
    </w:p>
    <w:p w:rsidR="00111FCB" w:rsidRDefault="00111FCB" w:rsidP="00F56621">
      <w:pPr>
        <w:ind w:left="-294"/>
        <w:jc w:val="left"/>
        <w:rPr>
          <w:rFonts w:eastAsia="Times New Roman" w:cs="Times New Roman"/>
          <w:szCs w:val="28"/>
          <w:lang w:eastAsia="ru-RU"/>
        </w:rPr>
      </w:pPr>
    </w:p>
    <w:p w:rsidR="00111FCB" w:rsidRDefault="00111FCB" w:rsidP="00F56621">
      <w:pPr>
        <w:ind w:left="-294"/>
        <w:jc w:val="left"/>
        <w:rPr>
          <w:rFonts w:eastAsia="Times New Roman" w:cs="Times New Roman"/>
          <w:szCs w:val="28"/>
          <w:lang w:eastAsia="ru-RU"/>
        </w:rPr>
      </w:pPr>
    </w:p>
    <w:p w:rsidR="00FA5277" w:rsidRDefault="00FA5277" w:rsidP="00F56621">
      <w:pPr>
        <w:ind w:left="-294"/>
        <w:jc w:val="left"/>
        <w:rPr>
          <w:rFonts w:eastAsia="Times New Roman" w:cs="Times New Roman"/>
          <w:szCs w:val="28"/>
          <w:lang w:eastAsia="ru-RU"/>
        </w:rPr>
      </w:pPr>
    </w:p>
    <w:p w:rsidR="00111FCB" w:rsidRDefault="00111FCB" w:rsidP="00F56621">
      <w:pPr>
        <w:ind w:left="-294"/>
        <w:jc w:val="left"/>
        <w:rPr>
          <w:rFonts w:eastAsia="Times New Roman" w:cs="Times New Roman"/>
          <w:szCs w:val="28"/>
          <w:lang w:eastAsia="ru-RU"/>
        </w:rPr>
      </w:pPr>
    </w:p>
    <w:p w:rsidR="00111FCB" w:rsidRDefault="00111FCB" w:rsidP="00F56621">
      <w:pPr>
        <w:ind w:left="-294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Руководитель </w:t>
      </w:r>
    </w:p>
    <w:p w:rsidR="00111FCB" w:rsidRDefault="00111FCB" w:rsidP="00F56621">
      <w:pPr>
        <w:ind w:left="-294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Аппарата Правительства</w:t>
      </w:r>
    </w:p>
    <w:p w:rsidR="00111FCB" w:rsidRPr="00B3461E" w:rsidRDefault="00111FCB" w:rsidP="00F56621">
      <w:pPr>
        <w:ind w:left="-294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Луганской Народной Республики                                                             А. И. </w:t>
      </w:r>
      <w:proofErr w:type="spellStart"/>
      <w:r>
        <w:rPr>
          <w:rFonts w:eastAsia="Times New Roman" w:cs="Times New Roman"/>
          <w:szCs w:val="28"/>
          <w:lang w:eastAsia="ru-RU"/>
        </w:rPr>
        <w:t>Сумцов</w:t>
      </w:r>
      <w:proofErr w:type="spellEnd"/>
    </w:p>
    <w:sectPr w:rsidR="00111FCB" w:rsidRPr="00B3461E" w:rsidSect="008A2316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3BB" w:rsidRDefault="00B743BB" w:rsidP="00E0091F">
      <w:r>
        <w:separator/>
      </w:r>
    </w:p>
  </w:endnote>
  <w:endnote w:type="continuationSeparator" w:id="0">
    <w:p w:rsidR="00B743BB" w:rsidRDefault="00B743BB" w:rsidP="00E0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3BB" w:rsidRDefault="00B743BB" w:rsidP="00E0091F">
      <w:r>
        <w:separator/>
      </w:r>
    </w:p>
  </w:footnote>
  <w:footnote w:type="continuationSeparator" w:id="0">
    <w:p w:rsidR="00B743BB" w:rsidRDefault="00B743BB" w:rsidP="00E00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58473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11FCB" w:rsidRPr="00F8457E" w:rsidRDefault="00111FCB">
        <w:pPr>
          <w:pStyle w:val="a7"/>
          <w:jc w:val="center"/>
          <w:rPr>
            <w:sz w:val="20"/>
            <w:szCs w:val="20"/>
          </w:rPr>
        </w:pPr>
        <w:r w:rsidRPr="00F8457E">
          <w:rPr>
            <w:sz w:val="20"/>
            <w:szCs w:val="20"/>
          </w:rPr>
          <w:fldChar w:fldCharType="begin"/>
        </w:r>
        <w:r w:rsidRPr="00F8457E">
          <w:rPr>
            <w:sz w:val="20"/>
            <w:szCs w:val="20"/>
          </w:rPr>
          <w:instrText>PAGE   \* MERGEFORMAT</w:instrText>
        </w:r>
        <w:r w:rsidRPr="00F8457E">
          <w:rPr>
            <w:sz w:val="20"/>
            <w:szCs w:val="20"/>
          </w:rPr>
          <w:fldChar w:fldCharType="separate"/>
        </w:r>
        <w:r w:rsidR="00062556">
          <w:rPr>
            <w:noProof/>
            <w:sz w:val="20"/>
            <w:szCs w:val="20"/>
          </w:rPr>
          <w:t>3</w:t>
        </w:r>
        <w:r w:rsidRPr="00F8457E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9BB"/>
    <w:rsid w:val="00006601"/>
    <w:rsid w:val="00016893"/>
    <w:rsid w:val="00031733"/>
    <w:rsid w:val="00034FFD"/>
    <w:rsid w:val="00062556"/>
    <w:rsid w:val="00064E97"/>
    <w:rsid w:val="000717C0"/>
    <w:rsid w:val="0008214F"/>
    <w:rsid w:val="00096E5C"/>
    <w:rsid w:val="000E0F5A"/>
    <w:rsid w:val="000F4E8D"/>
    <w:rsid w:val="00104778"/>
    <w:rsid w:val="00111FCB"/>
    <w:rsid w:val="0011372A"/>
    <w:rsid w:val="00150052"/>
    <w:rsid w:val="001525D0"/>
    <w:rsid w:val="00152E09"/>
    <w:rsid w:val="001640B8"/>
    <w:rsid w:val="00181843"/>
    <w:rsid w:val="001C7C97"/>
    <w:rsid w:val="001D5EE5"/>
    <w:rsid w:val="002002BC"/>
    <w:rsid w:val="00224CAD"/>
    <w:rsid w:val="0026532E"/>
    <w:rsid w:val="00291E32"/>
    <w:rsid w:val="002A2F0D"/>
    <w:rsid w:val="002E5C85"/>
    <w:rsid w:val="002F43AA"/>
    <w:rsid w:val="002F4778"/>
    <w:rsid w:val="003271C9"/>
    <w:rsid w:val="0036533E"/>
    <w:rsid w:val="00391D16"/>
    <w:rsid w:val="003D1DEA"/>
    <w:rsid w:val="003D4957"/>
    <w:rsid w:val="00401630"/>
    <w:rsid w:val="00401FFF"/>
    <w:rsid w:val="00421271"/>
    <w:rsid w:val="00432C66"/>
    <w:rsid w:val="004663E6"/>
    <w:rsid w:val="004A2FC1"/>
    <w:rsid w:val="004C671F"/>
    <w:rsid w:val="004F4EDC"/>
    <w:rsid w:val="00501EFD"/>
    <w:rsid w:val="005060C7"/>
    <w:rsid w:val="0050632B"/>
    <w:rsid w:val="005307BB"/>
    <w:rsid w:val="00534518"/>
    <w:rsid w:val="00551782"/>
    <w:rsid w:val="005631E5"/>
    <w:rsid w:val="0057393F"/>
    <w:rsid w:val="005834A9"/>
    <w:rsid w:val="00586086"/>
    <w:rsid w:val="005979BB"/>
    <w:rsid w:val="005D2B19"/>
    <w:rsid w:val="005D4F33"/>
    <w:rsid w:val="005D7195"/>
    <w:rsid w:val="005D7827"/>
    <w:rsid w:val="00607AEB"/>
    <w:rsid w:val="00610D0B"/>
    <w:rsid w:val="006124B5"/>
    <w:rsid w:val="00623445"/>
    <w:rsid w:val="00634D60"/>
    <w:rsid w:val="0069447F"/>
    <w:rsid w:val="006A31BB"/>
    <w:rsid w:val="006D4A95"/>
    <w:rsid w:val="006E0007"/>
    <w:rsid w:val="006E13D6"/>
    <w:rsid w:val="006E3C2B"/>
    <w:rsid w:val="006E4FF6"/>
    <w:rsid w:val="007078BA"/>
    <w:rsid w:val="007101B0"/>
    <w:rsid w:val="007160C2"/>
    <w:rsid w:val="00720E81"/>
    <w:rsid w:val="0073121F"/>
    <w:rsid w:val="00744539"/>
    <w:rsid w:val="007769D0"/>
    <w:rsid w:val="00783CC9"/>
    <w:rsid w:val="007D7165"/>
    <w:rsid w:val="007E152C"/>
    <w:rsid w:val="00800062"/>
    <w:rsid w:val="008048CA"/>
    <w:rsid w:val="00811F91"/>
    <w:rsid w:val="00820BFB"/>
    <w:rsid w:val="008311C5"/>
    <w:rsid w:val="008A2316"/>
    <w:rsid w:val="008B15D9"/>
    <w:rsid w:val="008C5BD4"/>
    <w:rsid w:val="008E7AE4"/>
    <w:rsid w:val="008F1D78"/>
    <w:rsid w:val="008F4C14"/>
    <w:rsid w:val="00901840"/>
    <w:rsid w:val="00911425"/>
    <w:rsid w:val="0091269B"/>
    <w:rsid w:val="0091666C"/>
    <w:rsid w:val="009216B8"/>
    <w:rsid w:val="00955878"/>
    <w:rsid w:val="009733BB"/>
    <w:rsid w:val="009A2314"/>
    <w:rsid w:val="009C0B7F"/>
    <w:rsid w:val="009E0C03"/>
    <w:rsid w:val="009E0C43"/>
    <w:rsid w:val="00A0247E"/>
    <w:rsid w:val="00A1478E"/>
    <w:rsid w:val="00A156A6"/>
    <w:rsid w:val="00A47057"/>
    <w:rsid w:val="00A7468B"/>
    <w:rsid w:val="00A852C7"/>
    <w:rsid w:val="00AD5704"/>
    <w:rsid w:val="00AE153E"/>
    <w:rsid w:val="00B1304C"/>
    <w:rsid w:val="00B26B78"/>
    <w:rsid w:val="00B3129E"/>
    <w:rsid w:val="00B3461E"/>
    <w:rsid w:val="00B44236"/>
    <w:rsid w:val="00B743BB"/>
    <w:rsid w:val="00BC6C3D"/>
    <w:rsid w:val="00BE7079"/>
    <w:rsid w:val="00BF4B00"/>
    <w:rsid w:val="00C5522F"/>
    <w:rsid w:val="00C653CA"/>
    <w:rsid w:val="00C719C9"/>
    <w:rsid w:val="00C73A4F"/>
    <w:rsid w:val="00C74BB8"/>
    <w:rsid w:val="00CA1254"/>
    <w:rsid w:val="00CD6892"/>
    <w:rsid w:val="00CF246F"/>
    <w:rsid w:val="00D12071"/>
    <w:rsid w:val="00D14B62"/>
    <w:rsid w:val="00D57500"/>
    <w:rsid w:val="00D75EBE"/>
    <w:rsid w:val="00DA2799"/>
    <w:rsid w:val="00E0091F"/>
    <w:rsid w:val="00E062A2"/>
    <w:rsid w:val="00E17324"/>
    <w:rsid w:val="00E302B0"/>
    <w:rsid w:val="00E3575F"/>
    <w:rsid w:val="00E40B9B"/>
    <w:rsid w:val="00EA5FCB"/>
    <w:rsid w:val="00EE072F"/>
    <w:rsid w:val="00F00978"/>
    <w:rsid w:val="00F34BDA"/>
    <w:rsid w:val="00F34EF6"/>
    <w:rsid w:val="00F56621"/>
    <w:rsid w:val="00F70B9B"/>
    <w:rsid w:val="00F71C62"/>
    <w:rsid w:val="00F77E4A"/>
    <w:rsid w:val="00F8457E"/>
    <w:rsid w:val="00FA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F70B9B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5979BB"/>
    <w:pP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979BB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979BB"/>
    <w:pP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2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0C4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9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979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979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5979B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79BB"/>
  </w:style>
  <w:style w:type="character" w:styleId="a3">
    <w:name w:val="Hyperlink"/>
    <w:basedOn w:val="a0"/>
    <w:uiPriority w:val="99"/>
    <w:semiHidden/>
    <w:unhideWhenUsed/>
    <w:rsid w:val="005979BB"/>
    <w:rPr>
      <w:color w:val="0000FF"/>
      <w:u w:val="single"/>
    </w:rPr>
  </w:style>
  <w:style w:type="paragraph" w:customStyle="1" w:styleId="formattext">
    <w:name w:val="formattext"/>
    <w:basedOn w:val="a"/>
    <w:rsid w:val="005979B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79BB"/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9BB"/>
    <w:rPr>
      <w:rFonts w:ascii="Arial" w:hAnsi="Arial" w:cs="Arial"/>
      <w:sz w:val="16"/>
      <w:szCs w:val="16"/>
    </w:rPr>
  </w:style>
  <w:style w:type="paragraph" w:styleId="a6">
    <w:name w:val="List Paragraph"/>
    <w:basedOn w:val="a"/>
    <w:uiPriority w:val="34"/>
    <w:qFormat/>
    <w:rsid w:val="00B312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0091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0091F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E0091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091F"/>
    <w:rPr>
      <w:rFonts w:ascii="Times New Roman" w:hAnsi="Times New Roman"/>
      <w:sz w:val="28"/>
    </w:rPr>
  </w:style>
  <w:style w:type="table" w:styleId="ab">
    <w:name w:val="Table Grid"/>
    <w:basedOn w:val="a1"/>
    <w:uiPriority w:val="59"/>
    <w:rsid w:val="000F4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pt">
    <w:name w:val="Основной текст (7) + Интервал 0 pt"/>
    <w:rsid w:val="00720E81"/>
    <w:rPr>
      <w:rFonts w:ascii="Times New Roman" w:eastAsia="Times New Roman" w:hAnsi="Times New Roman" w:cs="Times New Roman" w:hint="default"/>
      <w:b/>
      <w:bCs/>
      <w:color w:val="000000"/>
      <w:spacing w:val="15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E0C43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paragraph" w:styleId="21">
    <w:name w:val="Body Text Indent 2"/>
    <w:basedOn w:val="a"/>
    <w:link w:val="22"/>
    <w:rsid w:val="005D4F33"/>
    <w:pPr>
      <w:spacing w:line="360" w:lineRule="auto"/>
      <w:ind w:firstLine="709"/>
    </w:pPr>
    <w:rPr>
      <w:rFonts w:eastAsia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D4F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62344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623445"/>
    <w:rPr>
      <w:rFonts w:ascii="Times New Roman" w:hAnsi="Times New Roman"/>
      <w:sz w:val="28"/>
    </w:rPr>
  </w:style>
  <w:style w:type="paragraph" w:styleId="ae">
    <w:name w:val="Normal (Web)"/>
    <w:basedOn w:val="a"/>
    <w:uiPriority w:val="99"/>
    <w:semiHidden/>
    <w:unhideWhenUsed/>
    <w:rsid w:val="00F56621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21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  <w:style w:type="table" w:customStyle="1" w:styleId="11">
    <w:name w:val="Сетка таблицы1"/>
    <w:basedOn w:val="a1"/>
    <w:next w:val="ab"/>
    <w:rsid w:val="00F56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0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4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1321A-9420-4932-9D08-8E577F01D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9</Pages>
  <Words>2423</Words>
  <Characters>13815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ivanovauo</dc:creator>
  <cp:lastModifiedBy>ASM</cp:lastModifiedBy>
  <cp:revision>19</cp:revision>
  <cp:lastPrinted>2019-08-13T06:58:00Z</cp:lastPrinted>
  <dcterms:created xsi:type="dcterms:W3CDTF">2019-01-15T07:16:00Z</dcterms:created>
  <dcterms:modified xsi:type="dcterms:W3CDTF">2019-08-20T14:07:00Z</dcterms:modified>
</cp:coreProperties>
</file>