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9.</w:t>
      </w:r>
      <w:r w:rsidR="00F120B8"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Pr="00FD63D7">
        <w:rPr>
          <w:rFonts w:ascii="Times New Roman" w:hAnsi="Times New Roman" w:cs="Times New Roman"/>
          <w:sz w:val="28"/>
          <w:szCs w:val="28"/>
        </w:rPr>
        <w:t>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11.</w:t>
      </w:r>
      <w: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научных и учебных целях.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экспертной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Уничтожение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 средств и психотропных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Разработка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аналитических (стандартных) образцов.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16. Изготовление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аналитических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(стандартных)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образцов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 наркотических средств и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Перевозка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 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Отпуск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отпуска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лицам)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Pr="00FD63D7">
        <w:rPr>
          <w:rFonts w:ascii="Times New Roman" w:hAnsi="Times New Roman" w:cs="Times New Roman"/>
          <w:sz w:val="28"/>
          <w:szCs w:val="28"/>
        </w:rPr>
        <w:lastRenderedPageBreak/>
        <w:t>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научных и учебных целях.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экспертной деятельности.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Уничтожение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Разработка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Изготовление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 средств и психотропных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 перечня 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 перечня 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Перевозка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 психотропных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 перечня 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Отпуск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 в список II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lastRenderedPageBreak/>
        <w:t>33.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Отпуск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отпуска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лицам)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 веществ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 и психотропных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 перечня 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медицинских целях.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ветеринарии.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научных и учебных целях.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</w:t>
      </w:r>
      <w:r w:rsidRPr="004C2CE1">
        <w:rPr>
          <w:rFonts w:ascii="Times New Roman" w:hAnsi="Times New Roman" w:cs="Times New Roman"/>
          <w:sz w:val="28"/>
          <w:szCs w:val="28"/>
        </w:rPr>
        <w:t>н</w:t>
      </w:r>
      <w:r w:rsidRPr="00FD63D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 экспертной деятельности.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Уничтожение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 средств и психотропных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 перечня наркотических средств,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Разработка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 психотропных веществ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их 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 веществ, внесенных в 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Изготовление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 веществ, внесенных в 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 внесенных в 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lastRenderedPageBreak/>
        <w:t>46.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Перевозка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Отпуск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физическим лицам психотропных веществ, внесенных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 психотропных веществ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их 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Отпуск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отпуска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лицам)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 внесенных в список III 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 в 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 психотропных веществ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их 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 веществ, внесенных в 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 психотропных веществ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медицинских целях.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 психотропных веществ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ветеринарии.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 психотропных веществ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научных и учебных целях.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EB5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 психотропных веществ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экспертной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Уничтожение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 внесенных в список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</w:t>
      </w:r>
      <w:r w:rsidR="003A5317">
        <w:rPr>
          <w:rFonts w:ascii="Times New Roman" w:hAnsi="Times New Roman" w:cs="Times New Roman"/>
          <w:sz w:val="28"/>
          <w:szCs w:val="28"/>
        </w:rPr>
        <w:t>ок</w:t>
      </w:r>
      <w:r w:rsidRPr="00FD63D7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lastRenderedPageBreak/>
        <w:t>59.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в</w:t>
      </w:r>
      <w:r w:rsidR="003A5317"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спис</w:t>
      </w:r>
      <w:r w:rsidR="003A5317">
        <w:rPr>
          <w:rFonts w:ascii="Times New Roman" w:hAnsi="Times New Roman" w:cs="Times New Roman"/>
          <w:sz w:val="28"/>
          <w:szCs w:val="28"/>
        </w:rPr>
        <w:t>ок</w:t>
      </w:r>
      <w:r w:rsidR="003A5317" w:rsidRPr="00FD63D7">
        <w:rPr>
          <w:rFonts w:ascii="Times New Roman" w:hAnsi="Times New Roman" w:cs="Times New Roman"/>
          <w:sz w:val="28"/>
          <w:szCs w:val="28"/>
        </w:rPr>
        <w:t xml:space="preserve"> IV</w:t>
      </w:r>
      <w:r w:rsidR="003A5317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60.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 наркотических средств и 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в</w:t>
      </w:r>
      <w:r w:rsidR="003A5317"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спис</w:t>
      </w:r>
      <w:r w:rsidR="003A5317">
        <w:rPr>
          <w:rFonts w:ascii="Times New Roman" w:hAnsi="Times New Roman" w:cs="Times New Roman"/>
          <w:sz w:val="28"/>
          <w:szCs w:val="28"/>
        </w:rPr>
        <w:t>ок</w:t>
      </w:r>
      <w:r w:rsidR="003A5317" w:rsidRPr="00FD63D7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61.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в</w:t>
      </w:r>
      <w:r w:rsidR="003A5317"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спис</w:t>
      </w:r>
      <w:r w:rsidR="003A5317">
        <w:rPr>
          <w:rFonts w:ascii="Times New Roman" w:hAnsi="Times New Roman" w:cs="Times New Roman"/>
          <w:sz w:val="28"/>
          <w:szCs w:val="28"/>
        </w:rPr>
        <w:t>ок</w:t>
      </w:r>
      <w:r w:rsidR="003A5317" w:rsidRPr="00FD63D7">
        <w:rPr>
          <w:rFonts w:ascii="Times New Roman" w:hAnsi="Times New Roman" w:cs="Times New Roman"/>
          <w:sz w:val="28"/>
          <w:szCs w:val="28"/>
        </w:rPr>
        <w:t xml:space="preserve"> IV</w:t>
      </w:r>
      <w:r w:rsidR="003A5317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603" w:rsidRPr="00FD63D7" w:rsidRDefault="001A0603" w:rsidP="001A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62.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спис</w:t>
      </w:r>
      <w:r w:rsidR="003A5317">
        <w:rPr>
          <w:rFonts w:ascii="Times New Roman" w:hAnsi="Times New Roman" w:cs="Times New Roman"/>
          <w:sz w:val="28"/>
          <w:szCs w:val="28"/>
        </w:rPr>
        <w:t>ок</w:t>
      </w:r>
      <w:r w:rsidR="003A5317" w:rsidRPr="00FD63D7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подлежащих контролю в </w:t>
      </w:r>
      <w:r>
        <w:rPr>
          <w:rFonts w:ascii="Times New Roman" w:hAnsi="Times New Roman" w:cs="Times New Roman"/>
          <w:sz w:val="28"/>
          <w:szCs w:val="28"/>
        </w:rPr>
        <w:t>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1A0603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63.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в</w:t>
      </w:r>
      <w:r w:rsidR="003A5317">
        <w:rPr>
          <w:rFonts w:ascii="Times New Roman" w:hAnsi="Times New Roman" w:cs="Times New Roman"/>
          <w:sz w:val="28"/>
          <w:szCs w:val="28"/>
        </w:rPr>
        <w:t xml:space="preserve"> </w:t>
      </w:r>
      <w:r w:rsidR="003A5317" w:rsidRPr="00FD63D7">
        <w:rPr>
          <w:rFonts w:ascii="Times New Roman" w:hAnsi="Times New Roman" w:cs="Times New Roman"/>
          <w:sz w:val="28"/>
          <w:szCs w:val="28"/>
        </w:rPr>
        <w:t>спис</w:t>
      </w:r>
      <w:r w:rsidR="003A5317">
        <w:rPr>
          <w:rFonts w:ascii="Times New Roman" w:hAnsi="Times New Roman" w:cs="Times New Roman"/>
          <w:sz w:val="28"/>
          <w:szCs w:val="28"/>
        </w:rPr>
        <w:t>ок</w:t>
      </w:r>
      <w:r w:rsidR="003A5317" w:rsidRPr="00FD63D7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Республике. </w:t>
      </w:r>
    </w:p>
    <w:p w:rsidR="001A0603" w:rsidRPr="00FD63D7" w:rsidRDefault="001A0603" w:rsidP="001A0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64.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Культивирование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наркосодержащих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растений,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включенных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растений,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содержащих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 прекурсоры и подлежащих контролю в</w:t>
      </w:r>
      <w:r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 для использования в научных, учебных целях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 экспертной деятельности.</w:t>
      </w:r>
    </w:p>
    <w:p w:rsidR="001A0603" w:rsidRDefault="001A0603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404" w:rsidRDefault="00C81404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08C" w:rsidRDefault="005A1D19" w:rsidP="00BD2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BD2FF3" w:rsidRDefault="005A1D19" w:rsidP="00BD2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Аппарата</w:t>
      </w:r>
      <w:r w:rsidR="00D9508C">
        <w:rPr>
          <w:rFonts w:ascii="Times New Roman" w:hAnsi="Times New Roman" w:cs="Times New Roman"/>
          <w:sz w:val="28"/>
          <w:szCs w:val="28"/>
        </w:rPr>
        <w:t xml:space="preserve"> </w:t>
      </w:r>
      <w:r w:rsidR="00BD2FF3">
        <w:rPr>
          <w:rFonts w:ascii="Times New Roman" w:hAnsi="Times New Roman" w:cs="Times New Roman"/>
          <w:sz w:val="28"/>
          <w:szCs w:val="28"/>
        </w:rPr>
        <w:t>Совета Министров</w:t>
      </w:r>
    </w:p>
    <w:p w:rsidR="00BD2FF3" w:rsidRDefault="00BD2FF3" w:rsidP="00BD2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А.</w:t>
      </w:r>
      <w:r w:rsidR="00130FD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Сумцов</w:t>
      </w:r>
      <w:proofErr w:type="spellEnd"/>
    </w:p>
    <w:p w:rsidR="00155CEF" w:rsidRDefault="00155CEF" w:rsidP="00BD2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5CEF" w:rsidSect="00F120B8">
      <w:headerReference w:type="default" r:id="rId8"/>
      <w:pgSz w:w="11906" w:h="16838"/>
      <w:pgMar w:top="1134" w:right="567" w:bottom="1134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CC5" w:rsidRDefault="00341CC5" w:rsidP="003F5D22">
      <w:pPr>
        <w:spacing w:after="0" w:line="240" w:lineRule="auto"/>
      </w:pPr>
      <w:r>
        <w:separator/>
      </w:r>
    </w:p>
  </w:endnote>
  <w:endnote w:type="continuationSeparator" w:id="0">
    <w:p w:rsidR="00341CC5" w:rsidRDefault="00341CC5" w:rsidP="003F5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CC5" w:rsidRDefault="00341CC5" w:rsidP="003F5D22">
      <w:pPr>
        <w:spacing w:after="0" w:line="240" w:lineRule="auto"/>
      </w:pPr>
      <w:r>
        <w:separator/>
      </w:r>
    </w:p>
  </w:footnote>
  <w:footnote w:type="continuationSeparator" w:id="0">
    <w:p w:rsidR="00341CC5" w:rsidRDefault="00341CC5" w:rsidP="003F5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0323"/>
      <w:docPartObj>
        <w:docPartGallery w:val="Page Numbers (Top of Page)"/>
        <w:docPartUnique/>
      </w:docPartObj>
    </w:sdtPr>
    <w:sdtEndPr/>
    <w:sdtContent>
      <w:p w:rsidR="00EB545C" w:rsidRDefault="007F6D21">
        <w:pPr>
          <w:pStyle w:val="a6"/>
          <w:jc w:val="center"/>
        </w:pPr>
        <w:r>
          <w:fldChar w:fldCharType="begin"/>
        </w:r>
        <w:r w:rsidR="00EB545C">
          <w:instrText>PAGE   \* MERGEFORMAT</w:instrText>
        </w:r>
        <w:r>
          <w:fldChar w:fldCharType="separate"/>
        </w:r>
        <w:r w:rsidR="00F120B8">
          <w:rPr>
            <w:noProof/>
          </w:rPr>
          <w:t>25</w:t>
        </w:r>
        <w:r>
          <w:fldChar w:fldCharType="end"/>
        </w:r>
      </w:p>
    </w:sdtContent>
  </w:sdt>
  <w:p w:rsidR="00EB545C" w:rsidRDefault="00EB54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3D7"/>
    <w:rsid w:val="000033E6"/>
    <w:rsid w:val="00012208"/>
    <w:rsid w:val="00015362"/>
    <w:rsid w:val="00025B65"/>
    <w:rsid w:val="000531EC"/>
    <w:rsid w:val="0006419D"/>
    <w:rsid w:val="00064CC0"/>
    <w:rsid w:val="00077FA0"/>
    <w:rsid w:val="00083192"/>
    <w:rsid w:val="0009515A"/>
    <w:rsid w:val="00097EF8"/>
    <w:rsid w:val="000A1559"/>
    <w:rsid w:val="000A1822"/>
    <w:rsid w:val="000C517A"/>
    <w:rsid w:val="000C523A"/>
    <w:rsid w:val="000D0F02"/>
    <w:rsid w:val="000F3CAC"/>
    <w:rsid w:val="000F67BE"/>
    <w:rsid w:val="000F7600"/>
    <w:rsid w:val="00110075"/>
    <w:rsid w:val="00130FD5"/>
    <w:rsid w:val="00145384"/>
    <w:rsid w:val="00150967"/>
    <w:rsid w:val="00152482"/>
    <w:rsid w:val="00155CEF"/>
    <w:rsid w:val="00157DE0"/>
    <w:rsid w:val="00162108"/>
    <w:rsid w:val="00162E97"/>
    <w:rsid w:val="00167E06"/>
    <w:rsid w:val="0017326E"/>
    <w:rsid w:val="0018600D"/>
    <w:rsid w:val="0018611B"/>
    <w:rsid w:val="001877CB"/>
    <w:rsid w:val="001A0603"/>
    <w:rsid w:val="001B2DCC"/>
    <w:rsid w:val="001B590A"/>
    <w:rsid w:val="001D494B"/>
    <w:rsid w:val="001E0719"/>
    <w:rsid w:val="001E59CA"/>
    <w:rsid w:val="001F0199"/>
    <w:rsid w:val="00216C6B"/>
    <w:rsid w:val="002248B4"/>
    <w:rsid w:val="002454F6"/>
    <w:rsid w:val="00246172"/>
    <w:rsid w:val="00250E8E"/>
    <w:rsid w:val="00255826"/>
    <w:rsid w:val="002641F8"/>
    <w:rsid w:val="00265098"/>
    <w:rsid w:val="00271A7C"/>
    <w:rsid w:val="00283365"/>
    <w:rsid w:val="00283D69"/>
    <w:rsid w:val="00285A9D"/>
    <w:rsid w:val="00285EBF"/>
    <w:rsid w:val="002940BB"/>
    <w:rsid w:val="002C0758"/>
    <w:rsid w:val="002D0C0E"/>
    <w:rsid w:val="0030193D"/>
    <w:rsid w:val="003033ED"/>
    <w:rsid w:val="00317174"/>
    <w:rsid w:val="00323C29"/>
    <w:rsid w:val="0033144F"/>
    <w:rsid w:val="003337A1"/>
    <w:rsid w:val="00341CC5"/>
    <w:rsid w:val="003420B0"/>
    <w:rsid w:val="00353E89"/>
    <w:rsid w:val="003577D3"/>
    <w:rsid w:val="003578C9"/>
    <w:rsid w:val="00366702"/>
    <w:rsid w:val="003746FC"/>
    <w:rsid w:val="00382E72"/>
    <w:rsid w:val="00386C25"/>
    <w:rsid w:val="00387923"/>
    <w:rsid w:val="0039610C"/>
    <w:rsid w:val="003A5317"/>
    <w:rsid w:val="003B1F79"/>
    <w:rsid w:val="003B7B7F"/>
    <w:rsid w:val="003C00C4"/>
    <w:rsid w:val="003C6515"/>
    <w:rsid w:val="003D226D"/>
    <w:rsid w:val="003D4018"/>
    <w:rsid w:val="003D5F0E"/>
    <w:rsid w:val="003E50D5"/>
    <w:rsid w:val="003E76A7"/>
    <w:rsid w:val="003F5D22"/>
    <w:rsid w:val="00406FB2"/>
    <w:rsid w:val="00411BBA"/>
    <w:rsid w:val="00416037"/>
    <w:rsid w:val="00417935"/>
    <w:rsid w:val="004241BD"/>
    <w:rsid w:val="00433BF0"/>
    <w:rsid w:val="00445CB3"/>
    <w:rsid w:val="00445FC0"/>
    <w:rsid w:val="004527C4"/>
    <w:rsid w:val="00455919"/>
    <w:rsid w:val="004629B1"/>
    <w:rsid w:val="00467915"/>
    <w:rsid w:val="0047744C"/>
    <w:rsid w:val="004776FC"/>
    <w:rsid w:val="00485489"/>
    <w:rsid w:val="00485FBB"/>
    <w:rsid w:val="00493398"/>
    <w:rsid w:val="0049611F"/>
    <w:rsid w:val="004A19DC"/>
    <w:rsid w:val="004B477A"/>
    <w:rsid w:val="004B4FE4"/>
    <w:rsid w:val="004C2CE1"/>
    <w:rsid w:val="004D12DF"/>
    <w:rsid w:val="004E0E51"/>
    <w:rsid w:val="004E0EF2"/>
    <w:rsid w:val="004F4176"/>
    <w:rsid w:val="004F7350"/>
    <w:rsid w:val="00501D9C"/>
    <w:rsid w:val="00523C88"/>
    <w:rsid w:val="00553EFA"/>
    <w:rsid w:val="00554AE9"/>
    <w:rsid w:val="00562A58"/>
    <w:rsid w:val="0056505D"/>
    <w:rsid w:val="005703C2"/>
    <w:rsid w:val="00572CFE"/>
    <w:rsid w:val="0058148E"/>
    <w:rsid w:val="00585628"/>
    <w:rsid w:val="005933AB"/>
    <w:rsid w:val="005A1D19"/>
    <w:rsid w:val="005A6628"/>
    <w:rsid w:val="005C62AB"/>
    <w:rsid w:val="005C6553"/>
    <w:rsid w:val="005D4000"/>
    <w:rsid w:val="005D5B7F"/>
    <w:rsid w:val="005F0B9D"/>
    <w:rsid w:val="005F236F"/>
    <w:rsid w:val="0062070C"/>
    <w:rsid w:val="006221F8"/>
    <w:rsid w:val="00633B2E"/>
    <w:rsid w:val="0063779A"/>
    <w:rsid w:val="0064102C"/>
    <w:rsid w:val="006432F3"/>
    <w:rsid w:val="00653A70"/>
    <w:rsid w:val="006552FE"/>
    <w:rsid w:val="00661017"/>
    <w:rsid w:val="00662B83"/>
    <w:rsid w:val="0067490B"/>
    <w:rsid w:val="00674DC9"/>
    <w:rsid w:val="00674F46"/>
    <w:rsid w:val="00697AD6"/>
    <w:rsid w:val="006A737C"/>
    <w:rsid w:val="006A77DE"/>
    <w:rsid w:val="006B491E"/>
    <w:rsid w:val="006C78A5"/>
    <w:rsid w:val="006D3E92"/>
    <w:rsid w:val="006F0C21"/>
    <w:rsid w:val="00710F3B"/>
    <w:rsid w:val="00722803"/>
    <w:rsid w:val="00730F17"/>
    <w:rsid w:val="0073250E"/>
    <w:rsid w:val="00760EFE"/>
    <w:rsid w:val="00767F1A"/>
    <w:rsid w:val="007850CE"/>
    <w:rsid w:val="00793A00"/>
    <w:rsid w:val="007C2580"/>
    <w:rsid w:val="007C7E8B"/>
    <w:rsid w:val="007E2983"/>
    <w:rsid w:val="007E2C25"/>
    <w:rsid w:val="007F6D21"/>
    <w:rsid w:val="00802791"/>
    <w:rsid w:val="00853D20"/>
    <w:rsid w:val="008769F3"/>
    <w:rsid w:val="008A072D"/>
    <w:rsid w:val="008A146D"/>
    <w:rsid w:val="008A55A8"/>
    <w:rsid w:val="008C0336"/>
    <w:rsid w:val="008E424E"/>
    <w:rsid w:val="008F647E"/>
    <w:rsid w:val="0090247E"/>
    <w:rsid w:val="0091342D"/>
    <w:rsid w:val="00932177"/>
    <w:rsid w:val="009335FD"/>
    <w:rsid w:val="00934FCD"/>
    <w:rsid w:val="009460EF"/>
    <w:rsid w:val="00964005"/>
    <w:rsid w:val="00964B61"/>
    <w:rsid w:val="00971722"/>
    <w:rsid w:val="009726AE"/>
    <w:rsid w:val="009735C8"/>
    <w:rsid w:val="00975140"/>
    <w:rsid w:val="00981474"/>
    <w:rsid w:val="009841CE"/>
    <w:rsid w:val="00987986"/>
    <w:rsid w:val="0099296E"/>
    <w:rsid w:val="00995681"/>
    <w:rsid w:val="009A173E"/>
    <w:rsid w:val="009C73FA"/>
    <w:rsid w:val="009D46AD"/>
    <w:rsid w:val="009F085B"/>
    <w:rsid w:val="00A10B28"/>
    <w:rsid w:val="00A22DD4"/>
    <w:rsid w:val="00A4255F"/>
    <w:rsid w:val="00A43F44"/>
    <w:rsid w:val="00A4423F"/>
    <w:rsid w:val="00A50325"/>
    <w:rsid w:val="00A648F8"/>
    <w:rsid w:val="00A856CF"/>
    <w:rsid w:val="00A87882"/>
    <w:rsid w:val="00A967BC"/>
    <w:rsid w:val="00AA42D8"/>
    <w:rsid w:val="00AA7B20"/>
    <w:rsid w:val="00AB6399"/>
    <w:rsid w:val="00AB70F1"/>
    <w:rsid w:val="00AD0BA8"/>
    <w:rsid w:val="00AF0321"/>
    <w:rsid w:val="00B043E4"/>
    <w:rsid w:val="00B124CB"/>
    <w:rsid w:val="00B20C0D"/>
    <w:rsid w:val="00B32184"/>
    <w:rsid w:val="00B371C5"/>
    <w:rsid w:val="00B637E4"/>
    <w:rsid w:val="00B65020"/>
    <w:rsid w:val="00B67FD2"/>
    <w:rsid w:val="00B81335"/>
    <w:rsid w:val="00B84949"/>
    <w:rsid w:val="00BA2F7C"/>
    <w:rsid w:val="00BB4258"/>
    <w:rsid w:val="00BB7D06"/>
    <w:rsid w:val="00BC0026"/>
    <w:rsid w:val="00BD2709"/>
    <w:rsid w:val="00BD2D0F"/>
    <w:rsid w:val="00BD2FF3"/>
    <w:rsid w:val="00BF7A0D"/>
    <w:rsid w:val="00C148DD"/>
    <w:rsid w:val="00C40256"/>
    <w:rsid w:val="00C46A5C"/>
    <w:rsid w:val="00C81404"/>
    <w:rsid w:val="00C9018C"/>
    <w:rsid w:val="00C9127C"/>
    <w:rsid w:val="00CA3D03"/>
    <w:rsid w:val="00CA4F31"/>
    <w:rsid w:val="00CA74BA"/>
    <w:rsid w:val="00CD2D7F"/>
    <w:rsid w:val="00CD2E59"/>
    <w:rsid w:val="00CD79BD"/>
    <w:rsid w:val="00D021C7"/>
    <w:rsid w:val="00D04E84"/>
    <w:rsid w:val="00D05B66"/>
    <w:rsid w:val="00D27ED9"/>
    <w:rsid w:val="00D3381B"/>
    <w:rsid w:val="00D43172"/>
    <w:rsid w:val="00D44DB8"/>
    <w:rsid w:val="00D62F8A"/>
    <w:rsid w:val="00D64CF2"/>
    <w:rsid w:val="00D659C8"/>
    <w:rsid w:val="00D71B1B"/>
    <w:rsid w:val="00D760D0"/>
    <w:rsid w:val="00D83B9E"/>
    <w:rsid w:val="00D8799A"/>
    <w:rsid w:val="00D90A20"/>
    <w:rsid w:val="00D9508C"/>
    <w:rsid w:val="00DA134E"/>
    <w:rsid w:val="00DA400B"/>
    <w:rsid w:val="00DB2301"/>
    <w:rsid w:val="00DB3A45"/>
    <w:rsid w:val="00DC1FD8"/>
    <w:rsid w:val="00DF7B7B"/>
    <w:rsid w:val="00E02537"/>
    <w:rsid w:val="00E07CD7"/>
    <w:rsid w:val="00E321A6"/>
    <w:rsid w:val="00E43D32"/>
    <w:rsid w:val="00E6017D"/>
    <w:rsid w:val="00E91739"/>
    <w:rsid w:val="00EA12D3"/>
    <w:rsid w:val="00EA16AD"/>
    <w:rsid w:val="00EB0914"/>
    <w:rsid w:val="00EB0C69"/>
    <w:rsid w:val="00EB545C"/>
    <w:rsid w:val="00EC2C74"/>
    <w:rsid w:val="00EC2EB1"/>
    <w:rsid w:val="00ED3BC5"/>
    <w:rsid w:val="00ED460B"/>
    <w:rsid w:val="00ED6366"/>
    <w:rsid w:val="00EF3D50"/>
    <w:rsid w:val="00EF4A04"/>
    <w:rsid w:val="00F120B8"/>
    <w:rsid w:val="00F12376"/>
    <w:rsid w:val="00F14A2F"/>
    <w:rsid w:val="00F35C49"/>
    <w:rsid w:val="00F4015C"/>
    <w:rsid w:val="00F50EC6"/>
    <w:rsid w:val="00F50EDE"/>
    <w:rsid w:val="00F55F41"/>
    <w:rsid w:val="00F63595"/>
    <w:rsid w:val="00F842C5"/>
    <w:rsid w:val="00F85D1C"/>
    <w:rsid w:val="00F92544"/>
    <w:rsid w:val="00F92981"/>
    <w:rsid w:val="00F95C37"/>
    <w:rsid w:val="00FA2338"/>
    <w:rsid w:val="00FA7D7E"/>
    <w:rsid w:val="00FC0736"/>
    <w:rsid w:val="00FC7424"/>
    <w:rsid w:val="00FD63D7"/>
    <w:rsid w:val="00FE04BB"/>
    <w:rsid w:val="00FE6A4A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9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92981"/>
  </w:style>
  <w:style w:type="character" w:styleId="a5">
    <w:name w:val="Hyperlink"/>
    <w:basedOn w:val="a0"/>
    <w:uiPriority w:val="99"/>
    <w:semiHidden/>
    <w:unhideWhenUsed/>
    <w:rsid w:val="00F92981"/>
    <w:rPr>
      <w:color w:val="0000FF"/>
      <w:u w:val="single"/>
    </w:rPr>
  </w:style>
  <w:style w:type="character" w:customStyle="1" w:styleId="nobr">
    <w:name w:val="nobr"/>
    <w:basedOn w:val="a0"/>
    <w:rsid w:val="000531EC"/>
  </w:style>
  <w:style w:type="paragraph" w:styleId="a6">
    <w:name w:val="header"/>
    <w:basedOn w:val="a"/>
    <w:link w:val="a7"/>
    <w:uiPriority w:val="99"/>
    <w:unhideWhenUsed/>
    <w:rsid w:val="003F5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5D22"/>
  </w:style>
  <w:style w:type="paragraph" w:styleId="a8">
    <w:name w:val="footer"/>
    <w:basedOn w:val="a"/>
    <w:link w:val="a9"/>
    <w:uiPriority w:val="99"/>
    <w:unhideWhenUsed/>
    <w:rsid w:val="003F5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5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9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92981"/>
  </w:style>
  <w:style w:type="character" w:styleId="a5">
    <w:name w:val="Hyperlink"/>
    <w:basedOn w:val="a0"/>
    <w:uiPriority w:val="99"/>
    <w:semiHidden/>
    <w:unhideWhenUsed/>
    <w:rsid w:val="00F92981"/>
    <w:rPr>
      <w:color w:val="0000FF"/>
      <w:u w:val="single"/>
    </w:rPr>
  </w:style>
  <w:style w:type="character" w:customStyle="1" w:styleId="nobr">
    <w:name w:val="nobr"/>
    <w:basedOn w:val="a0"/>
    <w:rsid w:val="000531EC"/>
  </w:style>
  <w:style w:type="paragraph" w:styleId="a6">
    <w:name w:val="header"/>
    <w:basedOn w:val="a"/>
    <w:link w:val="a7"/>
    <w:uiPriority w:val="99"/>
    <w:unhideWhenUsed/>
    <w:rsid w:val="003F5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5D22"/>
  </w:style>
  <w:style w:type="paragraph" w:styleId="a8">
    <w:name w:val="footer"/>
    <w:basedOn w:val="a"/>
    <w:link w:val="a9"/>
    <w:uiPriority w:val="99"/>
    <w:unhideWhenUsed/>
    <w:rsid w:val="003F5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5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2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0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3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8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4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0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1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17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2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7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5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5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3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4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1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7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3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0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2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3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1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5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8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12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8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0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4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7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1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16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7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2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3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7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55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3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8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8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922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6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0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2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5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0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8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3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5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1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7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4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6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5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3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9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1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0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2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99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7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4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9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0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5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3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56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0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8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77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1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EBEC-9A3B-4CA8-AC27-4A20D80B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10</cp:revision>
  <cp:lastPrinted>2019-01-18T08:23:00Z</cp:lastPrinted>
  <dcterms:created xsi:type="dcterms:W3CDTF">2018-10-04T07:28:00Z</dcterms:created>
  <dcterms:modified xsi:type="dcterms:W3CDTF">2019-01-18T08:24:00Z</dcterms:modified>
</cp:coreProperties>
</file>