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60" w:rsidRPr="000A622F" w:rsidRDefault="00E11E60" w:rsidP="00224FB6">
      <w:pPr>
        <w:pStyle w:val="ConsPlusNormal"/>
        <w:widowControl/>
        <w:ind w:left="4962" w:firstLine="0"/>
        <w:outlineLvl w:val="0"/>
        <w:rPr>
          <w:rFonts w:ascii="Times New Roman" w:hAnsi="Times New Roman" w:cs="Times New Roman"/>
          <w:color w:val="000000" w:themeColor="text1"/>
          <w:sz w:val="28"/>
          <w:szCs w:val="28"/>
        </w:rPr>
      </w:pPr>
      <w:r w:rsidRPr="000A622F">
        <w:rPr>
          <w:rFonts w:ascii="Times New Roman" w:hAnsi="Times New Roman" w:cs="Times New Roman"/>
          <w:color w:val="000000" w:themeColor="text1"/>
          <w:sz w:val="28"/>
          <w:szCs w:val="28"/>
        </w:rPr>
        <w:t xml:space="preserve">УТВЕРЖДЕНЫ </w:t>
      </w:r>
    </w:p>
    <w:p w:rsidR="00E11E60" w:rsidRPr="000A622F" w:rsidRDefault="00BD50B4" w:rsidP="00224FB6">
      <w:pPr>
        <w:pStyle w:val="ConsPlusNormal"/>
        <w:widowControl/>
        <w:ind w:left="4962" w:firstLine="0"/>
        <w:outlineLvl w:val="0"/>
        <w:rPr>
          <w:rFonts w:ascii="Times New Roman" w:hAnsi="Times New Roman" w:cs="Times New Roman"/>
          <w:color w:val="000000" w:themeColor="text1"/>
          <w:sz w:val="28"/>
          <w:szCs w:val="28"/>
        </w:rPr>
      </w:pPr>
      <w:r w:rsidRPr="000A622F">
        <w:rPr>
          <w:rFonts w:ascii="Times New Roman" w:hAnsi="Times New Roman" w:cs="Times New Roman"/>
          <w:color w:val="000000" w:themeColor="text1"/>
          <w:sz w:val="28"/>
          <w:szCs w:val="28"/>
        </w:rPr>
        <w:t>п</w:t>
      </w:r>
      <w:r w:rsidR="00E11E60" w:rsidRPr="000A622F">
        <w:rPr>
          <w:rFonts w:ascii="Times New Roman" w:hAnsi="Times New Roman" w:cs="Times New Roman"/>
          <w:color w:val="000000" w:themeColor="text1"/>
          <w:sz w:val="28"/>
          <w:szCs w:val="28"/>
        </w:rPr>
        <w:t xml:space="preserve">остановлением Совета Министров </w:t>
      </w:r>
    </w:p>
    <w:p w:rsidR="00E11E60" w:rsidRPr="000A622F" w:rsidRDefault="00E11E60" w:rsidP="00224FB6">
      <w:pPr>
        <w:pStyle w:val="ConsPlusNormal"/>
        <w:widowControl/>
        <w:ind w:left="4962" w:firstLine="0"/>
        <w:outlineLvl w:val="0"/>
        <w:rPr>
          <w:rFonts w:ascii="Times New Roman" w:hAnsi="Times New Roman" w:cs="Times New Roman"/>
          <w:color w:val="000000" w:themeColor="text1"/>
          <w:sz w:val="28"/>
          <w:szCs w:val="28"/>
        </w:rPr>
      </w:pPr>
      <w:r w:rsidRPr="000A622F">
        <w:rPr>
          <w:rFonts w:ascii="Times New Roman" w:hAnsi="Times New Roman" w:cs="Times New Roman"/>
          <w:color w:val="000000" w:themeColor="text1"/>
          <w:sz w:val="28"/>
          <w:szCs w:val="28"/>
        </w:rPr>
        <w:t xml:space="preserve">Луганской Народной Республики </w:t>
      </w:r>
    </w:p>
    <w:p w:rsidR="00E11E60" w:rsidRPr="000A622F" w:rsidRDefault="000B3748" w:rsidP="00224FB6">
      <w:pPr>
        <w:pStyle w:val="ConsPlusNormal"/>
        <w:widowControl/>
        <w:ind w:left="4962" w:firstLine="0"/>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«15</w:t>
      </w:r>
      <w:r w:rsidR="00E11E60" w:rsidRPr="000A622F">
        <w:rPr>
          <w:rFonts w:ascii="Times New Roman" w:hAnsi="Times New Roman" w:cs="Times New Roman"/>
          <w:color w:val="000000" w:themeColor="text1"/>
          <w:sz w:val="28"/>
          <w:szCs w:val="28"/>
        </w:rPr>
        <w:t>»</w:t>
      </w:r>
      <w:r w:rsidR="003C76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мая</w:t>
      </w:r>
      <w:r w:rsidR="003C76F4">
        <w:rPr>
          <w:rFonts w:ascii="Times New Roman" w:hAnsi="Times New Roman" w:cs="Times New Roman"/>
          <w:color w:val="000000" w:themeColor="text1"/>
          <w:sz w:val="28"/>
          <w:szCs w:val="28"/>
        </w:rPr>
        <w:t xml:space="preserve"> </w:t>
      </w:r>
      <w:r w:rsidR="00E11E60" w:rsidRPr="000A622F">
        <w:rPr>
          <w:rFonts w:ascii="Times New Roman" w:hAnsi="Times New Roman" w:cs="Times New Roman"/>
          <w:color w:val="000000" w:themeColor="text1"/>
          <w:sz w:val="28"/>
          <w:szCs w:val="28"/>
        </w:rPr>
        <w:t>201</w:t>
      </w:r>
      <w:r w:rsidR="00A34C6D" w:rsidRPr="000A622F">
        <w:rPr>
          <w:rFonts w:ascii="Times New Roman" w:hAnsi="Times New Roman" w:cs="Times New Roman"/>
          <w:color w:val="000000" w:themeColor="text1"/>
          <w:sz w:val="28"/>
          <w:szCs w:val="28"/>
        </w:rPr>
        <w:t>8</w:t>
      </w:r>
      <w:r w:rsidR="00E11E60" w:rsidRPr="000A622F">
        <w:rPr>
          <w:rFonts w:ascii="Times New Roman" w:hAnsi="Times New Roman" w:cs="Times New Roman"/>
          <w:color w:val="000000" w:themeColor="text1"/>
          <w:sz w:val="28"/>
          <w:szCs w:val="28"/>
        </w:rPr>
        <w:t xml:space="preserve"> г</w:t>
      </w:r>
      <w:r w:rsidR="00A34C6D" w:rsidRPr="000A622F">
        <w:rPr>
          <w:rFonts w:ascii="Times New Roman" w:hAnsi="Times New Roman" w:cs="Times New Roman"/>
          <w:color w:val="000000" w:themeColor="text1"/>
          <w:sz w:val="28"/>
          <w:szCs w:val="28"/>
        </w:rPr>
        <w:t xml:space="preserve">ода </w:t>
      </w:r>
      <w:r w:rsidR="00390B5F">
        <w:rPr>
          <w:rFonts w:ascii="Times New Roman" w:hAnsi="Times New Roman" w:cs="Times New Roman"/>
          <w:color w:val="000000" w:themeColor="text1"/>
          <w:sz w:val="28"/>
          <w:szCs w:val="28"/>
        </w:rPr>
        <w:t xml:space="preserve"> </w:t>
      </w:r>
      <w:r w:rsidR="00A34C6D" w:rsidRPr="000A62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274/18</w:t>
      </w:r>
    </w:p>
    <w:p w:rsidR="00E11E60" w:rsidRPr="000A622F" w:rsidRDefault="00E11E60" w:rsidP="00E11E60">
      <w:pPr>
        <w:ind w:firstLine="709"/>
        <w:jc w:val="center"/>
        <w:rPr>
          <w:bCs/>
          <w:color w:val="000000" w:themeColor="text1"/>
          <w:szCs w:val="28"/>
        </w:rPr>
      </w:pPr>
    </w:p>
    <w:p w:rsidR="00E11E60" w:rsidRPr="000A622F" w:rsidRDefault="00E11E60" w:rsidP="00E11E60">
      <w:pPr>
        <w:ind w:firstLine="709"/>
        <w:jc w:val="center"/>
        <w:rPr>
          <w:rFonts w:eastAsia="Times New Roman"/>
          <w:b/>
          <w:bCs/>
          <w:color w:val="000000" w:themeColor="text1"/>
          <w:szCs w:val="28"/>
          <w:lang w:eastAsia="ru-RU"/>
        </w:rPr>
      </w:pPr>
    </w:p>
    <w:p w:rsidR="00CA0B2E" w:rsidRPr="000A622F" w:rsidRDefault="00CA0B2E" w:rsidP="007D59C0">
      <w:pPr>
        <w:ind w:firstLine="709"/>
        <w:jc w:val="center"/>
        <w:rPr>
          <w:rFonts w:eastAsia="Times New Roman"/>
          <w:b/>
          <w:bCs/>
          <w:color w:val="000000" w:themeColor="text1"/>
          <w:szCs w:val="28"/>
          <w:lang w:eastAsia="ru-RU"/>
        </w:rPr>
      </w:pPr>
      <w:r w:rsidRPr="000A622F">
        <w:rPr>
          <w:rFonts w:eastAsia="Times New Roman"/>
          <w:b/>
          <w:bCs/>
          <w:color w:val="000000" w:themeColor="text1"/>
          <w:szCs w:val="28"/>
          <w:lang w:eastAsia="ru-RU"/>
        </w:rPr>
        <w:t>ПРАВИЛА</w:t>
      </w:r>
    </w:p>
    <w:p w:rsidR="00CA0B2E" w:rsidRPr="000A622F" w:rsidRDefault="00CA0B2E" w:rsidP="007D59C0">
      <w:pPr>
        <w:ind w:firstLine="709"/>
        <w:jc w:val="center"/>
        <w:rPr>
          <w:rFonts w:eastAsia="Times New Roman"/>
          <w:b/>
          <w:bCs/>
          <w:color w:val="000000" w:themeColor="text1"/>
          <w:szCs w:val="28"/>
          <w:lang w:eastAsia="ru-RU"/>
        </w:rPr>
      </w:pPr>
      <w:r w:rsidRPr="000A622F">
        <w:rPr>
          <w:rFonts w:eastAsia="Times New Roman"/>
          <w:b/>
          <w:bCs/>
          <w:color w:val="000000" w:themeColor="text1"/>
          <w:szCs w:val="28"/>
          <w:lang w:eastAsia="ru-RU"/>
        </w:rPr>
        <w:t xml:space="preserve">ДОРОЖНОГО ДВИЖЕНИЯ </w:t>
      </w:r>
      <w:r w:rsidR="001376B0" w:rsidRPr="000A622F">
        <w:rPr>
          <w:rFonts w:eastAsia="Times New Roman"/>
          <w:b/>
          <w:bCs/>
          <w:color w:val="000000" w:themeColor="text1"/>
          <w:szCs w:val="28"/>
          <w:lang w:eastAsia="ru-RU"/>
        </w:rPr>
        <w:t xml:space="preserve">ЛУГАНСКОЙ НАРОДНОЙ </w:t>
      </w:r>
      <w:r w:rsidR="007D59C0">
        <w:rPr>
          <w:rFonts w:eastAsia="Times New Roman"/>
          <w:b/>
          <w:bCs/>
          <w:color w:val="000000" w:themeColor="text1"/>
          <w:szCs w:val="28"/>
          <w:lang w:eastAsia="ru-RU"/>
        </w:rPr>
        <w:t xml:space="preserve"> </w:t>
      </w:r>
      <w:r w:rsidR="001376B0" w:rsidRPr="000A622F">
        <w:rPr>
          <w:rFonts w:eastAsia="Times New Roman"/>
          <w:b/>
          <w:bCs/>
          <w:color w:val="000000" w:themeColor="text1"/>
          <w:szCs w:val="28"/>
          <w:lang w:eastAsia="ru-RU"/>
        </w:rPr>
        <w:t>РЕСПУБЛИКИ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 Общие положения</w:t>
      </w:r>
    </w:p>
    <w:p w:rsidR="00CA0B2E" w:rsidRPr="000A622F" w:rsidRDefault="00CA0B2E" w:rsidP="00E11E60">
      <w:pPr>
        <w:ind w:firstLine="709"/>
        <w:rPr>
          <w:rFonts w:eastAsia="Times New Roman"/>
          <w:b/>
          <w:color w:val="000000" w:themeColor="text1"/>
          <w:szCs w:val="28"/>
          <w:lang w:eastAsia="ru-RU"/>
        </w:rPr>
      </w:pPr>
    </w:p>
    <w:p w:rsidR="00E11E60" w:rsidRPr="000A622F" w:rsidRDefault="00E11E60" w:rsidP="00E11E60">
      <w:pPr>
        <w:ind w:firstLine="709"/>
        <w:contextualSpacing/>
        <w:rPr>
          <w:color w:val="000000" w:themeColor="text1"/>
          <w:szCs w:val="28"/>
        </w:rPr>
      </w:pPr>
      <w:r w:rsidRPr="000A622F">
        <w:rPr>
          <w:color w:val="000000" w:themeColor="text1"/>
          <w:szCs w:val="28"/>
        </w:rPr>
        <w:t>1.1. Настоящие Правила дорожного движения Луганской Народной Республики (далее – Правила) в соответствии с Законом Луганской Народной Республики «О дорожном движении»</w:t>
      </w:r>
      <w:r w:rsidRPr="000A622F">
        <w:rPr>
          <w:b/>
          <w:color w:val="000000" w:themeColor="text1"/>
          <w:szCs w:val="28"/>
        </w:rPr>
        <w:t xml:space="preserve"> </w:t>
      </w:r>
      <w:r w:rsidRPr="000A622F">
        <w:rPr>
          <w:color w:val="000000" w:themeColor="text1"/>
          <w:szCs w:val="28"/>
        </w:rPr>
        <w:t>от 15.01.2016 № 80-</w:t>
      </w:r>
      <w:r w:rsidRPr="000A622F">
        <w:rPr>
          <w:color w:val="000000" w:themeColor="text1"/>
          <w:szCs w:val="28"/>
          <w:lang w:val="en-US"/>
        </w:rPr>
        <w:t>II</w:t>
      </w:r>
      <w:r w:rsidRPr="000A622F">
        <w:rPr>
          <w:color w:val="000000" w:themeColor="text1"/>
          <w:szCs w:val="28"/>
        </w:rPr>
        <w:t xml:space="preserve"> (с изменениями) устанавливают </w:t>
      </w:r>
      <w:r w:rsidR="003F14F9" w:rsidRPr="000A622F">
        <w:rPr>
          <w:color w:val="000000" w:themeColor="text1"/>
          <w:szCs w:val="28"/>
        </w:rPr>
        <w:t xml:space="preserve">единый </w:t>
      </w:r>
      <w:r w:rsidR="00DF283F" w:rsidRPr="000A622F">
        <w:rPr>
          <w:color w:val="000000" w:themeColor="text1"/>
          <w:szCs w:val="28"/>
          <w:shd w:val="clear" w:color="auto" w:fill="FAFBFB"/>
        </w:rPr>
        <w:t xml:space="preserve">порядок дорожного движения на дорогах, улицах, в жилых зонах, дворовых территориях, на прилегающих территориях и </w:t>
      </w:r>
      <w:proofErr w:type="gramStart"/>
      <w:r w:rsidR="00DF283F" w:rsidRPr="000A622F">
        <w:rPr>
          <w:color w:val="000000" w:themeColor="text1"/>
          <w:szCs w:val="28"/>
          <w:shd w:val="clear" w:color="auto" w:fill="FAFBFB"/>
        </w:rPr>
        <w:t>на</w:t>
      </w:r>
      <w:proofErr w:type="gramEnd"/>
      <w:r w:rsidR="00DF283F" w:rsidRPr="000A622F">
        <w:rPr>
          <w:color w:val="000000" w:themeColor="text1"/>
          <w:szCs w:val="28"/>
          <w:shd w:val="clear" w:color="auto" w:fill="FAFBFB"/>
        </w:rPr>
        <w:t xml:space="preserve"> </w:t>
      </w:r>
      <w:proofErr w:type="gramStart"/>
      <w:r w:rsidR="00DF283F" w:rsidRPr="000A622F">
        <w:rPr>
          <w:color w:val="000000" w:themeColor="text1"/>
          <w:szCs w:val="28"/>
          <w:shd w:val="clear" w:color="auto" w:fill="FAFBFB"/>
        </w:rPr>
        <w:t>объектах</w:t>
      </w:r>
      <w:proofErr w:type="gramEnd"/>
      <w:r w:rsidR="00DF283F" w:rsidRPr="000A622F">
        <w:rPr>
          <w:color w:val="000000" w:themeColor="text1"/>
          <w:szCs w:val="28"/>
          <w:shd w:val="clear" w:color="auto" w:fill="FAFBFB"/>
        </w:rPr>
        <w:t xml:space="preserve"> дорожного сервиса, назначение и действие технических и других средств организации дорожного движения на территории Луганской Народной Республики</w:t>
      </w:r>
      <w:r w:rsidRPr="000A622F">
        <w:rPr>
          <w:color w:val="000000" w:themeColor="text1"/>
          <w:szCs w:val="28"/>
        </w:rPr>
        <w:t xml:space="preserve">.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 В Правилах используются следующие основные понятия и термины:</w:t>
      </w:r>
    </w:p>
    <w:p w:rsidR="003576A3" w:rsidRPr="000A622F" w:rsidRDefault="00486FDF" w:rsidP="00896CAE">
      <w:pPr>
        <w:ind w:firstLine="709"/>
        <w:rPr>
          <w:rFonts w:eastAsia="Times New Roman"/>
          <w:color w:val="000000" w:themeColor="text1"/>
          <w:szCs w:val="28"/>
          <w:lang w:eastAsia="ru-RU"/>
        </w:rPr>
      </w:pPr>
      <w:r w:rsidRPr="000A622F">
        <w:rPr>
          <w:color w:val="000000" w:themeColor="text1"/>
        </w:rPr>
        <w:t>автобус – транспортное средство, которое по своей конструкции и оборудованию предназначено для перевозки пассажиров, с количеством мест для сидения более девяти (включая место водителя);</w:t>
      </w:r>
    </w:p>
    <w:p w:rsidR="00CA0B2E" w:rsidRPr="000A622F" w:rsidRDefault="00F22B7C"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а</w:t>
      </w:r>
      <w:r w:rsidR="00CA0B2E" w:rsidRPr="000A622F">
        <w:rPr>
          <w:rFonts w:eastAsia="Times New Roman"/>
          <w:color w:val="000000" w:themeColor="text1"/>
          <w:szCs w:val="28"/>
          <w:lang w:eastAsia="ru-RU"/>
        </w:rPr>
        <w:t>втомагистраль</w:t>
      </w:r>
      <w:r w:rsidR="00224FB6" w:rsidRPr="000A622F">
        <w:rPr>
          <w:rFonts w:eastAsia="Times New Roman"/>
          <w:color w:val="000000" w:themeColor="text1"/>
          <w:szCs w:val="28"/>
          <w:lang w:eastAsia="ru-RU"/>
        </w:rPr>
        <w:t> </w:t>
      </w:r>
      <w:r w:rsidR="00BD50B4" w:rsidRPr="000A622F">
        <w:rPr>
          <w:rFonts w:eastAsia="Times New Roman"/>
          <w:color w:val="000000" w:themeColor="text1"/>
          <w:szCs w:val="28"/>
          <w:lang w:eastAsia="ru-RU"/>
        </w:rPr>
        <w:t>–</w:t>
      </w:r>
      <w:r w:rsidR="00224FB6" w:rsidRPr="000A622F">
        <w:rPr>
          <w:rFonts w:eastAsia="Times New Roman"/>
          <w:color w:val="000000" w:themeColor="text1"/>
          <w:szCs w:val="28"/>
          <w:lang w:eastAsia="ru-RU"/>
        </w:rPr>
        <w:t> </w:t>
      </w:r>
      <w:r w:rsidR="00BD50B4" w:rsidRPr="000A622F">
        <w:rPr>
          <w:rFonts w:eastAsia="Times New Roman"/>
          <w:color w:val="000000" w:themeColor="text1"/>
          <w:szCs w:val="28"/>
          <w:lang w:eastAsia="ru-RU"/>
        </w:rPr>
        <w:t xml:space="preserve">автомобильная </w:t>
      </w:r>
      <w:r w:rsidR="00CA0B2E" w:rsidRPr="000A622F">
        <w:rPr>
          <w:rFonts w:eastAsia="Times New Roman"/>
          <w:color w:val="000000" w:themeColor="text1"/>
          <w:szCs w:val="28"/>
          <w:lang w:eastAsia="ru-RU"/>
        </w:rPr>
        <w:t xml:space="preserve">дорога, обозначенная знаком </w:t>
      </w:r>
      <w:hyperlink r:id="rId9" w:history="1">
        <w:r w:rsidR="00CA0B2E" w:rsidRPr="000A622F">
          <w:rPr>
            <w:rFonts w:eastAsia="Times New Roman"/>
            <w:color w:val="000000" w:themeColor="text1"/>
            <w:szCs w:val="28"/>
            <w:lang w:eastAsia="ru-RU"/>
          </w:rPr>
          <w:t>5.1</w:t>
        </w:r>
      </w:hyperlink>
      <w:r w:rsidR="00CA0B2E" w:rsidRPr="000A622F">
        <w:rPr>
          <w:rFonts w:eastAsia="Times New Roman"/>
          <w:color w:val="000000" w:themeColor="text1"/>
          <w:szCs w:val="28"/>
          <w:lang w:eastAsia="ru-RU"/>
        </w:rPr>
        <w:t xml:space="preserve"> </w:t>
      </w:r>
      <w:r w:rsidR="00224FB6" w:rsidRPr="000A622F">
        <w:rPr>
          <w:rFonts w:eastAsia="Times New Roman"/>
          <w:color w:val="000000" w:themeColor="text1"/>
          <w:szCs w:val="28"/>
          <w:lang w:eastAsia="ru-RU"/>
        </w:rPr>
        <w:t xml:space="preserve">(здесь и далее приводится нумерация дорожных знаков согласно </w:t>
      </w:r>
      <w:r w:rsidR="00BD50B4" w:rsidRPr="000A622F">
        <w:rPr>
          <w:rFonts w:eastAsia="Times New Roman"/>
          <w:color w:val="000000" w:themeColor="text1"/>
          <w:szCs w:val="28"/>
          <w:lang w:eastAsia="ru-RU"/>
        </w:rPr>
        <w:t>приложению</w:t>
      </w:r>
      <w:r w:rsidR="00A34C6D" w:rsidRPr="000A622F">
        <w:rPr>
          <w:rFonts w:eastAsia="Times New Roman"/>
          <w:color w:val="000000" w:themeColor="text1"/>
          <w:szCs w:val="28"/>
          <w:lang w:eastAsia="ru-RU"/>
        </w:rPr>
        <w:t xml:space="preserve"> №</w:t>
      </w:r>
      <w:r w:rsidR="00BD50B4" w:rsidRPr="000A622F">
        <w:rPr>
          <w:rFonts w:eastAsia="Times New Roman"/>
          <w:color w:val="000000" w:themeColor="text1"/>
          <w:szCs w:val="28"/>
          <w:lang w:eastAsia="ru-RU"/>
        </w:rPr>
        <w:t xml:space="preserve"> 1 к Правилам</w:t>
      </w:r>
      <w:r w:rsidR="00302934" w:rsidRPr="000A622F">
        <w:rPr>
          <w:rFonts w:eastAsia="Times New Roman"/>
          <w:color w:val="000000" w:themeColor="text1"/>
          <w:szCs w:val="28"/>
          <w:lang w:eastAsia="ru-RU"/>
        </w:rPr>
        <w:t>)</w:t>
      </w:r>
      <w:r w:rsidR="00BD50B4" w:rsidRPr="000A622F">
        <w:rPr>
          <w:rFonts w:eastAsia="Times New Roman"/>
          <w:color w:val="000000" w:themeColor="text1"/>
          <w:szCs w:val="28"/>
          <w:lang w:eastAsia="ru-RU"/>
        </w:rPr>
        <w:t xml:space="preserve"> </w:t>
      </w:r>
      <w:r w:rsidR="00CA0B2E" w:rsidRPr="000A622F">
        <w:rPr>
          <w:rFonts w:eastAsia="Times New Roman"/>
          <w:color w:val="000000" w:themeColor="text1"/>
          <w:szCs w:val="28"/>
          <w:lang w:eastAsia="ru-RU"/>
        </w:rPr>
        <w:t xml:space="preserve">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w:t>
      </w:r>
      <w:r w:rsidR="00D9624D" w:rsidRPr="000A622F">
        <w:rPr>
          <w:rFonts w:eastAsia="Times New Roman"/>
          <w:color w:val="000000" w:themeColor="text1"/>
          <w:szCs w:val="28"/>
          <w:lang w:eastAsia="ru-RU"/>
        </w:rPr>
        <w:t>дорожками для пешеходов или велосипедистов</w:t>
      </w:r>
      <w:r w:rsidRPr="000A622F">
        <w:rPr>
          <w:rFonts w:eastAsia="Times New Roman"/>
          <w:color w:val="000000" w:themeColor="text1"/>
          <w:szCs w:val="28"/>
          <w:lang w:eastAsia="ru-RU"/>
        </w:rPr>
        <w:t>;</w:t>
      </w:r>
      <w:proofErr w:type="gramEnd"/>
    </w:p>
    <w:p w:rsidR="003576A3" w:rsidRPr="00390B5F" w:rsidRDefault="00F22B7C" w:rsidP="00E11E60">
      <w:pPr>
        <w:ind w:firstLine="709"/>
        <w:rPr>
          <w:rFonts w:eastAsia="Times New Roman"/>
          <w:szCs w:val="28"/>
          <w:lang w:eastAsia="ru-RU"/>
        </w:rPr>
      </w:pPr>
      <w:r w:rsidRPr="00390B5F">
        <w:rPr>
          <w:rFonts w:eastAsia="Times New Roman"/>
          <w:szCs w:val="28"/>
          <w:lang w:eastAsia="ru-RU"/>
        </w:rPr>
        <w:t>а</w:t>
      </w:r>
      <w:r w:rsidR="00241DB8" w:rsidRPr="00390B5F">
        <w:rPr>
          <w:rFonts w:eastAsia="Times New Roman"/>
          <w:szCs w:val="28"/>
          <w:lang w:eastAsia="ru-RU"/>
        </w:rPr>
        <w:t>втомобильная дорога</w:t>
      </w:r>
      <w:r w:rsidR="00241DB8" w:rsidRPr="00390B5F">
        <w:rPr>
          <w:szCs w:val="28"/>
          <w:shd w:val="clear" w:color="auto" w:fill="FFFFFF"/>
        </w:rPr>
        <w:t xml:space="preserve"> </w:t>
      </w:r>
      <w:r w:rsidR="00241DB8" w:rsidRPr="00390B5F">
        <w:rPr>
          <w:rFonts w:eastAsia="Times New Roman"/>
          <w:szCs w:val="28"/>
          <w:lang w:eastAsia="ru-RU"/>
        </w:rPr>
        <w:t>–</w:t>
      </w:r>
      <w:r w:rsidR="00241DB8" w:rsidRPr="00390B5F">
        <w:rPr>
          <w:szCs w:val="28"/>
          <w:shd w:val="clear" w:color="auto" w:fill="FFFFFF"/>
        </w:rPr>
        <w:t xml:space="preserve"> </w:t>
      </w:r>
      <w:r w:rsidR="00DF283F" w:rsidRPr="00390B5F">
        <w:rPr>
          <w:szCs w:val="28"/>
          <w:shd w:val="clear" w:color="auto" w:fill="FAFBFB"/>
        </w:rPr>
        <w:t>часть территории, предназначенная для движения транспортных средств и пешеходов</w:t>
      </w:r>
      <w:r w:rsidR="008E20A2" w:rsidRPr="00390B5F">
        <w:rPr>
          <w:szCs w:val="28"/>
          <w:shd w:val="clear" w:color="auto" w:fill="FAFBFB"/>
        </w:rPr>
        <w:t>,</w:t>
      </w:r>
      <w:r w:rsidR="00DF283F" w:rsidRPr="00390B5F">
        <w:rPr>
          <w:szCs w:val="28"/>
          <w:shd w:val="clear" w:color="auto" w:fill="FAFBFB"/>
        </w:rPr>
        <w:t xml:space="preserve"> со всеми расположенными на ней искусственными сооружениями и техническими средствами организации дорожного движения, которая находится за пределами населенных пунктов и ограничена по ширине краями полосы отвода;</w:t>
      </w:r>
    </w:p>
    <w:p w:rsidR="003576A3" w:rsidRPr="000A622F" w:rsidRDefault="00F22B7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а</w:t>
      </w:r>
      <w:r w:rsidR="003576A3" w:rsidRPr="000A622F">
        <w:rPr>
          <w:rFonts w:eastAsia="Times New Roman"/>
          <w:color w:val="000000" w:themeColor="text1"/>
          <w:szCs w:val="28"/>
          <w:lang w:eastAsia="ru-RU"/>
        </w:rPr>
        <w:t>втопоезд</w:t>
      </w:r>
      <w:r w:rsidR="00C95AD1" w:rsidRPr="000A622F">
        <w:rPr>
          <w:rFonts w:eastAsia="Times New Roman"/>
          <w:color w:val="000000" w:themeColor="text1"/>
          <w:szCs w:val="28"/>
          <w:lang w:eastAsia="ru-RU"/>
        </w:rPr>
        <w:t xml:space="preserve"> (транспортный состав)</w:t>
      </w:r>
      <w:r w:rsidR="00DA4DC3" w:rsidRPr="000A622F">
        <w:rPr>
          <w:rFonts w:eastAsia="Times New Roman"/>
          <w:color w:val="000000" w:themeColor="text1"/>
          <w:szCs w:val="28"/>
          <w:lang w:eastAsia="ru-RU"/>
        </w:rPr>
        <w:t xml:space="preserve"> </w:t>
      </w:r>
      <w:r w:rsidR="00D850DE" w:rsidRPr="000A622F">
        <w:rPr>
          <w:rFonts w:eastAsia="Times New Roman"/>
          <w:color w:val="000000" w:themeColor="text1"/>
          <w:szCs w:val="28"/>
          <w:lang w:eastAsia="ru-RU"/>
        </w:rPr>
        <w:t>–</w:t>
      </w:r>
      <w:r w:rsidR="00DA4DC3" w:rsidRPr="000A622F">
        <w:rPr>
          <w:rFonts w:eastAsia="Times New Roman"/>
          <w:color w:val="000000" w:themeColor="text1"/>
          <w:szCs w:val="28"/>
          <w:lang w:eastAsia="ru-RU"/>
        </w:rPr>
        <w:t xml:space="preserve"> </w:t>
      </w:r>
      <w:r w:rsidR="003576A3" w:rsidRPr="000A622F">
        <w:rPr>
          <w:rFonts w:eastAsia="Times New Roman"/>
          <w:color w:val="000000" w:themeColor="text1"/>
          <w:szCs w:val="28"/>
          <w:lang w:eastAsia="ru-RU"/>
        </w:rPr>
        <w:t xml:space="preserve">механическое транспортное средство, </w:t>
      </w:r>
      <w:r w:rsidR="00D850DE" w:rsidRPr="000A622F">
        <w:rPr>
          <w:rFonts w:eastAsia="Times New Roman"/>
          <w:color w:val="000000" w:themeColor="text1"/>
          <w:szCs w:val="28"/>
          <w:lang w:eastAsia="ru-RU"/>
        </w:rPr>
        <w:t>соединенное</w:t>
      </w:r>
      <w:r w:rsidR="003576A3" w:rsidRPr="000A622F">
        <w:rPr>
          <w:rFonts w:eastAsia="Times New Roman"/>
          <w:color w:val="000000" w:themeColor="text1"/>
          <w:szCs w:val="28"/>
          <w:lang w:eastAsia="ru-RU"/>
        </w:rPr>
        <w:t xml:space="preserve"> с прицепом (прицепами)</w:t>
      </w:r>
      <w:r w:rsidR="00D850DE" w:rsidRPr="000A622F">
        <w:rPr>
          <w:rFonts w:eastAsia="Times New Roman"/>
          <w:color w:val="000000" w:themeColor="text1"/>
          <w:szCs w:val="28"/>
          <w:lang w:eastAsia="ru-RU"/>
        </w:rPr>
        <w:t xml:space="preserve"> с помощью сцепного устройства</w:t>
      </w:r>
      <w:r w:rsidR="00DA4DC3" w:rsidRPr="000A622F">
        <w:rPr>
          <w:rFonts w:eastAsia="Times New Roman"/>
          <w:color w:val="000000" w:themeColor="text1"/>
          <w:szCs w:val="28"/>
          <w:lang w:eastAsia="ru-RU"/>
        </w:rPr>
        <w:t>;</w:t>
      </w:r>
    </w:p>
    <w:p w:rsidR="00411D42" w:rsidRPr="000A622F" w:rsidRDefault="00F22B7C" w:rsidP="00241DB8">
      <w:pPr>
        <w:ind w:firstLine="709"/>
        <w:rPr>
          <w:rFonts w:eastAsia="Times New Roman"/>
          <w:color w:val="000000" w:themeColor="text1"/>
          <w:szCs w:val="28"/>
          <w:lang w:eastAsia="ru-RU"/>
        </w:rPr>
      </w:pPr>
      <w:r w:rsidRPr="000A622F">
        <w:rPr>
          <w:color w:val="000000" w:themeColor="text1"/>
          <w:szCs w:val="28"/>
        </w:rPr>
        <w:t>б</w:t>
      </w:r>
      <w:r w:rsidR="0033287D" w:rsidRPr="000A622F">
        <w:rPr>
          <w:color w:val="000000" w:themeColor="text1"/>
          <w:szCs w:val="28"/>
        </w:rPr>
        <w:t xml:space="preserve">езопасная дистанция </w:t>
      </w:r>
      <w:r w:rsidR="007376A7" w:rsidRPr="000A622F">
        <w:rPr>
          <w:rFonts w:eastAsia="Times New Roman"/>
          <w:color w:val="000000" w:themeColor="text1"/>
          <w:szCs w:val="28"/>
          <w:lang w:eastAsia="ru-RU"/>
        </w:rPr>
        <w:t>–</w:t>
      </w:r>
      <w:r w:rsidR="00824214" w:rsidRPr="000A622F">
        <w:rPr>
          <w:rFonts w:eastAsia="Times New Roman"/>
          <w:color w:val="000000" w:themeColor="text1"/>
          <w:szCs w:val="28"/>
          <w:lang w:eastAsia="ru-RU"/>
        </w:rPr>
        <w:t xml:space="preserve"> </w:t>
      </w:r>
      <w:r w:rsidR="00241DB8" w:rsidRPr="000A622F">
        <w:rPr>
          <w:color w:val="000000" w:themeColor="text1"/>
          <w:szCs w:val="28"/>
          <w:shd w:val="clear" w:color="auto" w:fill="FFFFFF"/>
        </w:rPr>
        <w:t>расстояние до транспортного средства, движущегося впереди по той же полосе, которое</w:t>
      </w:r>
      <w:r w:rsidR="00A34C6D" w:rsidRPr="000A622F">
        <w:rPr>
          <w:color w:val="000000" w:themeColor="text1"/>
          <w:szCs w:val="28"/>
          <w:shd w:val="clear" w:color="auto" w:fill="FFFFFF"/>
        </w:rPr>
        <w:t>,</w:t>
      </w:r>
      <w:r w:rsidR="00241DB8" w:rsidRPr="000A622F">
        <w:rPr>
          <w:color w:val="000000" w:themeColor="text1"/>
          <w:szCs w:val="28"/>
          <w:shd w:val="clear" w:color="auto" w:fill="FFFFFF"/>
        </w:rPr>
        <w:t xml:space="preserve"> в случае его внезапного торможения или остановки</w:t>
      </w:r>
      <w:r w:rsidR="00A34C6D" w:rsidRPr="000A622F">
        <w:rPr>
          <w:color w:val="000000" w:themeColor="text1"/>
          <w:szCs w:val="28"/>
          <w:shd w:val="clear" w:color="auto" w:fill="FFFFFF"/>
        </w:rPr>
        <w:t>,</w:t>
      </w:r>
      <w:r w:rsidR="00241DB8" w:rsidRPr="000A622F">
        <w:rPr>
          <w:color w:val="000000" w:themeColor="text1"/>
          <w:szCs w:val="28"/>
          <w:shd w:val="clear" w:color="auto" w:fill="FFFFFF"/>
        </w:rPr>
        <w:t xml:space="preserve"> позволит водителю транспортного средства, </w:t>
      </w:r>
      <w:r w:rsidR="00241DB8" w:rsidRPr="000A622F">
        <w:rPr>
          <w:color w:val="000000" w:themeColor="text1"/>
          <w:szCs w:val="28"/>
          <w:shd w:val="clear" w:color="auto" w:fill="FFFFFF"/>
        </w:rPr>
        <w:lastRenderedPageBreak/>
        <w:t>движущегося сзади, избежать столкновения без выполнения какого-либо маневра;</w:t>
      </w:r>
    </w:p>
    <w:p w:rsidR="0033287D" w:rsidRPr="000A622F" w:rsidRDefault="00824214" w:rsidP="00E11E60">
      <w:pPr>
        <w:ind w:firstLine="709"/>
        <w:rPr>
          <w:color w:val="000000" w:themeColor="text1"/>
        </w:rPr>
      </w:pPr>
      <w:r w:rsidRPr="000A622F">
        <w:rPr>
          <w:color w:val="000000" w:themeColor="text1"/>
        </w:rPr>
        <w:t>б</w:t>
      </w:r>
      <w:r w:rsidR="0033287D" w:rsidRPr="000A622F">
        <w:rPr>
          <w:color w:val="000000" w:themeColor="text1"/>
        </w:rPr>
        <w:t xml:space="preserve">езопасная скорость </w:t>
      </w:r>
      <w:r w:rsidR="003B7A71" w:rsidRPr="000A622F">
        <w:rPr>
          <w:rFonts w:eastAsia="Times New Roman"/>
          <w:color w:val="000000" w:themeColor="text1"/>
          <w:szCs w:val="28"/>
          <w:lang w:eastAsia="ru-RU"/>
        </w:rPr>
        <w:t>–</w:t>
      </w:r>
      <w:r w:rsidR="0033287D" w:rsidRPr="000A622F">
        <w:rPr>
          <w:color w:val="000000" w:themeColor="text1"/>
        </w:rPr>
        <w:t xml:space="preserve"> скорость, при которой водитель имеет возможность безопасно управлять транспортным средством и контролировать его движение в конкретных дорожных условиях</w:t>
      </w:r>
      <w:r w:rsidR="00DA4DC3" w:rsidRPr="000A622F">
        <w:rPr>
          <w:color w:val="000000" w:themeColor="text1"/>
        </w:rPr>
        <w:t>;</w:t>
      </w:r>
    </w:p>
    <w:p w:rsidR="003576A3" w:rsidRPr="000A622F" w:rsidRDefault="00824214"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б</w:t>
      </w:r>
      <w:r w:rsidR="003576A3" w:rsidRPr="000A622F">
        <w:rPr>
          <w:rFonts w:eastAsia="Times New Roman"/>
          <w:color w:val="000000" w:themeColor="text1"/>
          <w:szCs w:val="28"/>
          <w:lang w:eastAsia="ru-RU"/>
        </w:rPr>
        <w:t>езопасность дорожного движения – состояние процесса дорожного движения, отражающее степень защищенности его участников от дорожно-транспортны</w:t>
      </w:r>
      <w:r w:rsidR="0033287D" w:rsidRPr="000A622F">
        <w:rPr>
          <w:rFonts w:eastAsia="Times New Roman"/>
          <w:color w:val="000000" w:themeColor="text1"/>
          <w:szCs w:val="28"/>
          <w:lang w:eastAsia="ru-RU"/>
        </w:rPr>
        <w:t>х происшествий и их последствий</w:t>
      </w:r>
      <w:r w:rsidR="00DA4DC3" w:rsidRPr="000A622F">
        <w:rPr>
          <w:rFonts w:eastAsia="Times New Roman"/>
          <w:color w:val="000000" w:themeColor="text1"/>
          <w:szCs w:val="28"/>
          <w:lang w:eastAsia="ru-RU"/>
        </w:rPr>
        <w:t>;</w:t>
      </w:r>
    </w:p>
    <w:p w:rsidR="0033287D" w:rsidRPr="000A622F" w:rsidRDefault="00A93B98" w:rsidP="00E11E60">
      <w:pPr>
        <w:ind w:firstLine="709"/>
        <w:rPr>
          <w:color w:val="000000" w:themeColor="text1"/>
        </w:rPr>
      </w:pPr>
      <w:r w:rsidRPr="000A622F">
        <w:rPr>
          <w:color w:val="000000" w:themeColor="text1"/>
        </w:rPr>
        <w:t>б</w:t>
      </w:r>
      <w:r w:rsidR="0033287D" w:rsidRPr="000A622F">
        <w:rPr>
          <w:color w:val="000000" w:themeColor="text1"/>
        </w:rPr>
        <w:t>езопасный интервал</w:t>
      </w:r>
      <w:r w:rsidR="00DA4DC3" w:rsidRPr="000A622F">
        <w:rPr>
          <w:color w:val="000000" w:themeColor="text1"/>
        </w:rPr>
        <w:t xml:space="preserve"> </w:t>
      </w:r>
      <w:r w:rsidR="003B7A71" w:rsidRPr="000A622F">
        <w:rPr>
          <w:rFonts w:eastAsia="Times New Roman"/>
          <w:color w:val="000000" w:themeColor="text1"/>
          <w:szCs w:val="28"/>
          <w:lang w:eastAsia="ru-RU"/>
        </w:rPr>
        <w:t>–</w:t>
      </w:r>
      <w:r w:rsidR="00DA4DC3" w:rsidRPr="000A622F">
        <w:rPr>
          <w:color w:val="000000" w:themeColor="text1"/>
        </w:rPr>
        <w:t xml:space="preserve"> </w:t>
      </w:r>
      <w:r w:rsidR="0033287D" w:rsidRPr="000A622F">
        <w:rPr>
          <w:color w:val="000000" w:themeColor="text1"/>
        </w:rPr>
        <w:t>расстояние между боковыми частями транспортных средств, которые двигаются, или между ними и другими объектами, п</w:t>
      </w:r>
      <w:r w:rsidR="000B2046" w:rsidRPr="000A622F">
        <w:rPr>
          <w:color w:val="000000" w:themeColor="text1"/>
        </w:rPr>
        <w:t>ри</w:t>
      </w:r>
      <w:r w:rsidR="0033287D" w:rsidRPr="000A622F">
        <w:rPr>
          <w:color w:val="000000" w:themeColor="text1"/>
        </w:rPr>
        <w:t xml:space="preserve"> </w:t>
      </w:r>
      <w:proofErr w:type="gramStart"/>
      <w:r w:rsidR="0033287D" w:rsidRPr="000A622F">
        <w:rPr>
          <w:color w:val="000000" w:themeColor="text1"/>
        </w:rPr>
        <w:t>котором</w:t>
      </w:r>
      <w:proofErr w:type="gramEnd"/>
      <w:r w:rsidR="0033287D" w:rsidRPr="000A622F">
        <w:rPr>
          <w:color w:val="000000" w:themeColor="text1"/>
        </w:rPr>
        <w:t xml:space="preserve"> </w:t>
      </w:r>
      <w:r w:rsidR="000B2046" w:rsidRPr="000A622F">
        <w:rPr>
          <w:color w:val="000000" w:themeColor="text1"/>
        </w:rPr>
        <w:t>обеспечена</w:t>
      </w:r>
      <w:r w:rsidR="0033287D" w:rsidRPr="000A622F">
        <w:rPr>
          <w:color w:val="000000" w:themeColor="text1"/>
        </w:rPr>
        <w:t xml:space="preserve"> безопасность дорожного движения;</w:t>
      </w:r>
    </w:p>
    <w:p w:rsidR="0033287D" w:rsidRPr="000A622F" w:rsidRDefault="00A93B98" w:rsidP="00E11E60">
      <w:pPr>
        <w:ind w:firstLine="709"/>
        <w:rPr>
          <w:color w:val="000000" w:themeColor="text1"/>
        </w:rPr>
      </w:pPr>
      <w:r w:rsidRPr="000A622F">
        <w:rPr>
          <w:color w:val="000000" w:themeColor="text1"/>
        </w:rPr>
        <w:t>б</w:t>
      </w:r>
      <w:r w:rsidR="0033287D" w:rsidRPr="000A622F">
        <w:rPr>
          <w:color w:val="000000" w:themeColor="text1"/>
        </w:rPr>
        <w:t xml:space="preserve">уксировка </w:t>
      </w:r>
      <w:r w:rsidR="003B7A71" w:rsidRPr="000A622F">
        <w:rPr>
          <w:rFonts w:eastAsia="Times New Roman"/>
          <w:color w:val="000000" w:themeColor="text1"/>
          <w:szCs w:val="28"/>
          <w:lang w:eastAsia="ru-RU"/>
        </w:rPr>
        <w:t>–</w:t>
      </w:r>
      <w:r w:rsidR="0033287D" w:rsidRPr="000A622F">
        <w:rPr>
          <w:color w:val="000000" w:themeColor="text1"/>
        </w:rPr>
        <w:t xml:space="preserve"> перемещение одним транспортным средством другого транспортного средства, которое не относится к эксплуатации автопоездов (транспортных составов)</w:t>
      </w:r>
      <w:r w:rsidR="003B7A71" w:rsidRPr="000A622F">
        <w:rPr>
          <w:color w:val="000000" w:themeColor="text1"/>
        </w:rPr>
        <w:t>,</w:t>
      </w:r>
      <w:r w:rsidR="0033287D" w:rsidRPr="000A622F">
        <w:rPr>
          <w:color w:val="000000" w:themeColor="text1"/>
        </w:rPr>
        <w:t xml:space="preserve"> на жестко</w:t>
      </w:r>
      <w:r w:rsidR="000B2046" w:rsidRPr="000A622F">
        <w:rPr>
          <w:color w:val="000000" w:themeColor="text1"/>
        </w:rPr>
        <w:t>й</w:t>
      </w:r>
      <w:r w:rsidR="0033287D" w:rsidRPr="000A622F">
        <w:rPr>
          <w:color w:val="000000" w:themeColor="text1"/>
        </w:rPr>
        <w:t xml:space="preserve"> или гибко</w:t>
      </w:r>
      <w:r w:rsidR="000B2046" w:rsidRPr="000A622F">
        <w:rPr>
          <w:color w:val="000000" w:themeColor="text1"/>
        </w:rPr>
        <w:t>й</w:t>
      </w:r>
      <w:r w:rsidR="0033287D" w:rsidRPr="000A622F">
        <w:rPr>
          <w:color w:val="000000" w:themeColor="text1"/>
        </w:rPr>
        <w:t xml:space="preserve"> </w:t>
      </w:r>
      <w:r w:rsidR="000B2046" w:rsidRPr="000A622F">
        <w:rPr>
          <w:color w:val="000000" w:themeColor="text1"/>
        </w:rPr>
        <w:t>сцепке</w:t>
      </w:r>
      <w:r w:rsidR="00A34C6D" w:rsidRPr="000A622F">
        <w:rPr>
          <w:color w:val="000000" w:themeColor="text1"/>
        </w:rPr>
        <w:t>,</w:t>
      </w:r>
      <w:r w:rsidR="0033287D" w:rsidRPr="000A622F">
        <w:rPr>
          <w:color w:val="000000" w:themeColor="text1"/>
        </w:rPr>
        <w:t xml:space="preserve"> или способом частичной погрузки на платформу или на специальное опорное приспособление;</w:t>
      </w:r>
    </w:p>
    <w:p w:rsidR="00CA0B2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w:t>
      </w:r>
      <w:r w:rsidR="00CA0B2E" w:rsidRPr="000A622F">
        <w:rPr>
          <w:rFonts w:eastAsia="Times New Roman"/>
          <w:color w:val="000000" w:themeColor="text1"/>
          <w:szCs w:val="28"/>
          <w:lang w:eastAsia="ru-RU"/>
        </w:rPr>
        <w:t xml:space="preserve">елосипед </w:t>
      </w:r>
      <w:r w:rsidR="003B7A71"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транспортное средство, кроме инвалидных колясок, которое </w:t>
      </w:r>
      <w:proofErr w:type="gramStart"/>
      <w:r w:rsidR="00CA0B2E" w:rsidRPr="000A622F">
        <w:rPr>
          <w:rFonts w:eastAsia="Times New Roman"/>
          <w:color w:val="000000" w:themeColor="text1"/>
          <w:szCs w:val="28"/>
          <w:lang w:eastAsia="ru-RU"/>
        </w:rPr>
        <w:t>имеет</w:t>
      </w:r>
      <w:proofErr w:type="gramEnd"/>
      <w:r w:rsidR="00CA0B2E" w:rsidRPr="000A622F">
        <w:rPr>
          <w:rFonts w:eastAsia="Times New Roman"/>
          <w:color w:val="000000" w:themeColor="text1"/>
          <w:szCs w:val="28"/>
          <w:lang w:eastAsia="ru-RU"/>
        </w:rPr>
        <w:t xml:space="preserve">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w:t>
      </w:r>
      <w:r w:rsidR="003730D1" w:rsidRPr="000A622F">
        <w:rPr>
          <w:rFonts w:eastAsia="Times New Roman"/>
          <w:color w:val="000000" w:themeColor="text1"/>
          <w:szCs w:val="28"/>
          <w:lang w:eastAsia="ru-RU"/>
        </w:rPr>
        <w:t>;</w:t>
      </w:r>
    </w:p>
    <w:p w:rsidR="00CA0B2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w:t>
      </w:r>
      <w:r w:rsidR="00CA0B2E" w:rsidRPr="000A622F">
        <w:rPr>
          <w:rFonts w:eastAsia="Times New Roman"/>
          <w:color w:val="000000" w:themeColor="text1"/>
          <w:szCs w:val="28"/>
          <w:lang w:eastAsia="ru-RU"/>
        </w:rPr>
        <w:t xml:space="preserve">елосипедист </w:t>
      </w:r>
      <w:r w:rsidR="003B7A71"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лицо, управляющее велосипедом</w:t>
      </w:r>
      <w:r w:rsidR="003730D1" w:rsidRPr="000A622F">
        <w:rPr>
          <w:rFonts w:eastAsia="Times New Roman"/>
          <w:color w:val="000000" w:themeColor="text1"/>
          <w:szCs w:val="28"/>
          <w:lang w:eastAsia="ru-RU"/>
        </w:rPr>
        <w:t>;</w:t>
      </w:r>
    </w:p>
    <w:p w:rsidR="0033287D" w:rsidRPr="000A622F" w:rsidRDefault="00A93B98" w:rsidP="00E11E60">
      <w:pPr>
        <w:ind w:firstLine="709"/>
        <w:rPr>
          <w:color w:val="000000" w:themeColor="text1"/>
        </w:rPr>
      </w:pPr>
      <w:r w:rsidRPr="000A622F">
        <w:rPr>
          <w:color w:val="000000" w:themeColor="text1"/>
        </w:rPr>
        <w:t>в</w:t>
      </w:r>
      <w:r w:rsidR="0033287D" w:rsidRPr="000A622F">
        <w:rPr>
          <w:color w:val="000000" w:themeColor="text1"/>
        </w:rPr>
        <w:t>идимость в направлени</w:t>
      </w:r>
      <w:r w:rsidR="00A34C6D" w:rsidRPr="000A622F">
        <w:rPr>
          <w:color w:val="000000" w:themeColor="text1"/>
        </w:rPr>
        <w:t>и</w:t>
      </w:r>
      <w:r w:rsidR="0033287D" w:rsidRPr="000A622F">
        <w:rPr>
          <w:color w:val="000000" w:themeColor="text1"/>
        </w:rPr>
        <w:t xml:space="preserve"> движения </w:t>
      </w:r>
      <w:r w:rsidR="003B7A71" w:rsidRPr="000A622F">
        <w:rPr>
          <w:rFonts w:eastAsia="Times New Roman"/>
          <w:color w:val="000000" w:themeColor="text1"/>
          <w:szCs w:val="28"/>
          <w:lang w:eastAsia="ru-RU"/>
        </w:rPr>
        <w:t>–</w:t>
      </w:r>
      <w:r w:rsidR="0033287D" w:rsidRPr="000A622F">
        <w:rPr>
          <w:color w:val="000000" w:themeColor="text1"/>
        </w:rPr>
        <w:t xml:space="preserve"> максимальное расстояние, на котором с места водителя можно четко распознать границы элементов дороги и размещение участников движения, </w:t>
      </w:r>
      <w:r w:rsidR="003B7A71" w:rsidRPr="000A622F">
        <w:rPr>
          <w:color w:val="000000" w:themeColor="text1"/>
        </w:rPr>
        <w:t>что</w:t>
      </w:r>
      <w:r w:rsidR="0033287D" w:rsidRPr="000A622F">
        <w:rPr>
          <w:color w:val="000000" w:themeColor="text1"/>
        </w:rPr>
        <w:t xml:space="preserve"> </w:t>
      </w:r>
      <w:r w:rsidR="000B2046" w:rsidRPr="000A622F">
        <w:rPr>
          <w:color w:val="000000" w:themeColor="text1"/>
        </w:rPr>
        <w:t>позволяет</w:t>
      </w:r>
      <w:r w:rsidR="0033287D" w:rsidRPr="000A622F">
        <w:rPr>
          <w:color w:val="000000" w:themeColor="text1"/>
        </w:rPr>
        <w:t xml:space="preserve"> водителю ориентироваться во время управления транспортным средством, в частности для выбора безопасной скорости и осуществления безопасного маневра</w:t>
      </w:r>
      <w:r w:rsidR="003730D1" w:rsidRPr="000A622F">
        <w:rPr>
          <w:color w:val="000000" w:themeColor="text1"/>
        </w:rPr>
        <w:t>;</w:t>
      </w:r>
    </w:p>
    <w:p w:rsidR="00CA0B2E" w:rsidRPr="000A622F" w:rsidRDefault="00A93B98"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в</w:t>
      </w:r>
      <w:r w:rsidR="00CA0B2E" w:rsidRPr="000A622F">
        <w:rPr>
          <w:rFonts w:eastAsia="Times New Roman"/>
          <w:color w:val="000000" w:themeColor="text1"/>
          <w:szCs w:val="28"/>
          <w:lang w:eastAsia="ru-RU"/>
        </w:rPr>
        <w:t xml:space="preserve">одитель </w:t>
      </w:r>
      <w:r w:rsidR="001B4E45"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0D1B8F" w:rsidRPr="000A622F">
        <w:rPr>
          <w:rFonts w:eastAsia="Times New Roman"/>
          <w:color w:val="000000" w:themeColor="text1"/>
          <w:szCs w:val="28"/>
          <w:lang w:eastAsia="ru-RU"/>
        </w:rPr>
        <w:t>лицо, управляющее транспортным средством, всадник, лицо, управляющее гужевым транспортом, погонщик животных, который ведет их за повод, а также лицо, обучающее управлению, находясь непосредственно в (на) транспортном средстве</w:t>
      </w:r>
      <w:r w:rsidR="003730D1" w:rsidRPr="000A622F">
        <w:rPr>
          <w:rFonts w:eastAsia="Times New Roman"/>
          <w:color w:val="000000" w:themeColor="text1"/>
          <w:szCs w:val="28"/>
          <w:lang w:eastAsia="ru-RU"/>
        </w:rPr>
        <w:t>;</w:t>
      </w:r>
      <w:proofErr w:type="gramEnd"/>
    </w:p>
    <w:p w:rsidR="00CA0B2E" w:rsidRPr="000A622F" w:rsidRDefault="00A93B98" w:rsidP="004E595A">
      <w:pPr>
        <w:ind w:firstLine="709"/>
        <w:rPr>
          <w:rFonts w:eastAsia="Times New Roman"/>
          <w:color w:val="000000" w:themeColor="text1"/>
          <w:szCs w:val="28"/>
          <w:lang w:eastAsia="ru-RU"/>
        </w:rPr>
      </w:pPr>
      <w:r w:rsidRPr="000A622F">
        <w:rPr>
          <w:rFonts w:eastAsia="Times New Roman"/>
          <w:color w:val="000000" w:themeColor="text1"/>
          <w:szCs w:val="28"/>
          <w:lang w:eastAsia="ru-RU"/>
        </w:rPr>
        <w:t>в</w:t>
      </w:r>
      <w:r w:rsidR="00CA0B2E" w:rsidRPr="000A622F">
        <w:rPr>
          <w:rFonts w:eastAsia="Times New Roman"/>
          <w:color w:val="000000" w:themeColor="text1"/>
          <w:szCs w:val="28"/>
          <w:lang w:eastAsia="ru-RU"/>
        </w:rPr>
        <w:t xml:space="preserve">ынужденная остановка </w:t>
      </w:r>
      <w:r w:rsidR="001B4E45"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4E595A" w:rsidRPr="000A622F">
        <w:rPr>
          <w:color w:val="000000" w:themeColor="text1"/>
          <w:szCs w:val="28"/>
          <w:shd w:val="clear" w:color="auto" w:fill="FFFFFF"/>
        </w:rPr>
        <w:t>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r w:rsidR="004D0F7F" w:rsidRPr="000A622F">
        <w:rPr>
          <w:color w:val="000000" w:themeColor="text1"/>
          <w:szCs w:val="28"/>
          <w:shd w:val="clear" w:color="auto" w:fill="FFFFFF"/>
        </w:rPr>
        <w:t>;</w:t>
      </w:r>
    </w:p>
    <w:p w:rsidR="000D1B8F" w:rsidRPr="000A622F" w:rsidRDefault="00A93B98" w:rsidP="00E11E60">
      <w:pPr>
        <w:ind w:firstLine="709"/>
        <w:rPr>
          <w:color w:val="000000" w:themeColor="text1"/>
        </w:rPr>
      </w:pPr>
      <w:proofErr w:type="gramStart"/>
      <w:r w:rsidRPr="000A622F">
        <w:rPr>
          <w:color w:val="000000" w:themeColor="text1"/>
        </w:rPr>
        <w:t>г</w:t>
      </w:r>
      <w:r w:rsidR="000D1B8F" w:rsidRPr="000A622F">
        <w:rPr>
          <w:color w:val="000000" w:themeColor="text1"/>
        </w:rPr>
        <w:t xml:space="preserve">абаритно-весовой контроль </w:t>
      </w:r>
      <w:r w:rsidR="001B4E45" w:rsidRPr="000A622F">
        <w:rPr>
          <w:rFonts w:eastAsia="Times New Roman"/>
          <w:color w:val="000000" w:themeColor="text1"/>
          <w:szCs w:val="28"/>
          <w:lang w:eastAsia="ru-RU"/>
        </w:rPr>
        <w:t>–</w:t>
      </w:r>
      <w:r w:rsidR="000D1B8F" w:rsidRPr="000A622F">
        <w:rPr>
          <w:color w:val="000000" w:themeColor="text1"/>
        </w:rPr>
        <w:t xml:space="preserve"> проверка габаритных и весовых параметров транспортного средства (в том числе механического транспортного средства), прицепа и груза на предмет соответствия установленным нормам относительно габаритов (ширина, высота от поверхности дороги, длина транспортного средства) и относительно нагрузки (фактическая масса, осевая нагрузка), которая проводится в соответствии с установленным порядком на стационарных или передвижных пунктах габаритно-весового контроля;</w:t>
      </w:r>
      <w:proofErr w:type="gramEnd"/>
    </w:p>
    <w:p w:rsidR="000D1B8F" w:rsidRPr="000A622F" w:rsidRDefault="00A93B98" w:rsidP="00E11E60">
      <w:pPr>
        <w:ind w:firstLine="709"/>
        <w:rPr>
          <w:color w:val="000000" w:themeColor="text1"/>
        </w:rPr>
      </w:pPr>
      <w:r w:rsidRPr="000A622F">
        <w:rPr>
          <w:color w:val="000000" w:themeColor="text1"/>
        </w:rPr>
        <w:lastRenderedPageBreak/>
        <w:t>г</w:t>
      </w:r>
      <w:r w:rsidR="00CF1828">
        <w:rPr>
          <w:color w:val="000000" w:themeColor="text1"/>
        </w:rPr>
        <w:t xml:space="preserve">азон </w:t>
      </w:r>
      <w:r w:rsidR="001B4E45" w:rsidRPr="000A622F">
        <w:rPr>
          <w:rFonts w:eastAsia="Times New Roman"/>
          <w:color w:val="000000" w:themeColor="text1"/>
          <w:szCs w:val="28"/>
          <w:lang w:eastAsia="ru-RU"/>
        </w:rPr>
        <w:t>–</w:t>
      </w:r>
      <w:r w:rsidR="00CF1828">
        <w:rPr>
          <w:color w:val="000000" w:themeColor="text1"/>
        </w:rPr>
        <w:t xml:space="preserve"> </w:t>
      </w:r>
      <w:r w:rsidR="00A832E0" w:rsidRPr="000A622F">
        <w:rPr>
          <w:color w:val="000000" w:themeColor="text1"/>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w:t>
      </w:r>
      <w:r w:rsidR="003730D1" w:rsidRPr="000A622F">
        <w:rPr>
          <w:color w:val="000000" w:themeColor="text1"/>
        </w:rPr>
        <w:t>;</w:t>
      </w:r>
    </w:p>
    <w:p w:rsidR="00CA0B2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г</w:t>
      </w:r>
      <w:r w:rsidR="00CA0B2E" w:rsidRPr="000A622F">
        <w:rPr>
          <w:rFonts w:eastAsia="Times New Roman"/>
          <w:color w:val="000000" w:themeColor="text1"/>
          <w:szCs w:val="28"/>
          <w:lang w:eastAsia="ru-RU"/>
        </w:rPr>
        <w:t xml:space="preserve">лавная дорога </w:t>
      </w:r>
      <w:r w:rsidR="001B4E45"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дорога, обозначенная знаками </w:t>
      </w:r>
      <w:r w:rsidR="00941518" w:rsidRPr="000A622F">
        <w:rPr>
          <w:rFonts w:eastAsia="Times New Roman"/>
          <w:color w:val="000000" w:themeColor="text1"/>
          <w:szCs w:val="28"/>
          <w:lang w:eastAsia="ru-RU"/>
        </w:rPr>
        <w:t xml:space="preserve">1.22, </w:t>
      </w:r>
      <w:r w:rsidR="00DC400E" w:rsidRPr="000A622F">
        <w:rPr>
          <w:rFonts w:eastAsia="Times New Roman"/>
          <w:color w:val="000000" w:themeColor="text1"/>
          <w:szCs w:val="28"/>
          <w:lang w:eastAsia="ru-RU"/>
        </w:rPr>
        <w:t>1</w:t>
      </w:r>
      <w:r w:rsidR="00941518" w:rsidRPr="000A622F">
        <w:rPr>
          <w:rFonts w:eastAsia="Times New Roman"/>
          <w:color w:val="000000" w:themeColor="text1"/>
          <w:szCs w:val="28"/>
          <w:lang w:eastAsia="ru-RU"/>
        </w:rPr>
        <w:t>.23.1</w:t>
      </w:r>
      <w:r w:rsidR="00422579" w:rsidRPr="000A622F">
        <w:rPr>
          <w:rFonts w:eastAsia="Times New Roman"/>
          <w:color w:val="000000" w:themeColor="text1"/>
          <w:szCs w:val="28"/>
          <w:lang w:eastAsia="ru-RU"/>
        </w:rPr>
        <w:t xml:space="preserve">, 1.23.2, 1.23.3, </w:t>
      </w:r>
      <w:r w:rsidR="00941518" w:rsidRPr="000A622F">
        <w:rPr>
          <w:rFonts w:eastAsia="Times New Roman"/>
          <w:color w:val="000000" w:themeColor="text1"/>
          <w:szCs w:val="28"/>
          <w:lang w:eastAsia="ru-RU"/>
        </w:rPr>
        <w:t xml:space="preserve">1.23.4, </w:t>
      </w:r>
      <w:hyperlink r:id="rId10" w:history="1">
        <w:r w:rsidR="00CA0B2E" w:rsidRPr="000A622F">
          <w:rPr>
            <w:rFonts w:eastAsia="Times New Roman"/>
            <w:color w:val="000000" w:themeColor="text1"/>
            <w:szCs w:val="28"/>
            <w:lang w:eastAsia="ru-RU"/>
          </w:rPr>
          <w:t>2.</w:t>
        </w:r>
        <w:r w:rsidR="00941518" w:rsidRPr="000A622F">
          <w:rPr>
            <w:rFonts w:eastAsia="Times New Roman"/>
            <w:color w:val="000000" w:themeColor="text1"/>
            <w:szCs w:val="28"/>
            <w:lang w:eastAsia="ru-RU"/>
          </w:rPr>
          <w:t>3</w:t>
        </w:r>
      </w:hyperlink>
      <w:r w:rsidR="00941518" w:rsidRPr="000A622F">
        <w:rPr>
          <w:rFonts w:eastAsia="Times New Roman"/>
          <w:color w:val="000000" w:themeColor="text1"/>
          <w:szCs w:val="28"/>
          <w:lang w:eastAsia="ru-RU"/>
        </w:rPr>
        <w:t xml:space="preserve"> </w:t>
      </w:r>
      <w:r w:rsidR="00CA0B2E" w:rsidRPr="000A622F">
        <w:rPr>
          <w:rFonts w:eastAsia="Times New Roman"/>
          <w:color w:val="000000" w:themeColor="text1"/>
          <w:szCs w:val="28"/>
          <w:lang w:eastAsia="ru-RU"/>
        </w:rPr>
        <w:t xml:space="preserve">или </w:t>
      </w:r>
      <w:hyperlink r:id="rId11" w:history="1">
        <w:r w:rsidR="00CA0B2E" w:rsidRPr="000A622F">
          <w:rPr>
            <w:rFonts w:eastAsia="Times New Roman"/>
            <w:color w:val="000000" w:themeColor="text1"/>
            <w:szCs w:val="28"/>
            <w:lang w:eastAsia="ru-RU"/>
          </w:rPr>
          <w:t>5.1</w:t>
        </w:r>
      </w:hyperlink>
      <w:r w:rsidR="00CA0B2E" w:rsidRPr="000A622F">
        <w:rPr>
          <w:rFonts w:eastAsia="Times New Roman"/>
          <w:color w:val="000000" w:themeColor="text1"/>
          <w:szCs w:val="28"/>
          <w:lang w:eastAsia="ru-RU"/>
        </w:rPr>
        <w:t xml:space="preserve"> по отношению к пересекаемой (примыкающей), или дорога с твердым покрытием (</w:t>
      </w:r>
      <w:proofErr w:type="spellStart"/>
      <w:r w:rsidR="00CA0B2E" w:rsidRPr="000A622F">
        <w:rPr>
          <w:rFonts w:eastAsia="Times New Roman"/>
          <w:color w:val="000000" w:themeColor="text1"/>
          <w:szCs w:val="28"/>
          <w:lang w:eastAsia="ru-RU"/>
        </w:rPr>
        <w:t>асфальт</w:t>
      </w:r>
      <w:proofErr w:type="gramStart"/>
      <w:r w:rsidR="00CA0B2E" w:rsidRPr="000A622F">
        <w:rPr>
          <w:rFonts w:eastAsia="Times New Roman"/>
          <w:color w:val="000000" w:themeColor="text1"/>
          <w:szCs w:val="28"/>
          <w:lang w:eastAsia="ru-RU"/>
        </w:rPr>
        <w:t>о</w:t>
      </w:r>
      <w:proofErr w:type="spellEnd"/>
      <w:r w:rsidR="00CA0B2E" w:rsidRPr="000A622F">
        <w:rPr>
          <w:rFonts w:eastAsia="Times New Roman"/>
          <w:color w:val="000000" w:themeColor="text1"/>
          <w:szCs w:val="28"/>
          <w:lang w:eastAsia="ru-RU"/>
        </w:rPr>
        <w:t>-</w:t>
      </w:r>
      <w:proofErr w:type="gramEnd"/>
      <w:r w:rsidR="00CA0B2E" w:rsidRPr="000A622F">
        <w:rPr>
          <w:rFonts w:eastAsia="Times New Roman"/>
          <w:color w:val="000000" w:themeColor="text1"/>
          <w:szCs w:val="28"/>
          <w:lang w:eastAsia="ru-RU"/>
        </w:rPr>
        <w:t xml:space="preserve"> и </w:t>
      </w:r>
      <w:proofErr w:type="spellStart"/>
      <w:r w:rsidR="00CA0B2E" w:rsidRPr="000A622F">
        <w:rPr>
          <w:rFonts w:eastAsia="Times New Roman"/>
          <w:color w:val="000000" w:themeColor="text1"/>
          <w:szCs w:val="28"/>
          <w:lang w:eastAsia="ru-RU"/>
        </w:rPr>
        <w:t>цементобетон</w:t>
      </w:r>
      <w:proofErr w:type="spellEnd"/>
      <w:r w:rsidR="00CA0B2E" w:rsidRPr="000A622F">
        <w:rPr>
          <w:rFonts w:eastAsia="Times New Roman"/>
          <w:color w:val="000000" w:themeColor="text1"/>
          <w:szCs w:val="28"/>
          <w:lang w:eastAsia="ru-RU"/>
        </w:rPr>
        <w:t xml:space="preserve">, каменные материалы и </w:t>
      </w:r>
      <w:r w:rsidR="00DC400E" w:rsidRPr="000A622F">
        <w:rPr>
          <w:rFonts w:eastAsia="Times New Roman"/>
          <w:color w:val="000000" w:themeColor="text1"/>
          <w:szCs w:val="28"/>
          <w:lang w:eastAsia="ru-RU"/>
        </w:rPr>
        <w:t>т.п.</w:t>
      </w:r>
      <w:r w:rsidR="00CA0B2E" w:rsidRPr="000A622F">
        <w:rPr>
          <w:rFonts w:eastAsia="Times New Roman"/>
          <w:color w:val="000000" w:themeColor="text1"/>
          <w:szCs w:val="28"/>
          <w:lang w:eastAsia="ru-RU"/>
        </w:rPr>
        <w:t xml:space="preserve">) по отношению к грунтовой, </w:t>
      </w:r>
      <w:r w:rsidR="00DC400E" w:rsidRPr="000A622F">
        <w:rPr>
          <w:rFonts w:eastAsia="Times New Roman"/>
          <w:color w:val="000000" w:themeColor="text1"/>
          <w:szCs w:val="28"/>
          <w:lang w:eastAsia="ru-RU"/>
        </w:rPr>
        <w:t>или</w:t>
      </w:r>
      <w:r w:rsidR="00CA0B2E" w:rsidRPr="000A622F">
        <w:rPr>
          <w:rFonts w:eastAsia="Times New Roman"/>
          <w:color w:val="000000" w:themeColor="text1"/>
          <w:szCs w:val="28"/>
          <w:lang w:eastAsia="ru-RU"/>
        </w:rPr>
        <w:t xml:space="preserve">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w:t>
      </w:r>
      <w:proofErr w:type="gramStart"/>
      <w:r w:rsidR="00CA0B2E" w:rsidRPr="000A622F">
        <w:rPr>
          <w:rFonts w:eastAsia="Times New Roman"/>
          <w:color w:val="000000" w:themeColor="text1"/>
          <w:szCs w:val="28"/>
          <w:lang w:eastAsia="ru-RU"/>
        </w:rPr>
        <w:t>с</w:t>
      </w:r>
      <w:proofErr w:type="gramEnd"/>
      <w:r w:rsidR="00CA0B2E" w:rsidRPr="000A622F">
        <w:rPr>
          <w:rFonts w:eastAsia="Times New Roman"/>
          <w:color w:val="000000" w:themeColor="text1"/>
          <w:szCs w:val="28"/>
          <w:lang w:eastAsia="ru-RU"/>
        </w:rPr>
        <w:t xml:space="preserve"> пересекаемой</w:t>
      </w:r>
      <w:r w:rsidR="003730D1" w:rsidRPr="000A622F">
        <w:rPr>
          <w:rFonts w:eastAsia="Times New Roman"/>
          <w:color w:val="000000" w:themeColor="text1"/>
          <w:szCs w:val="28"/>
          <w:lang w:eastAsia="ru-RU"/>
        </w:rPr>
        <w:t>;</w:t>
      </w:r>
    </w:p>
    <w:p w:rsidR="00CB04C2" w:rsidRPr="000A622F" w:rsidRDefault="00A93B98" w:rsidP="00E11E60">
      <w:pPr>
        <w:ind w:firstLine="709"/>
        <w:rPr>
          <w:color w:val="000000" w:themeColor="text1"/>
        </w:rPr>
      </w:pPr>
      <w:r w:rsidRPr="000A622F">
        <w:rPr>
          <w:color w:val="000000" w:themeColor="text1"/>
        </w:rPr>
        <w:t>г</w:t>
      </w:r>
      <w:r w:rsidR="00CB04C2" w:rsidRPr="000A622F">
        <w:rPr>
          <w:color w:val="000000" w:themeColor="text1"/>
        </w:rPr>
        <w:t xml:space="preserve">рузовой автомобиль </w:t>
      </w:r>
      <w:r w:rsidR="00DC400E" w:rsidRPr="000A622F">
        <w:rPr>
          <w:rFonts w:eastAsia="Times New Roman"/>
          <w:color w:val="000000" w:themeColor="text1"/>
          <w:szCs w:val="28"/>
          <w:lang w:eastAsia="ru-RU"/>
        </w:rPr>
        <w:t>–</w:t>
      </w:r>
      <w:r w:rsidR="00CB04C2" w:rsidRPr="000A622F">
        <w:rPr>
          <w:color w:val="000000" w:themeColor="text1"/>
        </w:rPr>
        <w:t xml:space="preserve"> автомобиль, который </w:t>
      </w:r>
      <w:r w:rsidR="00DC400E" w:rsidRPr="000A622F">
        <w:rPr>
          <w:color w:val="000000" w:themeColor="text1"/>
        </w:rPr>
        <w:t>по</w:t>
      </w:r>
      <w:r w:rsidR="00CB04C2" w:rsidRPr="000A622F">
        <w:rPr>
          <w:color w:val="000000" w:themeColor="text1"/>
        </w:rPr>
        <w:t xml:space="preserve"> своей конструкци</w:t>
      </w:r>
      <w:r w:rsidR="00DC400E" w:rsidRPr="000A622F">
        <w:rPr>
          <w:color w:val="000000" w:themeColor="text1"/>
        </w:rPr>
        <w:t>и</w:t>
      </w:r>
      <w:r w:rsidR="00CB04C2" w:rsidRPr="000A622F">
        <w:rPr>
          <w:color w:val="000000" w:themeColor="text1"/>
        </w:rPr>
        <w:t xml:space="preserve"> и оборудовани</w:t>
      </w:r>
      <w:r w:rsidR="00DC400E" w:rsidRPr="000A622F">
        <w:rPr>
          <w:color w:val="000000" w:themeColor="text1"/>
        </w:rPr>
        <w:t>ю</w:t>
      </w:r>
      <w:r w:rsidR="00CB04C2" w:rsidRPr="000A622F">
        <w:rPr>
          <w:color w:val="000000" w:themeColor="text1"/>
        </w:rPr>
        <w:t xml:space="preserve"> предназначен для перевозки грузов</w:t>
      </w:r>
      <w:r w:rsidR="003730D1" w:rsidRPr="000A622F">
        <w:rPr>
          <w:color w:val="000000" w:themeColor="text1"/>
        </w:rPr>
        <w:t>;</w:t>
      </w:r>
    </w:p>
    <w:p w:rsidR="00CA0B2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w:t>
      </w:r>
      <w:r w:rsidR="00CA0B2E" w:rsidRPr="000A622F">
        <w:rPr>
          <w:rFonts w:eastAsia="Times New Roman"/>
          <w:color w:val="000000" w:themeColor="text1"/>
          <w:szCs w:val="28"/>
          <w:lang w:eastAsia="ru-RU"/>
        </w:rPr>
        <w:t xml:space="preserve">невные ходовые огни </w:t>
      </w:r>
      <w:r w:rsidR="00DC400E"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внешние световые приборы</w:t>
      </w:r>
      <w:r w:rsidR="00140089" w:rsidRPr="000A622F">
        <w:rPr>
          <w:rFonts w:eastAsia="Times New Roman"/>
          <w:color w:val="000000" w:themeColor="text1"/>
          <w:szCs w:val="28"/>
          <w:lang w:eastAsia="ru-RU"/>
        </w:rPr>
        <w:t xml:space="preserve"> белого цвета</w:t>
      </w:r>
      <w:r w:rsidR="00CA0B2E" w:rsidRPr="000A622F">
        <w:rPr>
          <w:rFonts w:eastAsia="Times New Roman"/>
          <w:color w:val="000000" w:themeColor="text1"/>
          <w:szCs w:val="28"/>
          <w:lang w:eastAsia="ru-RU"/>
        </w:rPr>
        <w:t>, предназначенные для улучшения видимости движущегося транспортного средства спереди в светлое время суток</w:t>
      </w:r>
      <w:r w:rsidR="003730D1" w:rsidRPr="000A622F">
        <w:rPr>
          <w:rFonts w:eastAsia="Times New Roman"/>
          <w:color w:val="000000" w:themeColor="text1"/>
          <w:szCs w:val="28"/>
          <w:lang w:eastAsia="ru-RU"/>
        </w:rPr>
        <w:t>;</w:t>
      </w:r>
    </w:p>
    <w:p w:rsidR="00D9624D" w:rsidRPr="000A622F" w:rsidRDefault="00CF1828" w:rsidP="00D9624D">
      <w:pPr>
        <w:ind w:firstLine="709"/>
        <w:rPr>
          <w:rFonts w:eastAsia="Times New Roman"/>
          <w:color w:val="000000" w:themeColor="text1"/>
          <w:szCs w:val="28"/>
          <w:lang w:eastAsia="ru-RU"/>
        </w:rPr>
      </w:pPr>
      <w:r>
        <w:rPr>
          <w:rFonts w:eastAsia="Times New Roman"/>
          <w:color w:val="000000" w:themeColor="text1"/>
          <w:szCs w:val="28"/>
          <w:lang w:eastAsia="ru-RU"/>
        </w:rPr>
        <w:t xml:space="preserve">дорожка для велосипедистов </w:t>
      </w:r>
      <w:r w:rsidR="00D9624D" w:rsidRPr="000A622F">
        <w:rPr>
          <w:rFonts w:eastAsia="Times New Roman"/>
          <w:color w:val="000000" w:themeColor="text1"/>
          <w:szCs w:val="28"/>
          <w:lang w:eastAsia="ru-RU"/>
        </w:rPr>
        <w:t xml:space="preserve">– конструктивно отделенный от проезжей части и тротуара элемент дороги либо отдельная дорога, предназначенные для движения велосипедистов и обозначенный </w:t>
      </w:r>
      <w:hyperlink r:id="rId12" w:history="1">
        <w:r w:rsidR="00D9624D" w:rsidRPr="000A622F">
          <w:rPr>
            <w:rFonts w:eastAsia="Times New Roman"/>
            <w:color w:val="000000" w:themeColor="text1"/>
            <w:szCs w:val="28"/>
            <w:lang w:eastAsia="ru-RU"/>
          </w:rPr>
          <w:t>знаком 4.12</w:t>
        </w:r>
      </w:hyperlink>
      <w:r w:rsidR="00D9624D" w:rsidRPr="000A622F">
        <w:rPr>
          <w:rFonts w:eastAsia="Times New Roman"/>
          <w:color w:val="000000" w:themeColor="text1"/>
          <w:szCs w:val="28"/>
          <w:lang w:eastAsia="ru-RU"/>
        </w:rPr>
        <w:t>;</w:t>
      </w:r>
    </w:p>
    <w:p w:rsidR="00391FD6" w:rsidRPr="000A622F" w:rsidRDefault="00391FD6" w:rsidP="00391FD6">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дорожка для пешеходов </w:t>
      </w:r>
      <w:r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обустроенная или приспособленная для движения пешеходов полоса земли либо поверхность искусственного сооружения, обозначенная </w:t>
      </w:r>
      <w:hyperlink r:id="rId13" w:history="1">
        <w:r w:rsidRPr="000A622F">
          <w:rPr>
            <w:rFonts w:eastAsia="Times New Roman"/>
            <w:color w:val="000000" w:themeColor="text1"/>
            <w:szCs w:val="28"/>
            <w:lang w:eastAsia="ru-RU"/>
          </w:rPr>
          <w:t>знаком 4.13</w:t>
        </w:r>
      </w:hyperlink>
      <w:r w:rsidRPr="000A622F">
        <w:rPr>
          <w:rFonts w:eastAsia="Times New Roman"/>
          <w:color w:val="000000" w:themeColor="text1"/>
          <w:szCs w:val="28"/>
          <w:lang w:eastAsia="ru-RU"/>
        </w:rPr>
        <w:t>;</w:t>
      </w:r>
    </w:p>
    <w:p w:rsidR="00391FD6" w:rsidRPr="000A622F" w:rsidRDefault="00391FD6" w:rsidP="00391FD6">
      <w:pPr>
        <w:ind w:firstLine="709"/>
        <w:rPr>
          <w:rFonts w:eastAsia="Times New Roman"/>
          <w:color w:val="000000" w:themeColor="text1"/>
          <w:szCs w:val="28"/>
          <w:lang w:eastAsia="ru-RU"/>
        </w:rPr>
      </w:pPr>
      <w:r w:rsidRPr="000A622F">
        <w:rPr>
          <w:rFonts w:eastAsia="Times New Roman"/>
          <w:color w:val="000000" w:themeColor="text1"/>
          <w:szCs w:val="28"/>
          <w:lang w:eastAsia="ru-RU"/>
        </w:rPr>
        <w:t>дорожка для пешеходов и велосипедистов (</w:t>
      </w:r>
      <w:proofErr w:type="spellStart"/>
      <w:r w:rsidRPr="000A622F">
        <w:rPr>
          <w:rFonts w:eastAsia="Times New Roman"/>
          <w:color w:val="000000" w:themeColor="text1"/>
          <w:szCs w:val="28"/>
          <w:lang w:eastAsia="ru-RU"/>
        </w:rPr>
        <w:t>велопешеходная</w:t>
      </w:r>
      <w:proofErr w:type="spellEnd"/>
      <w:r w:rsidRPr="000A622F">
        <w:rPr>
          <w:rFonts w:eastAsia="Times New Roman"/>
          <w:color w:val="000000" w:themeColor="text1"/>
          <w:szCs w:val="28"/>
          <w:lang w:eastAsia="ru-RU"/>
        </w:rPr>
        <w:t xml:space="preserve"> дорожка) </w:t>
      </w:r>
      <w:r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w:t>
      </w:r>
      <w:r w:rsidR="00A34C6D"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обозначенн</w:t>
      </w:r>
      <w:r w:rsidR="00A34C6D" w:rsidRPr="000A622F">
        <w:rPr>
          <w:rFonts w:eastAsia="Times New Roman"/>
          <w:color w:val="000000" w:themeColor="text1"/>
          <w:szCs w:val="28"/>
          <w:lang w:eastAsia="ru-RU"/>
        </w:rPr>
        <w:t>ый</w:t>
      </w:r>
      <w:r w:rsidRPr="000A622F">
        <w:rPr>
          <w:rFonts w:eastAsia="Times New Roman"/>
          <w:color w:val="000000" w:themeColor="text1"/>
          <w:szCs w:val="28"/>
          <w:lang w:eastAsia="ru-RU"/>
        </w:rPr>
        <w:t xml:space="preserve"> дорожным знаком 4.14;</w:t>
      </w:r>
    </w:p>
    <w:p w:rsidR="00952B5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w:t>
      </w:r>
      <w:r w:rsidR="003730D1" w:rsidRPr="000A622F">
        <w:rPr>
          <w:rFonts w:eastAsia="Times New Roman"/>
          <w:color w:val="000000" w:themeColor="text1"/>
          <w:szCs w:val="28"/>
          <w:lang w:eastAsia="ru-RU"/>
        </w:rPr>
        <w:t>орожная</w:t>
      </w:r>
      <w:r w:rsidR="003730D1" w:rsidRPr="000A622F">
        <w:rPr>
          <w:rFonts w:eastAsia="Times New Roman"/>
          <w:color w:val="000000" w:themeColor="text1"/>
          <w:szCs w:val="28"/>
          <w:lang w:val="en-US" w:eastAsia="ru-RU"/>
        </w:rPr>
        <w:t> </w:t>
      </w:r>
      <w:r w:rsidR="003730D1" w:rsidRPr="000A622F">
        <w:rPr>
          <w:rFonts w:eastAsia="Times New Roman"/>
          <w:color w:val="000000" w:themeColor="text1"/>
          <w:szCs w:val="28"/>
          <w:lang w:eastAsia="ru-RU"/>
        </w:rPr>
        <w:t>обстановка </w:t>
      </w:r>
      <w:r w:rsidR="00DC400E" w:rsidRPr="000A622F">
        <w:rPr>
          <w:rFonts w:eastAsia="Times New Roman"/>
          <w:color w:val="000000" w:themeColor="text1"/>
          <w:szCs w:val="28"/>
          <w:lang w:eastAsia="ru-RU"/>
        </w:rPr>
        <w:t>–</w:t>
      </w:r>
      <w:r w:rsidR="003730D1" w:rsidRPr="000A622F">
        <w:rPr>
          <w:rFonts w:eastAsia="Times New Roman"/>
          <w:color w:val="000000" w:themeColor="text1"/>
          <w:szCs w:val="28"/>
          <w:lang w:val="en-US" w:eastAsia="ru-RU"/>
        </w:rPr>
        <w:t> </w:t>
      </w:r>
      <w:r w:rsidR="00952B5E" w:rsidRPr="000A622F">
        <w:rPr>
          <w:rFonts w:eastAsia="Times New Roman"/>
          <w:color w:val="000000" w:themeColor="text1"/>
          <w:szCs w:val="28"/>
          <w:lang w:eastAsia="ru-RU"/>
        </w:rPr>
        <w:t>совокупность</w:t>
      </w:r>
      <w:r w:rsidR="003730D1" w:rsidRPr="000A622F">
        <w:rPr>
          <w:rFonts w:eastAsia="Times New Roman"/>
          <w:color w:val="000000" w:themeColor="text1"/>
          <w:szCs w:val="28"/>
          <w:lang w:val="en-US" w:eastAsia="ru-RU"/>
        </w:rPr>
        <w:t> </w:t>
      </w:r>
      <w:r w:rsidR="00952B5E" w:rsidRPr="000A622F">
        <w:rPr>
          <w:rFonts w:eastAsia="Times New Roman"/>
          <w:color w:val="000000" w:themeColor="text1"/>
          <w:szCs w:val="28"/>
          <w:lang w:eastAsia="ru-RU"/>
        </w:rPr>
        <w:t>факторов, характеризующихся дорожными условиями, наличием препятствий на определенном участке дороги, интенсивностью и уровнем организации дорожного движения (наличие дорожной разметки, дорожных знаков, дорожного оборудования, светофоров и их состояние), которые должен учитывать водитель при выборе скорости, полосы движения и приемов управления транспортным средством</w:t>
      </w:r>
      <w:r w:rsidR="003730D1" w:rsidRPr="000A622F">
        <w:rPr>
          <w:rFonts w:eastAsia="Times New Roman"/>
          <w:color w:val="000000" w:themeColor="text1"/>
          <w:szCs w:val="28"/>
          <w:lang w:eastAsia="ru-RU"/>
        </w:rPr>
        <w:t>;</w:t>
      </w:r>
    </w:p>
    <w:p w:rsidR="00952B5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w:t>
      </w:r>
      <w:r w:rsidR="00952B5E" w:rsidRPr="000A622F">
        <w:rPr>
          <w:rFonts w:eastAsia="Times New Roman"/>
          <w:color w:val="000000" w:themeColor="text1"/>
          <w:szCs w:val="28"/>
          <w:lang w:eastAsia="ru-RU"/>
        </w:rPr>
        <w:t>орожное движение – </w:t>
      </w:r>
      <w:r w:rsidR="00B05474" w:rsidRPr="000A622F">
        <w:rPr>
          <w:color w:val="000000" w:themeColor="text1"/>
          <w:szCs w:val="28"/>
          <w:shd w:val="clear" w:color="auto" w:fill="FAFBFB"/>
        </w:rPr>
        <w:t>совокупность общественных отношений, возникающих в процессе перемещения людей и грузов с помощью транспортных средств или без таковых в пределах улиц и дорог</w:t>
      </w:r>
      <w:r w:rsidR="003730D1" w:rsidRPr="000A622F">
        <w:rPr>
          <w:rFonts w:eastAsia="Times New Roman"/>
          <w:color w:val="000000" w:themeColor="text1"/>
          <w:szCs w:val="28"/>
          <w:lang w:eastAsia="ru-RU"/>
        </w:rPr>
        <w:t>;</w:t>
      </w:r>
    </w:p>
    <w:p w:rsidR="00952B5E" w:rsidRPr="000A622F" w:rsidRDefault="00A93B98"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д</w:t>
      </w:r>
      <w:r w:rsidR="00CF1828">
        <w:rPr>
          <w:rFonts w:eastAsia="Times New Roman"/>
          <w:color w:val="000000" w:themeColor="text1"/>
          <w:szCs w:val="28"/>
          <w:lang w:eastAsia="ru-RU"/>
        </w:rPr>
        <w:t xml:space="preserve">орожные работы – </w:t>
      </w:r>
      <w:r w:rsidR="00952B5E" w:rsidRPr="000A622F">
        <w:rPr>
          <w:rFonts w:eastAsia="Times New Roman"/>
          <w:color w:val="000000" w:themeColor="text1"/>
          <w:szCs w:val="28"/>
          <w:lang w:eastAsia="ru-RU"/>
        </w:rPr>
        <w:t>работы, связанные со строительством, реконструкцией, ремонтом или содержанием автомобильной дороги (улицы), искусственных сооружений, сооружений дорожного водоотвода, инженерного обустройства, установкой (ремонтом, заменой) технических средств организации дорожного движения;</w:t>
      </w:r>
      <w:proofErr w:type="gramEnd"/>
    </w:p>
    <w:p w:rsidR="00CA0B2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w:t>
      </w:r>
      <w:r w:rsidR="00DC400E" w:rsidRPr="000A622F">
        <w:rPr>
          <w:rFonts w:eastAsia="Times New Roman"/>
          <w:color w:val="000000" w:themeColor="text1"/>
          <w:szCs w:val="28"/>
          <w:lang w:eastAsia="ru-RU"/>
        </w:rPr>
        <w:t xml:space="preserve">орожно-транспортное </w:t>
      </w:r>
      <w:r w:rsidR="00CA0B2E" w:rsidRPr="000A622F">
        <w:rPr>
          <w:rFonts w:eastAsia="Times New Roman"/>
          <w:color w:val="000000" w:themeColor="text1"/>
          <w:szCs w:val="28"/>
          <w:lang w:eastAsia="ru-RU"/>
        </w:rPr>
        <w:t>происшествие</w:t>
      </w:r>
      <w:r w:rsidR="00DC400E" w:rsidRPr="000A622F">
        <w:rPr>
          <w:rFonts w:eastAsia="Times New Roman"/>
          <w:color w:val="000000" w:themeColor="text1"/>
          <w:szCs w:val="28"/>
          <w:lang w:eastAsia="ru-RU"/>
        </w:rPr>
        <w:t xml:space="preserve"> – событие, </w:t>
      </w:r>
      <w:r w:rsidR="00952B5E" w:rsidRPr="000A622F">
        <w:rPr>
          <w:rFonts w:eastAsia="Times New Roman"/>
          <w:color w:val="000000" w:themeColor="text1"/>
          <w:szCs w:val="28"/>
          <w:lang w:eastAsia="ru-RU"/>
        </w:rPr>
        <w:t>происшедшее</w:t>
      </w:r>
      <w:r w:rsidR="00DC400E" w:rsidRPr="000A622F">
        <w:rPr>
          <w:rFonts w:eastAsia="Times New Roman"/>
          <w:color w:val="000000" w:themeColor="text1"/>
          <w:szCs w:val="28"/>
          <w:lang w:eastAsia="ru-RU"/>
        </w:rPr>
        <w:t xml:space="preserve"> </w:t>
      </w:r>
      <w:r w:rsidR="00952B5E" w:rsidRPr="000A622F">
        <w:rPr>
          <w:rFonts w:eastAsia="Times New Roman"/>
          <w:color w:val="000000" w:themeColor="text1"/>
          <w:szCs w:val="28"/>
          <w:lang w:eastAsia="ru-RU"/>
        </w:rPr>
        <w:t>во</w:t>
      </w:r>
      <w:r w:rsidR="00DC400E" w:rsidRPr="000A622F">
        <w:rPr>
          <w:rFonts w:eastAsia="Times New Roman"/>
          <w:color w:val="000000" w:themeColor="text1"/>
          <w:szCs w:val="28"/>
          <w:lang w:eastAsia="ru-RU"/>
        </w:rPr>
        <w:t xml:space="preserve"> </w:t>
      </w:r>
      <w:r w:rsidR="00952B5E" w:rsidRPr="000A622F">
        <w:rPr>
          <w:rFonts w:eastAsia="Times New Roman"/>
          <w:color w:val="000000" w:themeColor="text1"/>
          <w:szCs w:val="28"/>
          <w:lang w:eastAsia="ru-RU"/>
        </w:rPr>
        <w:t>время движения транспортного средства, вследствие которого погибли или травмированы люди, повреждены транспортные средства, сооружения, грузы либо причинен иной материальный ущерб</w:t>
      </w:r>
      <w:r w:rsidR="003730D1" w:rsidRPr="000A622F">
        <w:rPr>
          <w:rFonts w:eastAsia="Times New Roman"/>
          <w:color w:val="000000" w:themeColor="text1"/>
          <w:szCs w:val="28"/>
          <w:lang w:eastAsia="ru-RU"/>
        </w:rPr>
        <w:t>;</w:t>
      </w:r>
    </w:p>
    <w:p w:rsidR="00952B5E" w:rsidRPr="000A622F" w:rsidRDefault="00A93B98"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lastRenderedPageBreak/>
        <w:t>д</w:t>
      </w:r>
      <w:r w:rsidR="00CF1828">
        <w:rPr>
          <w:rFonts w:eastAsia="Times New Roman"/>
          <w:color w:val="000000" w:themeColor="text1"/>
          <w:szCs w:val="28"/>
          <w:lang w:eastAsia="ru-RU"/>
        </w:rPr>
        <w:t xml:space="preserve">орожные условия – </w:t>
      </w:r>
      <w:r w:rsidR="00952B5E" w:rsidRPr="000A622F">
        <w:rPr>
          <w:rFonts w:eastAsia="Times New Roman"/>
          <w:color w:val="000000" w:themeColor="text1"/>
          <w:szCs w:val="28"/>
          <w:lang w:eastAsia="ru-RU"/>
        </w:rPr>
        <w:t xml:space="preserve">совокупность факторов, характеризующих </w:t>
      </w:r>
      <w:r w:rsidR="00DC400E" w:rsidRPr="000A622F">
        <w:rPr>
          <w:rFonts w:eastAsia="Times New Roman"/>
          <w:color w:val="000000" w:themeColor="text1"/>
          <w:szCs w:val="28"/>
          <w:lang w:eastAsia="ru-RU"/>
        </w:rPr>
        <w:t xml:space="preserve">                    </w:t>
      </w:r>
      <w:r w:rsidR="00952B5E" w:rsidRPr="000A622F">
        <w:rPr>
          <w:rFonts w:eastAsia="Times New Roman"/>
          <w:color w:val="000000" w:themeColor="text1"/>
          <w:szCs w:val="28"/>
          <w:lang w:eastAsia="ru-RU"/>
        </w:rPr>
        <w:t>(с учетом времени года, времени суток, атмосферных явлений, освещенности дороги) видимость в направлении движения, состояние поверхности проезжей части (чистота, ровность, шероховатость, сцепление), а также ее ширину, величину уклонов на спусках и подъемах, виражей и закруглений, наличие тротуаров или обочин, средств организации дорожного движения и их состояние</w:t>
      </w:r>
      <w:r w:rsidR="003730D1" w:rsidRPr="000A622F">
        <w:rPr>
          <w:rFonts w:eastAsia="Times New Roman"/>
          <w:color w:val="000000" w:themeColor="text1"/>
          <w:szCs w:val="28"/>
          <w:lang w:eastAsia="ru-RU"/>
        </w:rPr>
        <w:t>;</w:t>
      </w:r>
      <w:proofErr w:type="gramEnd"/>
    </w:p>
    <w:p w:rsidR="00CA0B2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ж</w:t>
      </w:r>
      <w:r w:rsidR="00CA0B2E" w:rsidRPr="000A622F">
        <w:rPr>
          <w:rFonts w:eastAsia="Times New Roman"/>
          <w:color w:val="000000" w:themeColor="text1"/>
          <w:szCs w:val="28"/>
          <w:lang w:eastAsia="ru-RU"/>
        </w:rPr>
        <w:t xml:space="preserve">елезнодорожный переезд </w:t>
      </w:r>
      <w:r w:rsidR="00DC400E"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пересечение дороги с железнодорожными путями на одном уровне</w:t>
      </w:r>
      <w:r w:rsidR="003730D1" w:rsidRPr="000A622F">
        <w:rPr>
          <w:rFonts w:eastAsia="Times New Roman"/>
          <w:color w:val="000000" w:themeColor="text1"/>
          <w:szCs w:val="28"/>
          <w:lang w:eastAsia="ru-RU"/>
        </w:rPr>
        <w:t>;</w:t>
      </w:r>
    </w:p>
    <w:p w:rsidR="005A29A2"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ж</w:t>
      </w:r>
      <w:r w:rsidR="00CF1828">
        <w:rPr>
          <w:rFonts w:eastAsia="Times New Roman"/>
          <w:color w:val="000000" w:themeColor="text1"/>
          <w:szCs w:val="28"/>
          <w:lang w:eastAsia="ru-RU"/>
        </w:rPr>
        <w:t>илая зона –</w:t>
      </w:r>
      <w:r w:rsidR="005A29A2" w:rsidRPr="000A622F">
        <w:rPr>
          <w:rFonts w:eastAsia="Times New Roman"/>
          <w:color w:val="000000" w:themeColor="text1"/>
          <w:szCs w:val="28"/>
          <w:lang w:eastAsia="ru-RU"/>
        </w:rPr>
        <w:t xml:space="preserve"> дворовые территории, а также части населенных пунктов, обозначенные дорожным знаком 5.3</w:t>
      </w:r>
      <w:r w:rsidR="00941518" w:rsidRPr="000A622F">
        <w:rPr>
          <w:rFonts w:eastAsia="Times New Roman"/>
          <w:color w:val="000000" w:themeColor="text1"/>
          <w:szCs w:val="28"/>
          <w:lang w:eastAsia="ru-RU"/>
        </w:rPr>
        <w:t>1</w:t>
      </w:r>
      <w:r w:rsidR="003730D1" w:rsidRPr="000A622F">
        <w:rPr>
          <w:rFonts w:eastAsia="Times New Roman"/>
          <w:color w:val="000000" w:themeColor="text1"/>
          <w:szCs w:val="28"/>
          <w:lang w:eastAsia="ru-RU"/>
        </w:rPr>
        <w:t>;</w:t>
      </w:r>
      <w:r w:rsidR="005A29A2" w:rsidRPr="000A622F">
        <w:rPr>
          <w:rFonts w:eastAsia="Times New Roman"/>
          <w:color w:val="000000" w:themeColor="text1"/>
          <w:szCs w:val="28"/>
          <w:lang w:eastAsia="ru-RU"/>
        </w:rPr>
        <w:t> </w:t>
      </w:r>
    </w:p>
    <w:p w:rsidR="005A29A2" w:rsidRPr="000A622F" w:rsidRDefault="00A93B98" w:rsidP="00E11E60">
      <w:pPr>
        <w:ind w:firstLine="709"/>
        <w:rPr>
          <w:rFonts w:eastAsia="Times New Roman"/>
          <w:color w:val="000000" w:themeColor="text1"/>
          <w:szCs w:val="28"/>
          <w:lang w:eastAsia="ru-RU"/>
        </w:rPr>
      </w:pPr>
      <w:bookmarkStart w:id="0" w:name="2500"/>
      <w:bookmarkStart w:id="1" w:name="2700"/>
      <w:bookmarkEnd w:id="0"/>
      <w:bookmarkEnd w:id="1"/>
      <w:r w:rsidRPr="000A622F">
        <w:rPr>
          <w:rFonts w:eastAsia="Times New Roman"/>
          <w:bCs/>
          <w:color w:val="000000" w:themeColor="text1"/>
          <w:szCs w:val="28"/>
          <w:lang w:eastAsia="ru-RU"/>
        </w:rPr>
        <w:t>к</w:t>
      </w:r>
      <w:r w:rsidR="00DB013C" w:rsidRPr="000A622F">
        <w:rPr>
          <w:rFonts w:eastAsia="Times New Roman"/>
          <w:bCs/>
          <w:color w:val="000000" w:themeColor="text1"/>
          <w:szCs w:val="28"/>
          <w:lang w:eastAsia="ru-RU"/>
        </w:rPr>
        <w:t xml:space="preserve">рай проезжей части (для </w:t>
      </w:r>
      <w:r w:rsidR="00B05474" w:rsidRPr="000A622F">
        <w:rPr>
          <w:rFonts w:eastAsia="Times New Roman"/>
          <w:bCs/>
          <w:color w:val="000000" w:themeColor="text1"/>
          <w:szCs w:val="28"/>
          <w:lang w:eastAsia="ru-RU"/>
        </w:rPr>
        <w:t>без</w:t>
      </w:r>
      <w:r w:rsidR="00DB013C" w:rsidRPr="000A622F">
        <w:rPr>
          <w:rFonts w:eastAsia="Times New Roman"/>
          <w:bCs/>
          <w:color w:val="000000" w:themeColor="text1"/>
          <w:szCs w:val="28"/>
          <w:lang w:eastAsia="ru-RU"/>
        </w:rPr>
        <w:t>рельсовых транспортных средств)</w:t>
      </w:r>
      <w:r w:rsidR="005A29A2" w:rsidRPr="000A622F">
        <w:rPr>
          <w:rFonts w:eastAsia="Times New Roman"/>
          <w:color w:val="000000" w:themeColor="text1"/>
          <w:szCs w:val="28"/>
          <w:lang w:eastAsia="ru-RU"/>
        </w:rPr>
        <w:t xml:space="preserve"> — видимая условная либо обозначенная дорожной разметкой линия на проезжей части в месте ее примыкания к обочине, тротуару, газону, разделительной полосе, полосе для движения трамваев, </w:t>
      </w:r>
      <w:r w:rsidR="004E19E5" w:rsidRPr="000A622F">
        <w:rPr>
          <w:rFonts w:eastAsia="Times New Roman"/>
          <w:color w:val="000000" w:themeColor="text1"/>
          <w:szCs w:val="28"/>
          <w:lang w:eastAsia="ru-RU"/>
        </w:rPr>
        <w:t>дорожке для велосипедистов и пешеходов</w:t>
      </w:r>
      <w:r w:rsidR="003730D1" w:rsidRPr="000A622F">
        <w:rPr>
          <w:rFonts w:eastAsia="Times New Roman"/>
          <w:color w:val="000000" w:themeColor="text1"/>
          <w:szCs w:val="28"/>
          <w:lang w:eastAsia="ru-RU"/>
        </w:rPr>
        <w:t>;</w:t>
      </w:r>
    </w:p>
    <w:p w:rsidR="005A29A2" w:rsidRPr="000A622F" w:rsidRDefault="00A93B98" w:rsidP="00E11E60">
      <w:pPr>
        <w:ind w:firstLine="709"/>
        <w:rPr>
          <w:rFonts w:eastAsia="Times New Roman"/>
          <w:color w:val="000000" w:themeColor="text1"/>
          <w:szCs w:val="28"/>
          <w:lang w:eastAsia="ru-RU"/>
        </w:rPr>
      </w:pPr>
      <w:bookmarkStart w:id="2" w:name="2800"/>
      <w:bookmarkEnd w:id="2"/>
      <w:r w:rsidRPr="000A622F">
        <w:rPr>
          <w:rFonts w:eastAsia="Times New Roman"/>
          <w:color w:val="000000" w:themeColor="text1"/>
          <w:szCs w:val="28"/>
          <w:lang w:eastAsia="ru-RU"/>
        </w:rPr>
        <w:t>к</w:t>
      </w:r>
      <w:r w:rsidR="00DB013C" w:rsidRPr="000A622F">
        <w:rPr>
          <w:rFonts w:eastAsia="Times New Roman"/>
          <w:color w:val="000000" w:themeColor="text1"/>
          <w:szCs w:val="28"/>
          <w:lang w:eastAsia="ru-RU"/>
        </w:rPr>
        <w:t>райнее положение на проезжей части</w:t>
      </w:r>
      <w:r w:rsidR="005A29A2" w:rsidRPr="000A622F">
        <w:rPr>
          <w:rFonts w:eastAsia="Times New Roman"/>
          <w:color w:val="000000" w:themeColor="text1"/>
          <w:szCs w:val="28"/>
          <w:lang w:eastAsia="ru-RU"/>
        </w:rPr>
        <w:t> — положение транспортного средства на расстоянии от края проезжей части (середины проезжей части или разделительной полосы), которое не дает возможности двигаться попутному транспортному средству (в том числе двухколесному) еще ближе к краю проезжей части (середине проезжей части или разделительной полосе)</w:t>
      </w:r>
      <w:r w:rsidR="003730D1" w:rsidRPr="000A622F">
        <w:rPr>
          <w:rFonts w:eastAsia="Times New Roman"/>
          <w:color w:val="000000" w:themeColor="text1"/>
          <w:szCs w:val="28"/>
          <w:lang w:eastAsia="ru-RU"/>
        </w:rPr>
        <w:t>;</w:t>
      </w:r>
    </w:p>
    <w:p w:rsidR="00DB013C"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к</w:t>
      </w:r>
      <w:r w:rsidR="00DB013C" w:rsidRPr="000A622F">
        <w:rPr>
          <w:rFonts w:eastAsia="Times New Roman"/>
          <w:color w:val="000000" w:themeColor="text1"/>
          <w:szCs w:val="28"/>
          <w:lang w:eastAsia="ru-RU"/>
        </w:rPr>
        <w:t>рупногабаритное транспортное средство – транспортное средство или автопоезд, габариты которого с грузом или без груза превышают хотя бы один из допустимых параметров, установленных Правилами дорожного движения</w:t>
      </w:r>
      <w:r w:rsidR="003730D1" w:rsidRPr="000A622F">
        <w:rPr>
          <w:rFonts w:eastAsia="Times New Roman"/>
          <w:color w:val="000000" w:themeColor="text1"/>
          <w:szCs w:val="28"/>
          <w:lang w:eastAsia="ru-RU"/>
        </w:rPr>
        <w:t>;</w:t>
      </w:r>
    </w:p>
    <w:p w:rsidR="00DB013C"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к</w:t>
      </w:r>
      <w:r w:rsidR="00DB013C" w:rsidRPr="000A622F">
        <w:rPr>
          <w:rFonts w:eastAsia="Times New Roman"/>
          <w:color w:val="000000" w:themeColor="text1"/>
          <w:szCs w:val="28"/>
          <w:lang w:eastAsia="ru-RU"/>
        </w:rPr>
        <w:t>рупногабаритный или негабаритный груз – это груз, габариты которого вместе с транспортным средством превышают установленные Правилами дорожного движения допустимые параметры</w:t>
      </w:r>
      <w:r w:rsidR="003730D1" w:rsidRPr="000A622F">
        <w:rPr>
          <w:rFonts w:eastAsia="Times New Roman"/>
          <w:color w:val="000000" w:themeColor="text1"/>
          <w:szCs w:val="28"/>
          <w:lang w:eastAsia="ru-RU"/>
        </w:rPr>
        <w:t>;</w:t>
      </w:r>
    </w:p>
    <w:p w:rsidR="005A29A2" w:rsidRPr="000A622F" w:rsidRDefault="00A93B98" w:rsidP="00E11E60">
      <w:pPr>
        <w:ind w:firstLine="709"/>
        <w:rPr>
          <w:rFonts w:eastAsia="Times New Roman"/>
          <w:color w:val="000000" w:themeColor="text1"/>
          <w:szCs w:val="28"/>
          <w:lang w:eastAsia="ru-RU"/>
        </w:rPr>
      </w:pPr>
      <w:bookmarkStart w:id="3" w:name="2900"/>
      <w:bookmarkEnd w:id="3"/>
      <w:r w:rsidRPr="000A622F">
        <w:rPr>
          <w:rFonts w:eastAsia="Times New Roman"/>
          <w:color w:val="000000" w:themeColor="text1"/>
          <w:szCs w:val="28"/>
          <w:lang w:eastAsia="ru-RU"/>
        </w:rPr>
        <w:t>л</w:t>
      </w:r>
      <w:r w:rsidR="00327AA9" w:rsidRPr="000A622F">
        <w:rPr>
          <w:rFonts w:eastAsia="Times New Roman"/>
          <w:color w:val="000000" w:themeColor="text1"/>
          <w:szCs w:val="28"/>
          <w:lang w:eastAsia="ru-RU"/>
        </w:rPr>
        <w:t>егковой автомобиль</w:t>
      </w:r>
      <w:r w:rsidR="005A29A2" w:rsidRPr="000A622F">
        <w:rPr>
          <w:rFonts w:eastAsia="Times New Roman"/>
          <w:color w:val="000000" w:themeColor="text1"/>
          <w:szCs w:val="28"/>
          <w:lang w:eastAsia="ru-RU"/>
        </w:rPr>
        <w:t> </w:t>
      </w:r>
      <w:r w:rsidR="00D16588" w:rsidRPr="000A622F">
        <w:rPr>
          <w:rFonts w:eastAsia="Times New Roman"/>
          <w:bCs/>
          <w:color w:val="000000" w:themeColor="text1"/>
          <w:szCs w:val="28"/>
          <w:lang w:eastAsia="ru-RU"/>
        </w:rPr>
        <w:t>–</w:t>
      </w:r>
      <w:r w:rsidR="005A29A2" w:rsidRPr="000A622F">
        <w:rPr>
          <w:rFonts w:eastAsia="Times New Roman"/>
          <w:color w:val="000000" w:themeColor="text1"/>
          <w:szCs w:val="28"/>
          <w:lang w:eastAsia="ru-RU"/>
        </w:rPr>
        <w:t xml:space="preserve"> автомобиль с количеством мест для сидения не более девяти, включая место водителя, который по своей конструкции и оборудованию предназначен для перевозки пассажиров и их багажа с обеспечением необходимого комфорта и безопасности</w:t>
      </w:r>
      <w:r w:rsidR="003730D1" w:rsidRPr="000A622F">
        <w:rPr>
          <w:rFonts w:eastAsia="Times New Roman"/>
          <w:color w:val="000000" w:themeColor="text1"/>
          <w:szCs w:val="28"/>
          <w:lang w:eastAsia="ru-RU"/>
        </w:rPr>
        <w:t>;</w:t>
      </w:r>
    </w:p>
    <w:p w:rsidR="005A29A2" w:rsidRPr="000A622F" w:rsidRDefault="00A93B98"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м</w:t>
      </w:r>
      <w:r w:rsidR="00A832E0" w:rsidRPr="000A622F">
        <w:rPr>
          <w:rFonts w:eastAsia="Times New Roman"/>
          <w:bCs/>
          <w:color w:val="000000" w:themeColor="text1"/>
          <w:szCs w:val="28"/>
          <w:lang w:eastAsia="ru-RU"/>
        </w:rPr>
        <w:t>аневрирование (маневр)</w:t>
      </w:r>
      <w:r w:rsidR="00A832E0" w:rsidRPr="000A622F">
        <w:rPr>
          <w:rFonts w:eastAsia="Times New Roman"/>
          <w:b/>
          <w:bCs/>
          <w:color w:val="000000" w:themeColor="text1"/>
          <w:szCs w:val="28"/>
          <w:lang w:eastAsia="ru-RU"/>
        </w:rPr>
        <w:t xml:space="preserve"> </w:t>
      </w:r>
      <w:r w:rsidR="00A832E0" w:rsidRPr="000A622F">
        <w:rPr>
          <w:rFonts w:eastAsia="Times New Roman"/>
          <w:bCs/>
          <w:color w:val="000000" w:themeColor="text1"/>
          <w:szCs w:val="28"/>
          <w:lang w:eastAsia="ru-RU"/>
        </w:rPr>
        <w:t>–</w:t>
      </w:r>
      <w:r w:rsidR="00D16588" w:rsidRPr="000A622F">
        <w:rPr>
          <w:rFonts w:eastAsia="Times New Roman"/>
          <w:b/>
          <w:bCs/>
          <w:color w:val="000000" w:themeColor="text1"/>
          <w:szCs w:val="28"/>
          <w:lang w:eastAsia="ru-RU"/>
        </w:rPr>
        <w:t xml:space="preserve"> </w:t>
      </w:r>
      <w:r w:rsidR="00A832E0" w:rsidRPr="000A622F">
        <w:rPr>
          <w:rFonts w:eastAsia="Times New Roman"/>
          <w:color w:val="000000" w:themeColor="text1"/>
          <w:szCs w:val="28"/>
          <w:lang w:eastAsia="ru-RU"/>
        </w:rPr>
        <w:t>начало движения, перестроение транспортного средства в движении с одной полосы на другую, поворот направо или налево, разворот, съе</w:t>
      </w:r>
      <w:proofErr w:type="gramStart"/>
      <w:r w:rsidR="00A832E0" w:rsidRPr="000A622F">
        <w:rPr>
          <w:rFonts w:eastAsia="Times New Roman"/>
          <w:color w:val="000000" w:themeColor="text1"/>
          <w:szCs w:val="28"/>
          <w:lang w:eastAsia="ru-RU"/>
        </w:rPr>
        <w:t>зд с пр</w:t>
      </w:r>
      <w:proofErr w:type="gramEnd"/>
      <w:r w:rsidR="00A832E0" w:rsidRPr="000A622F">
        <w:rPr>
          <w:rFonts w:eastAsia="Times New Roman"/>
          <w:color w:val="000000" w:themeColor="text1"/>
          <w:szCs w:val="28"/>
          <w:lang w:eastAsia="ru-RU"/>
        </w:rPr>
        <w:t>оезжей части, движение задним ходом</w:t>
      </w:r>
      <w:r w:rsidR="00B63C66" w:rsidRPr="000A622F">
        <w:rPr>
          <w:rFonts w:eastAsia="Times New Roman"/>
          <w:color w:val="000000" w:themeColor="text1"/>
          <w:szCs w:val="28"/>
          <w:lang w:eastAsia="ru-RU"/>
        </w:rPr>
        <w:t>;</w:t>
      </w:r>
    </w:p>
    <w:p w:rsidR="00CA0B2E" w:rsidRPr="000A622F" w:rsidRDefault="00A93B98"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м</w:t>
      </w:r>
      <w:r w:rsidR="00CE2E4E" w:rsidRPr="000A622F">
        <w:rPr>
          <w:rFonts w:eastAsia="Times New Roman"/>
          <w:bCs/>
          <w:color w:val="000000" w:themeColor="text1"/>
          <w:szCs w:val="28"/>
          <w:lang w:eastAsia="ru-RU"/>
        </w:rPr>
        <w:t>аршрутные транспортные средства (транспортные средства общего пользования)</w:t>
      </w:r>
      <w:r w:rsidR="00D16588" w:rsidRPr="000A622F">
        <w:rPr>
          <w:rFonts w:eastAsia="Times New Roman"/>
          <w:bCs/>
          <w:color w:val="000000" w:themeColor="text1"/>
          <w:szCs w:val="28"/>
          <w:lang w:eastAsia="ru-RU"/>
        </w:rPr>
        <w:t xml:space="preserve"> </w:t>
      </w:r>
      <w:r w:rsidR="00CE2E4E" w:rsidRPr="000A622F">
        <w:rPr>
          <w:rFonts w:eastAsia="Times New Roman"/>
          <w:color w:val="000000" w:themeColor="text1"/>
          <w:szCs w:val="28"/>
          <w:lang w:eastAsia="ru-RU"/>
        </w:rPr>
        <w:t> </w:t>
      </w:r>
      <w:r w:rsidR="00D16588" w:rsidRPr="000A622F">
        <w:rPr>
          <w:rFonts w:eastAsia="Times New Roman"/>
          <w:bCs/>
          <w:color w:val="000000" w:themeColor="text1"/>
          <w:szCs w:val="28"/>
          <w:lang w:eastAsia="ru-RU"/>
        </w:rPr>
        <w:t>–</w:t>
      </w:r>
      <w:r w:rsidR="00CE2E4E" w:rsidRPr="000A622F">
        <w:rPr>
          <w:rFonts w:eastAsia="Times New Roman"/>
          <w:color w:val="000000" w:themeColor="text1"/>
          <w:szCs w:val="28"/>
          <w:lang w:eastAsia="ru-RU"/>
        </w:rPr>
        <w:t xml:space="preserve"> автобусы, микроавтобусы, троллейбусы, трамваи и маршрутные такси, движущиеся по установленным маршрутам и имеющие определенные места на дороге для посадки (высадки) пассажиров</w:t>
      </w:r>
      <w:r w:rsidR="00B63C66" w:rsidRPr="000A622F">
        <w:rPr>
          <w:rFonts w:eastAsia="Times New Roman"/>
          <w:color w:val="000000" w:themeColor="text1"/>
          <w:szCs w:val="28"/>
          <w:lang w:eastAsia="ru-RU"/>
        </w:rPr>
        <w:t>;</w:t>
      </w:r>
    </w:p>
    <w:p w:rsidR="00CA0B2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м</w:t>
      </w:r>
      <w:r w:rsidR="00CA0B2E" w:rsidRPr="000A622F">
        <w:rPr>
          <w:rFonts w:eastAsia="Times New Roman"/>
          <w:color w:val="000000" w:themeColor="text1"/>
          <w:szCs w:val="28"/>
          <w:lang w:eastAsia="ru-RU"/>
        </w:rPr>
        <w:t xml:space="preserve">еханическое транспортное средство </w:t>
      </w:r>
      <w:r w:rsidR="00D16588"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CE2E4E" w:rsidRPr="000A622F">
        <w:rPr>
          <w:rFonts w:eastAsia="Times New Roman"/>
          <w:color w:val="000000" w:themeColor="text1"/>
          <w:szCs w:val="28"/>
          <w:lang w:eastAsia="ru-RU"/>
        </w:rPr>
        <w:t xml:space="preserve">транспортное средство, которое приводится в движение с помощью двигателя. Этот термин распространяется </w:t>
      </w:r>
      <w:r w:rsidR="00CE2E4E" w:rsidRPr="000A622F">
        <w:rPr>
          <w:rFonts w:eastAsia="Times New Roman"/>
          <w:color w:val="000000" w:themeColor="text1"/>
          <w:szCs w:val="28"/>
          <w:lang w:eastAsia="ru-RU"/>
        </w:rPr>
        <w:lastRenderedPageBreak/>
        <w:t>на тракторы, самоходные машины и механизмы, а также троллейбусы и транспортные средства с электродвигателем мощностью свыше 3 кВт</w:t>
      </w:r>
      <w:r w:rsidR="00B63C66" w:rsidRPr="000A622F">
        <w:rPr>
          <w:rFonts w:eastAsia="Times New Roman"/>
          <w:color w:val="000000" w:themeColor="text1"/>
          <w:szCs w:val="28"/>
          <w:lang w:eastAsia="ru-RU"/>
        </w:rPr>
        <w:t>;</w:t>
      </w:r>
    </w:p>
    <w:p w:rsidR="00CA0B2E" w:rsidRPr="000A622F" w:rsidRDefault="00A93B9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м</w:t>
      </w:r>
      <w:r w:rsidR="00CA0B2E" w:rsidRPr="000A622F">
        <w:rPr>
          <w:rFonts w:eastAsia="Times New Roman"/>
          <w:color w:val="000000" w:themeColor="text1"/>
          <w:szCs w:val="28"/>
          <w:lang w:eastAsia="ru-RU"/>
        </w:rPr>
        <w:t xml:space="preserve">опед </w:t>
      </w:r>
      <w:r w:rsidR="00D16588"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двух- или трехколесное механическое транспортное средство, максимальная конструктивная скорость которого не превышает </w:t>
      </w:r>
      <w:smartTag w:uri="urn:schemas-microsoft-com:office:smarttags" w:element="metricconverter">
        <w:smartTagPr>
          <w:attr w:name="ProductID" w:val="50 км/ч"/>
        </w:smartTagPr>
        <w:r w:rsidR="00CA0B2E" w:rsidRPr="000A622F">
          <w:rPr>
            <w:rFonts w:eastAsia="Times New Roman"/>
            <w:color w:val="000000" w:themeColor="text1"/>
            <w:szCs w:val="28"/>
            <w:lang w:eastAsia="ru-RU"/>
          </w:rPr>
          <w:t>50 км/ч</w:t>
        </w:r>
      </w:smartTag>
      <w:r w:rsidR="00CA0B2E" w:rsidRPr="000A622F">
        <w:rPr>
          <w:rFonts w:eastAsia="Times New Roman"/>
          <w:color w:val="000000" w:themeColor="text1"/>
          <w:szCs w:val="28"/>
          <w:lang w:eastAsia="ru-RU"/>
        </w:rPr>
        <w:t>, имеющее двигатель внутреннего сгорания с рабочим объемом, не превышающим 50 см</w:t>
      </w:r>
      <w:r w:rsidR="00D16588" w:rsidRPr="000A622F">
        <w:rPr>
          <w:rFonts w:eastAsia="Times New Roman"/>
          <w:color w:val="000000" w:themeColor="text1"/>
          <w:szCs w:val="28"/>
          <w:vertAlign w:val="superscript"/>
          <w:lang w:eastAsia="ru-RU"/>
        </w:rPr>
        <w:t>3</w:t>
      </w:r>
      <w:r w:rsidR="00CA0B2E" w:rsidRPr="000A622F">
        <w:rPr>
          <w:rFonts w:eastAsia="Times New Roman"/>
          <w:color w:val="000000" w:themeColor="text1"/>
          <w:szCs w:val="28"/>
          <w:lang w:eastAsia="ru-RU"/>
        </w:rPr>
        <w:t xml:space="preserve">,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00CA0B2E" w:rsidRPr="000A622F">
        <w:rPr>
          <w:rFonts w:eastAsia="Times New Roman"/>
          <w:color w:val="000000" w:themeColor="text1"/>
          <w:szCs w:val="28"/>
          <w:lang w:eastAsia="ru-RU"/>
        </w:rPr>
        <w:t>квадр</w:t>
      </w:r>
      <w:r w:rsidR="00D16588" w:rsidRPr="000A622F">
        <w:rPr>
          <w:rFonts w:eastAsia="Times New Roman"/>
          <w:color w:val="000000" w:themeColor="text1"/>
          <w:szCs w:val="28"/>
          <w:lang w:eastAsia="ru-RU"/>
        </w:rPr>
        <w:t>о</w:t>
      </w:r>
      <w:r w:rsidR="00CA0B2E" w:rsidRPr="000A622F">
        <w:rPr>
          <w:rFonts w:eastAsia="Times New Roman"/>
          <w:color w:val="000000" w:themeColor="text1"/>
          <w:szCs w:val="28"/>
          <w:lang w:eastAsia="ru-RU"/>
        </w:rPr>
        <w:t>циклы</w:t>
      </w:r>
      <w:proofErr w:type="spellEnd"/>
      <w:r w:rsidR="00CA0B2E" w:rsidRPr="000A622F">
        <w:rPr>
          <w:rFonts w:eastAsia="Times New Roman"/>
          <w:color w:val="000000" w:themeColor="text1"/>
          <w:szCs w:val="28"/>
          <w:lang w:eastAsia="ru-RU"/>
        </w:rPr>
        <w:t>, имеющие аналогичные технические характеристики</w:t>
      </w:r>
      <w:r w:rsidR="00B63C66" w:rsidRPr="000A622F">
        <w:rPr>
          <w:rFonts w:eastAsia="Times New Roman"/>
          <w:color w:val="000000" w:themeColor="text1"/>
          <w:szCs w:val="28"/>
          <w:lang w:eastAsia="ru-RU"/>
        </w:rPr>
        <w:t>;</w:t>
      </w:r>
    </w:p>
    <w:p w:rsidR="00CE2E4E" w:rsidRPr="000A622F" w:rsidRDefault="00A93B98"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м</w:t>
      </w:r>
      <w:r w:rsidR="00ED6AA0" w:rsidRPr="000A622F">
        <w:rPr>
          <w:rFonts w:eastAsia="Times New Roman"/>
          <w:bCs/>
          <w:color w:val="000000" w:themeColor="text1"/>
          <w:szCs w:val="28"/>
          <w:lang w:eastAsia="ru-RU"/>
        </w:rPr>
        <w:t xml:space="preserve">ост </w:t>
      </w:r>
      <w:r w:rsidR="00D16588" w:rsidRPr="000A622F">
        <w:rPr>
          <w:rFonts w:eastAsia="Times New Roman"/>
          <w:bCs/>
          <w:color w:val="000000" w:themeColor="text1"/>
          <w:szCs w:val="28"/>
          <w:lang w:eastAsia="ru-RU"/>
        </w:rPr>
        <w:t>–</w:t>
      </w:r>
      <w:r w:rsidR="00CE2E4E" w:rsidRPr="000A622F">
        <w:rPr>
          <w:rFonts w:eastAsia="Times New Roman"/>
          <w:color w:val="000000" w:themeColor="text1"/>
          <w:szCs w:val="28"/>
          <w:lang w:eastAsia="ru-RU"/>
        </w:rPr>
        <w:t xml:space="preserve"> сооружение, предназначенное для движения через реку, овраг и иные препятствия, границами которого являются начало и конец пролетных сооружений;</w:t>
      </w:r>
    </w:p>
    <w:p w:rsidR="00CA0B2E" w:rsidRPr="000A622F" w:rsidRDefault="00A93B98"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м</w:t>
      </w:r>
      <w:r w:rsidR="00B63C66" w:rsidRPr="000A622F">
        <w:rPr>
          <w:rFonts w:eastAsia="Times New Roman"/>
          <w:color w:val="000000" w:themeColor="text1"/>
          <w:szCs w:val="28"/>
          <w:lang w:eastAsia="ru-RU"/>
        </w:rPr>
        <w:t>отоцикл</w:t>
      </w:r>
      <w:r w:rsidR="00CA0B2E" w:rsidRPr="000A622F">
        <w:rPr>
          <w:rFonts w:eastAsia="Times New Roman"/>
          <w:color w:val="000000" w:themeColor="text1"/>
          <w:szCs w:val="28"/>
          <w:lang w:eastAsia="ru-RU"/>
        </w:rPr>
        <w:t xml:space="preserve"> </w:t>
      </w:r>
      <w:r w:rsidR="00D16588"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см</w:t>
      </w:r>
      <w:r w:rsidR="00D16588" w:rsidRPr="000A622F">
        <w:rPr>
          <w:rFonts w:eastAsia="Times New Roman"/>
          <w:color w:val="000000" w:themeColor="text1"/>
          <w:szCs w:val="28"/>
          <w:vertAlign w:val="superscript"/>
          <w:lang w:eastAsia="ru-RU"/>
        </w:rPr>
        <w:t>3</w:t>
      </w:r>
      <w:r w:rsidR="00CA0B2E" w:rsidRPr="000A622F">
        <w:rPr>
          <w:rFonts w:eastAsia="Times New Roman"/>
          <w:color w:val="000000" w:themeColor="text1"/>
          <w:szCs w:val="28"/>
          <w:lang w:eastAsia="ru-RU"/>
        </w:rPr>
        <w:t xml:space="preserve"> или максимальная конструктивная скорость (при любом двигателе) превышает </w:t>
      </w:r>
      <w:smartTag w:uri="urn:schemas-microsoft-com:office:smarttags" w:element="metricconverter">
        <w:smartTagPr>
          <w:attr w:name="ProductID" w:val="50 км/ч"/>
        </w:smartTagPr>
        <w:r w:rsidR="00CA0B2E" w:rsidRPr="000A622F">
          <w:rPr>
            <w:rFonts w:eastAsia="Times New Roman"/>
            <w:color w:val="000000" w:themeColor="text1"/>
            <w:szCs w:val="28"/>
            <w:lang w:eastAsia="ru-RU"/>
          </w:rPr>
          <w:t>50 км/ч</w:t>
        </w:r>
      </w:smartTag>
      <w:r w:rsidR="00CA0B2E" w:rsidRPr="000A622F">
        <w:rPr>
          <w:rFonts w:eastAsia="Times New Roman"/>
          <w:color w:val="000000" w:themeColor="text1"/>
          <w:szCs w:val="28"/>
          <w:lang w:eastAsia="ru-RU"/>
        </w:rPr>
        <w:t xml:space="preserve">. К мотоциклам приравниваются </w:t>
      </w:r>
      <w:proofErr w:type="spellStart"/>
      <w:r w:rsidR="00CA0B2E" w:rsidRPr="000A622F">
        <w:rPr>
          <w:rFonts w:eastAsia="Times New Roman"/>
          <w:color w:val="000000" w:themeColor="text1"/>
          <w:szCs w:val="28"/>
          <w:lang w:eastAsia="ru-RU"/>
        </w:rPr>
        <w:t>трициклы</w:t>
      </w:r>
      <w:proofErr w:type="spellEnd"/>
      <w:r w:rsidR="00CA0B2E" w:rsidRPr="000A622F">
        <w:rPr>
          <w:rFonts w:eastAsia="Times New Roman"/>
          <w:color w:val="000000" w:themeColor="text1"/>
          <w:szCs w:val="28"/>
          <w:lang w:eastAsia="ru-RU"/>
        </w:rPr>
        <w:t xml:space="preserve">, а также </w:t>
      </w:r>
      <w:proofErr w:type="spellStart"/>
      <w:r w:rsidR="00CA0B2E" w:rsidRPr="000A622F">
        <w:rPr>
          <w:rFonts w:eastAsia="Times New Roman"/>
          <w:color w:val="000000" w:themeColor="text1"/>
          <w:szCs w:val="28"/>
          <w:lang w:eastAsia="ru-RU"/>
        </w:rPr>
        <w:t>квадр</w:t>
      </w:r>
      <w:r w:rsidR="00D16588" w:rsidRPr="000A622F">
        <w:rPr>
          <w:rFonts w:eastAsia="Times New Roman"/>
          <w:color w:val="000000" w:themeColor="text1"/>
          <w:szCs w:val="28"/>
          <w:lang w:eastAsia="ru-RU"/>
        </w:rPr>
        <w:t>о</w:t>
      </w:r>
      <w:r w:rsidR="00CA0B2E" w:rsidRPr="000A622F">
        <w:rPr>
          <w:rFonts w:eastAsia="Times New Roman"/>
          <w:color w:val="000000" w:themeColor="text1"/>
          <w:szCs w:val="28"/>
          <w:lang w:eastAsia="ru-RU"/>
        </w:rPr>
        <w:t>циклы</w:t>
      </w:r>
      <w:proofErr w:type="spellEnd"/>
      <w:r w:rsidR="00CA0B2E" w:rsidRPr="000A622F">
        <w:rPr>
          <w:rFonts w:eastAsia="Times New Roman"/>
          <w:color w:val="000000" w:themeColor="text1"/>
          <w:szCs w:val="28"/>
          <w:lang w:eastAsia="ru-RU"/>
        </w:rPr>
        <w:t xml:space="preserve"> с мотоциклетной посадкой или рулем мотоциклетного типа, имеющие ненагруженную массу, не превышающую </w:t>
      </w:r>
      <w:smartTag w:uri="urn:schemas-microsoft-com:office:smarttags" w:element="metricconverter">
        <w:smartTagPr>
          <w:attr w:name="ProductID" w:val="400 кг"/>
        </w:smartTagPr>
        <w:r w:rsidR="00CA0B2E" w:rsidRPr="000A622F">
          <w:rPr>
            <w:rFonts w:eastAsia="Times New Roman"/>
            <w:color w:val="000000" w:themeColor="text1"/>
            <w:szCs w:val="28"/>
            <w:lang w:eastAsia="ru-RU"/>
          </w:rPr>
          <w:t>400 кг</w:t>
        </w:r>
      </w:smartTag>
      <w:r w:rsidR="00CA0B2E" w:rsidRPr="000A622F">
        <w:rPr>
          <w:rFonts w:eastAsia="Times New Roman"/>
          <w:color w:val="000000" w:themeColor="text1"/>
          <w:szCs w:val="28"/>
          <w:lang w:eastAsia="ru-RU"/>
        </w:rPr>
        <w:t xml:space="preserve"> (</w:t>
      </w:r>
      <w:smartTag w:uri="urn:schemas-microsoft-com:office:smarttags" w:element="metricconverter">
        <w:smartTagPr>
          <w:attr w:name="ProductID" w:val="550 кг"/>
        </w:smartTagPr>
        <w:r w:rsidR="00CA0B2E" w:rsidRPr="000A622F">
          <w:rPr>
            <w:rFonts w:eastAsia="Times New Roman"/>
            <w:color w:val="000000" w:themeColor="text1"/>
            <w:szCs w:val="28"/>
            <w:lang w:eastAsia="ru-RU"/>
          </w:rPr>
          <w:t>550 кг</w:t>
        </w:r>
      </w:smartTag>
      <w:r w:rsidR="00CA0B2E" w:rsidRPr="000A622F">
        <w:rPr>
          <w:rFonts w:eastAsia="Times New Roman"/>
          <w:color w:val="000000" w:themeColor="text1"/>
          <w:szCs w:val="28"/>
          <w:lang w:eastAsia="ru-RU"/>
        </w:rPr>
        <w:t xml:space="preserve"> для транспортных средств</w:t>
      </w:r>
      <w:proofErr w:type="gramEnd"/>
      <w:r w:rsidR="00CA0B2E" w:rsidRPr="000A622F">
        <w:rPr>
          <w:rFonts w:eastAsia="Times New Roman"/>
          <w:color w:val="000000" w:themeColor="text1"/>
          <w:szCs w:val="28"/>
          <w:lang w:eastAsia="ru-RU"/>
        </w:rPr>
        <w:t>, предназначенных для перевозки грузов)</w:t>
      </w:r>
      <w:r w:rsidR="00D16588"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без учета массы аккумуляторов (в случае электрических транспортных средств), и максимальную эффективную мощность двигателя, не превышающую 15 кВт</w:t>
      </w:r>
      <w:r w:rsidR="00B63C66"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w:t>
      </w:r>
      <w:r w:rsidR="00CA0B2E" w:rsidRPr="000A622F">
        <w:rPr>
          <w:rFonts w:eastAsia="Times New Roman"/>
          <w:color w:val="000000" w:themeColor="text1"/>
          <w:szCs w:val="28"/>
          <w:lang w:eastAsia="ru-RU"/>
        </w:rPr>
        <w:t xml:space="preserve">аселенный пункт </w:t>
      </w:r>
      <w:r w:rsidR="00D16588"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застроенная территория, въезды на которую и выезды с которой обозначены </w:t>
      </w:r>
      <w:hyperlink r:id="rId14" w:history="1">
        <w:r w:rsidR="00CA0B2E" w:rsidRPr="000A622F">
          <w:rPr>
            <w:rFonts w:eastAsia="Times New Roman"/>
            <w:color w:val="000000" w:themeColor="text1"/>
            <w:szCs w:val="28"/>
            <w:lang w:eastAsia="ru-RU"/>
          </w:rPr>
          <w:t>знаками 5.</w:t>
        </w:r>
        <w:r w:rsidR="00941518" w:rsidRPr="000A622F">
          <w:rPr>
            <w:rFonts w:eastAsia="Times New Roman"/>
            <w:color w:val="000000" w:themeColor="text1"/>
            <w:szCs w:val="28"/>
            <w:lang w:eastAsia="ru-RU"/>
          </w:rPr>
          <w:t>45</w:t>
        </w:r>
        <w:r w:rsidR="00241066" w:rsidRPr="000A622F">
          <w:rPr>
            <w:rFonts w:eastAsia="Times New Roman"/>
            <w:color w:val="000000" w:themeColor="text1"/>
            <w:szCs w:val="28"/>
            <w:lang w:eastAsia="ru-RU"/>
          </w:rPr>
          <w:t xml:space="preserve">, 5.46, 5.47, </w:t>
        </w:r>
        <w:r w:rsidR="00941518" w:rsidRPr="000A622F">
          <w:rPr>
            <w:rFonts w:eastAsia="Times New Roman"/>
            <w:color w:val="000000" w:themeColor="text1"/>
            <w:szCs w:val="28"/>
            <w:lang w:eastAsia="ru-RU"/>
          </w:rPr>
          <w:t>5.48</w:t>
        </w:r>
      </w:hyperlink>
      <w:r w:rsidR="00B63C66"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w:t>
      </w:r>
      <w:r w:rsidR="00CA0B2E" w:rsidRPr="000A622F">
        <w:rPr>
          <w:rFonts w:eastAsia="Times New Roman"/>
          <w:color w:val="000000" w:themeColor="text1"/>
          <w:szCs w:val="28"/>
          <w:lang w:eastAsia="ru-RU"/>
        </w:rPr>
        <w:t xml:space="preserve">едостаточная видимость </w:t>
      </w:r>
      <w:r w:rsidR="00D16588"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видимость дороги менее </w:t>
      </w:r>
      <w:smartTag w:uri="urn:schemas-microsoft-com:office:smarttags" w:element="metricconverter">
        <w:smartTagPr>
          <w:attr w:name="ProductID" w:val="300 м"/>
        </w:smartTagPr>
        <w:r w:rsidR="00CA0B2E" w:rsidRPr="000A622F">
          <w:rPr>
            <w:rFonts w:eastAsia="Times New Roman"/>
            <w:color w:val="000000" w:themeColor="text1"/>
            <w:szCs w:val="28"/>
            <w:lang w:eastAsia="ru-RU"/>
          </w:rPr>
          <w:t>300 м</w:t>
        </w:r>
      </w:smartTag>
      <w:r w:rsidR="00CA0B2E" w:rsidRPr="000A622F">
        <w:rPr>
          <w:rFonts w:eastAsia="Times New Roman"/>
          <w:color w:val="000000" w:themeColor="text1"/>
          <w:szCs w:val="28"/>
          <w:lang w:eastAsia="ru-RU"/>
        </w:rPr>
        <w:t xml:space="preserve"> в условиях тумана, дождя, снегопада и т</w:t>
      </w:r>
      <w:r w:rsidR="00D16588"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D16588"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а также в сумерки</w:t>
      </w:r>
      <w:r w:rsidR="00B63C66"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w:t>
      </w:r>
      <w:r w:rsidR="00CA0B2E" w:rsidRPr="000A622F">
        <w:rPr>
          <w:rFonts w:eastAsia="Times New Roman"/>
          <w:color w:val="000000" w:themeColor="text1"/>
          <w:szCs w:val="28"/>
          <w:lang w:eastAsia="ru-RU"/>
        </w:rPr>
        <w:t xml:space="preserve">бгон </w:t>
      </w:r>
      <w:r w:rsidR="00D16588"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r w:rsidR="00B63C66" w:rsidRPr="000A622F">
        <w:rPr>
          <w:rFonts w:eastAsia="Times New Roman"/>
          <w:color w:val="000000" w:themeColor="text1"/>
          <w:szCs w:val="28"/>
          <w:lang w:eastAsia="ru-RU"/>
        </w:rPr>
        <w:t>;</w:t>
      </w:r>
    </w:p>
    <w:p w:rsidR="00ED6AA0" w:rsidRPr="000A622F" w:rsidRDefault="0012447A"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о</w:t>
      </w:r>
      <w:r w:rsidR="00ED6AA0" w:rsidRPr="000A622F">
        <w:rPr>
          <w:rFonts w:eastAsia="Times New Roman"/>
          <w:bCs/>
          <w:color w:val="000000" w:themeColor="text1"/>
          <w:szCs w:val="28"/>
          <w:lang w:eastAsia="ru-RU"/>
        </w:rPr>
        <w:t xml:space="preserve">бзорность </w:t>
      </w:r>
      <w:r w:rsidR="00D16588" w:rsidRPr="000A622F">
        <w:rPr>
          <w:rFonts w:eastAsia="Times New Roman"/>
          <w:bCs/>
          <w:color w:val="000000" w:themeColor="text1"/>
          <w:szCs w:val="28"/>
          <w:lang w:eastAsia="ru-RU"/>
        </w:rPr>
        <w:t>–</w:t>
      </w:r>
      <w:r w:rsidR="00ED6AA0" w:rsidRPr="000A622F">
        <w:rPr>
          <w:rFonts w:eastAsia="Times New Roman"/>
          <w:color w:val="000000" w:themeColor="text1"/>
          <w:szCs w:val="28"/>
          <w:lang w:eastAsia="ru-RU"/>
        </w:rPr>
        <w:t xml:space="preserve"> объективная возможность видеть дорожную обстановку с места водителя</w:t>
      </w:r>
      <w:r w:rsidR="00B63C66"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w:t>
      </w:r>
      <w:r w:rsidR="00CA0B2E" w:rsidRPr="000A622F">
        <w:rPr>
          <w:rFonts w:eastAsia="Times New Roman"/>
          <w:color w:val="000000" w:themeColor="text1"/>
          <w:szCs w:val="28"/>
          <w:lang w:eastAsia="ru-RU"/>
        </w:rPr>
        <w:t xml:space="preserve">бочина </w:t>
      </w:r>
      <w:r w:rsidR="00D16588"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ED6AA0" w:rsidRPr="000A622F">
        <w:rPr>
          <w:rFonts w:eastAsia="Times New Roman"/>
          <w:color w:val="000000" w:themeColor="text1"/>
          <w:szCs w:val="28"/>
          <w:lang w:eastAsia="ru-RU"/>
        </w:rPr>
        <w:t xml:space="preserve">выделенный конструктивно или сплошной линией дорожной разметки элемент автомобильной дороги, примыкающий непосредственно к внешнему краю проезжей части, расположенный с ней на одном уровне и не предназначенный для движения транспортных средств, кроме случаев, предусмотренных Правилами. Обочина может использоваться для остановки и стоянки транспортных средств, движения пешеходов, </w:t>
      </w:r>
      <w:r w:rsidR="00342FD5" w:rsidRPr="000A622F">
        <w:rPr>
          <w:rFonts w:eastAsia="Times New Roman"/>
          <w:color w:val="000000" w:themeColor="text1"/>
          <w:szCs w:val="28"/>
          <w:lang w:eastAsia="ru-RU"/>
        </w:rPr>
        <w:t xml:space="preserve">гужевых повозок (саней), </w:t>
      </w:r>
      <w:r w:rsidR="00ED6AA0" w:rsidRPr="000A622F">
        <w:rPr>
          <w:rFonts w:eastAsia="Times New Roman"/>
          <w:color w:val="000000" w:themeColor="text1"/>
          <w:szCs w:val="28"/>
          <w:lang w:eastAsia="ru-RU"/>
        </w:rPr>
        <w:t>мопедов, велосипедов (при отсутствии тротуаров, пешеходных, велосипедных дорожек или при невоз</w:t>
      </w:r>
      <w:r w:rsidRPr="000A622F">
        <w:rPr>
          <w:rFonts w:eastAsia="Times New Roman"/>
          <w:color w:val="000000" w:themeColor="text1"/>
          <w:szCs w:val="28"/>
          <w:lang w:eastAsia="ru-RU"/>
        </w:rPr>
        <w:t>можности передвигаться по ним);</w:t>
      </w:r>
    </w:p>
    <w:p w:rsidR="00ED6AA0" w:rsidRPr="00AC7A50" w:rsidRDefault="0012447A" w:rsidP="00E11E60">
      <w:pPr>
        <w:ind w:firstLine="709"/>
        <w:rPr>
          <w:rFonts w:eastAsia="Times New Roman"/>
          <w:szCs w:val="28"/>
          <w:lang w:eastAsia="ru-RU"/>
        </w:rPr>
      </w:pPr>
      <w:proofErr w:type="gramStart"/>
      <w:r w:rsidRPr="00AC7A50">
        <w:rPr>
          <w:rFonts w:eastAsia="Times New Roman"/>
          <w:szCs w:val="28"/>
          <w:lang w:eastAsia="ru-RU"/>
        </w:rPr>
        <w:t>о</w:t>
      </w:r>
      <w:r w:rsidR="00AC7A50" w:rsidRPr="00AC7A50">
        <w:rPr>
          <w:rFonts w:eastAsia="Times New Roman"/>
          <w:szCs w:val="28"/>
          <w:lang w:eastAsia="ru-RU"/>
        </w:rPr>
        <w:t xml:space="preserve">бъекты дорожного сервиса </w:t>
      </w:r>
      <w:r w:rsidR="00ED6AA0" w:rsidRPr="00AC7A50">
        <w:rPr>
          <w:rFonts w:eastAsia="Times New Roman"/>
          <w:szCs w:val="28"/>
          <w:lang w:eastAsia="ru-RU"/>
        </w:rPr>
        <w:t xml:space="preserve">– это специально оборудованные места для остановки маршрутных транспортных средств, площадки для стоянки транспортных средств, площадки отдыха, видовые площадки, автозаправочные станции, пункты технического обслуживания, мотели, </w:t>
      </w:r>
      <w:r w:rsidR="00ED6AA0" w:rsidRPr="00AC7A50">
        <w:rPr>
          <w:rFonts w:eastAsia="Times New Roman"/>
          <w:szCs w:val="28"/>
          <w:lang w:eastAsia="ru-RU"/>
        </w:rPr>
        <w:lastRenderedPageBreak/>
        <w:t>гостиницы, кемпинги, торговые пункты, автозаправочные комплексы, складские комплексы, пункты медицинской и технико-эвакуационной помощи, пункты мойки транспортных средств, пункты приема пищи и питьевой воды, автопавильоны, туалет</w:t>
      </w:r>
      <w:r w:rsidRPr="00AC7A50">
        <w:rPr>
          <w:rFonts w:eastAsia="Times New Roman"/>
          <w:szCs w:val="28"/>
          <w:lang w:eastAsia="ru-RU"/>
        </w:rPr>
        <w:t>ы, урны, а также другие объекты</w:t>
      </w:r>
      <w:r w:rsidR="00ED6AA0" w:rsidRPr="00AC7A50">
        <w:rPr>
          <w:rFonts w:eastAsia="Times New Roman"/>
          <w:szCs w:val="28"/>
          <w:lang w:eastAsia="ru-RU"/>
        </w:rPr>
        <w:t xml:space="preserve"> </w:t>
      </w:r>
      <w:r w:rsidRPr="00AC7A50">
        <w:rPr>
          <w:rFonts w:eastAsia="Times New Roman"/>
          <w:szCs w:val="28"/>
          <w:lang w:eastAsia="ru-RU"/>
        </w:rPr>
        <w:t xml:space="preserve">       </w:t>
      </w:r>
      <w:r w:rsidR="00342FD5" w:rsidRPr="00AC7A50">
        <w:rPr>
          <w:rFonts w:eastAsia="Times New Roman"/>
          <w:szCs w:val="28"/>
          <w:lang w:eastAsia="ru-RU"/>
        </w:rPr>
        <w:t>(</w:t>
      </w:r>
      <w:r w:rsidR="00ED6AA0" w:rsidRPr="00AC7A50">
        <w:rPr>
          <w:rFonts w:eastAsia="Times New Roman"/>
          <w:szCs w:val="28"/>
          <w:lang w:eastAsia="ru-RU"/>
        </w:rPr>
        <w:t>в том числе</w:t>
      </w:r>
      <w:proofErr w:type="gramEnd"/>
      <w:r w:rsidR="00ED6AA0" w:rsidRPr="00AC7A50">
        <w:rPr>
          <w:rFonts w:eastAsia="Times New Roman"/>
          <w:szCs w:val="28"/>
          <w:lang w:eastAsia="ru-RU"/>
        </w:rPr>
        <w:t xml:space="preserve"> временные</w:t>
      </w:r>
      <w:r w:rsidR="00342FD5" w:rsidRPr="00AC7A50">
        <w:rPr>
          <w:rFonts w:eastAsia="Times New Roman"/>
          <w:szCs w:val="28"/>
          <w:lang w:eastAsia="ru-RU"/>
        </w:rPr>
        <w:t>)</w:t>
      </w:r>
      <w:r w:rsidR="00ED6AA0" w:rsidRPr="00AC7A50">
        <w:rPr>
          <w:rFonts w:eastAsia="Times New Roman"/>
          <w:szCs w:val="28"/>
          <w:lang w:eastAsia="ru-RU"/>
        </w:rPr>
        <w:t>, предназначенные для торговли, общественного питания, технического, бытового и муниципального обслуживания участников дорожного движения</w:t>
      </w:r>
      <w:r w:rsidR="00B63C66" w:rsidRPr="00AC7A50">
        <w:rPr>
          <w:rFonts w:eastAsia="Times New Roman"/>
          <w:szCs w:val="28"/>
          <w:lang w:eastAsia="ru-RU"/>
        </w:rPr>
        <w:t>;</w:t>
      </w:r>
    </w:p>
    <w:p w:rsidR="00CA0B2E" w:rsidRPr="00AC7A50" w:rsidRDefault="004429A5" w:rsidP="00E11E60">
      <w:pPr>
        <w:ind w:firstLine="709"/>
        <w:rPr>
          <w:rFonts w:eastAsia="Times New Roman"/>
          <w:szCs w:val="28"/>
          <w:lang w:eastAsia="ru-RU"/>
        </w:rPr>
      </w:pPr>
      <w:r w:rsidRPr="00AC7A50">
        <w:rPr>
          <w:rFonts w:eastAsia="Times New Roman"/>
          <w:szCs w:val="28"/>
          <w:lang w:eastAsia="ru-RU"/>
        </w:rPr>
        <w:t>о</w:t>
      </w:r>
      <w:r w:rsidR="00CA0B2E" w:rsidRPr="00AC7A50">
        <w:rPr>
          <w:rFonts w:eastAsia="Times New Roman"/>
          <w:szCs w:val="28"/>
          <w:lang w:eastAsia="ru-RU"/>
        </w:rPr>
        <w:t xml:space="preserve">граниченная видимость </w:t>
      </w:r>
      <w:r w:rsidR="00342FD5" w:rsidRPr="00AC7A50">
        <w:rPr>
          <w:rFonts w:eastAsia="Times New Roman"/>
          <w:bCs/>
          <w:szCs w:val="28"/>
          <w:lang w:eastAsia="ru-RU"/>
        </w:rPr>
        <w:t>–</w:t>
      </w:r>
      <w:r w:rsidR="00CA0B2E" w:rsidRPr="00AC7A50">
        <w:rPr>
          <w:rFonts w:eastAsia="Times New Roman"/>
          <w:szCs w:val="28"/>
          <w:lang w:eastAsia="ru-RU"/>
        </w:rPr>
        <w:t xml:space="preserve">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r w:rsidR="00B63C66" w:rsidRPr="00AC7A50">
        <w:rPr>
          <w:rFonts w:eastAsia="Times New Roman"/>
          <w:szCs w:val="28"/>
          <w:lang w:eastAsia="ru-RU"/>
        </w:rPr>
        <w:t>;</w:t>
      </w:r>
    </w:p>
    <w:p w:rsidR="00ED6AA0" w:rsidRPr="00AC7A50" w:rsidRDefault="0012447A" w:rsidP="00E11E60">
      <w:pPr>
        <w:ind w:firstLine="709"/>
        <w:rPr>
          <w:rFonts w:eastAsia="Times New Roman"/>
          <w:szCs w:val="28"/>
          <w:lang w:eastAsia="ru-RU"/>
        </w:rPr>
      </w:pPr>
      <w:r w:rsidRPr="00AC7A50">
        <w:rPr>
          <w:rFonts w:eastAsia="Times New Roman"/>
          <w:szCs w:val="28"/>
          <w:lang w:eastAsia="ru-RU"/>
        </w:rPr>
        <w:t>о</w:t>
      </w:r>
      <w:r w:rsidR="00CA0B2E" w:rsidRPr="00AC7A50">
        <w:rPr>
          <w:rFonts w:eastAsia="Times New Roman"/>
          <w:szCs w:val="28"/>
          <w:lang w:eastAsia="ru-RU"/>
        </w:rPr>
        <w:t xml:space="preserve">пасность для движения </w:t>
      </w:r>
      <w:r w:rsidR="00342FD5" w:rsidRPr="00AC7A50">
        <w:rPr>
          <w:rFonts w:eastAsia="Times New Roman"/>
          <w:bCs/>
          <w:szCs w:val="28"/>
          <w:lang w:eastAsia="ru-RU"/>
        </w:rPr>
        <w:t>–</w:t>
      </w:r>
      <w:r w:rsidR="00CA0B2E" w:rsidRPr="00AC7A50">
        <w:rPr>
          <w:rFonts w:eastAsia="Times New Roman"/>
          <w:szCs w:val="28"/>
          <w:lang w:eastAsia="ru-RU"/>
        </w:rPr>
        <w:t xml:space="preserve">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r w:rsidR="00B63C66" w:rsidRPr="00AC7A50">
        <w:rPr>
          <w:rFonts w:eastAsia="Times New Roman"/>
          <w:szCs w:val="28"/>
          <w:lang w:eastAsia="ru-RU"/>
        </w:rPr>
        <w:t>;</w:t>
      </w:r>
    </w:p>
    <w:p w:rsidR="00190386" w:rsidRPr="000A622F" w:rsidRDefault="0012447A" w:rsidP="00E11E60">
      <w:pPr>
        <w:ind w:firstLine="709"/>
        <w:rPr>
          <w:rFonts w:eastAsia="Times New Roman"/>
          <w:color w:val="000000" w:themeColor="text1"/>
          <w:szCs w:val="28"/>
          <w:lang w:eastAsia="ru-RU"/>
        </w:rPr>
      </w:pPr>
      <w:proofErr w:type="gramStart"/>
      <w:r w:rsidRPr="00AC7A50">
        <w:rPr>
          <w:rFonts w:eastAsia="Times New Roman"/>
          <w:szCs w:val="28"/>
          <w:lang w:eastAsia="ru-RU"/>
        </w:rPr>
        <w:t>о</w:t>
      </w:r>
      <w:r w:rsidR="00CA0B2E" w:rsidRPr="00AC7A50">
        <w:rPr>
          <w:rFonts w:eastAsia="Times New Roman"/>
          <w:szCs w:val="28"/>
          <w:lang w:eastAsia="ru-RU"/>
        </w:rPr>
        <w:t xml:space="preserve">пасный груз </w:t>
      </w:r>
      <w:r w:rsidR="00342FD5" w:rsidRPr="00AC7A50">
        <w:rPr>
          <w:rFonts w:eastAsia="Times New Roman"/>
          <w:bCs/>
          <w:szCs w:val="28"/>
          <w:lang w:eastAsia="ru-RU"/>
        </w:rPr>
        <w:t>–</w:t>
      </w:r>
      <w:r w:rsidR="00CA0B2E" w:rsidRPr="00AC7A50">
        <w:rPr>
          <w:rFonts w:eastAsia="Times New Roman"/>
          <w:szCs w:val="28"/>
          <w:lang w:eastAsia="ru-RU"/>
        </w:rPr>
        <w:t xml:space="preserve"> </w:t>
      </w:r>
      <w:r w:rsidR="00ED6AA0" w:rsidRPr="00AC7A50">
        <w:rPr>
          <w:rFonts w:eastAsia="Times New Roman"/>
          <w:szCs w:val="28"/>
          <w:lang w:eastAsia="ru-RU"/>
        </w:rPr>
        <w:t>вещества, материалы,</w:t>
      </w:r>
      <w:r w:rsidR="00ED6AA0" w:rsidRPr="000A622F">
        <w:rPr>
          <w:rFonts w:eastAsia="Times New Roman"/>
          <w:color w:val="000000" w:themeColor="text1"/>
          <w:szCs w:val="28"/>
          <w:lang w:eastAsia="ru-RU"/>
        </w:rPr>
        <w:t xml:space="preserve"> изделия, отходы производственной и другой деятельности, которые вследствие присущих им свойств при наличии определенных факторов могут при перевозке послужить причиной взрыва, пожара, повреждения технических средств, устройств, сооружений и других объектов, причинить материальный ущерб и вред окружающей среде, а также привести к гибели, </w:t>
      </w:r>
      <w:proofErr w:type="spellStart"/>
      <w:r w:rsidR="00ED6AA0" w:rsidRPr="000A622F">
        <w:rPr>
          <w:rFonts w:eastAsia="Times New Roman"/>
          <w:color w:val="000000" w:themeColor="text1"/>
          <w:szCs w:val="28"/>
          <w:lang w:eastAsia="ru-RU"/>
        </w:rPr>
        <w:t>травмированию</w:t>
      </w:r>
      <w:proofErr w:type="spellEnd"/>
      <w:r w:rsidR="00ED6AA0" w:rsidRPr="000A622F">
        <w:rPr>
          <w:rFonts w:eastAsia="Times New Roman"/>
          <w:color w:val="000000" w:themeColor="text1"/>
          <w:szCs w:val="28"/>
          <w:lang w:eastAsia="ru-RU"/>
        </w:rPr>
        <w:t>, отравлению людей, животных и которые в установленном порядке, в зависимости от степени их</w:t>
      </w:r>
      <w:proofErr w:type="gramEnd"/>
      <w:r w:rsidR="00ED6AA0" w:rsidRPr="000A622F">
        <w:rPr>
          <w:rFonts w:eastAsia="Times New Roman"/>
          <w:color w:val="000000" w:themeColor="text1"/>
          <w:szCs w:val="28"/>
          <w:lang w:eastAsia="ru-RU"/>
        </w:rPr>
        <w:t xml:space="preserve"> влияния на окружающую среду или человека, отнесены к одному из классов опасных веществ</w:t>
      </w:r>
      <w:r w:rsidR="00B63C66" w:rsidRPr="000A622F">
        <w:rPr>
          <w:rFonts w:eastAsia="Times New Roman"/>
          <w:color w:val="000000" w:themeColor="text1"/>
          <w:szCs w:val="28"/>
          <w:lang w:eastAsia="ru-RU"/>
        </w:rPr>
        <w:t>;</w:t>
      </w:r>
    </w:p>
    <w:p w:rsidR="00C33FA3" w:rsidRPr="000A622F" w:rsidRDefault="00C33FA3" w:rsidP="00E11E60">
      <w:pPr>
        <w:ind w:firstLine="709"/>
        <w:rPr>
          <w:color w:val="000000" w:themeColor="text1"/>
          <w:szCs w:val="28"/>
          <w:shd w:val="clear" w:color="auto" w:fill="FFFFFF"/>
        </w:rPr>
      </w:pPr>
      <w:r w:rsidRPr="000A622F">
        <w:rPr>
          <w:rStyle w:val="a4"/>
          <w:b w:val="0"/>
          <w:color w:val="000000" w:themeColor="text1"/>
          <w:szCs w:val="28"/>
          <w:shd w:val="clear" w:color="auto" w:fill="FFFFFF"/>
        </w:rPr>
        <w:t>опережение</w:t>
      </w:r>
      <w:r w:rsidRPr="000A622F">
        <w:rPr>
          <w:color w:val="000000" w:themeColor="text1"/>
          <w:szCs w:val="28"/>
          <w:shd w:val="clear" w:color="auto" w:fill="FFFFFF"/>
        </w:rPr>
        <w:t> </w:t>
      </w:r>
      <w:r w:rsidRPr="000A622F">
        <w:rPr>
          <w:rFonts w:eastAsia="Times New Roman"/>
          <w:bCs/>
          <w:color w:val="000000" w:themeColor="text1"/>
          <w:szCs w:val="28"/>
          <w:lang w:eastAsia="ru-RU"/>
        </w:rPr>
        <w:t>–</w:t>
      </w:r>
      <w:r w:rsidRPr="000A622F">
        <w:rPr>
          <w:color w:val="000000" w:themeColor="text1"/>
          <w:szCs w:val="28"/>
          <w:shd w:val="clear" w:color="auto" w:fill="FFFFFF"/>
        </w:rPr>
        <w:t xml:space="preserve"> движение транспортного средства со скоростью, большей скорости попутного транспортного средства;</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w:t>
      </w:r>
      <w:r w:rsidR="00CA0B2E" w:rsidRPr="000A622F">
        <w:rPr>
          <w:rFonts w:eastAsia="Times New Roman"/>
          <w:color w:val="000000" w:themeColor="text1"/>
          <w:szCs w:val="28"/>
          <w:lang w:eastAsia="ru-RU"/>
        </w:rPr>
        <w:t xml:space="preserve">рганизованная перевозка группы детей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B65E44" w:rsidRPr="000A622F">
        <w:rPr>
          <w:color w:val="000000" w:themeColor="text1"/>
          <w:szCs w:val="28"/>
          <w:shd w:val="clear" w:color="auto" w:fill="FFFFFF"/>
        </w:rPr>
        <w:t>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r w:rsidR="00B63C66" w:rsidRPr="000A622F">
        <w:rPr>
          <w:rFonts w:eastAsia="Times New Roman"/>
          <w:color w:val="000000" w:themeColor="text1"/>
          <w:szCs w:val="28"/>
          <w:lang w:eastAsia="ru-RU"/>
        </w:rPr>
        <w:t>;</w:t>
      </w:r>
      <w:r w:rsidR="00190386" w:rsidRPr="000A622F">
        <w:rPr>
          <w:rFonts w:eastAsia="Times New Roman"/>
          <w:color w:val="000000" w:themeColor="text1"/>
          <w:szCs w:val="28"/>
          <w:lang w:eastAsia="ru-RU"/>
        </w:rPr>
        <w:t xml:space="preserve"> </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w:t>
      </w:r>
      <w:r w:rsidR="00CA0B2E" w:rsidRPr="000A622F">
        <w:rPr>
          <w:rFonts w:eastAsia="Times New Roman"/>
          <w:color w:val="000000" w:themeColor="text1"/>
          <w:szCs w:val="28"/>
          <w:lang w:eastAsia="ru-RU"/>
        </w:rPr>
        <w:t xml:space="preserve">рганизованная транспортная колонна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r w:rsidR="00B63C66"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w:t>
      </w:r>
      <w:r w:rsidR="00B63C66" w:rsidRPr="000A622F">
        <w:rPr>
          <w:rFonts w:eastAsia="Times New Roman"/>
          <w:color w:val="000000" w:themeColor="text1"/>
          <w:szCs w:val="28"/>
          <w:lang w:eastAsia="ru-RU"/>
        </w:rPr>
        <w:t>рганизованная пешая колонна</w:t>
      </w:r>
      <w:r w:rsidR="00CA0B2E" w:rsidRPr="000A622F">
        <w:rPr>
          <w:rFonts w:eastAsia="Times New Roman"/>
          <w:color w:val="000000" w:themeColor="text1"/>
          <w:szCs w:val="28"/>
          <w:lang w:eastAsia="ru-RU"/>
        </w:rPr>
        <w:t xml:space="preserve">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обозначенная в соответствии с </w:t>
      </w:r>
      <w:hyperlink r:id="rId15" w:history="1">
        <w:r w:rsidR="00CA0B2E" w:rsidRPr="000A622F">
          <w:rPr>
            <w:rFonts w:eastAsia="Times New Roman"/>
            <w:color w:val="000000" w:themeColor="text1"/>
            <w:szCs w:val="28"/>
            <w:lang w:eastAsia="ru-RU"/>
          </w:rPr>
          <w:t>пунктом 4.2</w:t>
        </w:r>
      </w:hyperlink>
      <w:r w:rsidR="00CA0B2E" w:rsidRPr="000A622F">
        <w:rPr>
          <w:rFonts w:eastAsia="Times New Roman"/>
          <w:color w:val="000000" w:themeColor="text1"/>
          <w:szCs w:val="28"/>
          <w:lang w:eastAsia="ru-RU"/>
        </w:rPr>
        <w:t xml:space="preserve"> Правил группа людей, совместно движущихся по дороге в одном направлении</w:t>
      </w:r>
      <w:r w:rsidR="00B63C66" w:rsidRPr="000A622F">
        <w:rPr>
          <w:rFonts w:eastAsia="Times New Roman"/>
          <w:color w:val="000000" w:themeColor="text1"/>
          <w:szCs w:val="28"/>
          <w:lang w:eastAsia="ru-RU"/>
        </w:rPr>
        <w:t>;</w:t>
      </w:r>
    </w:p>
    <w:p w:rsidR="00D42E35" w:rsidRPr="000A622F" w:rsidRDefault="0012447A"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о</w:t>
      </w:r>
      <w:r w:rsidR="00D42E35" w:rsidRPr="000A622F">
        <w:rPr>
          <w:rFonts w:eastAsia="Times New Roman"/>
          <w:bCs/>
          <w:color w:val="000000" w:themeColor="text1"/>
          <w:szCs w:val="28"/>
          <w:lang w:eastAsia="ru-RU"/>
        </w:rPr>
        <w:t>слепление</w:t>
      </w:r>
      <w:r w:rsidR="00CF1828">
        <w:rPr>
          <w:rFonts w:eastAsia="Times New Roman"/>
          <w:color w:val="000000" w:themeColor="text1"/>
          <w:szCs w:val="28"/>
          <w:lang w:eastAsia="ru-RU"/>
        </w:rPr>
        <w:t xml:space="preserve"> </w:t>
      </w:r>
      <w:r w:rsidR="00342FD5" w:rsidRPr="000A622F">
        <w:rPr>
          <w:rFonts w:eastAsia="Times New Roman"/>
          <w:bCs/>
          <w:color w:val="000000" w:themeColor="text1"/>
          <w:szCs w:val="28"/>
          <w:lang w:eastAsia="ru-RU"/>
        </w:rPr>
        <w:t>–</w:t>
      </w:r>
      <w:r w:rsidR="00D42E35" w:rsidRPr="000A622F">
        <w:rPr>
          <w:rFonts w:eastAsia="Times New Roman"/>
          <w:color w:val="000000" w:themeColor="text1"/>
          <w:szCs w:val="28"/>
          <w:lang w:eastAsia="ru-RU"/>
        </w:rPr>
        <w:t xml:space="preserve"> физиологическое состояние водителя вследствие воздействия света на его зрение, когда водитель объективно не имеет возможности обнаружить препятствия или распознать границы элементов дороги на минимальном расстоянии;</w:t>
      </w:r>
    </w:p>
    <w:p w:rsidR="00D42E35"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о</w:t>
      </w:r>
      <w:r w:rsidR="00D42E35" w:rsidRPr="000A622F">
        <w:rPr>
          <w:rFonts w:eastAsia="Times New Roman"/>
          <w:color w:val="000000" w:themeColor="text1"/>
          <w:szCs w:val="28"/>
          <w:lang w:eastAsia="ru-RU"/>
        </w:rPr>
        <w:t xml:space="preserve">ставление места дорожно-транспортного происшествия </w:t>
      </w:r>
      <w:r w:rsidR="00422579" w:rsidRPr="000A622F">
        <w:rPr>
          <w:color w:val="000000" w:themeColor="text1"/>
        </w:rPr>
        <w:t>–</w:t>
      </w:r>
      <w:r w:rsidR="00D42E35" w:rsidRPr="000A622F">
        <w:rPr>
          <w:rFonts w:eastAsia="Times New Roman"/>
          <w:color w:val="000000" w:themeColor="text1"/>
          <w:szCs w:val="28"/>
          <w:lang w:eastAsia="ru-RU"/>
        </w:rPr>
        <w:t xml:space="preserve"> действия участника дорожно-транспортного происшествия, направленные на сокрытие факта такого происшествия или обстоятельств его совершения, повлекшие за собой необходимость проведения сотрудниками полиции мероприятий по установлению (розыску) </w:t>
      </w:r>
      <w:r w:rsidR="009573C2" w:rsidRPr="000A622F">
        <w:rPr>
          <w:rFonts w:eastAsia="Times New Roman"/>
          <w:color w:val="000000" w:themeColor="text1"/>
          <w:szCs w:val="28"/>
          <w:lang w:eastAsia="ru-RU"/>
        </w:rPr>
        <w:t>этого участника и (или)</w:t>
      </w:r>
      <w:r w:rsidR="00B63C66" w:rsidRPr="000A622F">
        <w:rPr>
          <w:rFonts w:eastAsia="Times New Roman"/>
          <w:color w:val="000000" w:themeColor="text1"/>
          <w:szCs w:val="28"/>
          <w:lang w:eastAsia="ru-RU"/>
        </w:rPr>
        <w:t xml:space="preserve"> розыск</w:t>
      </w:r>
      <w:r w:rsidR="00342FD5" w:rsidRPr="000A622F">
        <w:rPr>
          <w:rFonts w:eastAsia="Times New Roman"/>
          <w:color w:val="000000" w:themeColor="text1"/>
          <w:szCs w:val="28"/>
          <w:lang w:eastAsia="ru-RU"/>
        </w:rPr>
        <w:t>у</w:t>
      </w:r>
      <w:r w:rsidR="00B63C66" w:rsidRPr="000A622F">
        <w:rPr>
          <w:rFonts w:eastAsia="Times New Roman"/>
          <w:color w:val="000000" w:themeColor="text1"/>
          <w:szCs w:val="28"/>
          <w:lang w:eastAsia="ru-RU"/>
        </w:rPr>
        <w:t xml:space="preserve"> транспортного средства;</w:t>
      </w:r>
    </w:p>
    <w:p w:rsidR="00D27870"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w:t>
      </w:r>
      <w:r w:rsidR="00CA0B2E" w:rsidRPr="000A622F">
        <w:rPr>
          <w:rFonts w:eastAsia="Times New Roman"/>
          <w:color w:val="000000" w:themeColor="text1"/>
          <w:szCs w:val="28"/>
          <w:lang w:eastAsia="ru-RU"/>
        </w:rPr>
        <w:t xml:space="preserve">становка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D27870" w:rsidRPr="000A622F">
        <w:rPr>
          <w:rFonts w:eastAsia="Times New Roman"/>
          <w:color w:val="000000" w:themeColor="text1"/>
          <w:szCs w:val="28"/>
          <w:lang w:eastAsia="ru-RU"/>
        </w:rPr>
        <w:t xml:space="preserve">прекращение движения транспортного средства на время до 5 минут или более, если это необходимо для посадки (высадки) пассажиров либо погрузки (разгрузки) груза, </w:t>
      </w:r>
      <w:r w:rsidR="00B63C66" w:rsidRPr="000A622F">
        <w:rPr>
          <w:rFonts w:eastAsia="Times New Roman"/>
          <w:color w:val="000000" w:themeColor="text1"/>
          <w:szCs w:val="28"/>
          <w:lang w:eastAsia="ru-RU"/>
        </w:rPr>
        <w:t xml:space="preserve">выполнения требований </w:t>
      </w:r>
      <w:r w:rsidR="00D27870" w:rsidRPr="000A622F">
        <w:rPr>
          <w:rFonts w:eastAsia="Times New Roman"/>
          <w:color w:val="000000" w:themeColor="text1"/>
          <w:szCs w:val="28"/>
          <w:lang w:eastAsia="ru-RU"/>
        </w:rPr>
        <w:t>Правил (предоставление преимущества в движении, выполнение требований регулировщика, сигналов светофора и т.п.)</w:t>
      </w:r>
      <w:r w:rsidR="00B63C66"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w:t>
      </w:r>
      <w:r w:rsidR="00B63C66" w:rsidRPr="000A622F">
        <w:rPr>
          <w:rFonts w:eastAsia="Times New Roman"/>
          <w:color w:val="000000" w:themeColor="text1"/>
          <w:szCs w:val="28"/>
          <w:lang w:eastAsia="ru-RU"/>
        </w:rPr>
        <w:t>стровок безопасности</w:t>
      </w:r>
      <w:r w:rsidR="00CA0B2E" w:rsidRPr="000A622F">
        <w:rPr>
          <w:rFonts w:eastAsia="Times New Roman"/>
          <w:color w:val="000000" w:themeColor="text1"/>
          <w:szCs w:val="28"/>
          <w:lang w:eastAsia="ru-RU"/>
        </w:rPr>
        <w:t xml:space="preserve">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элемент обустройства дороги, разделяющий полосы движения противоположных направлений (в том числе и полосы для велосипедистов),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w:t>
      </w:r>
      <w:r w:rsidR="0084238C" w:rsidRPr="000A622F">
        <w:rPr>
          <w:rFonts w:eastAsia="Times New Roman"/>
          <w:color w:val="000000" w:themeColor="text1"/>
          <w:szCs w:val="28"/>
          <w:lang w:eastAsia="ru-RU"/>
        </w:rPr>
        <w:t>рую проложен пешеходный переход;</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xml:space="preserve">арковка (парковочное место)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специально обозначенное и при необходимости обустроенное и оборудованное место, </w:t>
      </w:r>
      <w:proofErr w:type="gramStart"/>
      <w:r w:rsidR="00CA0B2E" w:rsidRPr="000A622F">
        <w:rPr>
          <w:rFonts w:eastAsia="Times New Roman"/>
          <w:color w:val="000000" w:themeColor="text1"/>
          <w:szCs w:val="28"/>
          <w:lang w:eastAsia="ru-RU"/>
        </w:rPr>
        <w:t>являющееся</w:t>
      </w:r>
      <w:proofErr w:type="gramEnd"/>
      <w:r w:rsidR="00CA0B2E" w:rsidRPr="000A622F">
        <w:rPr>
          <w:rFonts w:eastAsia="Times New Roman"/>
          <w:color w:val="000000" w:themeColor="text1"/>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CA0B2E" w:rsidRPr="000A622F">
        <w:rPr>
          <w:rFonts w:eastAsia="Times New Roman"/>
          <w:color w:val="000000" w:themeColor="text1"/>
          <w:szCs w:val="28"/>
          <w:lang w:eastAsia="ru-RU"/>
        </w:rPr>
        <w:t>подэстакадных</w:t>
      </w:r>
      <w:proofErr w:type="spellEnd"/>
      <w:r w:rsidR="00CA0B2E" w:rsidRPr="000A622F">
        <w:rPr>
          <w:rFonts w:eastAsia="Times New Roman"/>
          <w:color w:val="000000" w:themeColor="text1"/>
          <w:szCs w:val="28"/>
          <w:lang w:eastAsia="ru-RU"/>
        </w:rPr>
        <w:t xml:space="preserve"> или </w:t>
      </w:r>
      <w:proofErr w:type="spellStart"/>
      <w:r w:rsidR="00CA0B2E" w:rsidRPr="000A622F">
        <w:rPr>
          <w:rFonts w:eastAsia="Times New Roman"/>
          <w:color w:val="000000" w:themeColor="text1"/>
          <w:szCs w:val="28"/>
          <w:lang w:eastAsia="ru-RU"/>
        </w:rPr>
        <w:t>подмостовых</w:t>
      </w:r>
      <w:proofErr w:type="spellEnd"/>
      <w:r w:rsidR="00CA0B2E" w:rsidRPr="000A622F">
        <w:rPr>
          <w:rFonts w:eastAsia="Times New Roman"/>
          <w:color w:val="000000" w:themeColor="text1"/>
          <w:szCs w:val="28"/>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84238C" w:rsidRPr="000A622F">
        <w:rPr>
          <w:rFonts w:eastAsia="Times New Roman"/>
          <w:color w:val="000000" w:themeColor="text1"/>
          <w:szCs w:val="28"/>
          <w:lang w:eastAsia="ru-RU"/>
        </w:rPr>
        <w:t>ассажир</w:t>
      </w:r>
      <w:r w:rsidR="00CA0B2E" w:rsidRPr="000A622F">
        <w:rPr>
          <w:rFonts w:eastAsia="Times New Roman"/>
          <w:color w:val="000000" w:themeColor="text1"/>
          <w:szCs w:val="28"/>
          <w:lang w:eastAsia="ru-RU"/>
        </w:rPr>
        <w:t xml:space="preserve">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D27870" w:rsidRPr="000A622F">
        <w:rPr>
          <w:rFonts w:eastAsia="Times New Roman"/>
          <w:color w:val="000000" w:themeColor="text1"/>
          <w:szCs w:val="28"/>
          <w:lang w:eastAsia="ru-RU"/>
        </w:rPr>
        <w:t>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xml:space="preserve">ерекресток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84238C" w:rsidRPr="000A622F">
        <w:rPr>
          <w:rFonts w:eastAsia="Times New Roman"/>
          <w:color w:val="000000" w:themeColor="text1"/>
          <w:szCs w:val="28"/>
          <w:lang w:eastAsia="ru-RU"/>
        </w:rPr>
        <w:t>ешеход</w:t>
      </w:r>
      <w:r w:rsidR="00CA0B2E" w:rsidRPr="000A622F">
        <w:rPr>
          <w:rFonts w:eastAsia="Times New Roman"/>
          <w:color w:val="000000" w:themeColor="text1"/>
          <w:szCs w:val="28"/>
          <w:lang w:eastAsia="ru-RU"/>
        </w:rPr>
        <w:t xml:space="preserve">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D27870" w:rsidRPr="000A622F">
        <w:rPr>
          <w:rFonts w:eastAsia="Times New Roman"/>
          <w:color w:val="000000" w:themeColor="text1"/>
          <w:szCs w:val="28"/>
          <w:lang w:eastAsia="ru-RU"/>
        </w:rPr>
        <w:t>лицо, принимающее участие в дорожном движении, находящееся вне транспортного средства и не производящее работу на дороге.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п</w:t>
      </w:r>
      <w:r w:rsidR="00CA0B2E" w:rsidRPr="000A622F">
        <w:rPr>
          <w:rFonts w:eastAsia="Times New Roman"/>
          <w:color w:val="000000" w:themeColor="text1"/>
          <w:szCs w:val="28"/>
          <w:lang w:eastAsia="ru-RU"/>
        </w:rPr>
        <w:t xml:space="preserve">ешеходная зона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территория, предназначенная для движения пешеходов, </w:t>
      </w:r>
      <w:proofErr w:type="gramStart"/>
      <w:r w:rsidR="00CA0B2E" w:rsidRPr="000A622F">
        <w:rPr>
          <w:rFonts w:eastAsia="Times New Roman"/>
          <w:color w:val="000000" w:themeColor="text1"/>
          <w:szCs w:val="28"/>
          <w:lang w:eastAsia="ru-RU"/>
        </w:rPr>
        <w:t>начало</w:t>
      </w:r>
      <w:proofErr w:type="gramEnd"/>
      <w:r w:rsidR="00CA0B2E" w:rsidRPr="000A622F">
        <w:rPr>
          <w:rFonts w:eastAsia="Times New Roman"/>
          <w:color w:val="000000" w:themeColor="text1"/>
          <w:szCs w:val="28"/>
          <w:lang w:eastAsia="ru-RU"/>
        </w:rPr>
        <w:t xml:space="preserve"> и конец которой обозначены соответственно </w:t>
      </w:r>
      <w:hyperlink r:id="rId16" w:history="1">
        <w:r w:rsidR="00CA0B2E" w:rsidRPr="000A622F">
          <w:rPr>
            <w:rFonts w:eastAsia="Times New Roman"/>
            <w:color w:val="000000" w:themeColor="text1"/>
            <w:szCs w:val="28"/>
            <w:lang w:eastAsia="ru-RU"/>
          </w:rPr>
          <w:t>знаками 5.33</w:t>
        </w:r>
      </w:hyperlink>
      <w:r w:rsidR="00CA0B2E" w:rsidRPr="000A622F">
        <w:rPr>
          <w:rFonts w:eastAsia="Times New Roman"/>
          <w:color w:val="000000" w:themeColor="text1"/>
          <w:szCs w:val="28"/>
          <w:lang w:eastAsia="ru-RU"/>
        </w:rPr>
        <w:t xml:space="preserve"> и </w:t>
      </w:r>
      <w:hyperlink r:id="rId17" w:history="1">
        <w:r w:rsidR="00CA0B2E" w:rsidRPr="000A622F">
          <w:rPr>
            <w:rFonts w:eastAsia="Times New Roman"/>
            <w:color w:val="000000" w:themeColor="text1"/>
            <w:szCs w:val="28"/>
            <w:lang w:eastAsia="ru-RU"/>
          </w:rPr>
          <w:t>5.34</w:t>
        </w:r>
      </w:hyperlink>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xml:space="preserve">ешеходный переход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4B0DDA" w:rsidRPr="000A622F">
        <w:rPr>
          <w:rFonts w:eastAsia="Times New Roman"/>
          <w:color w:val="000000" w:themeColor="text1"/>
          <w:szCs w:val="28"/>
          <w:lang w:eastAsia="ru-RU"/>
        </w:rPr>
        <w:t>участок проезжей части или инженерное сооружение, предназначенные для движения пешеходов через дорогу.</w:t>
      </w:r>
      <w:proofErr w:type="gramEnd"/>
      <w:r w:rsidR="004B0DDA" w:rsidRPr="000A622F">
        <w:rPr>
          <w:rFonts w:eastAsia="Times New Roman"/>
          <w:color w:val="000000" w:themeColor="text1"/>
          <w:szCs w:val="28"/>
          <w:lang w:eastAsia="ru-RU"/>
        </w:rPr>
        <w:t xml:space="preserve"> Пешеходные переходы обозначаются дорожными знаками </w:t>
      </w:r>
      <w:r w:rsidR="00FE13C6" w:rsidRPr="000A622F">
        <w:rPr>
          <w:rFonts w:eastAsia="Times New Roman"/>
          <w:color w:val="000000" w:themeColor="text1"/>
          <w:szCs w:val="28"/>
          <w:lang w:eastAsia="ru-RU"/>
        </w:rPr>
        <w:t>5.35.1</w:t>
      </w:r>
      <w:r w:rsidR="00422579" w:rsidRPr="000A622F">
        <w:rPr>
          <w:rFonts w:eastAsia="Times New Roman"/>
          <w:color w:val="000000" w:themeColor="text1"/>
          <w:szCs w:val="28"/>
          <w:lang w:eastAsia="ru-RU"/>
        </w:rPr>
        <w:t>,</w:t>
      </w:r>
      <w:r w:rsidR="00FE13C6" w:rsidRPr="000A622F">
        <w:rPr>
          <w:rFonts w:eastAsia="Times New Roman"/>
          <w:color w:val="000000" w:themeColor="text1"/>
          <w:szCs w:val="28"/>
          <w:lang w:eastAsia="ru-RU"/>
        </w:rPr>
        <w:t xml:space="preserve"> </w:t>
      </w:r>
      <w:r w:rsidR="00422579" w:rsidRPr="000A622F">
        <w:rPr>
          <w:rFonts w:eastAsia="Times New Roman"/>
          <w:color w:val="000000" w:themeColor="text1"/>
          <w:szCs w:val="28"/>
          <w:lang w:eastAsia="ru-RU"/>
        </w:rPr>
        <w:t xml:space="preserve">5.35.2, 5.36.1, 5.36.2, 5.37.1, </w:t>
      </w:r>
      <w:r w:rsidR="00FE13C6" w:rsidRPr="000A622F">
        <w:rPr>
          <w:rFonts w:eastAsia="Times New Roman"/>
          <w:color w:val="000000" w:themeColor="text1"/>
          <w:szCs w:val="28"/>
          <w:lang w:eastAsia="ru-RU"/>
        </w:rPr>
        <w:t>5.37.2</w:t>
      </w:r>
      <w:r w:rsidR="004B0DDA" w:rsidRPr="000A622F">
        <w:rPr>
          <w:rFonts w:eastAsia="Times New Roman"/>
          <w:color w:val="000000" w:themeColor="text1"/>
          <w:szCs w:val="28"/>
          <w:lang w:eastAsia="ru-RU"/>
        </w:rPr>
        <w:t>, дорожной разметкой </w:t>
      </w:r>
      <w:hyperlink r:id="rId18" w:history="1">
        <w:r w:rsidR="004B0DDA" w:rsidRPr="000A622F">
          <w:rPr>
            <w:rStyle w:val="a3"/>
            <w:rFonts w:eastAsia="Times New Roman"/>
            <w:bCs/>
            <w:color w:val="000000" w:themeColor="text1"/>
            <w:szCs w:val="28"/>
            <w:u w:val="none"/>
            <w:lang w:eastAsia="ru-RU"/>
          </w:rPr>
          <w:t>1.14.1</w:t>
        </w:r>
      </w:hyperlink>
      <w:r w:rsidR="00422579" w:rsidRPr="000A622F">
        <w:rPr>
          <w:rFonts w:eastAsia="Times New Roman"/>
          <w:color w:val="000000" w:themeColor="text1"/>
          <w:szCs w:val="28"/>
          <w:lang w:eastAsia="ru-RU"/>
        </w:rPr>
        <w:t>, 1.14.2, 1.14.3, 1.14.4, 1.14.5</w:t>
      </w:r>
      <w:r w:rsidRPr="000A622F">
        <w:rPr>
          <w:rFonts w:eastAsia="Times New Roman"/>
          <w:color w:val="000000" w:themeColor="text1"/>
          <w:szCs w:val="28"/>
          <w:lang w:eastAsia="ru-RU"/>
        </w:rPr>
        <w:t xml:space="preserve"> (</w:t>
      </w:r>
      <w:r w:rsidR="0084238C" w:rsidRPr="000A622F">
        <w:rPr>
          <w:rFonts w:eastAsia="Times New Roman"/>
          <w:color w:val="000000" w:themeColor="text1"/>
          <w:szCs w:val="28"/>
          <w:lang w:eastAsia="ru-RU"/>
        </w:rPr>
        <w:t xml:space="preserve">здесь и далее приводится нумерация дорожной разметки согласно приложению </w:t>
      </w:r>
      <w:r w:rsidR="00C30F30" w:rsidRPr="000A622F">
        <w:rPr>
          <w:rFonts w:eastAsia="Times New Roman"/>
          <w:color w:val="000000" w:themeColor="text1"/>
          <w:szCs w:val="28"/>
          <w:lang w:eastAsia="ru-RU"/>
        </w:rPr>
        <w:t xml:space="preserve">№ </w:t>
      </w:r>
      <w:r w:rsidR="0084238C" w:rsidRPr="000A622F">
        <w:rPr>
          <w:rFonts w:eastAsia="Times New Roman"/>
          <w:color w:val="000000" w:themeColor="text1"/>
          <w:szCs w:val="28"/>
          <w:lang w:eastAsia="ru-RU"/>
        </w:rPr>
        <w:t>2)</w:t>
      </w:r>
      <w:r w:rsidR="00FE13C6" w:rsidRPr="000A622F">
        <w:rPr>
          <w:rFonts w:eastAsia="Times New Roman"/>
          <w:color w:val="000000" w:themeColor="text1"/>
          <w:szCs w:val="28"/>
          <w:lang w:eastAsia="ru-RU"/>
        </w:rPr>
        <w:t>,</w:t>
      </w:r>
      <w:r w:rsidR="004B0DDA" w:rsidRPr="000A622F">
        <w:rPr>
          <w:rFonts w:eastAsia="Times New Roman"/>
          <w:color w:val="000000" w:themeColor="text1"/>
          <w:szCs w:val="28"/>
          <w:lang w:eastAsia="ru-RU"/>
        </w:rPr>
        <w:t xml:space="preserve"> пешеходными светофорами. При отсутствии дорожной разметки границы пешеходного перехода определяются расстоянием между дорожными знаками или пешеходными светофорами, а на перекрестке с отсутствием пешеходных светофоров, дорожных знаков и</w:t>
      </w:r>
      <w:r w:rsidR="0084238C" w:rsidRPr="000A622F">
        <w:rPr>
          <w:rFonts w:eastAsia="Times New Roman"/>
          <w:color w:val="000000" w:themeColor="text1"/>
          <w:szCs w:val="28"/>
          <w:lang w:eastAsia="ru-RU"/>
        </w:rPr>
        <w:t xml:space="preserve"> </w:t>
      </w:r>
      <w:r w:rsidR="004B0DDA" w:rsidRPr="000A622F">
        <w:rPr>
          <w:rFonts w:eastAsia="Times New Roman"/>
          <w:color w:val="000000" w:themeColor="text1"/>
          <w:szCs w:val="28"/>
          <w:lang w:eastAsia="ru-RU"/>
        </w:rPr>
        <w:t>разметки</w:t>
      </w:r>
      <w:r w:rsidR="0084238C" w:rsidRPr="000A622F">
        <w:rPr>
          <w:rFonts w:eastAsia="Times New Roman"/>
          <w:color w:val="000000" w:themeColor="text1"/>
          <w:szCs w:val="28"/>
          <w:lang w:eastAsia="ru-RU"/>
        </w:rPr>
        <w:t xml:space="preserve"> </w:t>
      </w:r>
      <w:r w:rsidR="004B0DDA" w:rsidRPr="000A622F">
        <w:rPr>
          <w:rFonts w:eastAsia="Times New Roman"/>
          <w:color w:val="000000" w:themeColor="text1"/>
          <w:szCs w:val="28"/>
          <w:lang w:eastAsia="ru-RU"/>
        </w:rPr>
        <w:t>— шириной тротуаров или обочин.</w:t>
      </w:r>
      <w:r w:rsidR="004B0DDA" w:rsidRPr="000A622F">
        <w:rPr>
          <w:rFonts w:eastAsia="Times New Roman"/>
          <w:i/>
          <w:iCs/>
          <w:color w:val="000000" w:themeColor="text1"/>
          <w:szCs w:val="28"/>
          <w:lang w:eastAsia="ru-RU"/>
        </w:rPr>
        <w:t> </w:t>
      </w:r>
      <w:r w:rsidR="004B0DDA" w:rsidRPr="000A622F">
        <w:rPr>
          <w:rFonts w:eastAsia="Times New Roman"/>
          <w:iCs/>
          <w:color w:val="000000" w:themeColor="text1"/>
          <w:szCs w:val="28"/>
          <w:lang w:eastAsia="ru-RU"/>
        </w:rPr>
        <w:t>Регулируемым</w:t>
      </w:r>
      <w:r w:rsidR="004B0DDA" w:rsidRPr="000A622F">
        <w:rPr>
          <w:rFonts w:eastAsia="Times New Roman"/>
          <w:color w:val="000000" w:themeColor="text1"/>
          <w:szCs w:val="28"/>
          <w:lang w:eastAsia="ru-RU"/>
        </w:rPr>
        <w:t> считается пешеходны</w:t>
      </w:r>
      <w:r w:rsidR="00422579" w:rsidRPr="000A622F">
        <w:rPr>
          <w:rFonts w:eastAsia="Times New Roman"/>
          <w:color w:val="000000" w:themeColor="text1"/>
          <w:szCs w:val="28"/>
          <w:lang w:eastAsia="ru-RU"/>
        </w:rPr>
        <w:t xml:space="preserve">й переход, движение по которому </w:t>
      </w:r>
      <w:r w:rsidR="0084238C" w:rsidRPr="000A622F">
        <w:rPr>
          <w:rFonts w:eastAsia="Times New Roman"/>
          <w:color w:val="000000" w:themeColor="text1"/>
          <w:szCs w:val="28"/>
          <w:lang w:eastAsia="ru-RU"/>
        </w:rPr>
        <w:t>регулируется</w:t>
      </w:r>
      <w:r w:rsidR="00422579" w:rsidRPr="000A622F">
        <w:rPr>
          <w:rFonts w:eastAsia="Times New Roman"/>
          <w:color w:val="000000" w:themeColor="text1"/>
          <w:szCs w:val="28"/>
          <w:lang w:eastAsia="ru-RU"/>
        </w:rPr>
        <w:t xml:space="preserve"> </w:t>
      </w:r>
      <w:r w:rsidR="0084238C" w:rsidRPr="000A622F">
        <w:rPr>
          <w:rFonts w:eastAsia="Times New Roman"/>
          <w:color w:val="000000" w:themeColor="text1"/>
          <w:szCs w:val="28"/>
          <w:lang w:eastAsia="ru-RU"/>
        </w:rPr>
        <w:t>светофором</w:t>
      </w:r>
      <w:r w:rsidR="00422579" w:rsidRPr="000A622F">
        <w:rPr>
          <w:rFonts w:eastAsia="Times New Roman"/>
          <w:color w:val="000000" w:themeColor="text1"/>
          <w:szCs w:val="28"/>
          <w:lang w:eastAsia="ru-RU"/>
        </w:rPr>
        <w:t xml:space="preserve"> </w:t>
      </w:r>
      <w:r w:rsidR="0084238C" w:rsidRPr="000A622F">
        <w:rPr>
          <w:rFonts w:eastAsia="Times New Roman"/>
          <w:color w:val="000000" w:themeColor="text1"/>
          <w:szCs w:val="28"/>
          <w:lang w:eastAsia="ru-RU"/>
        </w:rPr>
        <w:t>или</w:t>
      </w:r>
      <w:r w:rsidR="00422579" w:rsidRPr="000A622F">
        <w:rPr>
          <w:rFonts w:eastAsia="Times New Roman"/>
          <w:color w:val="000000" w:themeColor="text1"/>
          <w:szCs w:val="28"/>
          <w:lang w:eastAsia="ru-RU"/>
        </w:rPr>
        <w:t xml:space="preserve"> </w:t>
      </w:r>
      <w:r w:rsidR="004B0DDA" w:rsidRPr="000A622F">
        <w:rPr>
          <w:rFonts w:eastAsia="Times New Roman"/>
          <w:color w:val="000000" w:themeColor="text1"/>
          <w:szCs w:val="28"/>
          <w:lang w:eastAsia="ru-RU"/>
        </w:rPr>
        <w:t>регулировщиком</w:t>
      </w:r>
      <w:r w:rsidR="0084238C" w:rsidRPr="000A622F">
        <w:rPr>
          <w:rFonts w:eastAsia="Times New Roman"/>
          <w:color w:val="000000" w:themeColor="text1"/>
          <w:szCs w:val="28"/>
          <w:lang w:eastAsia="ru-RU"/>
        </w:rPr>
        <w:t xml:space="preserve">, </w:t>
      </w:r>
      <w:r w:rsidR="0084238C" w:rsidRPr="000A622F">
        <w:rPr>
          <w:rFonts w:eastAsia="Times New Roman"/>
          <w:iCs/>
          <w:color w:val="000000" w:themeColor="text1"/>
          <w:szCs w:val="28"/>
          <w:lang w:eastAsia="ru-RU"/>
        </w:rPr>
        <w:t>нерегулируемы</w:t>
      </w:r>
      <w:r w:rsidR="004B0DDA" w:rsidRPr="000A622F">
        <w:rPr>
          <w:rFonts w:eastAsia="Times New Roman"/>
          <w:iCs/>
          <w:color w:val="000000" w:themeColor="text1"/>
          <w:szCs w:val="28"/>
          <w:lang w:eastAsia="ru-RU"/>
        </w:rPr>
        <w:t>м</w:t>
      </w:r>
      <w:r w:rsidR="004B0DDA" w:rsidRPr="000A622F">
        <w:rPr>
          <w:rFonts w:eastAsia="Times New Roman"/>
          <w:color w:val="000000" w:themeColor="text1"/>
          <w:szCs w:val="28"/>
          <w:lang w:eastAsia="ru-RU"/>
        </w:rPr>
        <w:t> </w:t>
      </w:r>
      <w:r w:rsidR="0084238C" w:rsidRPr="000A622F">
        <w:rPr>
          <w:rFonts w:eastAsia="Times New Roman"/>
          <w:color w:val="000000" w:themeColor="text1"/>
          <w:szCs w:val="28"/>
          <w:lang w:eastAsia="ru-RU"/>
        </w:rPr>
        <w:t xml:space="preserve"> </w:t>
      </w:r>
      <w:r w:rsidR="00342FD5" w:rsidRPr="000A622F">
        <w:rPr>
          <w:rFonts w:eastAsia="Times New Roman"/>
          <w:bCs/>
          <w:color w:val="000000" w:themeColor="text1"/>
          <w:szCs w:val="28"/>
          <w:lang w:eastAsia="ru-RU"/>
        </w:rPr>
        <w:t>–</w:t>
      </w:r>
      <w:r w:rsidR="004B0DDA" w:rsidRPr="000A622F">
        <w:rPr>
          <w:rFonts w:eastAsia="Times New Roman"/>
          <w:color w:val="000000" w:themeColor="text1"/>
          <w:szCs w:val="28"/>
          <w:lang w:eastAsia="ru-RU"/>
        </w:rPr>
        <w:t xml:space="preserve"> пешеходный переход, на котором нет регулировщика, светофоры отсутствуют или отключены</w:t>
      </w:r>
      <w:r w:rsidR="00C30F30" w:rsidRPr="000A622F">
        <w:rPr>
          <w:rFonts w:eastAsia="Times New Roman"/>
          <w:color w:val="000000" w:themeColor="text1"/>
          <w:szCs w:val="28"/>
          <w:lang w:eastAsia="ru-RU"/>
        </w:rPr>
        <w:t>,</w:t>
      </w:r>
      <w:r w:rsidR="004B0DDA" w:rsidRPr="000A622F">
        <w:rPr>
          <w:rFonts w:eastAsia="Times New Roman"/>
          <w:color w:val="000000" w:themeColor="text1"/>
          <w:szCs w:val="28"/>
          <w:lang w:eastAsia="ru-RU"/>
        </w:rPr>
        <w:t xml:space="preserve"> или работают в режиме мигания желтого сигнала</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xml:space="preserve">олоса движения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xml:space="preserve">реимущество (приоритет)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право на первоочередное движение в намеченном направлении по отношен</w:t>
      </w:r>
      <w:r w:rsidR="0084238C" w:rsidRPr="000A622F">
        <w:rPr>
          <w:rFonts w:eastAsia="Times New Roman"/>
          <w:color w:val="000000" w:themeColor="text1"/>
          <w:szCs w:val="28"/>
          <w:lang w:eastAsia="ru-RU"/>
        </w:rPr>
        <w:t>ию к другим участникам движения;</w:t>
      </w:r>
    </w:p>
    <w:p w:rsidR="00343B7D" w:rsidRPr="000A622F" w:rsidRDefault="0012447A" w:rsidP="00E11E60">
      <w:pPr>
        <w:ind w:firstLine="709"/>
        <w:rPr>
          <w:color w:val="000000" w:themeColor="text1"/>
          <w:szCs w:val="28"/>
          <w:shd w:val="clear" w:color="auto" w:fill="FFFFFF"/>
        </w:rPr>
      </w:pPr>
      <w:r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xml:space="preserve">репятствие </w:t>
      </w:r>
      <w:r w:rsidR="00342FD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343B7D" w:rsidRPr="000A622F">
        <w:rPr>
          <w:color w:val="000000" w:themeColor="text1"/>
          <w:szCs w:val="28"/>
          <w:shd w:val="clear" w:color="auto" w:fill="FFFFFF"/>
        </w:rPr>
        <w:t>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Правил;</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xml:space="preserve">рилегающая территория </w:t>
      </w:r>
      <w:r w:rsidR="00D16681"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486FDF" w:rsidRPr="000A622F">
        <w:rPr>
          <w:color w:val="000000" w:themeColor="text1"/>
          <w:szCs w:val="28"/>
          <w:shd w:val="clear" w:color="auto" w:fill="FFFFFF"/>
        </w:rPr>
        <w:t>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84238C" w:rsidRPr="000A622F">
        <w:rPr>
          <w:rFonts w:eastAsia="Times New Roman"/>
          <w:color w:val="000000" w:themeColor="text1"/>
          <w:szCs w:val="28"/>
          <w:lang w:eastAsia="ru-RU"/>
        </w:rPr>
        <w:t>рицеп</w:t>
      </w:r>
      <w:r w:rsidR="00CA0B2E" w:rsidRPr="000A622F">
        <w:rPr>
          <w:rFonts w:eastAsia="Times New Roman"/>
          <w:color w:val="000000" w:themeColor="text1"/>
          <w:szCs w:val="28"/>
          <w:lang w:eastAsia="ru-RU"/>
        </w:rPr>
        <w:t xml:space="preserve"> </w:t>
      </w:r>
      <w:r w:rsidR="00D16681"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w:t>
      </w:r>
      <w:r w:rsidR="00CA0B2E" w:rsidRPr="000A622F">
        <w:rPr>
          <w:rFonts w:eastAsia="Times New Roman"/>
          <w:color w:val="000000" w:themeColor="text1"/>
          <w:szCs w:val="28"/>
          <w:lang w:eastAsia="ru-RU"/>
        </w:rPr>
        <w:t xml:space="preserve">роезжая часть </w:t>
      </w:r>
      <w:r w:rsidR="00D16681"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элемент дороги, предназначенный для движения </w:t>
      </w:r>
      <w:r w:rsidR="00B05474" w:rsidRPr="000A622F">
        <w:rPr>
          <w:rFonts w:eastAsia="Times New Roman"/>
          <w:color w:val="000000" w:themeColor="text1"/>
          <w:szCs w:val="28"/>
          <w:lang w:eastAsia="ru-RU"/>
        </w:rPr>
        <w:t>без</w:t>
      </w:r>
      <w:r w:rsidR="00CA0B2E" w:rsidRPr="000A622F">
        <w:rPr>
          <w:rFonts w:eastAsia="Times New Roman"/>
          <w:color w:val="000000" w:themeColor="text1"/>
          <w:szCs w:val="28"/>
          <w:lang w:eastAsia="ru-RU"/>
        </w:rPr>
        <w:t>рельсовых транспортных средств.</w:t>
      </w:r>
      <w:r w:rsidR="00243FDE" w:rsidRPr="000A622F">
        <w:rPr>
          <w:color w:val="000000" w:themeColor="text1"/>
          <w:sz w:val="27"/>
          <w:szCs w:val="27"/>
          <w:shd w:val="clear" w:color="auto" w:fill="FFFFFF"/>
        </w:rPr>
        <w:t xml:space="preserve"> </w:t>
      </w:r>
      <w:r w:rsidR="00243FDE" w:rsidRPr="000A622F">
        <w:rPr>
          <w:rFonts w:eastAsia="Times New Roman"/>
          <w:color w:val="000000" w:themeColor="text1"/>
          <w:szCs w:val="28"/>
          <w:lang w:eastAsia="ru-RU"/>
        </w:rPr>
        <w:t>Дорога может иметь несколько проезжих частей, границами которых являются разделительные полосы</w:t>
      </w:r>
      <w:r w:rsidR="0084238C" w:rsidRPr="000A622F">
        <w:rPr>
          <w:rFonts w:eastAsia="Times New Roman"/>
          <w:color w:val="000000" w:themeColor="text1"/>
          <w:szCs w:val="28"/>
          <w:lang w:eastAsia="ru-RU"/>
        </w:rPr>
        <w:t>;</w:t>
      </w:r>
    </w:p>
    <w:p w:rsidR="00243FDE" w:rsidRPr="000A622F" w:rsidRDefault="0012447A"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п</w:t>
      </w:r>
      <w:r w:rsidR="00243FDE" w:rsidRPr="000A622F">
        <w:rPr>
          <w:rFonts w:eastAsia="Times New Roman"/>
          <w:bCs/>
          <w:color w:val="000000" w:themeColor="text1"/>
          <w:szCs w:val="28"/>
          <w:lang w:eastAsia="ru-RU"/>
        </w:rPr>
        <w:t>утепровод</w:t>
      </w:r>
      <w:r w:rsidR="00CF1828">
        <w:rPr>
          <w:rFonts w:eastAsia="Times New Roman"/>
          <w:color w:val="000000" w:themeColor="text1"/>
          <w:szCs w:val="28"/>
          <w:lang w:eastAsia="ru-RU"/>
        </w:rPr>
        <w:t xml:space="preserve"> </w:t>
      </w:r>
      <w:r w:rsidR="00D16681" w:rsidRPr="000A622F">
        <w:rPr>
          <w:rFonts w:eastAsia="Times New Roman"/>
          <w:bCs/>
          <w:color w:val="000000" w:themeColor="text1"/>
          <w:szCs w:val="28"/>
          <w:lang w:eastAsia="ru-RU"/>
        </w:rPr>
        <w:t>–</w:t>
      </w:r>
      <w:r w:rsidR="00243FDE" w:rsidRPr="000A622F">
        <w:rPr>
          <w:rFonts w:eastAsia="Times New Roman"/>
          <w:color w:val="000000" w:themeColor="text1"/>
          <w:szCs w:val="28"/>
          <w:lang w:eastAsia="ru-RU"/>
        </w:rPr>
        <w:t xml:space="preserve"> инженерное сооружение мостового типа над другой дорогой (железной дорогой) </w:t>
      </w:r>
      <w:proofErr w:type="gramStart"/>
      <w:r w:rsidR="00243FDE" w:rsidRPr="000A622F">
        <w:rPr>
          <w:rFonts w:eastAsia="Times New Roman"/>
          <w:color w:val="000000" w:themeColor="text1"/>
          <w:szCs w:val="28"/>
          <w:lang w:eastAsia="ru-RU"/>
        </w:rPr>
        <w:t>в месте</w:t>
      </w:r>
      <w:proofErr w:type="gramEnd"/>
      <w:r w:rsidR="00243FDE" w:rsidRPr="000A622F">
        <w:rPr>
          <w:rFonts w:eastAsia="Times New Roman"/>
          <w:color w:val="000000" w:themeColor="text1"/>
          <w:szCs w:val="28"/>
          <w:lang w:eastAsia="ru-RU"/>
        </w:rPr>
        <w:t xml:space="preserve"> их пересечения, обеспечивающее движение по нему на разных уровнях и дающее возможность съезда на другую дорогу</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р</w:t>
      </w:r>
      <w:r w:rsidR="00CA0B2E" w:rsidRPr="000A622F">
        <w:rPr>
          <w:rFonts w:eastAsia="Times New Roman"/>
          <w:color w:val="000000" w:themeColor="text1"/>
          <w:szCs w:val="28"/>
          <w:lang w:eastAsia="ru-RU"/>
        </w:rPr>
        <w:t xml:space="preserve">азделительная полоса </w:t>
      </w:r>
      <w:r w:rsidR="00D16681"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элемент дороги, выделенный конструктивно и (или) с помощью </w:t>
      </w:r>
      <w:hyperlink r:id="rId19" w:history="1">
        <w:r w:rsidR="00CA0B2E" w:rsidRPr="000A622F">
          <w:rPr>
            <w:rFonts w:eastAsia="Times New Roman"/>
            <w:color w:val="000000" w:themeColor="text1"/>
            <w:szCs w:val="28"/>
            <w:lang w:eastAsia="ru-RU"/>
          </w:rPr>
          <w:t>разметки 1.1</w:t>
        </w:r>
        <w:r w:rsidR="008C2884" w:rsidRPr="000A622F">
          <w:rPr>
            <w:rFonts w:eastAsia="Times New Roman"/>
            <w:color w:val="000000" w:themeColor="text1"/>
            <w:szCs w:val="28"/>
            <w:lang w:eastAsia="ru-RU"/>
          </w:rPr>
          <w:t xml:space="preserve"> </w:t>
        </w:r>
        <w:r w:rsidR="00B06783" w:rsidRPr="000A622F">
          <w:rPr>
            <w:rFonts w:eastAsia="Times New Roman"/>
            <w:color w:val="000000" w:themeColor="text1"/>
            <w:szCs w:val="28"/>
            <w:lang w:eastAsia="ru-RU"/>
          </w:rPr>
          <w:t>либо 1.2</w:t>
        </w:r>
        <w:r w:rsidR="00CA0B2E" w:rsidRPr="000A622F">
          <w:rPr>
            <w:rFonts w:eastAsia="Times New Roman"/>
            <w:color w:val="000000" w:themeColor="text1"/>
            <w:szCs w:val="28"/>
            <w:lang w:eastAsia="ru-RU"/>
          </w:rPr>
          <w:t>,</w:t>
        </w:r>
      </w:hyperlink>
      <w:r w:rsidR="00CA0B2E" w:rsidRPr="000A622F">
        <w:rPr>
          <w:rFonts w:eastAsia="Times New Roman"/>
          <w:color w:val="000000" w:themeColor="text1"/>
          <w:szCs w:val="28"/>
          <w:lang w:eastAsia="ru-RU"/>
        </w:rPr>
        <w:t xml:space="preserve"> разделяющий смежные проезжие части и не предназначенный для движения и остановки транспортных средств</w:t>
      </w:r>
      <w:r w:rsidR="00343B7D" w:rsidRPr="000A622F">
        <w:rPr>
          <w:rFonts w:eastAsia="Times New Roman"/>
          <w:color w:val="000000" w:themeColor="text1"/>
          <w:szCs w:val="28"/>
          <w:lang w:eastAsia="ru-RU"/>
        </w:rPr>
        <w:t>;</w:t>
      </w:r>
      <w:r w:rsidR="00176902" w:rsidRPr="000A622F">
        <w:rPr>
          <w:rFonts w:eastAsia="Times New Roman"/>
          <w:color w:val="000000" w:themeColor="text1"/>
          <w:szCs w:val="28"/>
          <w:lang w:eastAsia="ru-RU"/>
        </w:rPr>
        <w:t xml:space="preserve"> </w:t>
      </w:r>
    </w:p>
    <w:p w:rsidR="00C72BC0" w:rsidRPr="000A622F" w:rsidRDefault="00C72BC0" w:rsidP="00C72BC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разрешенная максимальная масса</w:t>
      </w:r>
      <w:r w:rsidRPr="000A622F">
        <w:rPr>
          <w:rFonts w:eastAsia="Times New Roman"/>
          <w:color w:val="000000" w:themeColor="text1"/>
          <w:szCs w:val="28"/>
          <w:lang w:eastAsia="ru-RU"/>
        </w:rPr>
        <w:t xml:space="preserve"> </w:t>
      </w:r>
      <w:r w:rsidRPr="000A622F">
        <w:rPr>
          <w:rFonts w:eastAsia="Times New Roman"/>
          <w:bCs/>
          <w:color w:val="000000" w:themeColor="text1"/>
          <w:szCs w:val="28"/>
          <w:lang w:eastAsia="ru-RU"/>
        </w:rPr>
        <w:t>транспортного средства</w:t>
      </w:r>
      <w:r w:rsidRPr="000A622F">
        <w:rPr>
          <w:rFonts w:eastAsia="Times New Roman"/>
          <w:color w:val="000000" w:themeColor="text1"/>
          <w:szCs w:val="28"/>
          <w:lang w:eastAsia="ru-RU"/>
        </w:rPr>
        <w:t xml:space="preserve"> – масса снаряженного транспортного средства с грузом, водителем и пассажирами, установленная предприятием – изготовителем в качестве максимально допустимой. За </w:t>
      </w:r>
      <w:r w:rsidR="00AA1041">
        <w:rPr>
          <w:rFonts w:eastAsia="Times New Roman"/>
          <w:color w:val="000000" w:themeColor="text1"/>
          <w:szCs w:val="28"/>
          <w:lang w:eastAsia="ru-RU"/>
        </w:rPr>
        <w:t xml:space="preserve">разрешенную </w:t>
      </w:r>
      <w:r w:rsidRPr="000A622F">
        <w:rPr>
          <w:rFonts w:eastAsia="Times New Roman"/>
          <w:color w:val="000000" w:themeColor="text1"/>
          <w:szCs w:val="28"/>
          <w:lang w:eastAsia="ru-RU"/>
        </w:rPr>
        <w:t>максимальн</w:t>
      </w:r>
      <w:r w:rsidR="00AA1041">
        <w:rPr>
          <w:rFonts w:eastAsia="Times New Roman"/>
          <w:color w:val="000000" w:themeColor="text1"/>
          <w:szCs w:val="28"/>
          <w:lang w:eastAsia="ru-RU"/>
        </w:rPr>
        <w:t>ую</w:t>
      </w:r>
      <w:r w:rsidRPr="000A622F">
        <w:rPr>
          <w:rFonts w:eastAsia="Times New Roman"/>
          <w:color w:val="000000" w:themeColor="text1"/>
          <w:szCs w:val="28"/>
          <w:lang w:eastAsia="ru-RU"/>
        </w:rPr>
        <w:t xml:space="preserve"> массу состава транспортных средств, то есть сцепленных и движущихся как одно целое, принимается сумма максимально разрешенных масс транспортных средств, входящих в состав;</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р</w:t>
      </w:r>
      <w:r w:rsidR="00CA0B2E" w:rsidRPr="000A622F">
        <w:rPr>
          <w:rFonts w:eastAsia="Times New Roman"/>
          <w:color w:val="000000" w:themeColor="text1"/>
          <w:szCs w:val="28"/>
          <w:lang w:eastAsia="ru-RU"/>
        </w:rPr>
        <w:t xml:space="preserve">егулировщик </w:t>
      </w:r>
      <w:r w:rsidR="00DA4669"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w:t>
      </w:r>
      <w:r w:rsidR="004D1A90" w:rsidRPr="000A622F">
        <w:rPr>
          <w:rFonts w:eastAsia="Times New Roman"/>
          <w:color w:val="000000" w:themeColor="text1"/>
          <w:szCs w:val="28"/>
          <w:lang w:eastAsia="ru-RU"/>
        </w:rPr>
        <w:t xml:space="preserve"> </w:t>
      </w:r>
      <w:r w:rsidR="00CD7BEC" w:rsidRPr="000A622F">
        <w:rPr>
          <w:color w:val="000000" w:themeColor="text1"/>
          <w:szCs w:val="28"/>
        </w:rPr>
        <w:t>должностные лица подразделений по обеспечению безопасности дорожного движения Народной милиции Луганской Народной Республики</w:t>
      </w:r>
      <w:r w:rsidR="00CA0B2E" w:rsidRPr="000A622F">
        <w:rPr>
          <w:rFonts w:eastAsia="Times New Roman"/>
          <w:color w:val="000000" w:themeColor="text1"/>
          <w:szCs w:val="28"/>
          <w:lang w:eastAsia="ru-RU"/>
        </w:rPr>
        <w:t>,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r w:rsidR="0084238C" w:rsidRPr="000A622F">
        <w:rPr>
          <w:rFonts w:eastAsia="Times New Roman"/>
          <w:color w:val="000000" w:themeColor="text1"/>
          <w:szCs w:val="28"/>
          <w:lang w:eastAsia="ru-RU"/>
        </w:rPr>
        <w:t>;</w:t>
      </w:r>
    </w:p>
    <w:p w:rsidR="00176902" w:rsidRPr="000A622F" w:rsidRDefault="0012447A"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р</w:t>
      </w:r>
      <w:r w:rsidR="00176902" w:rsidRPr="000A622F">
        <w:rPr>
          <w:rFonts w:eastAsia="Times New Roman"/>
          <w:bCs/>
          <w:color w:val="000000" w:themeColor="text1"/>
          <w:szCs w:val="28"/>
          <w:lang w:eastAsia="ru-RU"/>
        </w:rPr>
        <w:t>ельсовое транспортное средство</w:t>
      </w:r>
      <w:r w:rsidR="00176902" w:rsidRPr="000A622F">
        <w:rPr>
          <w:rFonts w:eastAsia="Times New Roman"/>
          <w:color w:val="000000" w:themeColor="text1"/>
          <w:szCs w:val="28"/>
          <w:lang w:eastAsia="ru-RU"/>
        </w:rPr>
        <w:t> </w:t>
      </w:r>
      <w:r w:rsidR="006F3752" w:rsidRPr="000A622F">
        <w:rPr>
          <w:rFonts w:eastAsia="Times New Roman"/>
          <w:bCs/>
          <w:color w:val="000000" w:themeColor="text1"/>
          <w:szCs w:val="28"/>
          <w:lang w:eastAsia="ru-RU"/>
        </w:rPr>
        <w:t>–</w:t>
      </w:r>
      <w:r w:rsidR="006F3752" w:rsidRPr="000A622F">
        <w:rPr>
          <w:rFonts w:eastAsia="Times New Roman"/>
          <w:color w:val="000000" w:themeColor="text1"/>
          <w:szCs w:val="28"/>
          <w:lang w:eastAsia="ru-RU"/>
        </w:rPr>
        <w:t xml:space="preserve"> трамвай и п</w:t>
      </w:r>
      <w:r w:rsidR="00176902" w:rsidRPr="000A622F">
        <w:rPr>
          <w:rFonts w:eastAsia="Times New Roman"/>
          <w:color w:val="000000" w:themeColor="text1"/>
          <w:szCs w:val="28"/>
          <w:lang w:eastAsia="ru-RU"/>
        </w:rPr>
        <w:t>латформы со специальным оборудованием, движущиеся по трамвайным путям. Другие транспортные средства, участвующие в дорожном д</w:t>
      </w:r>
      <w:r w:rsidR="0084238C" w:rsidRPr="000A622F">
        <w:rPr>
          <w:rFonts w:eastAsia="Times New Roman"/>
          <w:color w:val="000000" w:themeColor="text1"/>
          <w:szCs w:val="28"/>
          <w:lang w:eastAsia="ru-RU"/>
        </w:rPr>
        <w:t xml:space="preserve">вижении, считаются </w:t>
      </w:r>
      <w:r w:rsidR="00B05474" w:rsidRPr="000A622F">
        <w:rPr>
          <w:rFonts w:eastAsia="Times New Roman"/>
          <w:color w:val="000000" w:themeColor="text1"/>
          <w:szCs w:val="28"/>
          <w:lang w:eastAsia="ru-RU"/>
        </w:rPr>
        <w:t>без</w:t>
      </w:r>
      <w:r w:rsidR="0084238C" w:rsidRPr="000A622F">
        <w:rPr>
          <w:rFonts w:eastAsia="Times New Roman"/>
          <w:color w:val="000000" w:themeColor="text1"/>
          <w:szCs w:val="28"/>
          <w:lang w:eastAsia="ru-RU"/>
        </w:rPr>
        <w:t>рельсовыми;</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w:t>
      </w:r>
      <w:r w:rsidR="00CA0B2E" w:rsidRPr="000A622F">
        <w:rPr>
          <w:rFonts w:eastAsia="Times New Roman"/>
          <w:color w:val="000000" w:themeColor="text1"/>
          <w:szCs w:val="28"/>
          <w:lang w:eastAsia="ru-RU"/>
        </w:rPr>
        <w:t xml:space="preserve">тоянка </w:t>
      </w:r>
      <w:r w:rsidR="006F3752"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r w:rsidR="0084238C" w:rsidRPr="000A622F">
        <w:rPr>
          <w:rFonts w:eastAsia="Times New Roman"/>
          <w:color w:val="000000" w:themeColor="text1"/>
          <w:szCs w:val="28"/>
          <w:lang w:eastAsia="ru-RU"/>
        </w:rPr>
        <w:t>;</w:t>
      </w:r>
    </w:p>
    <w:p w:rsidR="00CA0B2E" w:rsidRPr="000A622F" w:rsidRDefault="0012447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т</w:t>
      </w:r>
      <w:r w:rsidR="00CA0B2E" w:rsidRPr="000A622F">
        <w:rPr>
          <w:rFonts w:eastAsia="Times New Roman"/>
          <w:color w:val="000000" w:themeColor="text1"/>
          <w:szCs w:val="28"/>
          <w:lang w:eastAsia="ru-RU"/>
        </w:rPr>
        <w:t xml:space="preserve">емное время суток </w:t>
      </w:r>
      <w:r w:rsidR="006F3752"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промежуток времени от конца вечерних сумерек до </w:t>
      </w:r>
      <w:r w:rsidR="001803F5" w:rsidRPr="000A622F">
        <w:rPr>
          <w:rFonts w:eastAsia="Times New Roman"/>
          <w:color w:val="000000" w:themeColor="text1"/>
          <w:szCs w:val="28"/>
          <w:lang w:eastAsia="ru-RU"/>
        </w:rPr>
        <w:t>начала утренних сумерек</w:t>
      </w:r>
      <w:r w:rsidR="00FD3DA8" w:rsidRPr="000A622F">
        <w:rPr>
          <w:rFonts w:eastAsia="Times New Roman"/>
          <w:color w:val="000000" w:themeColor="text1"/>
          <w:szCs w:val="28"/>
          <w:lang w:eastAsia="ru-RU"/>
        </w:rPr>
        <w:t>;</w:t>
      </w:r>
    </w:p>
    <w:p w:rsidR="00CA0B2E" w:rsidRPr="000A622F" w:rsidRDefault="00FE6C17"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т</w:t>
      </w:r>
      <w:r w:rsidR="00CA0B2E" w:rsidRPr="000A622F">
        <w:rPr>
          <w:rFonts w:eastAsia="Times New Roman"/>
          <w:color w:val="000000" w:themeColor="text1"/>
          <w:szCs w:val="28"/>
          <w:lang w:eastAsia="ru-RU"/>
        </w:rPr>
        <w:t xml:space="preserve">ранспортное средство </w:t>
      </w:r>
      <w:r w:rsidR="001803F5"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176902" w:rsidRPr="000A622F">
        <w:rPr>
          <w:rFonts w:eastAsia="Times New Roman"/>
          <w:color w:val="000000" w:themeColor="text1"/>
          <w:szCs w:val="28"/>
          <w:lang w:eastAsia="ru-RU"/>
        </w:rPr>
        <w:t>устройство, предназначенное для перевозки  людей и (или) груза, а также установленного на нем специального оборудования или механизмов</w:t>
      </w:r>
      <w:r w:rsidR="00FD3DA8" w:rsidRPr="000A622F">
        <w:rPr>
          <w:rFonts w:eastAsia="Times New Roman"/>
          <w:color w:val="000000" w:themeColor="text1"/>
          <w:szCs w:val="28"/>
          <w:lang w:eastAsia="ru-RU"/>
        </w:rPr>
        <w:t>;</w:t>
      </w:r>
    </w:p>
    <w:p w:rsidR="00176902" w:rsidRPr="000A622F" w:rsidRDefault="00FE6C17"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т</w:t>
      </w:r>
      <w:r w:rsidR="00176902" w:rsidRPr="000A622F">
        <w:rPr>
          <w:rFonts w:eastAsia="Times New Roman"/>
          <w:bCs/>
          <w:color w:val="000000" w:themeColor="text1"/>
          <w:szCs w:val="28"/>
          <w:lang w:eastAsia="ru-RU"/>
        </w:rPr>
        <w:t>ормозной путь</w:t>
      </w:r>
      <w:r w:rsidR="00176902" w:rsidRPr="000A622F">
        <w:rPr>
          <w:rFonts w:eastAsia="Times New Roman"/>
          <w:color w:val="000000" w:themeColor="text1"/>
          <w:szCs w:val="28"/>
          <w:lang w:eastAsia="ru-RU"/>
        </w:rPr>
        <w:t> </w:t>
      </w:r>
      <w:r w:rsidR="001803F5" w:rsidRPr="000A622F">
        <w:rPr>
          <w:rFonts w:eastAsia="Times New Roman"/>
          <w:bCs/>
          <w:color w:val="000000" w:themeColor="text1"/>
          <w:szCs w:val="28"/>
          <w:lang w:eastAsia="ru-RU"/>
        </w:rPr>
        <w:t>–</w:t>
      </w:r>
      <w:r w:rsidR="00176902" w:rsidRPr="000A622F">
        <w:rPr>
          <w:rFonts w:eastAsia="Times New Roman"/>
          <w:color w:val="000000" w:themeColor="text1"/>
          <w:szCs w:val="28"/>
          <w:lang w:eastAsia="ru-RU"/>
        </w:rPr>
        <w:t xml:space="preserve"> расстояние, которое проходит транспортное средство во время экстренного торможения с начала осуществления воздействия на механизм управления тормозной системой (педал</w:t>
      </w:r>
      <w:r w:rsidR="001803F5" w:rsidRPr="000A622F">
        <w:rPr>
          <w:rFonts w:eastAsia="Times New Roman"/>
          <w:color w:val="000000" w:themeColor="text1"/>
          <w:szCs w:val="28"/>
          <w:lang w:eastAsia="ru-RU"/>
        </w:rPr>
        <w:t>ью</w:t>
      </w:r>
      <w:r w:rsidR="00176902" w:rsidRPr="000A622F">
        <w:rPr>
          <w:rFonts w:eastAsia="Times New Roman"/>
          <w:color w:val="000000" w:themeColor="text1"/>
          <w:szCs w:val="28"/>
          <w:lang w:eastAsia="ru-RU"/>
        </w:rPr>
        <w:t>, рукоятк</w:t>
      </w:r>
      <w:r w:rsidR="001803F5" w:rsidRPr="000A622F">
        <w:rPr>
          <w:rFonts w:eastAsia="Times New Roman"/>
          <w:color w:val="000000" w:themeColor="text1"/>
          <w:szCs w:val="28"/>
          <w:lang w:eastAsia="ru-RU"/>
        </w:rPr>
        <w:t>ой</w:t>
      </w:r>
      <w:r w:rsidR="00176902" w:rsidRPr="000A622F">
        <w:rPr>
          <w:rFonts w:eastAsia="Times New Roman"/>
          <w:color w:val="000000" w:themeColor="text1"/>
          <w:szCs w:val="28"/>
          <w:lang w:eastAsia="ru-RU"/>
        </w:rPr>
        <w:t>) до места его остановки</w:t>
      </w:r>
      <w:r w:rsidR="00FD3DA8" w:rsidRPr="000A622F">
        <w:rPr>
          <w:rFonts w:eastAsia="Times New Roman"/>
          <w:color w:val="000000" w:themeColor="text1"/>
          <w:szCs w:val="28"/>
          <w:lang w:eastAsia="ru-RU"/>
        </w:rPr>
        <w:t>;</w:t>
      </w:r>
    </w:p>
    <w:bookmarkStart w:id="4" w:name="Трамвайная_колея"/>
    <w:bookmarkEnd w:id="4"/>
    <w:p w:rsidR="00486FDF" w:rsidRPr="000A622F" w:rsidRDefault="0095307A" w:rsidP="00486FDF">
      <w:pPr>
        <w:ind w:firstLine="709"/>
        <w:rPr>
          <w:color w:val="000000" w:themeColor="text1"/>
          <w:szCs w:val="28"/>
          <w:shd w:val="clear" w:color="auto" w:fill="FFFFFF"/>
        </w:rPr>
      </w:pPr>
      <w:r w:rsidRPr="000A622F">
        <w:rPr>
          <w:rStyle w:val="a4"/>
          <w:color w:val="000000" w:themeColor="text1"/>
          <w:szCs w:val="28"/>
          <w:shd w:val="clear" w:color="auto" w:fill="FFFFFF"/>
        </w:rPr>
        <w:fldChar w:fldCharType="begin"/>
      </w:r>
      <w:r w:rsidR="00486FDF" w:rsidRPr="000A622F">
        <w:rPr>
          <w:rStyle w:val="a4"/>
          <w:color w:val="000000" w:themeColor="text1"/>
          <w:szCs w:val="28"/>
          <w:shd w:val="clear" w:color="auto" w:fill="FFFFFF"/>
        </w:rPr>
        <w:instrText xml:space="preserve"> HYPERLINK "https://vodiy.ua/pdd/1/" \l "6700" </w:instrText>
      </w:r>
      <w:r w:rsidRPr="000A622F">
        <w:rPr>
          <w:rStyle w:val="a4"/>
          <w:color w:val="000000" w:themeColor="text1"/>
          <w:szCs w:val="28"/>
          <w:shd w:val="clear" w:color="auto" w:fill="FFFFFF"/>
        </w:rPr>
        <w:fldChar w:fldCharType="separate"/>
      </w:r>
      <w:r w:rsidR="00486FDF" w:rsidRPr="000A622F">
        <w:rPr>
          <w:rStyle w:val="a3"/>
          <w:bCs/>
          <w:color w:val="000000" w:themeColor="text1"/>
          <w:szCs w:val="28"/>
          <w:u w:val="none"/>
        </w:rPr>
        <w:t>трамвайная колея</w:t>
      </w:r>
      <w:r w:rsidRPr="000A622F">
        <w:rPr>
          <w:rStyle w:val="a4"/>
          <w:color w:val="000000" w:themeColor="text1"/>
          <w:szCs w:val="28"/>
          <w:shd w:val="clear" w:color="auto" w:fill="FFFFFF"/>
        </w:rPr>
        <w:fldChar w:fldCharType="end"/>
      </w:r>
      <w:r w:rsidR="00CF1828">
        <w:rPr>
          <w:color w:val="000000" w:themeColor="text1"/>
          <w:szCs w:val="28"/>
          <w:shd w:val="clear" w:color="auto" w:fill="FFFFFF"/>
        </w:rPr>
        <w:t> –</w:t>
      </w:r>
      <w:r w:rsidR="00486FDF" w:rsidRPr="000A622F">
        <w:rPr>
          <w:color w:val="000000" w:themeColor="text1"/>
          <w:szCs w:val="28"/>
          <w:shd w:val="clear" w:color="auto" w:fill="FFFFFF"/>
        </w:rPr>
        <w:t xml:space="preserve"> элемент дороги, предназначенный для движения рельсовых транспортных средств, который ограничивается по ширине специально выделенной </w:t>
      </w:r>
      <w:proofErr w:type="spellStart"/>
      <w:r w:rsidR="00486FDF" w:rsidRPr="000A622F">
        <w:rPr>
          <w:color w:val="000000" w:themeColor="text1"/>
          <w:szCs w:val="28"/>
          <w:shd w:val="clear" w:color="auto" w:fill="FFFFFF"/>
        </w:rPr>
        <w:t>отмосткой</w:t>
      </w:r>
      <w:proofErr w:type="spellEnd"/>
      <w:r w:rsidR="00486FDF" w:rsidRPr="000A622F">
        <w:rPr>
          <w:color w:val="000000" w:themeColor="text1"/>
          <w:szCs w:val="28"/>
          <w:shd w:val="clear" w:color="auto" w:fill="FFFFFF"/>
        </w:rPr>
        <w:t xml:space="preserve"> трамвайной линии или дорожной разметкой. По трамвайному пути допускается движение </w:t>
      </w:r>
      <w:r w:rsidR="00B05474" w:rsidRPr="000A622F">
        <w:rPr>
          <w:color w:val="000000" w:themeColor="text1"/>
          <w:szCs w:val="28"/>
          <w:shd w:val="clear" w:color="auto" w:fill="FFFFFF"/>
        </w:rPr>
        <w:t>без</w:t>
      </w:r>
      <w:r w:rsidR="00486FDF" w:rsidRPr="000A622F">
        <w:rPr>
          <w:color w:val="000000" w:themeColor="text1"/>
          <w:szCs w:val="28"/>
          <w:shd w:val="clear" w:color="auto" w:fill="FFFFFF"/>
        </w:rPr>
        <w:t>рельсовых транспортных сре</w:t>
      </w:r>
      <w:proofErr w:type="gramStart"/>
      <w:r w:rsidR="00486FDF" w:rsidRPr="000A622F">
        <w:rPr>
          <w:color w:val="000000" w:themeColor="text1"/>
          <w:szCs w:val="28"/>
          <w:shd w:val="clear" w:color="auto" w:fill="FFFFFF"/>
        </w:rPr>
        <w:t>дств в с</w:t>
      </w:r>
      <w:proofErr w:type="gramEnd"/>
      <w:r w:rsidR="00486FDF" w:rsidRPr="000A622F">
        <w:rPr>
          <w:color w:val="000000" w:themeColor="text1"/>
          <w:szCs w:val="28"/>
          <w:shd w:val="clear" w:color="auto" w:fill="FFFFFF"/>
        </w:rPr>
        <w:t>оответствии с разделом 9 Правил;</w:t>
      </w:r>
    </w:p>
    <w:p w:rsidR="00CA0B2E" w:rsidRPr="000A622F" w:rsidRDefault="00FE6C17" w:rsidP="00486FDF">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т</w:t>
      </w:r>
      <w:r w:rsidR="00CA0B2E" w:rsidRPr="000A622F">
        <w:rPr>
          <w:rFonts w:eastAsia="Times New Roman"/>
          <w:color w:val="000000" w:themeColor="text1"/>
          <w:szCs w:val="28"/>
          <w:lang w:eastAsia="ru-RU"/>
        </w:rPr>
        <w:t xml:space="preserve">ротуар </w:t>
      </w:r>
      <w:r w:rsidR="00DD370E"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элемент дороги, предназначенный для движения пешеходов и примыкающий к проезжей части или к дорожке </w:t>
      </w:r>
      <w:r w:rsidR="00F04F9F" w:rsidRPr="000A622F">
        <w:rPr>
          <w:rFonts w:eastAsia="Times New Roman"/>
          <w:color w:val="000000" w:themeColor="text1"/>
          <w:szCs w:val="28"/>
          <w:lang w:eastAsia="ru-RU"/>
        </w:rPr>
        <w:t xml:space="preserve">для велосипедистов </w:t>
      </w:r>
      <w:r w:rsidR="00CA0B2E" w:rsidRPr="000A622F">
        <w:rPr>
          <w:rFonts w:eastAsia="Times New Roman"/>
          <w:color w:val="000000" w:themeColor="text1"/>
          <w:szCs w:val="28"/>
          <w:lang w:eastAsia="ru-RU"/>
        </w:rPr>
        <w:t>либо отделенный от них газоном</w:t>
      </w:r>
      <w:r w:rsidR="00FD3DA8" w:rsidRPr="000A622F">
        <w:rPr>
          <w:rFonts w:eastAsia="Times New Roman"/>
          <w:color w:val="000000" w:themeColor="text1"/>
          <w:szCs w:val="28"/>
          <w:lang w:eastAsia="ru-RU"/>
        </w:rPr>
        <w:t>;</w:t>
      </w:r>
    </w:p>
    <w:p w:rsidR="0033287D" w:rsidRPr="000A622F" w:rsidRDefault="00FE6C17"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у</w:t>
      </w:r>
      <w:r w:rsidR="0033287D" w:rsidRPr="000A622F">
        <w:rPr>
          <w:rFonts w:eastAsia="Times New Roman"/>
          <w:bCs/>
          <w:color w:val="000000" w:themeColor="text1"/>
          <w:szCs w:val="28"/>
          <w:lang w:eastAsia="ru-RU"/>
        </w:rPr>
        <w:t>лица (дорога)</w:t>
      </w:r>
      <w:r w:rsidR="00CF1828">
        <w:rPr>
          <w:rFonts w:eastAsia="Times New Roman"/>
          <w:color w:val="000000" w:themeColor="text1"/>
          <w:szCs w:val="28"/>
          <w:lang w:eastAsia="ru-RU"/>
        </w:rPr>
        <w:t xml:space="preserve"> </w:t>
      </w:r>
      <w:r w:rsidR="00E0420B" w:rsidRPr="000A622F">
        <w:rPr>
          <w:rFonts w:eastAsia="Times New Roman"/>
          <w:bCs/>
          <w:color w:val="000000" w:themeColor="text1"/>
          <w:szCs w:val="28"/>
          <w:lang w:eastAsia="ru-RU"/>
        </w:rPr>
        <w:t>–</w:t>
      </w:r>
      <w:r w:rsidR="0033287D" w:rsidRPr="000A622F">
        <w:rPr>
          <w:rFonts w:eastAsia="Times New Roman"/>
          <w:color w:val="000000" w:themeColor="text1"/>
          <w:szCs w:val="28"/>
          <w:lang w:eastAsia="ru-RU"/>
        </w:rPr>
        <w:t xml:space="preserve"> полоса городской или сельской территории, ограниченная геодезическими фиксированными границами – красными линиями, которая предназначена для движения транспортных средств и пешеходов, со всеми размещенными на ней сооружениями – составными элементами улицы (дороги) и техническими средствами организации дорожного движения. Этот термин включает также специально построенные временные дороги, кроме произвольно накатанных дорог (колей)</w:t>
      </w:r>
      <w:r w:rsidR="00FD3DA8" w:rsidRPr="000A622F">
        <w:rPr>
          <w:rFonts w:eastAsia="Times New Roman"/>
          <w:color w:val="000000" w:themeColor="text1"/>
          <w:szCs w:val="28"/>
          <w:lang w:eastAsia="ru-RU"/>
        </w:rPr>
        <w:t>;</w:t>
      </w:r>
    </w:p>
    <w:p w:rsidR="003740EB" w:rsidRPr="000A622F" w:rsidRDefault="00FE6C17"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«у</w:t>
      </w:r>
      <w:r w:rsidR="00CA0B2E" w:rsidRPr="000A622F">
        <w:rPr>
          <w:rFonts w:eastAsia="Times New Roman"/>
          <w:color w:val="000000" w:themeColor="text1"/>
          <w:szCs w:val="28"/>
          <w:lang w:eastAsia="ru-RU"/>
        </w:rPr>
        <w:t>ступ</w:t>
      </w:r>
      <w:r w:rsidR="00FD3DA8" w:rsidRPr="000A622F">
        <w:rPr>
          <w:rFonts w:eastAsia="Times New Roman"/>
          <w:color w:val="000000" w:themeColor="text1"/>
          <w:szCs w:val="28"/>
          <w:lang w:eastAsia="ru-RU"/>
        </w:rPr>
        <w:t>ить дорогу (не создавать помех)</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7506E9"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r w:rsidR="00FD3DA8" w:rsidRPr="000A622F">
        <w:rPr>
          <w:rFonts w:eastAsia="Times New Roman"/>
          <w:color w:val="000000" w:themeColor="text1"/>
          <w:szCs w:val="28"/>
          <w:lang w:eastAsia="ru-RU"/>
        </w:rPr>
        <w:t>;</w:t>
      </w:r>
    </w:p>
    <w:p w:rsidR="00CA0B2E" w:rsidRPr="000A622F" w:rsidRDefault="00A452E9"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у</w:t>
      </w:r>
      <w:r w:rsidR="00CA0B2E" w:rsidRPr="000A622F">
        <w:rPr>
          <w:rFonts w:eastAsia="Times New Roman"/>
          <w:color w:val="000000" w:themeColor="text1"/>
          <w:szCs w:val="28"/>
          <w:lang w:eastAsia="ru-RU"/>
        </w:rPr>
        <w:t xml:space="preserve">частник дорожного движения </w:t>
      </w:r>
      <w:r w:rsidR="007506E9"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w:t>
      </w:r>
      <w:r w:rsidR="00B866DE" w:rsidRPr="000A622F">
        <w:rPr>
          <w:color w:val="000000" w:themeColor="text1"/>
          <w:szCs w:val="28"/>
          <w:shd w:val="clear" w:color="auto" w:fill="FFFFFF"/>
        </w:rPr>
        <w:t>лицо, принимающее непосредственное участие в процессе движения в качестве водителя, пешехода, пассажира транспортного средства;</w:t>
      </w:r>
    </w:p>
    <w:p w:rsidR="00CA0B2E" w:rsidRPr="000A622F" w:rsidRDefault="00A452E9"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ш</w:t>
      </w:r>
      <w:r w:rsidR="00CA0B2E" w:rsidRPr="000A622F">
        <w:rPr>
          <w:rFonts w:eastAsia="Times New Roman"/>
          <w:color w:val="000000" w:themeColor="text1"/>
          <w:szCs w:val="28"/>
          <w:lang w:eastAsia="ru-RU"/>
        </w:rPr>
        <w:t xml:space="preserve">кольный автобус </w:t>
      </w:r>
      <w:r w:rsidR="00AD6EB0" w:rsidRPr="000A622F">
        <w:rPr>
          <w:rFonts w:eastAsia="Times New Roman"/>
          <w:bCs/>
          <w:color w:val="000000" w:themeColor="text1"/>
          <w:szCs w:val="28"/>
          <w:lang w:eastAsia="ru-RU"/>
        </w:rPr>
        <w:t>–</w:t>
      </w:r>
      <w:r w:rsidR="00CA0B2E" w:rsidRPr="000A622F">
        <w:rPr>
          <w:rFonts w:eastAsia="Times New Roman"/>
          <w:color w:val="000000" w:themeColor="text1"/>
          <w:szCs w:val="28"/>
          <w:lang w:eastAsia="ru-RU"/>
        </w:rPr>
        <w:t xml:space="preserve"> специализированное транспортное средство (автобус), соответствующее требованиям к транспортным средствам для перевозки детей, установленным </w:t>
      </w:r>
      <w:r w:rsidR="00ED667F" w:rsidRPr="000A622F">
        <w:rPr>
          <w:rFonts w:eastAsia="Times New Roman"/>
          <w:color w:val="000000" w:themeColor="text1"/>
          <w:szCs w:val="28"/>
          <w:lang w:eastAsia="ru-RU"/>
        </w:rPr>
        <w:t xml:space="preserve">действующим </w:t>
      </w:r>
      <w:r w:rsidR="00CA0B2E" w:rsidRPr="000A622F">
        <w:rPr>
          <w:rFonts w:eastAsia="Times New Roman"/>
          <w:color w:val="000000" w:themeColor="text1"/>
          <w:szCs w:val="28"/>
          <w:lang w:eastAsia="ru-RU"/>
        </w:rPr>
        <w:t>законодательством, и принадлежащее на праве собственности или на ином законном основании дошкольной образовательной или общеобразовательной организации</w:t>
      </w:r>
      <w:r w:rsidR="0000439A" w:rsidRPr="000A622F">
        <w:rPr>
          <w:rFonts w:eastAsia="Times New Roman"/>
          <w:color w:val="000000" w:themeColor="text1"/>
          <w:szCs w:val="28"/>
          <w:lang w:eastAsia="ru-RU"/>
        </w:rPr>
        <w:t xml:space="preserve"> </w:t>
      </w:r>
      <w:r w:rsidR="00453340" w:rsidRPr="000A622F">
        <w:rPr>
          <w:rFonts w:eastAsia="Times New Roman"/>
          <w:color w:val="000000" w:themeColor="text1"/>
          <w:szCs w:val="28"/>
          <w:lang w:eastAsia="ru-RU"/>
        </w:rPr>
        <w:t>(учреждению)</w:t>
      </w:r>
      <w:r w:rsidR="00FD3DA8" w:rsidRPr="000A622F">
        <w:rPr>
          <w:rFonts w:eastAsia="Times New Roman"/>
          <w:color w:val="000000" w:themeColor="text1"/>
          <w:szCs w:val="28"/>
          <w:lang w:eastAsia="ru-RU"/>
        </w:rPr>
        <w:t>;</w:t>
      </w:r>
    </w:p>
    <w:p w:rsidR="003740EB" w:rsidRPr="000A622F" w:rsidRDefault="00A452E9"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э</w:t>
      </w:r>
      <w:r w:rsidR="003740EB" w:rsidRPr="000A622F">
        <w:rPr>
          <w:rFonts w:eastAsia="Times New Roman"/>
          <w:bCs/>
          <w:color w:val="000000" w:themeColor="text1"/>
          <w:szCs w:val="28"/>
          <w:lang w:eastAsia="ru-RU"/>
        </w:rPr>
        <w:t>стакада</w:t>
      </w:r>
      <w:r w:rsidR="00CF1828">
        <w:rPr>
          <w:rFonts w:eastAsia="Times New Roman"/>
          <w:color w:val="000000" w:themeColor="text1"/>
          <w:szCs w:val="28"/>
          <w:lang w:eastAsia="ru-RU"/>
        </w:rPr>
        <w:t xml:space="preserve"> </w:t>
      </w:r>
      <w:r w:rsidR="00AD6EB0" w:rsidRPr="000A622F">
        <w:rPr>
          <w:rFonts w:eastAsia="Times New Roman"/>
          <w:bCs/>
          <w:color w:val="000000" w:themeColor="text1"/>
          <w:szCs w:val="28"/>
          <w:lang w:eastAsia="ru-RU"/>
        </w:rPr>
        <w:t>–</w:t>
      </w:r>
      <w:r w:rsidR="003740EB" w:rsidRPr="000A622F">
        <w:rPr>
          <w:rFonts w:eastAsia="Times New Roman"/>
          <w:color w:val="000000" w:themeColor="text1"/>
          <w:szCs w:val="28"/>
          <w:lang w:eastAsia="ru-RU"/>
        </w:rPr>
        <w:t xml:space="preserve"> инженерное сооружение для движения транспортных средств и (или) пешеходов, поднятия одной дороги над другой </w:t>
      </w:r>
      <w:proofErr w:type="gramStart"/>
      <w:r w:rsidR="003740EB" w:rsidRPr="000A622F">
        <w:rPr>
          <w:rFonts w:eastAsia="Times New Roman"/>
          <w:color w:val="000000" w:themeColor="text1"/>
          <w:szCs w:val="28"/>
          <w:lang w:eastAsia="ru-RU"/>
        </w:rPr>
        <w:t>в месте</w:t>
      </w:r>
      <w:proofErr w:type="gramEnd"/>
      <w:r w:rsidR="003740EB" w:rsidRPr="000A622F">
        <w:rPr>
          <w:rFonts w:eastAsia="Times New Roman"/>
          <w:color w:val="000000" w:themeColor="text1"/>
          <w:szCs w:val="28"/>
          <w:lang w:eastAsia="ru-RU"/>
        </w:rPr>
        <w:t xml:space="preserve"> их пересечения, а также для создания дороги на определенной высоте, которая не имеет съездов на другую дорогу</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1.3. Участники дорожного движения обязаны знать и соблюдать относящиеся к ним требования Правил, сигналов светофоров, </w:t>
      </w:r>
      <w:r w:rsidR="00605556" w:rsidRPr="000A622F">
        <w:rPr>
          <w:rFonts w:eastAsia="Times New Roman"/>
          <w:color w:val="000000" w:themeColor="text1"/>
          <w:szCs w:val="28"/>
          <w:lang w:eastAsia="ru-RU"/>
        </w:rPr>
        <w:t xml:space="preserve">дорожных </w:t>
      </w:r>
      <w:r w:rsidRPr="000A622F">
        <w:rPr>
          <w:rFonts w:eastAsia="Times New Roman"/>
          <w:color w:val="000000" w:themeColor="text1"/>
          <w:szCs w:val="28"/>
          <w:lang w:eastAsia="ru-RU"/>
        </w:rPr>
        <w:t xml:space="preserve">знаков и </w:t>
      </w:r>
      <w:r w:rsidR="00605556" w:rsidRPr="000A622F">
        <w:rPr>
          <w:rFonts w:eastAsia="Times New Roman"/>
          <w:color w:val="000000" w:themeColor="text1"/>
          <w:szCs w:val="28"/>
          <w:lang w:eastAsia="ru-RU"/>
        </w:rPr>
        <w:t xml:space="preserve">дорожной </w:t>
      </w:r>
      <w:r w:rsidRPr="000A622F">
        <w:rPr>
          <w:rFonts w:eastAsia="Times New Roman"/>
          <w:color w:val="000000" w:themeColor="text1"/>
          <w:szCs w:val="28"/>
          <w:lang w:eastAsia="ru-RU"/>
        </w:rPr>
        <w:t>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r w:rsidR="00D27D98"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1.4. На дорогах </w:t>
      </w:r>
      <w:r w:rsidR="003740EB" w:rsidRPr="000A622F">
        <w:rPr>
          <w:rFonts w:eastAsia="Times New Roman"/>
          <w:color w:val="000000" w:themeColor="text1"/>
          <w:szCs w:val="28"/>
          <w:lang w:eastAsia="ru-RU"/>
        </w:rPr>
        <w:t xml:space="preserve">Луганской Народной Республики </w:t>
      </w:r>
      <w:r w:rsidRPr="000A622F">
        <w:rPr>
          <w:rFonts w:eastAsia="Times New Roman"/>
          <w:color w:val="000000" w:themeColor="text1"/>
          <w:szCs w:val="28"/>
          <w:lang w:eastAsia="ru-RU"/>
        </w:rPr>
        <w:t>установлено правостороннее движение транспортных средств.</w:t>
      </w:r>
      <w:r w:rsidR="003740EB" w:rsidRPr="000A622F">
        <w:rPr>
          <w:rFonts w:eastAsia="Times New Roman"/>
          <w:color w:val="000000" w:themeColor="text1"/>
          <w:szCs w:val="28"/>
          <w:lang w:eastAsia="ru-RU"/>
        </w:rPr>
        <w:t xml:space="preserve">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1.5. Участники дорожного движения должны действовать таким образом, чтобы не создавать опасности для движения и не причинять вреда.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Запрещается повреждать или загрязнять покрытие дорог</w:t>
      </w:r>
      <w:r w:rsidR="0045785D"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снимать, загораживать, повреждать, самовольно устанавливать дорожные знаки, светофоры и другие технические средства организации движения</w:t>
      </w:r>
      <w:r w:rsidR="007933E3"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BF1AC5" w:rsidRPr="000A622F" w:rsidRDefault="00BF1AC5"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Участники дорожного движения должны принимать участие в дорожном движении, не препятствуя своими умышленными действиями выполнению служебных обязанностей сотрудникам полиции, другим участникам дорожного движения путём ограничения обзорности, ослепления каким – либо способом, создания чрезмерного шума, отвлечения внимания.</w:t>
      </w:r>
    </w:p>
    <w:p w:rsidR="00FC7E8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BF1AC5" w:rsidRPr="000A622F">
        <w:rPr>
          <w:rFonts w:eastAsia="Times New Roman"/>
          <w:color w:val="000000" w:themeColor="text1"/>
          <w:szCs w:val="28"/>
          <w:lang w:eastAsia="ru-RU"/>
        </w:rPr>
        <w:t>6</w:t>
      </w:r>
      <w:r w:rsidRPr="000A622F">
        <w:rPr>
          <w:rFonts w:eastAsia="Times New Roman"/>
          <w:color w:val="000000" w:themeColor="text1"/>
          <w:szCs w:val="28"/>
          <w:lang w:eastAsia="ru-RU"/>
        </w:rPr>
        <w:t>.</w:t>
      </w:r>
      <w:r w:rsidR="00FC7E8E" w:rsidRPr="000A622F">
        <w:rPr>
          <w:rFonts w:ascii="Helvetica" w:hAnsi="Helvetica" w:cs="Helvetica"/>
          <w:color w:val="000000" w:themeColor="text1"/>
          <w:sz w:val="23"/>
          <w:szCs w:val="23"/>
          <w:shd w:val="clear" w:color="auto" w:fill="FFFFFF"/>
        </w:rPr>
        <w:t xml:space="preserve"> </w:t>
      </w:r>
      <w:r w:rsidR="00FC7E8E" w:rsidRPr="000A622F">
        <w:rPr>
          <w:rFonts w:eastAsia="Times New Roman"/>
          <w:color w:val="000000" w:themeColor="text1"/>
          <w:szCs w:val="28"/>
          <w:lang w:eastAsia="ru-RU"/>
        </w:rPr>
        <w:t>Каждый участник дорожного движения вправе рассчитывать на то, что другие участники дорожн</w:t>
      </w:r>
      <w:r w:rsidR="00371EC8" w:rsidRPr="000A622F">
        <w:rPr>
          <w:rFonts w:eastAsia="Times New Roman"/>
          <w:color w:val="000000" w:themeColor="text1"/>
          <w:szCs w:val="28"/>
          <w:lang w:eastAsia="ru-RU"/>
        </w:rPr>
        <w:t xml:space="preserve">ого движения выполняют </w:t>
      </w:r>
      <w:r w:rsidR="00FC7E8E" w:rsidRPr="000A622F">
        <w:rPr>
          <w:rFonts w:eastAsia="Times New Roman"/>
          <w:color w:val="000000" w:themeColor="text1"/>
          <w:szCs w:val="28"/>
          <w:lang w:eastAsia="ru-RU"/>
        </w:rPr>
        <w:t>Правила.</w:t>
      </w:r>
    </w:p>
    <w:p w:rsidR="00CA0B2E" w:rsidRPr="000A622F" w:rsidRDefault="00FC7E8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1.7. </w:t>
      </w:r>
      <w:r w:rsidR="00CA0B2E" w:rsidRPr="000A622F">
        <w:rPr>
          <w:rFonts w:eastAsia="Times New Roman"/>
          <w:color w:val="000000" w:themeColor="text1"/>
          <w:szCs w:val="28"/>
          <w:lang w:eastAsia="ru-RU"/>
        </w:rPr>
        <w:t xml:space="preserve">Лица, нарушившие Правила, несут ответственность в соответствии с действующим </w:t>
      </w:r>
      <w:hyperlink r:id="rId20" w:tooltip="Ссылка на список документов:&#10;&quot;Кодекс Российской Федерации об административных правонарушениях&quot; от 30.12.2001 N 195-ФЗ&#10;(ред. от 06.07.2016)&#10;(с изм. и доп., вступ. в силу с 03.10.2016)&#10;-------------------- &#10;&quot;Уголовный кодекс Российской Федерации&quot; от 13.06.1996 N" w:history="1">
        <w:r w:rsidR="00CA0B2E" w:rsidRPr="000A622F">
          <w:rPr>
            <w:rFonts w:eastAsia="Times New Roman"/>
            <w:color w:val="000000" w:themeColor="text1"/>
            <w:szCs w:val="28"/>
            <w:lang w:eastAsia="ru-RU"/>
          </w:rPr>
          <w:t>законодательством</w:t>
        </w:r>
      </w:hyperlink>
      <w:r w:rsidR="00371EC8" w:rsidRPr="000A622F">
        <w:rPr>
          <w:rFonts w:eastAsia="Times New Roman"/>
          <w:color w:val="000000" w:themeColor="text1"/>
          <w:szCs w:val="28"/>
          <w:lang w:eastAsia="ru-RU"/>
        </w:rPr>
        <w:t xml:space="preserve"> Луганской Народной Республики</w:t>
      </w:r>
      <w:r w:rsidR="00CA0B2E" w:rsidRPr="000A622F">
        <w:rPr>
          <w:rFonts w:eastAsia="Times New Roman"/>
          <w:color w:val="000000" w:themeColor="text1"/>
          <w:szCs w:val="28"/>
          <w:lang w:eastAsia="ru-RU"/>
        </w:rPr>
        <w:t>.</w:t>
      </w:r>
    </w:p>
    <w:p w:rsidR="00FC7E8E" w:rsidRPr="000A622F" w:rsidRDefault="00FC7E8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1.8. Водители, пешеходы и пассажиры обязаны быть особенно внимательными к таким категориям участников дорожного движения, как дети, люди преклонного возраста и лица с явными признаками инвалидности.</w:t>
      </w:r>
      <w:bookmarkStart w:id="5" w:name="8"/>
      <w:bookmarkEnd w:id="5"/>
    </w:p>
    <w:p w:rsidR="00FC7E8E" w:rsidRPr="000A622F" w:rsidRDefault="00FC7E8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1.9. Ограничение в дорожном движении, </w:t>
      </w:r>
      <w:r w:rsidR="00371EC8" w:rsidRPr="000A622F">
        <w:rPr>
          <w:rFonts w:eastAsia="Times New Roman"/>
          <w:color w:val="000000" w:themeColor="text1"/>
          <w:szCs w:val="28"/>
          <w:lang w:eastAsia="ru-RU"/>
        </w:rPr>
        <w:t xml:space="preserve">кроме </w:t>
      </w:r>
      <w:proofErr w:type="gramStart"/>
      <w:r w:rsidR="00371EC8" w:rsidRPr="000A622F">
        <w:rPr>
          <w:rFonts w:eastAsia="Times New Roman"/>
          <w:color w:val="000000" w:themeColor="text1"/>
          <w:szCs w:val="28"/>
          <w:lang w:eastAsia="ru-RU"/>
        </w:rPr>
        <w:t>предусмотренных</w:t>
      </w:r>
      <w:proofErr w:type="gramEnd"/>
      <w:r w:rsidR="00371EC8"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Правилами, могут быть введены в установленном законодательством порядке.</w:t>
      </w:r>
    </w:p>
    <w:p w:rsidR="00CA0B2E" w:rsidRPr="000A622F" w:rsidRDefault="00CA0B2E" w:rsidP="00371EC8">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2. Общие обязанности водителей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2.1. Водитель механического транспортного средства обязан: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2.1.1. Иметь при себе и по требованию сотрудников полиции</w:t>
      </w:r>
      <w:r w:rsidR="006D5CA7" w:rsidRPr="000A622F">
        <w:rPr>
          <w:rFonts w:eastAsia="Times New Roman"/>
          <w:color w:val="000000" w:themeColor="text1"/>
          <w:szCs w:val="28"/>
          <w:lang w:eastAsia="ru-RU"/>
        </w:rPr>
        <w:t xml:space="preserve">, а так же сотрудников </w:t>
      </w:r>
      <w:r w:rsidR="00B02FA2" w:rsidRPr="000A622F">
        <w:rPr>
          <w:rFonts w:eastAsia="Times New Roman"/>
          <w:color w:val="000000" w:themeColor="text1"/>
          <w:szCs w:val="28"/>
          <w:lang w:eastAsia="ru-RU"/>
        </w:rPr>
        <w:t>исполнительных органов государственной власти</w:t>
      </w:r>
      <w:r w:rsidR="006D5CA7" w:rsidRPr="000A622F">
        <w:rPr>
          <w:rFonts w:eastAsia="Times New Roman"/>
          <w:color w:val="000000" w:themeColor="text1"/>
          <w:szCs w:val="28"/>
          <w:lang w:eastAsia="ru-RU"/>
        </w:rPr>
        <w:t xml:space="preserve">, действующих в пределах своих полномочий, а водители воинских транспортных средств </w:t>
      </w:r>
      <w:r w:rsidR="00B02FA2" w:rsidRPr="000A622F">
        <w:rPr>
          <w:rFonts w:eastAsia="Times New Roman"/>
          <w:color w:val="000000" w:themeColor="text1"/>
          <w:szCs w:val="28"/>
          <w:lang w:eastAsia="ru-RU"/>
        </w:rPr>
        <w:t xml:space="preserve">и </w:t>
      </w:r>
      <w:r w:rsidR="006D5CA7" w:rsidRPr="000A622F">
        <w:rPr>
          <w:rFonts w:eastAsia="Times New Roman"/>
          <w:color w:val="000000" w:themeColor="text1"/>
          <w:szCs w:val="28"/>
          <w:lang w:eastAsia="ru-RU"/>
        </w:rPr>
        <w:t xml:space="preserve">на требование должностных лиц подразделений по обеспечению безопасности дорожного движения Народной милиции Луганской Народной Республики </w:t>
      </w:r>
      <w:r w:rsidRPr="000A622F">
        <w:rPr>
          <w:rFonts w:eastAsia="Times New Roman"/>
          <w:color w:val="000000" w:themeColor="text1"/>
          <w:szCs w:val="28"/>
          <w:lang w:eastAsia="ru-RU"/>
        </w:rPr>
        <w:t>передавать им для проверки</w:t>
      </w:r>
      <w:r w:rsidR="007933E3" w:rsidRPr="000A622F">
        <w:rPr>
          <w:rFonts w:eastAsia="Times New Roman"/>
          <w:color w:val="000000" w:themeColor="text1"/>
          <w:szCs w:val="28"/>
          <w:lang w:eastAsia="ru-RU"/>
        </w:rPr>
        <w:t xml:space="preserve"> следующие документы</w:t>
      </w:r>
      <w:r w:rsidRPr="000A622F">
        <w:rPr>
          <w:rFonts w:eastAsia="Times New Roman"/>
          <w:color w:val="000000" w:themeColor="text1"/>
          <w:szCs w:val="28"/>
          <w:lang w:eastAsia="ru-RU"/>
        </w:rPr>
        <w:t>:</w:t>
      </w:r>
    </w:p>
    <w:p w:rsidR="005B5227" w:rsidRPr="000A622F" w:rsidRDefault="0010657F" w:rsidP="00E11E60">
      <w:pPr>
        <w:ind w:firstLine="709"/>
        <w:rPr>
          <w:color w:val="000000" w:themeColor="text1"/>
          <w:szCs w:val="28"/>
          <w:shd w:val="clear" w:color="auto" w:fill="FAFBFB"/>
        </w:rPr>
      </w:pPr>
      <w:r w:rsidRPr="000A622F">
        <w:rPr>
          <w:rFonts w:eastAsia="Times New Roman"/>
          <w:color w:val="000000" w:themeColor="text1"/>
          <w:szCs w:val="28"/>
          <w:lang w:eastAsia="ru-RU"/>
        </w:rPr>
        <w:t xml:space="preserve">а) </w:t>
      </w:r>
      <w:r w:rsidR="005B5227" w:rsidRPr="000A622F">
        <w:rPr>
          <w:color w:val="000000" w:themeColor="text1"/>
          <w:szCs w:val="28"/>
        </w:rPr>
        <w:t>удостоверение на право управления транспортным средством соответствующей категории, а в случае изъятия в</w:t>
      </w:r>
      <w:r w:rsidR="005B5227" w:rsidRPr="000A622F">
        <w:rPr>
          <w:color w:val="000000" w:themeColor="text1"/>
          <w:szCs w:val="28"/>
          <w:shd w:val="clear" w:color="auto" w:fill="FAFBFB"/>
        </w:rPr>
        <w:t xml:space="preserve"> установленном порядке такого удостоверения – временное разрешение;</w:t>
      </w:r>
    </w:p>
    <w:p w:rsidR="00CA0B2E" w:rsidRPr="000A622F" w:rsidRDefault="0010657F"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б) </w:t>
      </w:r>
      <w:r w:rsidR="006D5CA7" w:rsidRPr="000A622F">
        <w:rPr>
          <w:color w:val="000000" w:themeColor="text1"/>
          <w:szCs w:val="28"/>
          <w:shd w:val="clear" w:color="auto" w:fill="FAFBFB"/>
        </w:rPr>
        <w:t>регистрационный документ на транспортное средство (для транспортных средств Народной милиции – технический талон), диагностическую карту о прохождении обязательного государственного технического осмотра или технического осмотра (для транспортных средств обязанных его проходить), а при наличии прицепа – и на прицеп</w:t>
      </w:r>
      <w:r w:rsidR="00CA0B2E" w:rsidRPr="000A622F">
        <w:rPr>
          <w:rFonts w:eastAsia="Times New Roman"/>
          <w:color w:val="000000" w:themeColor="text1"/>
          <w:szCs w:val="28"/>
          <w:lang w:eastAsia="ru-RU"/>
        </w:rPr>
        <w:t>;</w:t>
      </w:r>
    </w:p>
    <w:p w:rsidR="00CA0B2E" w:rsidRPr="000A622F" w:rsidRDefault="00D564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 </w:t>
      </w:r>
      <w:r w:rsidR="00B02FA2" w:rsidRPr="000A622F">
        <w:rPr>
          <w:color w:val="000000" w:themeColor="text1"/>
          <w:szCs w:val="28"/>
          <w:shd w:val="clear" w:color="auto" w:fill="FAFBFB"/>
        </w:rPr>
        <w:t>в установленных случаях путевой (маршрутный) лист и документы на перевозимый груз;</w:t>
      </w:r>
    </w:p>
    <w:p w:rsidR="00CA0B2E" w:rsidRPr="000A622F" w:rsidRDefault="009575D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г) </w:t>
      </w:r>
      <w:r w:rsidR="00CA0B2E" w:rsidRPr="000A622F">
        <w:rPr>
          <w:rFonts w:eastAsia="Times New Roman"/>
          <w:color w:val="000000" w:themeColor="text1"/>
          <w:szCs w:val="28"/>
          <w:lang w:eastAsia="ru-RU"/>
        </w:rPr>
        <w:t>документ, подтверждающий факт установления инвалидности, в случае управления транспортным средством, на котором установ</w:t>
      </w:r>
      <w:r w:rsidR="00371EC8" w:rsidRPr="000A622F">
        <w:rPr>
          <w:rFonts w:eastAsia="Times New Roman"/>
          <w:color w:val="000000" w:themeColor="text1"/>
          <w:szCs w:val="28"/>
          <w:lang w:eastAsia="ru-RU"/>
        </w:rPr>
        <w:t>лен опознавательный знак «Инвалид»</w:t>
      </w:r>
      <w:r w:rsidR="00CA0B2E" w:rsidRPr="000A622F">
        <w:rPr>
          <w:rFonts w:eastAsia="Times New Roman"/>
          <w:color w:val="000000" w:themeColor="text1"/>
          <w:szCs w:val="28"/>
          <w:lang w:eastAsia="ru-RU"/>
        </w:rPr>
        <w:t>;</w:t>
      </w:r>
    </w:p>
    <w:p w:rsidR="00FD63A7" w:rsidRPr="000A622F" w:rsidRDefault="009575D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 </w:t>
      </w:r>
      <w:r w:rsidR="00FD63A7" w:rsidRPr="000A622F">
        <w:rPr>
          <w:rFonts w:eastAsia="Times New Roman"/>
          <w:color w:val="000000" w:themeColor="text1"/>
          <w:szCs w:val="28"/>
          <w:lang w:eastAsia="ru-RU"/>
        </w:rPr>
        <w:t xml:space="preserve">в случае установки на транспортных средствах проблесковых маячков и (или) специальных звуковых сигнальных устройств – разрешение, выданное Управлением Государственной </w:t>
      </w:r>
      <w:proofErr w:type="gramStart"/>
      <w:r w:rsidR="00FD63A7" w:rsidRPr="000A622F">
        <w:rPr>
          <w:rFonts w:eastAsia="Times New Roman"/>
          <w:color w:val="000000" w:themeColor="text1"/>
          <w:szCs w:val="28"/>
          <w:lang w:eastAsia="ru-RU"/>
        </w:rPr>
        <w:t>инспекции безопасности дорожного движения Министерства внутренних дел Луганской Народной Республики</w:t>
      </w:r>
      <w:proofErr w:type="gramEnd"/>
      <w:r w:rsidR="00371EC8" w:rsidRPr="000A622F">
        <w:rPr>
          <w:rFonts w:eastAsia="Times New Roman"/>
          <w:color w:val="000000" w:themeColor="text1"/>
          <w:szCs w:val="28"/>
          <w:lang w:eastAsia="ru-RU"/>
        </w:rPr>
        <w:t>;</w:t>
      </w:r>
    </w:p>
    <w:p w:rsidR="00B02FA2" w:rsidRPr="000A622F" w:rsidRDefault="00302934" w:rsidP="00E11E60">
      <w:pPr>
        <w:ind w:firstLine="709"/>
        <w:rPr>
          <w:rFonts w:eastAsia="Times New Roman"/>
          <w:color w:val="000000" w:themeColor="text1"/>
          <w:szCs w:val="28"/>
          <w:lang w:eastAsia="ru-RU"/>
        </w:rPr>
      </w:pPr>
      <w:r w:rsidRPr="000A622F">
        <w:rPr>
          <w:color w:val="000000" w:themeColor="text1"/>
          <w:szCs w:val="28"/>
        </w:rPr>
        <w:t>е</w:t>
      </w:r>
      <w:r w:rsidR="00B02FA2" w:rsidRPr="000A622F">
        <w:rPr>
          <w:color w:val="000000" w:themeColor="text1"/>
          <w:szCs w:val="28"/>
        </w:rPr>
        <w:t>) на маршрутных транспортных средствах – путевой (маршрутный) лист, схему маршрута и расписание движения</w:t>
      </w:r>
      <w:r w:rsidR="00B02FA2" w:rsidRPr="000A622F">
        <w:rPr>
          <w:color w:val="000000" w:themeColor="text1"/>
          <w:szCs w:val="28"/>
          <w:shd w:val="clear" w:color="auto" w:fill="FAFBFB"/>
        </w:rPr>
        <w:t xml:space="preserve">; на тяжеловесных и </w:t>
      </w:r>
      <w:r w:rsidR="00B02FA2" w:rsidRPr="000A622F">
        <w:rPr>
          <w:color w:val="000000" w:themeColor="text1"/>
          <w:szCs w:val="28"/>
          <w:shd w:val="clear" w:color="auto" w:fill="FAFBFB"/>
        </w:rPr>
        <w:lastRenderedPageBreak/>
        <w:t>крупногабаритных транспортных средствах и транспортных средствах, которые осуществляют дорожную перевозку опасных грузов – документацию в соответствии с требованиями специальных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2.2. Водитель механического транспортного средства, участвующий в международном дорожном движении, обязан:</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w:t>
      </w:r>
      <w:r w:rsidR="007933E3"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и на прицеп) и водительское удостоверение, соответствующие </w:t>
      </w:r>
      <w:hyperlink r:id="rId21" w:history="1">
        <w:r w:rsidRPr="000A622F">
          <w:rPr>
            <w:rFonts w:eastAsia="Times New Roman"/>
            <w:color w:val="000000" w:themeColor="text1"/>
            <w:szCs w:val="28"/>
            <w:lang w:eastAsia="ru-RU"/>
          </w:rPr>
          <w:t>Конвенции</w:t>
        </w:r>
      </w:hyperlink>
      <w:r w:rsidRPr="000A622F">
        <w:rPr>
          <w:rFonts w:eastAsia="Times New Roman"/>
          <w:color w:val="000000" w:themeColor="text1"/>
          <w:szCs w:val="28"/>
          <w:lang w:eastAsia="ru-RU"/>
        </w:rPr>
        <w:t xml:space="preserve"> о дорожном движении, а также документы, предусмотренн</w:t>
      </w:r>
      <w:r w:rsidR="00A015A7" w:rsidRPr="000A622F">
        <w:rPr>
          <w:rFonts w:eastAsia="Times New Roman"/>
          <w:color w:val="000000" w:themeColor="text1"/>
          <w:szCs w:val="28"/>
          <w:lang w:eastAsia="ru-RU"/>
        </w:rPr>
        <w:t>ые таможенным законодательством</w:t>
      </w:r>
      <w:r w:rsidRPr="000A622F">
        <w:rPr>
          <w:rFonts w:eastAsia="Times New Roman"/>
          <w:color w:val="000000" w:themeColor="text1"/>
          <w:szCs w:val="28"/>
          <w:lang w:eastAsia="ru-RU"/>
        </w:rPr>
        <w:t xml:space="preserve">, с отметками таможенных органов, подтверждающими временный ввоз данного транспортного средства (при наличии прицепа </w:t>
      </w:r>
      <w:r w:rsidR="007933E3" w:rsidRPr="000A622F">
        <w:rPr>
          <w:rFonts w:eastAsia="Times New Roman"/>
          <w:bCs/>
          <w:color w:val="000000" w:themeColor="text1"/>
          <w:szCs w:val="28"/>
          <w:lang w:eastAsia="ru-RU"/>
        </w:rPr>
        <w:t xml:space="preserve">– </w:t>
      </w:r>
      <w:r w:rsidRPr="000A622F">
        <w:rPr>
          <w:rFonts w:eastAsia="Times New Roman"/>
          <w:color w:val="000000" w:themeColor="text1"/>
          <w:szCs w:val="28"/>
          <w:lang w:eastAsia="ru-RU"/>
        </w:rPr>
        <w:t>и прицепа);</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2.3. Водитель транспортного средства обязан: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2.3.1. Перед выездом проверить и в пути обеспечить исправное техническое состояние транспортного средства в соответствии с </w:t>
      </w:r>
      <w:hyperlink r:id="rId22" w:history="1">
        <w:r w:rsidRPr="000A622F">
          <w:rPr>
            <w:rFonts w:eastAsia="Times New Roman"/>
            <w:color w:val="000000" w:themeColor="text1"/>
            <w:szCs w:val="28"/>
            <w:lang w:eastAsia="ru-RU"/>
          </w:rPr>
          <w:t>Основными положениями</w:t>
        </w:r>
      </w:hyperlink>
      <w:r w:rsidRPr="000A622F">
        <w:rPr>
          <w:rFonts w:eastAsia="Times New Roman"/>
          <w:color w:val="000000" w:themeColor="text1"/>
          <w:szCs w:val="28"/>
          <w:lang w:eastAsia="ru-RU"/>
        </w:rPr>
        <w:t xml:space="preserve"> по допуску транспортных средств к эксплуатации и обязанностями должностных лиц по обеспечению безопасности дорожного движения </w:t>
      </w:r>
      <w:r w:rsidR="00371EC8" w:rsidRPr="000A622F">
        <w:rPr>
          <w:rFonts w:eastAsia="Times New Roman"/>
          <w:color w:val="000000" w:themeColor="text1"/>
          <w:szCs w:val="28"/>
          <w:lang w:eastAsia="ru-RU"/>
        </w:rPr>
        <w:t xml:space="preserve">(далее </w:t>
      </w:r>
      <w:r w:rsidR="007933E3" w:rsidRPr="000A622F">
        <w:rPr>
          <w:rFonts w:eastAsia="Times New Roman"/>
          <w:bCs/>
          <w:color w:val="000000" w:themeColor="text1"/>
          <w:szCs w:val="28"/>
          <w:lang w:eastAsia="ru-RU"/>
        </w:rPr>
        <w:t xml:space="preserve">– </w:t>
      </w:r>
      <w:r w:rsidR="00371EC8" w:rsidRPr="000A622F">
        <w:rPr>
          <w:rFonts w:eastAsia="Times New Roman"/>
          <w:color w:val="000000" w:themeColor="text1"/>
          <w:szCs w:val="28"/>
          <w:lang w:eastAsia="ru-RU"/>
        </w:rPr>
        <w:t>Основные положения)</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Запрещается движение при неисправности рабочей тормозной системы, рулевого управления, сцепного устройства (в составе автопоезда), </w:t>
      </w:r>
      <w:proofErr w:type="spellStart"/>
      <w:r w:rsidRPr="000A622F">
        <w:rPr>
          <w:rFonts w:eastAsia="Times New Roman"/>
          <w:color w:val="000000" w:themeColor="text1"/>
          <w:szCs w:val="28"/>
          <w:lang w:eastAsia="ru-RU"/>
        </w:rPr>
        <w:t>негорящих</w:t>
      </w:r>
      <w:proofErr w:type="spellEnd"/>
      <w:r w:rsidRPr="000A622F">
        <w:rPr>
          <w:rFonts w:eastAsia="Times New Roman"/>
          <w:color w:val="000000" w:themeColor="text1"/>
          <w:szCs w:val="28"/>
          <w:lang w:eastAsia="ru-RU"/>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 возникновении в пути прочих неисправностей, с которыми </w:t>
      </w:r>
      <w:r w:rsidR="000A73F1" w:rsidRPr="000A622F">
        <w:rPr>
          <w:rFonts w:eastAsia="Times New Roman"/>
          <w:color w:val="000000" w:themeColor="text1"/>
          <w:szCs w:val="28"/>
          <w:lang w:eastAsia="ru-RU"/>
        </w:rPr>
        <w:t xml:space="preserve">в соответствии с </w:t>
      </w:r>
      <w:hyperlink r:id="rId23" w:history="1">
        <w:r w:rsidRPr="000A622F">
          <w:rPr>
            <w:rFonts w:eastAsia="Times New Roman"/>
            <w:color w:val="000000" w:themeColor="text1"/>
            <w:szCs w:val="28"/>
            <w:lang w:eastAsia="ru-RU"/>
          </w:rPr>
          <w:t>приложением</w:t>
        </w:r>
      </w:hyperlink>
      <w:r w:rsidRPr="000A622F">
        <w:rPr>
          <w:rFonts w:eastAsia="Times New Roman"/>
          <w:color w:val="000000" w:themeColor="text1"/>
          <w:szCs w:val="28"/>
          <w:lang w:eastAsia="ru-RU"/>
        </w:rPr>
        <w:t xml:space="preserve"> к </w:t>
      </w:r>
      <w:hyperlink r:id="rId24" w:history="1">
        <w:r w:rsidRPr="000A622F">
          <w:rPr>
            <w:rFonts w:eastAsia="Times New Roman"/>
            <w:color w:val="000000" w:themeColor="text1"/>
            <w:szCs w:val="28"/>
            <w:lang w:eastAsia="ru-RU"/>
          </w:rPr>
          <w:t>Основным положениям</w:t>
        </w:r>
      </w:hyperlink>
      <w:r w:rsidRPr="000A622F">
        <w:rPr>
          <w:rFonts w:eastAsia="Times New Roman"/>
          <w:color w:val="000000" w:themeColor="text1"/>
          <w:szCs w:val="28"/>
          <w:lang w:eastAsia="ru-RU"/>
        </w:rPr>
        <w:t xml:space="preserve"> запрещена эксплуатация транспортных средств, водитель должен устранить их, а если это невозможно, он может следовать к месту стоянки или ремонта с соблюдением необходимых мер предосторожности;</w:t>
      </w:r>
    </w:p>
    <w:p w:rsidR="000A73F1" w:rsidRPr="000A622F" w:rsidRDefault="000A73F1"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быть внимательным, следить за дорожной обстановкой, реагировать на ее изменени</w:t>
      </w:r>
      <w:r w:rsidR="006169FA" w:rsidRPr="000A622F">
        <w:rPr>
          <w:rFonts w:eastAsia="Times New Roman"/>
          <w:color w:val="000000" w:themeColor="text1"/>
          <w:szCs w:val="28"/>
          <w:lang w:eastAsia="ru-RU"/>
        </w:rPr>
        <w:t>я</w:t>
      </w:r>
      <w:r w:rsidRPr="000A622F">
        <w:rPr>
          <w:rFonts w:eastAsia="Times New Roman"/>
          <w:color w:val="000000" w:themeColor="text1"/>
          <w:szCs w:val="28"/>
          <w:lang w:eastAsia="ru-RU"/>
        </w:rPr>
        <w:t>, следить за правильностью размещения и крепления груза, техническим состоянием транспортного средства и не отвлекаться от упр</w:t>
      </w:r>
      <w:r w:rsidR="008F01C8" w:rsidRPr="000A622F">
        <w:rPr>
          <w:rFonts w:eastAsia="Times New Roman"/>
          <w:color w:val="000000" w:themeColor="text1"/>
          <w:szCs w:val="28"/>
          <w:lang w:eastAsia="ru-RU"/>
        </w:rPr>
        <w:t>авления этим средством в дороге.</w:t>
      </w:r>
    </w:p>
    <w:p w:rsidR="000A73F1"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2.3.2. По требованию</w:t>
      </w:r>
      <w:r w:rsidR="0006028C" w:rsidRPr="000A622F">
        <w:rPr>
          <w:rFonts w:eastAsia="Times New Roman"/>
          <w:color w:val="000000" w:themeColor="text1"/>
          <w:szCs w:val="28"/>
          <w:lang w:eastAsia="ru-RU"/>
        </w:rPr>
        <w:t xml:space="preserve"> </w:t>
      </w:r>
      <w:r w:rsidR="00954F69" w:rsidRPr="000A622F">
        <w:rPr>
          <w:rFonts w:eastAsia="Times New Roman"/>
          <w:color w:val="000000" w:themeColor="text1"/>
          <w:szCs w:val="28"/>
          <w:lang w:eastAsia="ru-RU"/>
        </w:rPr>
        <w:t>уполномоченного на осуществление государственного контроля и надзора должностного лица орган</w:t>
      </w:r>
      <w:r w:rsidR="00B03957" w:rsidRPr="000A622F">
        <w:rPr>
          <w:rFonts w:eastAsia="Times New Roman"/>
          <w:color w:val="000000" w:themeColor="text1"/>
          <w:szCs w:val="28"/>
          <w:lang w:eastAsia="ru-RU"/>
        </w:rPr>
        <w:t>а</w:t>
      </w:r>
      <w:r w:rsidR="00954F69" w:rsidRPr="000A622F">
        <w:rPr>
          <w:rFonts w:eastAsia="Times New Roman"/>
          <w:color w:val="000000" w:themeColor="text1"/>
          <w:szCs w:val="28"/>
          <w:lang w:eastAsia="ru-RU"/>
        </w:rPr>
        <w:t xml:space="preserve"> внутренних дел (полиции) </w:t>
      </w:r>
      <w:r w:rsidRPr="000A622F">
        <w:rPr>
          <w:rFonts w:eastAsia="Times New Roman"/>
          <w:color w:val="000000" w:themeColor="text1"/>
          <w:szCs w:val="28"/>
          <w:lang w:eastAsia="ru-RU"/>
        </w:rPr>
        <w:t xml:space="preserve">проходить освидетельствование на состояние алкогольного опьянения и </w:t>
      </w:r>
      <w:hyperlink r:id="rId25" w:history="1">
        <w:r w:rsidRPr="000A622F">
          <w:rPr>
            <w:rFonts w:eastAsia="Times New Roman"/>
            <w:color w:val="000000" w:themeColor="text1"/>
            <w:szCs w:val="28"/>
            <w:lang w:eastAsia="ru-RU"/>
          </w:rPr>
          <w:t>медицинское освидетельствование</w:t>
        </w:r>
      </w:hyperlink>
      <w:r w:rsidRPr="000A622F">
        <w:rPr>
          <w:rFonts w:eastAsia="Times New Roman"/>
          <w:color w:val="000000" w:themeColor="text1"/>
          <w:szCs w:val="28"/>
          <w:lang w:eastAsia="ru-RU"/>
        </w:rPr>
        <w:t xml:space="preserve"> на состояние опьянения.</w:t>
      </w:r>
    </w:p>
    <w:p w:rsidR="004D1A90" w:rsidRPr="000A622F" w:rsidRDefault="00CA0B2E" w:rsidP="00E11E60">
      <w:pPr>
        <w:ind w:firstLine="709"/>
        <w:rPr>
          <w:color w:val="000000" w:themeColor="text1"/>
        </w:rPr>
      </w:pPr>
      <w:r w:rsidRPr="000A622F">
        <w:rPr>
          <w:rFonts w:eastAsia="Times New Roman"/>
          <w:color w:val="000000" w:themeColor="text1"/>
          <w:szCs w:val="28"/>
          <w:lang w:eastAsia="ru-RU"/>
        </w:rPr>
        <w:lastRenderedPageBreak/>
        <w:t xml:space="preserve">Водитель транспортного средства </w:t>
      </w:r>
      <w:r w:rsidR="000A73F1" w:rsidRPr="000A622F">
        <w:rPr>
          <w:rFonts w:eastAsia="Times New Roman"/>
          <w:color w:val="000000" w:themeColor="text1"/>
          <w:szCs w:val="28"/>
          <w:lang w:eastAsia="ru-RU"/>
        </w:rPr>
        <w:t xml:space="preserve">Народной милиции Луганской Народной Республики </w:t>
      </w:r>
      <w:r w:rsidRPr="000A622F">
        <w:rPr>
          <w:rFonts w:eastAsia="Times New Roman"/>
          <w:color w:val="000000" w:themeColor="text1"/>
          <w:szCs w:val="28"/>
          <w:lang w:eastAsia="ru-RU"/>
        </w:rPr>
        <w:t xml:space="preserve">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w:t>
      </w:r>
      <w:r w:rsidR="004D1A90" w:rsidRPr="000A622F">
        <w:rPr>
          <w:rFonts w:eastAsia="Times New Roman"/>
          <w:color w:val="000000" w:themeColor="text1"/>
          <w:szCs w:val="28"/>
          <w:lang w:eastAsia="ru-RU"/>
        </w:rPr>
        <w:t xml:space="preserve">сотрудников </w:t>
      </w:r>
      <w:r w:rsidR="004D1A90" w:rsidRPr="000A622F">
        <w:rPr>
          <w:color w:val="000000" w:themeColor="text1"/>
        </w:rPr>
        <w:t>подразделения по обеспечению безопасности дорожного движения Народной милиции Луганской Народной Республики.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w:t>
      </w:r>
      <w:r w:rsidR="00CD5A45" w:rsidRPr="000A622F">
        <w:rPr>
          <w:rFonts w:eastAsia="Times New Roman"/>
          <w:color w:val="000000" w:themeColor="text1"/>
          <w:szCs w:val="28"/>
          <w:lang w:eastAsia="ru-RU"/>
        </w:rPr>
        <w:t>влению транспортными средствами.</w:t>
      </w:r>
    </w:p>
    <w:p w:rsidR="000F33FB" w:rsidRPr="000A622F" w:rsidRDefault="000F33FB" w:rsidP="00E11E60">
      <w:pPr>
        <w:ind w:firstLine="709"/>
        <w:rPr>
          <w:rFonts w:eastAsia="Times New Roman"/>
          <w:color w:val="000000" w:themeColor="text1"/>
          <w:szCs w:val="28"/>
          <w:lang w:eastAsia="ru-RU"/>
        </w:rPr>
      </w:pPr>
      <w:r w:rsidRPr="000A622F">
        <w:rPr>
          <w:color w:val="000000" w:themeColor="text1"/>
          <w:szCs w:val="28"/>
        </w:rPr>
        <w:t xml:space="preserve">2.3.3. </w:t>
      </w:r>
      <w:proofErr w:type="gramStart"/>
      <w:r w:rsidRPr="000A622F">
        <w:rPr>
          <w:color w:val="000000" w:themeColor="text1"/>
          <w:szCs w:val="28"/>
        </w:rPr>
        <w:t xml:space="preserve">По требованию </w:t>
      </w:r>
      <w:r w:rsidR="004E3654" w:rsidRPr="000A622F">
        <w:rPr>
          <w:color w:val="000000" w:themeColor="text1"/>
          <w:szCs w:val="28"/>
        </w:rPr>
        <w:t xml:space="preserve">уполномоченного должностного лица органа внутренних дел (полиции) </w:t>
      </w:r>
      <w:r w:rsidRPr="000A622F">
        <w:rPr>
          <w:color w:val="000000" w:themeColor="text1"/>
          <w:szCs w:val="28"/>
        </w:rPr>
        <w:t>предоставить возможность проверить номера агрегатов и комплектность транспортного средства, дать возможность осмотреть транспортное средство в соответствии с</w:t>
      </w:r>
      <w:r w:rsidRPr="000A622F">
        <w:rPr>
          <w:color w:val="000000" w:themeColor="text1"/>
          <w:szCs w:val="28"/>
          <w:shd w:val="clear" w:color="auto" w:fill="F2F2F2"/>
        </w:rPr>
        <w:t xml:space="preserve"> </w:t>
      </w:r>
      <w:r w:rsidRPr="000A622F">
        <w:rPr>
          <w:color w:val="000000" w:themeColor="text1"/>
          <w:szCs w:val="28"/>
        </w:rPr>
        <w:t>законодательством при наличии на то законных оснований</w:t>
      </w:r>
      <w:r w:rsidR="00B22C27" w:rsidRPr="000A622F">
        <w:rPr>
          <w:color w:val="000000" w:themeColor="text1"/>
          <w:szCs w:val="28"/>
        </w:rPr>
        <w:t>, в том числе провес</w:t>
      </w:r>
      <w:r w:rsidRPr="000A622F">
        <w:rPr>
          <w:color w:val="000000" w:themeColor="text1"/>
          <w:szCs w:val="28"/>
        </w:rPr>
        <w:t xml:space="preserve">ти с использованием специальных устройств (приборов) проверку технического состояния транспортных средств, которые в соответствии с законодательством подлежат обязательному техническому </w:t>
      </w:r>
      <w:r w:rsidR="00B22C27" w:rsidRPr="000A622F">
        <w:rPr>
          <w:color w:val="000000" w:themeColor="text1"/>
          <w:szCs w:val="28"/>
        </w:rPr>
        <w:t>осмотру</w:t>
      </w:r>
      <w:r w:rsidRPr="000A622F">
        <w:rPr>
          <w:color w:val="000000" w:themeColor="text1"/>
          <w:szCs w:val="28"/>
          <w:shd w:val="clear" w:color="auto" w:fill="F2F2F2"/>
        </w:rPr>
        <w:t>.</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2.3.</w:t>
      </w:r>
      <w:r w:rsidR="000F33FB" w:rsidRPr="000A622F">
        <w:rPr>
          <w:rFonts w:eastAsia="Times New Roman"/>
          <w:color w:val="000000" w:themeColor="text1"/>
          <w:szCs w:val="28"/>
          <w:lang w:eastAsia="ru-RU"/>
        </w:rPr>
        <w:t>4</w:t>
      </w:r>
      <w:r w:rsidRPr="000A622F">
        <w:rPr>
          <w:rFonts w:eastAsia="Times New Roman"/>
          <w:color w:val="000000" w:themeColor="text1"/>
          <w:szCs w:val="28"/>
          <w:lang w:eastAsia="ru-RU"/>
        </w:rPr>
        <w:t>. Предоставлять транспортное средство: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сотрудникам пол</w:t>
      </w:r>
      <w:r w:rsidR="006C6579" w:rsidRPr="000A622F">
        <w:rPr>
          <w:rFonts w:eastAsia="Times New Roman"/>
          <w:color w:val="000000" w:themeColor="text1"/>
          <w:szCs w:val="28"/>
          <w:lang w:eastAsia="ru-RU"/>
        </w:rPr>
        <w:t xml:space="preserve">иции </w:t>
      </w:r>
      <w:r w:rsidRPr="000A622F">
        <w:rPr>
          <w:rFonts w:eastAsia="Times New Roman"/>
          <w:color w:val="000000" w:themeColor="text1"/>
          <w:szCs w:val="28"/>
          <w:lang w:eastAsia="ru-RU"/>
        </w:rPr>
        <w:t xml:space="preserve">в случаях, предусмотренных </w:t>
      </w:r>
      <w:hyperlink r:id="rId26" w:tooltip="Ссылка на список документов:&#10;Федеральный закон от 07.02.2011 N 3-ФЗ&#10;(ред. от 03.07.2016)&#10;&quot;О полиции&quot;&#10;(с изм. и доп., вступ. в силу с 04.07.2016)&#10;-------------------- &#10;Федеральный закон от 03.04.1995 N 40-ФЗ&#10;(ред. от 06.07.2016)&#10;&quot;О Федеральной службе безопаснос" w:history="1">
        <w:r w:rsidRPr="000A622F">
          <w:rPr>
            <w:rFonts w:eastAsia="Times New Roman"/>
            <w:color w:val="000000" w:themeColor="text1"/>
            <w:szCs w:val="28"/>
            <w:lang w:eastAsia="ru-RU"/>
          </w:rPr>
          <w:t>законодательством</w:t>
        </w:r>
      </w:hyperlink>
      <w:r w:rsidR="007F2769" w:rsidRPr="000A622F">
        <w:rPr>
          <w:rFonts w:eastAsia="Times New Roman"/>
          <w:color w:val="000000" w:themeColor="text1"/>
          <w:szCs w:val="28"/>
          <w:lang w:eastAsia="ru-RU"/>
        </w:rPr>
        <w:t>, а также для транспортировки поврежденных транспортных средств</w:t>
      </w:r>
      <w:r w:rsidRPr="000A622F">
        <w:rPr>
          <w:rFonts w:eastAsia="Times New Roman"/>
          <w:color w:val="000000" w:themeColor="text1"/>
          <w:szCs w:val="28"/>
          <w:lang w:eastAsia="ru-RU"/>
        </w:rPr>
        <w:t>;</w:t>
      </w:r>
    </w:p>
    <w:p w:rsidR="00DE3EB7" w:rsidRPr="000A622F" w:rsidRDefault="00DE3EB7" w:rsidP="00DE3EB7">
      <w:pPr>
        <w:ind w:firstLine="709"/>
        <w:rPr>
          <w:color w:val="000000" w:themeColor="text1"/>
        </w:rPr>
      </w:pPr>
      <w:r w:rsidRPr="000A622F">
        <w:rPr>
          <w:color w:val="000000" w:themeColor="text1"/>
        </w:rPr>
        <w:t>медицинским работникам для перевозки граждан в ближайшее лечебно-профилактическое учреждение в случаях, угрожающих их жизни.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Примечание. Лица, воспользовавшиеся транспортным средством, должны по просьбе водителя выдать ему справку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w:t>
      </w:r>
      <w:r w:rsidR="006C6579" w:rsidRPr="000A622F">
        <w:rPr>
          <w:rFonts w:eastAsia="Times New Roman"/>
          <w:color w:val="000000" w:themeColor="text1"/>
          <w:szCs w:val="28"/>
          <w:lang w:eastAsia="ru-RU"/>
        </w:rPr>
        <w:t>ции)</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2.4. Право остановки транспортных сре</w:t>
      </w:r>
      <w:proofErr w:type="gramStart"/>
      <w:r w:rsidRPr="000A622F">
        <w:rPr>
          <w:rFonts w:eastAsia="Times New Roman"/>
          <w:color w:val="000000" w:themeColor="text1"/>
          <w:szCs w:val="28"/>
          <w:lang w:eastAsia="ru-RU"/>
        </w:rPr>
        <w:t>дств пр</w:t>
      </w:r>
      <w:proofErr w:type="gramEnd"/>
      <w:r w:rsidRPr="000A622F">
        <w:rPr>
          <w:rFonts w:eastAsia="Times New Roman"/>
          <w:color w:val="000000" w:themeColor="text1"/>
          <w:szCs w:val="28"/>
          <w:lang w:eastAsia="ru-RU"/>
        </w:rPr>
        <w:t xml:space="preserve">едоставлено </w:t>
      </w:r>
      <w:r w:rsidR="001C4092" w:rsidRPr="000A622F">
        <w:rPr>
          <w:rFonts w:eastAsia="Times New Roman"/>
          <w:color w:val="000000" w:themeColor="text1"/>
          <w:szCs w:val="28"/>
          <w:lang w:eastAsia="ru-RU"/>
        </w:rPr>
        <w:t>регулировщикам</w:t>
      </w:r>
      <w:r w:rsidRPr="000A622F">
        <w:rPr>
          <w:rFonts w:eastAsia="Times New Roman"/>
          <w:color w:val="000000" w:themeColor="text1"/>
          <w:szCs w:val="28"/>
          <w:lang w:eastAsia="ru-RU"/>
        </w:rPr>
        <w:t xml:space="preserve">. </w:t>
      </w:r>
      <w:r w:rsidR="00025CE7" w:rsidRPr="000A622F">
        <w:rPr>
          <w:rFonts w:eastAsia="Times New Roman"/>
          <w:color w:val="000000" w:themeColor="text1"/>
          <w:szCs w:val="28"/>
          <w:lang w:eastAsia="ru-RU"/>
        </w:rPr>
        <w:t xml:space="preserve">В специально обозначенных пунктах транспортного контроля право остановки транспортных средств, осуществляющих  перевозку пассажиров и грузов автомобильным транспортом, предоставлено иным уполномоченным должностным лицам в случаях и порядке, предусмотренных действующим законодательством Луганской Народной Республики, </w:t>
      </w:r>
      <w:r w:rsidR="000A694F" w:rsidRPr="000A622F">
        <w:rPr>
          <w:rFonts w:eastAsia="Times New Roman"/>
          <w:color w:val="000000" w:themeColor="text1"/>
          <w:szCs w:val="28"/>
          <w:lang w:eastAsia="ru-RU"/>
        </w:rPr>
        <w:t>которые</w:t>
      </w:r>
      <w:r w:rsidR="00025CE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должны быть в форменной одежде и использовать для остановки ди</w:t>
      </w:r>
      <w:proofErr w:type="gramStart"/>
      <w:r w:rsidRPr="000A622F">
        <w:rPr>
          <w:rFonts w:eastAsia="Times New Roman"/>
          <w:color w:val="000000" w:themeColor="text1"/>
          <w:szCs w:val="28"/>
          <w:lang w:eastAsia="ru-RU"/>
        </w:rPr>
        <w:t>ск с кр</w:t>
      </w:r>
      <w:proofErr w:type="gramEnd"/>
      <w:r w:rsidRPr="000A622F">
        <w:rPr>
          <w:rFonts w:eastAsia="Times New Roman"/>
          <w:color w:val="000000" w:themeColor="text1"/>
          <w:szCs w:val="28"/>
          <w:lang w:eastAsia="ru-RU"/>
        </w:rPr>
        <w:t xml:space="preserve">асным сигналом </w:t>
      </w:r>
      <w:r w:rsidR="00EE5551" w:rsidRPr="000A622F">
        <w:rPr>
          <w:rFonts w:eastAsia="Times New Roman"/>
          <w:color w:val="000000" w:themeColor="text1"/>
          <w:szCs w:val="28"/>
          <w:lang w:eastAsia="ru-RU"/>
        </w:rPr>
        <w:t>(жезл)</w:t>
      </w:r>
      <w:r w:rsidRPr="000A622F">
        <w:rPr>
          <w:rFonts w:eastAsia="Times New Roman"/>
          <w:color w:val="000000" w:themeColor="text1"/>
          <w:szCs w:val="28"/>
          <w:lang w:eastAsia="ru-RU"/>
        </w:rPr>
        <w:t xml:space="preserve">. </w:t>
      </w:r>
      <w:r w:rsidR="007933E3" w:rsidRPr="000A622F">
        <w:rPr>
          <w:rFonts w:eastAsia="Times New Roman"/>
          <w:color w:val="000000" w:themeColor="text1"/>
          <w:szCs w:val="28"/>
          <w:lang w:eastAsia="ru-RU"/>
        </w:rPr>
        <w:t>Для привлечения внимания водителей о</w:t>
      </w:r>
      <w:r w:rsidRPr="000A622F">
        <w:rPr>
          <w:rFonts w:eastAsia="Times New Roman"/>
          <w:color w:val="000000" w:themeColor="text1"/>
          <w:szCs w:val="28"/>
          <w:lang w:eastAsia="ru-RU"/>
        </w:rPr>
        <w:t>ни могут пользоваться дополнительным сигналом-свистком.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Лица, обладающие правом остановки транспортного средства, обязаны предъявлять по требованию водителя служебное удостоверение.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2.5. При дорожно-транспортном происшествии водитель, причастный к нему, обязан немедленно остановить (не трогать с места) транспортное средство</w:t>
      </w:r>
      <w:r w:rsidR="00C74069" w:rsidRPr="000A622F">
        <w:rPr>
          <w:rFonts w:eastAsia="Times New Roman"/>
          <w:color w:val="000000" w:themeColor="text1"/>
          <w:szCs w:val="28"/>
          <w:lang w:eastAsia="ru-RU"/>
        </w:rPr>
        <w:t xml:space="preserve"> и оставаться на месте происшествия</w:t>
      </w:r>
      <w:r w:rsidRPr="000A622F">
        <w:rPr>
          <w:rFonts w:eastAsia="Times New Roman"/>
          <w:color w:val="000000" w:themeColor="text1"/>
          <w:szCs w:val="28"/>
          <w:lang w:eastAsia="ru-RU"/>
        </w:rPr>
        <w:t xml:space="preserve">, включить аварийную сигнализацию и выставить знак аварийной остановки в соответствии с требованиями </w:t>
      </w:r>
      <w:hyperlink r:id="rId27" w:history="1">
        <w:r w:rsidRPr="000A622F">
          <w:rPr>
            <w:rFonts w:eastAsia="Times New Roman"/>
            <w:color w:val="000000" w:themeColor="text1"/>
            <w:szCs w:val="28"/>
            <w:lang w:eastAsia="ru-RU"/>
          </w:rPr>
          <w:t>пункта 7.2</w:t>
        </w:r>
      </w:hyperlink>
      <w:r w:rsidRPr="000A622F">
        <w:rPr>
          <w:rFonts w:eastAsia="Times New Roman"/>
          <w:color w:val="000000" w:themeColor="text1"/>
          <w:szCs w:val="28"/>
          <w:lang w:eastAsia="ru-RU"/>
        </w:rPr>
        <w:t xml:space="preserve"> Правил, не перемещать предметы, имеющие отношение к происшествию.</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2.6. Если в результате дорожно-транспортного происшествия погибли или ранены люди, водитель, причастный к нему, обязан:</w:t>
      </w:r>
    </w:p>
    <w:p w:rsidR="00C74069" w:rsidRPr="000A622F" w:rsidRDefault="00BA52BD"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принять возможные меры для оказания первой медицинской помощи пострадавшим, вызвать скор</w:t>
      </w:r>
      <w:r w:rsidR="00C74069" w:rsidRPr="000A622F">
        <w:rPr>
          <w:rFonts w:eastAsia="Times New Roman"/>
          <w:color w:val="000000" w:themeColor="text1"/>
          <w:szCs w:val="28"/>
          <w:lang w:eastAsia="ru-RU"/>
        </w:rPr>
        <w:t>ую медицинскую помощь</w:t>
      </w:r>
      <w:r w:rsidR="003754BC" w:rsidRPr="000A622F">
        <w:rPr>
          <w:rFonts w:eastAsia="Times New Roman"/>
          <w:color w:val="000000" w:themeColor="text1"/>
          <w:szCs w:val="28"/>
          <w:lang w:eastAsia="ru-RU"/>
        </w:rPr>
        <w:t>, если это невозможно,– </w:t>
      </w:r>
      <w:r w:rsidRPr="000A622F">
        <w:rPr>
          <w:rFonts w:eastAsia="Times New Roman"/>
          <w:color w:val="000000" w:themeColor="text1"/>
          <w:szCs w:val="28"/>
          <w:lang w:eastAsia="ru-RU"/>
        </w:rPr>
        <w:t xml:space="preserve">обратиться </w:t>
      </w:r>
      <w:r w:rsidR="00C74069" w:rsidRPr="000A622F">
        <w:rPr>
          <w:rFonts w:eastAsia="Times New Roman"/>
          <w:color w:val="000000" w:themeColor="text1"/>
          <w:szCs w:val="28"/>
          <w:lang w:eastAsia="ru-RU"/>
        </w:rPr>
        <w:t>за</w:t>
      </w:r>
      <w:r w:rsidRPr="000A622F">
        <w:rPr>
          <w:rFonts w:eastAsia="Times New Roman"/>
          <w:color w:val="000000" w:themeColor="text1"/>
          <w:szCs w:val="28"/>
          <w:lang w:eastAsia="ru-RU"/>
        </w:rPr>
        <w:t xml:space="preserve"> помощью к присутствующим и отправить потерпевших в лечебное </w:t>
      </w:r>
      <w:r w:rsidR="00B34FFD" w:rsidRPr="000A622F">
        <w:rPr>
          <w:rFonts w:eastAsia="Times New Roman"/>
          <w:color w:val="000000" w:themeColor="text1"/>
          <w:szCs w:val="28"/>
          <w:lang w:eastAsia="ru-RU"/>
        </w:rPr>
        <w:t>учр</w:t>
      </w:r>
      <w:r w:rsidR="00EA1F99" w:rsidRPr="000A622F">
        <w:rPr>
          <w:rFonts w:eastAsia="Times New Roman"/>
          <w:color w:val="000000" w:themeColor="text1"/>
          <w:szCs w:val="28"/>
          <w:lang w:eastAsia="ru-RU"/>
        </w:rPr>
        <w:t>е</w:t>
      </w:r>
      <w:r w:rsidR="00B34FFD" w:rsidRPr="000A622F">
        <w:rPr>
          <w:rFonts w:eastAsia="Times New Roman"/>
          <w:color w:val="000000" w:themeColor="text1"/>
          <w:szCs w:val="28"/>
          <w:lang w:eastAsia="ru-RU"/>
        </w:rPr>
        <w:t>ждение</w:t>
      </w:r>
      <w:r w:rsidR="00C74069" w:rsidRPr="000A622F">
        <w:rPr>
          <w:rFonts w:eastAsia="Times New Roman"/>
          <w:color w:val="000000" w:themeColor="text1"/>
          <w:szCs w:val="28"/>
          <w:lang w:eastAsia="ru-RU"/>
        </w:rPr>
        <w:t>, а если это невозможно</w:t>
      </w:r>
      <w:r w:rsidRPr="000A622F">
        <w:rPr>
          <w:rFonts w:eastAsia="Times New Roman"/>
          <w:color w:val="000000" w:themeColor="text1"/>
          <w:szCs w:val="28"/>
          <w:lang w:eastAsia="ru-RU"/>
        </w:rPr>
        <w:t xml:space="preserve">, отвезти пострадавшего в ближайшее лечебное </w:t>
      </w:r>
      <w:r w:rsidR="00EA1F99" w:rsidRPr="000A622F">
        <w:rPr>
          <w:rFonts w:eastAsia="Times New Roman"/>
          <w:color w:val="000000" w:themeColor="text1"/>
          <w:szCs w:val="28"/>
          <w:lang w:eastAsia="ru-RU"/>
        </w:rPr>
        <w:t xml:space="preserve">учреждение </w:t>
      </w:r>
      <w:r w:rsidRPr="000A622F">
        <w:rPr>
          <w:rFonts w:eastAsia="Times New Roman"/>
          <w:color w:val="000000" w:themeColor="text1"/>
          <w:szCs w:val="28"/>
          <w:lang w:eastAsia="ru-RU"/>
        </w:rPr>
        <w:t>своим транспортным средством, предварительно зафиксировав расположение следов происшествия, а также положение транспортного средства после его остановки</w:t>
      </w:r>
      <w:r w:rsidR="00C74069"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в лечебном </w:t>
      </w:r>
      <w:r w:rsidR="00EA1F99" w:rsidRPr="000A622F">
        <w:rPr>
          <w:rFonts w:eastAsia="Times New Roman"/>
          <w:color w:val="000000" w:themeColor="text1"/>
          <w:szCs w:val="28"/>
          <w:lang w:eastAsia="ru-RU"/>
        </w:rPr>
        <w:t xml:space="preserve">учреждении </w:t>
      </w:r>
      <w:r w:rsidRPr="000A622F">
        <w:rPr>
          <w:rFonts w:eastAsia="Times New Roman"/>
          <w:color w:val="000000" w:themeColor="text1"/>
          <w:szCs w:val="28"/>
          <w:lang w:eastAsia="ru-RU"/>
        </w:rPr>
        <w:t>сообщить свою фамилию и</w:t>
      </w:r>
      <w:proofErr w:type="gramEnd"/>
      <w:r w:rsidRPr="000A622F">
        <w:rPr>
          <w:rFonts w:eastAsia="Times New Roman"/>
          <w:color w:val="000000" w:themeColor="text1"/>
          <w:szCs w:val="28"/>
          <w:lang w:eastAsia="ru-RU"/>
        </w:rPr>
        <w:t xml:space="preserve"> номерной знак транспортного средства (с предъявлением удостоверения водителя или другого документа, который удостоверяет личность, регистрационного документа на транспортное средство) и возвратиться на место происшествия;</w:t>
      </w:r>
    </w:p>
    <w:p w:rsidR="00C74069" w:rsidRPr="000A622F" w:rsidRDefault="00BA52BD"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сообщить о дорожно-транспортном происшествии в орган или подразделение </w:t>
      </w:r>
      <w:r w:rsidR="00FA513A" w:rsidRPr="000A622F">
        <w:rPr>
          <w:rFonts w:eastAsia="Times New Roman"/>
          <w:color w:val="000000" w:themeColor="text1"/>
          <w:szCs w:val="28"/>
          <w:lang w:eastAsia="ru-RU"/>
        </w:rPr>
        <w:t>Министерства внутренних дел Луганской Народной Республики</w:t>
      </w:r>
      <w:r w:rsidRPr="000A622F">
        <w:rPr>
          <w:rFonts w:eastAsia="Times New Roman"/>
          <w:color w:val="000000" w:themeColor="text1"/>
          <w:szCs w:val="28"/>
          <w:lang w:eastAsia="ru-RU"/>
        </w:rPr>
        <w:t xml:space="preserve">, записать фамилии и адреса очевидцев, ожидать прибытия работников </w:t>
      </w:r>
      <w:r w:rsidR="00C74069" w:rsidRPr="000A622F">
        <w:rPr>
          <w:rFonts w:eastAsia="Times New Roman"/>
          <w:color w:val="000000" w:themeColor="text1"/>
          <w:szCs w:val="28"/>
          <w:lang w:eastAsia="ru-RU"/>
        </w:rPr>
        <w:t>полиции</w:t>
      </w:r>
      <w:r w:rsidRPr="000A622F">
        <w:rPr>
          <w:rFonts w:eastAsia="Times New Roman"/>
          <w:color w:val="000000" w:themeColor="text1"/>
          <w:szCs w:val="28"/>
          <w:lang w:eastAsia="ru-RU"/>
        </w:rPr>
        <w:t>;</w:t>
      </w:r>
    </w:p>
    <w:p w:rsidR="00BA52BD" w:rsidRPr="000A622F" w:rsidRDefault="00BA52BD"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принять все возможные меры для сохранности следов происшествия, ограждени</w:t>
      </w:r>
      <w:r w:rsidR="00774288" w:rsidRPr="000A622F">
        <w:rPr>
          <w:rFonts w:eastAsia="Times New Roman"/>
          <w:color w:val="000000" w:themeColor="text1"/>
          <w:szCs w:val="28"/>
          <w:lang w:eastAsia="ru-RU"/>
        </w:rPr>
        <w:t>я</w:t>
      </w:r>
      <w:r w:rsidRPr="000A622F">
        <w:rPr>
          <w:rFonts w:eastAsia="Times New Roman"/>
          <w:color w:val="000000" w:themeColor="text1"/>
          <w:szCs w:val="28"/>
          <w:lang w:eastAsia="ru-RU"/>
        </w:rPr>
        <w:t xml:space="preserve"> их и организовать объезд места происшествия;</w:t>
      </w:r>
    </w:p>
    <w:p w:rsidR="00536E54"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2.6.1. </w:t>
      </w:r>
      <w:proofErr w:type="gramStart"/>
      <w:r w:rsidR="00536E54" w:rsidRPr="000A622F">
        <w:rPr>
          <w:rFonts w:eastAsia="Times New Roman"/>
          <w:color w:val="000000" w:themeColor="text1"/>
          <w:szCs w:val="28"/>
          <w:lang w:eastAsia="ru-RU"/>
        </w:rPr>
        <w:t>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roofErr w:type="gramEnd"/>
    </w:p>
    <w:p w:rsidR="00536E54" w:rsidRPr="000A622F" w:rsidRDefault="00536E54"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roofErr w:type="gramEnd"/>
      <w:r w:rsidRPr="000A622F">
        <w:rPr>
          <w:rFonts w:eastAsia="Times New Roman"/>
          <w:color w:val="000000" w:themeColor="text1"/>
          <w:szCs w:val="28"/>
          <w:lang w:eastAsia="ru-RU"/>
        </w:rPr>
        <w:t xml:space="preserve"> </w:t>
      </w:r>
      <w:proofErr w:type="gramStart"/>
      <w:r w:rsidRPr="000A622F">
        <w:rPr>
          <w:rFonts w:eastAsia="Times New Roman"/>
          <w:color w:val="000000" w:themeColor="text1"/>
          <w:szCs w:val="28"/>
          <w:lang w:eastAsia="ru-RU"/>
        </w:rPr>
        <w:t>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w:t>
      </w:r>
      <w:proofErr w:type="gramEnd"/>
      <w:r w:rsidRPr="000A622F">
        <w:rPr>
          <w:rFonts w:eastAsia="Times New Roman"/>
          <w:color w:val="000000" w:themeColor="text1"/>
          <w:szCs w:val="28"/>
          <w:lang w:eastAsia="ru-RU"/>
        </w:rPr>
        <w:t>, повреждения транспортных средств.</w:t>
      </w:r>
    </w:p>
    <w:p w:rsidR="00536E54" w:rsidRPr="000A622F" w:rsidRDefault="00536E54"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w:t>
      </w:r>
      <w:r w:rsidR="00863540" w:rsidRPr="000A622F">
        <w:rPr>
          <w:rFonts w:eastAsia="Times New Roman"/>
          <w:color w:val="000000" w:themeColor="text1"/>
          <w:szCs w:val="28"/>
          <w:lang w:eastAsia="ru-RU"/>
        </w:rPr>
        <w:t xml:space="preserve"> и</w:t>
      </w:r>
      <w:r w:rsidRPr="000A622F">
        <w:rPr>
          <w:rFonts w:eastAsia="Times New Roman"/>
          <w:color w:val="000000" w:themeColor="text1"/>
          <w:szCs w:val="28"/>
          <w:lang w:eastAsia="ru-RU"/>
        </w:rPr>
        <w:t>:</w:t>
      </w:r>
    </w:p>
    <w:p w:rsidR="00536E54" w:rsidRPr="000A622F" w:rsidRDefault="00536E54" w:rsidP="008F01C8">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оформить документы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roofErr w:type="gramEnd"/>
    </w:p>
    <w:p w:rsidR="00536E54" w:rsidRPr="000A622F" w:rsidRDefault="00536E54" w:rsidP="008F01C8">
      <w:pPr>
        <w:ind w:firstLine="709"/>
        <w:rPr>
          <w:rFonts w:eastAsia="Times New Roman"/>
          <w:color w:val="000000" w:themeColor="text1"/>
          <w:szCs w:val="28"/>
          <w:lang w:eastAsia="ru-RU"/>
        </w:rPr>
      </w:pPr>
      <w:r w:rsidRPr="000A622F">
        <w:rPr>
          <w:rFonts w:eastAsia="Times New Roman"/>
          <w:color w:val="000000" w:themeColor="text1"/>
          <w:szCs w:val="28"/>
          <w:lang w:eastAsia="ru-RU"/>
        </w:rPr>
        <w:t>не оформлять документы о дорожно-транспортном происшествии</w:t>
      </w:r>
      <w:r w:rsidR="0077428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w:t>
      </w:r>
      <w:r w:rsidR="00774288"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если в дорожно-транспортном происшествии повреждены транспортные средства или иное имущество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CA0B2E" w:rsidRPr="000A622F" w:rsidRDefault="00CA0B2E" w:rsidP="008F01C8">
      <w:pPr>
        <w:ind w:firstLine="709"/>
        <w:rPr>
          <w:rFonts w:eastAsia="Times New Roman"/>
          <w:color w:val="000000" w:themeColor="text1"/>
          <w:szCs w:val="28"/>
          <w:lang w:eastAsia="ru-RU"/>
        </w:rPr>
      </w:pPr>
      <w:r w:rsidRPr="000A622F">
        <w:rPr>
          <w:rFonts w:eastAsia="Times New Roman"/>
          <w:color w:val="000000" w:themeColor="text1"/>
          <w:szCs w:val="28"/>
          <w:lang w:eastAsia="ru-RU"/>
        </w:rPr>
        <w:t>2.7. Водителю запрещается:</w:t>
      </w:r>
    </w:p>
    <w:p w:rsidR="00CA0B2E" w:rsidRPr="000A622F" w:rsidRDefault="00CA0B2E" w:rsidP="008F01C8">
      <w:pPr>
        <w:ind w:firstLine="709"/>
        <w:rPr>
          <w:rFonts w:eastAsia="Times New Roman"/>
          <w:color w:val="000000" w:themeColor="text1"/>
          <w:szCs w:val="28"/>
          <w:lang w:eastAsia="ru-RU"/>
        </w:rPr>
      </w:pPr>
      <w:r w:rsidRPr="000A622F">
        <w:rPr>
          <w:rFonts w:eastAsia="Times New Roman"/>
          <w:color w:val="000000" w:themeColor="text1"/>
          <w:szCs w:val="28"/>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A0B2E" w:rsidRPr="000A622F" w:rsidRDefault="00CA0B2E" w:rsidP="008F01C8">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кроме случаев обучения вождению в соответствии с </w:t>
      </w:r>
      <w:hyperlink r:id="rId28" w:history="1">
        <w:r w:rsidRPr="000A622F">
          <w:rPr>
            <w:rFonts w:eastAsia="Times New Roman"/>
            <w:color w:val="000000" w:themeColor="text1"/>
            <w:szCs w:val="28"/>
            <w:lang w:eastAsia="ru-RU"/>
          </w:rPr>
          <w:t>разделом 21</w:t>
        </w:r>
      </w:hyperlink>
      <w:r w:rsidRPr="000A622F">
        <w:rPr>
          <w:rFonts w:eastAsia="Times New Roman"/>
          <w:color w:val="000000" w:themeColor="text1"/>
          <w:szCs w:val="28"/>
          <w:lang w:eastAsia="ru-RU"/>
        </w:rPr>
        <w:t xml:space="preserve">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пересекать организованные (в том числе и пешие) колонны и занимать место в них;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управлять транспортным средством с нарушением режима труда и отдыха, установленного </w:t>
      </w:r>
      <w:r w:rsidR="00707D56" w:rsidRPr="000A622F">
        <w:rPr>
          <w:rFonts w:eastAsia="Times New Roman"/>
          <w:color w:val="000000" w:themeColor="text1"/>
          <w:szCs w:val="28"/>
          <w:lang w:eastAsia="ru-RU"/>
        </w:rPr>
        <w:t>законодательством</w:t>
      </w:r>
      <w:r w:rsidRPr="000A622F">
        <w:rPr>
          <w:rFonts w:eastAsia="Times New Roman"/>
          <w:color w:val="000000" w:themeColor="text1"/>
          <w:szCs w:val="28"/>
          <w:lang w:eastAsia="ru-RU"/>
        </w:rPr>
        <w:t xml:space="preserve"> </w:t>
      </w:r>
      <w:r w:rsidR="001376B0" w:rsidRPr="000A622F">
        <w:rPr>
          <w:rFonts w:eastAsia="Times New Roman"/>
          <w:color w:val="000000" w:themeColor="text1"/>
          <w:szCs w:val="28"/>
          <w:lang w:eastAsia="ru-RU"/>
        </w:rPr>
        <w:t>Луганской Народной Республики</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пользоваться во время движения телефоном, не оборудованным техническим устройством, позволяющим вести переговоры без </w:t>
      </w:r>
      <w:r w:rsidRPr="000A622F">
        <w:rPr>
          <w:rFonts w:eastAsia="Times New Roman"/>
          <w:color w:val="000000" w:themeColor="text1"/>
          <w:szCs w:val="28"/>
          <w:lang w:eastAsia="ru-RU"/>
        </w:rPr>
        <w:lastRenderedPageBreak/>
        <w:t>использования рук</w:t>
      </w:r>
      <w:r w:rsidR="00123086" w:rsidRPr="000A622F">
        <w:rPr>
          <w:rFonts w:eastAsia="Times New Roman"/>
          <w:color w:val="000000" w:themeColor="text1"/>
          <w:szCs w:val="28"/>
          <w:lang w:eastAsia="ru-RU"/>
        </w:rPr>
        <w:t>, а равно употребление пищи или курение водителем транспортного средства во время движения</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опасное вождение, выражающееся в неоднократном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w:t>
      </w:r>
      <w:proofErr w:type="gramEnd"/>
      <w:r w:rsidRPr="000A622F">
        <w:rPr>
          <w:rFonts w:eastAsia="Times New Roman"/>
          <w:color w:val="000000" w:themeColor="text1"/>
          <w:szCs w:val="28"/>
          <w:lang w:eastAsia="ru-RU"/>
        </w:rPr>
        <w:t xml:space="preserve"> </w:t>
      </w:r>
      <w:proofErr w:type="gramStart"/>
      <w:r w:rsidRPr="000A622F">
        <w:rPr>
          <w:rFonts w:eastAsia="Times New Roman"/>
          <w:color w:val="000000" w:themeColor="text1"/>
          <w:szCs w:val="28"/>
          <w:lang w:eastAsia="ru-RU"/>
        </w:rPr>
        <w:t>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p>
    <w:p w:rsidR="00B34FFD" w:rsidRPr="000A622F" w:rsidRDefault="00CA0B2E" w:rsidP="00B34FFD">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B34FFD">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3. Применение специальных сигналов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3.1. Водители транспортных сре</w:t>
      </w:r>
      <w:proofErr w:type="gramStart"/>
      <w:r w:rsidRPr="000A622F">
        <w:rPr>
          <w:rFonts w:eastAsia="Times New Roman"/>
          <w:color w:val="000000" w:themeColor="text1"/>
          <w:szCs w:val="28"/>
          <w:lang w:eastAsia="ru-RU"/>
        </w:rPr>
        <w:t>дств с вкл</w:t>
      </w:r>
      <w:proofErr w:type="gramEnd"/>
      <w:r w:rsidRPr="000A622F">
        <w:rPr>
          <w:rFonts w:eastAsia="Times New Roman"/>
          <w:color w:val="000000" w:themeColor="text1"/>
          <w:szCs w:val="28"/>
          <w:lang w:eastAsia="ru-RU"/>
        </w:rPr>
        <w:t xml:space="preserve">юченным проблесковым маячком синего цвета, выполняя неотложное служебное задание, могут отступать от требований </w:t>
      </w:r>
      <w:hyperlink r:id="rId29" w:history="1">
        <w:r w:rsidRPr="000A622F">
          <w:rPr>
            <w:rFonts w:eastAsia="Times New Roman"/>
            <w:color w:val="000000" w:themeColor="text1"/>
            <w:szCs w:val="28"/>
            <w:lang w:eastAsia="ru-RU"/>
          </w:rPr>
          <w:t>разделов 6</w:t>
        </w:r>
      </w:hyperlink>
      <w:r w:rsidRPr="000A622F">
        <w:rPr>
          <w:rFonts w:eastAsia="Times New Roman"/>
          <w:color w:val="000000" w:themeColor="text1"/>
          <w:szCs w:val="28"/>
          <w:lang w:eastAsia="ru-RU"/>
        </w:rPr>
        <w:t xml:space="preserve"> (кроме сигналов регулировщика) и </w:t>
      </w:r>
      <w:hyperlink r:id="rId30" w:history="1">
        <w:r w:rsidRPr="000A622F">
          <w:rPr>
            <w:rFonts w:eastAsia="Times New Roman"/>
            <w:color w:val="000000" w:themeColor="text1"/>
            <w:szCs w:val="28"/>
            <w:lang w:eastAsia="ru-RU"/>
          </w:rPr>
          <w:t>8</w:t>
        </w:r>
      </w:hyperlink>
      <w:r w:rsidRPr="000A622F">
        <w:rPr>
          <w:rFonts w:eastAsia="Times New Roman"/>
          <w:color w:val="000000" w:themeColor="text1"/>
          <w:szCs w:val="28"/>
          <w:lang w:eastAsia="ru-RU"/>
        </w:rPr>
        <w:t xml:space="preserve"> - </w:t>
      </w:r>
      <w:hyperlink r:id="rId31" w:history="1">
        <w:r w:rsidRPr="000A622F">
          <w:rPr>
            <w:rFonts w:eastAsia="Times New Roman"/>
            <w:color w:val="000000" w:themeColor="text1"/>
            <w:szCs w:val="28"/>
            <w:lang w:eastAsia="ru-RU"/>
          </w:rPr>
          <w:t>18</w:t>
        </w:r>
      </w:hyperlink>
      <w:r w:rsidRPr="000A622F">
        <w:rPr>
          <w:rFonts w:eastAsia="Times New Roman"/>
          <w:color w:val="000000" w:themeColor="text1"/>
          <w:szCs w:val="28"/>
          <w:lang w:eastAsia="ru-RU"/>
        </w:rPr>
        <w:t xml:space="preserve"> Правил, </w:t>
      </w:r>
      <w:hyperlink r:id="rId32" w:history="1">
        <w:r w:rsidRPr="000A622F">
          <w:rPr>
            <w:rFonts w:eastAsia="Times New Roman"/>
            <w:color w:val="000000" w:themeColor="text1"/>
            <w:szCs w:val="28"/>
            <w:lang w:eastAsia="ru-RU"/>
          </w:rPr>
          <w:t>приложений 1</w:t>
        </w:r>
      </w:hyperlink>
      <w:r w:rsidRPr="000A622F">
        <w:rPr>
          <w:rFonts w:eastAsia="Times New Roman"/>
          <w:color w:val="000000" w:themeColor="text1"/>
          <w:szCs w:val="28"/>
          <w:lang w:eastAsia="ru-RU"/>
        </w:rPr>
        <w:t xml:space="preserve"> и </w:t>
      </w:r>
      <w:hyperlink r:id="rId33" w:history="1">
        <w:r w:rsidRPr="000A622F">
          <w:rPr>
            <w:rFonts w:eastAsia="Times New Roman"/>
            <w:color w:val="000000" w:themeColor="text1"/>
            <w:szCs w:val="28"/>
            <w:lang w:eastAsia="ru-RU"/>
          </w:rPr>
          <w:t>2</w:t>
        </w:r>
      </w:hyperlink>
      <w:r w:rsidRPr="000A622F">
        <w:rPr>
          <w:rFonts w:eastAsia="Times New Roman"/>
          <w:color w:val="000000" w:themeColor="text1"/>
          <w:szCs w:val="28"/>
          <w:lang w:eastAsia="ru-RU"/>
        </w:rPr>
        <w:t xml:space="preserve"> к Правилам при условии обеспечения безопасности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w:t>
      </w:r>
      <w:r w:rsidR="003D2EBB"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специальный звуковой сигнал. Воспользоваться приоритетом они </w:t>
      </w:r>
      <w:proofErr w:type="gramStart"/>
      <w:r w:rsidRPr="000A622F">
        <w:rPr>
          <w:rFonts w:eastAsia="Times New Roman"/>
          <w:color w:val="000000" w:themeColor="text1"/>
          <w:szCs w:val="28"/>
          <w:lang w:eastAsia="ru-RU"/>
        </w:rPr>
        <w:t>могут</w:t>
      </w:r>
      <w:proofErr w:type="gramEnd"/>
      <w:r w:rsidRPr="000A622F">
        <w:rPr>
          <w:rFonts w:eastAsia="Times New Roman"/>
          <w:color w:val="000000" w:themeColor="text1"/>
          <w:szCs w:val="28"/>
          <w:lang w:eastAsia="ru-RU"/>
        </w:rPr>
        <w:t xml:space="preserve"> только убедившись, что им уступают дорогу.</w:t>
      </w:r>
      <w:r w:rsidR="003E769F" w:rsidRPr="000A622F">
        <w:rPr>
          <w:rFonts w:ascii="Tahoma" w:hAnsi="Tahoma" w:cs="Tahoma"/>
          <w:color w:val="000000" w:themeColor="text1"/>
          <w:sz w:val="12"/>
          <w:szCs w:val="12"/>
          <w:shd w:val="clear" w:color="auto" w:fill="F2F2F2"/>
        </w:rPr>
        <w:t xml:space="preserve"> </w:t>
      </w:r>
      <w:r w:rsidR="003E769F" w:rsidRPr="000A622F">
        <w:rPr>
          <w:rFonts w:eastAsia="Times New Roman"/>
          <w:color w:val="000000" w:themeColor="text1"/>
          <w:szCs w:val="28"/>
          <w:lang w:eastAsia="ru-RU"/>
        </w:rPr>
        <w:t xml:space="preserve">При отсутствии </w:t>
      </w:r>
      <w:proofErr w:type="gramStart"/>
      <w:r w:rsidR="003E769F" w:rsidRPr="000A622F">
        <w:rPr>
          <w:rFonts w:eastAsia="Times New Roman"/>
          <w:color w:val="000000" w:themeColor="text1"/>
          <w:szCs w:val="28"/>
          <w:lang w:eastAsia="ru-RU"/>
        </w:rPr>
        <w:t>необходимости дополнительного привлечения внимания участников дорожного движения</w:t>
      </w:r>
      <w:proofErr w:type="gramEnd"/>
      <w:r w:rsidR="003E769F" w:rsidRPr="000A622F">
        <w:rPr>
          <w:rFonts w:eastAsia="Times New Roman"/>
          <w:color w:val="000000" w:themeColor="text1"/>
          <w:szCs w:val="28"/>
          <w:lang w:eastAsia="ru-RU"/>
        </w:rPr>
        <w:t xml:space="preserve"> специальный звуковой сигнал может быть выключен.</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 xml:space="preserve">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w:t>
      </w:r>
      <w:proofErr w:type="spellStart"/>
      <w:r w:rsidRPr="000A622F">
        <w:rPr>
          <w:rFonts w:eastAsia="Times New Roman"/>
          <w:color w:val="000000" w:themeColor="text1"/>
          <w:szCs w:val="28"/>
          <w:lang w:eastAsia="ru-RU"/>
        </w:rPr>
        <w:t>цветографические</w:t>
      </w:r>
      <w:proofErr w:type="spellEnd"/>
      <w:r w:rsidRPr="000A622F">
        <w:rPr>
          <w:rFonts w:eastAsia="Times New Roman"/>
          <w:color w:val="000000" w:themeColor="text1"/>
          <w:szCs w:val="28"/>
          <w:lang w:eastAsia="ru-RU"/>
        </w:rPr>
        <w:t xml:space="preserve"> схемы, с включенными проблесковыми маячками синего и красного цветов и</w:t>
      </w:r>
      <w:r w:rsidR="003D2EBB"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специальным звуковым сигналом, в случаях, установленных настоящим пунктом.</w:t>
      </w:r>
      <w:proofErr w:type="gramEnd"/>
      <w:r w:rsidRPr="000A622F">
        <w:rPr>
          <w:rFonts w:eastAsia="Times New Roman"/>
          <w:color w:val="000000" w:themeColor="text1"/>
          <w:szCs w:val="28"/>
          <w:lang w:eastAsia="ru-RU"/>
        </w:rPr>
        <w:t xml:space="preserve"> На сопровождаемых транспортных средствах должен быть включен ближний свет фар.</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На транспортных средствах Государственной </w:t>
      </w:r>
      <w:proofErr w:type="gramStart"/>
      <w:r w:rsidRPr="000A622F">
        <w:rPr>
          <w:rFonts w:eastAsia="Times New Roman"/>
          <w:color w:val="000000" w:themeColor="text1"/>
          <w:szCs w:val="28"/>
          <w:lang w:eastAsia="ru-RU"/>
        </w:rPr>
        <w:t xml:space="preserve">инспекции безопасности дорожного движения Министерства внутренних дел </w:t>
      </w:r>
      <w:r w:rsidR="001376B0" w:rsidRPr="000A622F">
        <w:rPr>
          <w:rFonts w:eastAsia="Times New Roman"/>
          <w:color w:val="000000" w:themeColor="text1"/>
          <w:szCs w:val="28"/>
          <w:lang w:eastAsia="ru-RU"/>
        </w:rPr>
        <w:t>Луганской Народной Республики</w:t>
      </w:r>
      <w:proofErr w:type="gramEnd"/>
      <w:r w:rsidRPr="000A622F">
        <w:rPr>
          <w:rFonts w:eastAsia="Times New Roman"/>
          <w:color w:val="000000" w:themeColor="text1"/>
          <w:szCs w:val="28"/>
          <w:lang w:eastAsia="ru-RU"/>
        </w:rPr>
        <w:t xml:space="preserve"> и </w:t>
      </w:r>
      <w:r w:rsidR="00FA513A" w:rsidRPr="000A622F">
        <w:rPr>
          <w:color w:val="000000" w:themeColor="text1"/>
          <w:szCs w:val="28"/>
        </w:rPr>
        <w:t>подразделения по обеспечению безопасности дорожного движения Народной милиции Луганской Народной Республики</w:t>
      </w:r>
      <w:r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lastRenderedPageBreak/>
        <w:t>дополнительно к проблесковому маячку синего цвета может быть включен проблесковый маячок красного цвета.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3.2. При приближении транспортного средства с </w:t>
      </w:r>
      <w:proofErr w:type="gramStart"/>
      <w:r w:rsidRPr="000A622F">
        <w:rPr>
          <w:rFonts w:eastAsia="Times New Roman"/>
          <w:color w:val="000000" w:themeColor="text1"/>
          <w:szCs w:val="28"/>
          <w:lang w:eastAsia="ru-RU"/>
        </w:rPr>
        <w:t>включенными</w:t>
      </w:r>
      <w:proofErr w:type="gramEnd"/>
      <w:r w:rsidRPr="000A622F">
        <w:rPr>
          <w:rFonts w:eastAsia="Times New Roman"/>
          <w:color w:val="000000" w:themeColor="text1"/>
          <w:szCs w:val="28"/>
          <w:lang w:eastAsia="ru-RU"/>
        </w:rPr>
        <w:t xml:space="preserve"> проблесковым маячком синего цвета и</w:t>
      </w:r>
      <w:r w:rsidR="003D2EBB"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 приближении транспортного средства, имеющего нанесенные на наружные поверхности специальные </w:t>
      </w:r>
      <w:proofErr w:type="spellStart"/>
      <w:r w:rsidRPr="000A622F">
        <w:rPr>
          <w:rFonts w:eastAsia="Times New Roman"/>
          <w:color w:val="000000" w:themeColor="text1"/>
          <w:szCs w:val="28"/>
          <w:lang w:eastAsia="ru-RU"/>
        </w:rPr>
        <w:t>цветографические</w:t>
      </w:r>
      <w:proofErr w:type="spellEnd"/>
      <w:r w:rsidRPr="000A622F">
        <w:rPr>
          <w:rFonts w:eastAsia="Times New Roman"/>
          <w:color w:val="000000" w:themeColor="text1"/>
          <w:szCs w:val="28"/>
          <w:lang w:eastAsia="ru-RU"/>
        </w:rPr>
        <w:t xml:space="preserve"> схемы, с включенными </w:t>
      </w:r>
      <w:r w:rsidR="001A23D9" w:rsidRPr="000A622F">
        <w:rPr>
          <w:rFonts w:eastAsia="Times New Roman"/>
          <w:color w:val="000000" w:themeColor="text1"/>
          <w:szCs w:val="28"/>
          <w:lang w:eastAsia="ru-RU"/>
        </w:rPr>
        <w:t xml:space="preserve">проблесковыми маячками синего </w:t>
      </w:r>
      <w:r w:rsidRPr="000A622F">
        <w:rPr>
          <w:rFonts w:eastAsia="Times New Roman"/>
          <w:color w:val="000000" w:themeColor="text1"/>
          <w:szCs w:val="28"/>
          <w:lang w:eastAsia="ru-RU"/>
        </w:rPr>
        <w:t>цвет</w:t>
      </w:r>
      <w:r w:rsidR="001A23D9" w:rsidRPr="000A622F">
        <w:rPr>
          <w:rFonts w:eastAsia="Times New Roman"/>
          <w:color w:val="000000" w:themeColor="text1"/>
          <w:szCs w:val="28"/>
          <w:lang w:eastAsia="ru-RU"/>
        </w:rPr>
        <w:t>а</w:t>
      </w:r>
      <w:r w:rsidRPr="000A622F">
        <w:rPr>
          <w:rFonts w:eastAsia="Times New Roman"/>
          <w:color w:val="000000" w:themeColor="text1"/>
          <w:szCs w:val="28"/>
          <w:lang w:eastAsia="ru-RU"/>
        </w:rPr>
        <w:t xml:space="preserve"> и </w:t>
      </w:r>
      <w:r w:rsidR="003E769F"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r w:rsidR="00E379C4" w:rsidRPr="000A622F">
        <w:rPr>
          <w:rFonts w:ascii="Tahoma" w:hAnsi="Tahoma" w:cs="Tahoma"/>
          <w:color w:val="000000" w:themeColor="text1"/>
          <w:sz w:val="12"/>
          <w:szCs w:val="12"/>
        </w:rPr>
        <w:t xml:space="preserve"> </w:t>
      </w:r>
      <w:r w:rsidR="00E379C4" w:rsidRPr="000A622F">
        <w:rPr>
          <w:rFonts w:eastAsia="Times New Roman"/>
          <w:color w:val="000000" w:themeColor="text1"/>
          <w:szCs w:val="28"/>
          <w:lang w:eastAsia="ru-RU"/>
        </w:rPr>
        <w:t>Если на таком транспортном средстве включены проблесковые маячки синего и красного или только красного цвета, водители других транспортных средств обязаны остановиться у правого края проезжей части (на правой обочине). На дороге с конструктивно выделенной разделительной полосой это требование обязаны выполнить водители транспортных средств, движущихся в попутном направлении.</w:t>
      </w:r>
    </w:p>
    <w:p w:rsidR="001A23D9"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Запрещается выполнять обгон</w:t>
      </w:r>
      <w:r w:rsidR="008B0FDB" w:rsidRPr="000A622F">
        <w:rPr>
          <w:rFonts w:eastAsia="Times New Roman"/>
          <w:color w:val="000000" w:themeColor="text1"/>
          <w:szCs w:val="28"/>
          <w:lang w:eastAsia="ru-RU"/>
        </w:rPr>
        <w:t xml:space="preserve"> и опережение</w:t>
      </w:r>
      <w:r w:rsidRPr="000A622F">
        <w:rPr>
          <w:rFonts w:eastAsia="Times New Roman"/>
          <w:color w:val="000000" w:themeColor="text1"/>
          <w:szCs w:val="28"/>
          <w:lang w:eastAsia="ru-RU"/>
        </w:rPr>
        <w:t xml:space="preserve"> транспортного</w:t>
      </w:r>
      <w:r w:rsidR="001A23D9"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 средства, </w:t>
      </w:r>
      <w:r w:rsidR="001A23D9"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имеющего </w:t>
      </w:r>
      <w:r w:rsidR="001A23D9"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нанесенные</w:t>
      </w:r>
      <w:r w:rsidR="001A23D9"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 на</w:t>
      </w:r>
      <w:r w:rsidR="001A23D9"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 наружные </w:t>
      </w:r>
      <w:r w:rsidR="001A23D9"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поверхности </w:t>
      </w:r>
      <w:r w:rsidR="001A23D9"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специальные </w:t>
      </w:r>
      <w:proofErr w:type="gramEnd"/>
    </w:p>
    <w:p w:rsidR="00CA0B2E" w:rsidRPr="000A622F" w:rsidRDefault="00CA0B2E" w:rsidP="001A23D9">
      <w:pPr>
        <w:rPr>
          <w:rFonts w:eastAsia="Times New Roman"/>
          <w:color w:val="000000" w:themeColor="text1"/>
          <w:szCs w:val="28"/>
          <w:lang w:eastAsia="ru-RU"/>
        </w:rPr>
      </w:pPr>
      <w:proofErr w:type="spellStart"/>
      <w:r w:rsidRPr="000A622F">
        <w:rPr>
          <w:rFonts w:eastAsia="Times New Roman"/>
          <w:color w:val="000000" w:themeColor="text1"/>
          <w:szCs w:val="28"/>
          <w:lang w:eastAsia="ru-RU"/>
        </w:rPr>
        <w:t>цветографические</w:t>
      </w:r>
      <w:proofErr w:type="spellEnd"/>
      <w:r w:rsidRPr="000A622F">
        <w:rPr>
          <w:rFonts w:eastAsia="Times New Roman"/>
          <w:color w:val="000000" w:themeColor="text1"/>
          <w:szCs w:val="28"/>
          <w:lang w:eastAsia="ru-RU"/>
        </w:rPr>
        <w:t xml:space="preserve"> схемы с </w:t>
      </w:r>
      <w:proofErr w:type="gramStart"/>
      <w:r w:rsidRPr="000A622F">
        <w:rPr>
          <w:rFonts w:eastAsia="Times New Roman"/>
          <w:color w:val="000000" w:themeColor="text1"/>
          <w:szCs w:val="28"/>
          <w:lang w:eastAsia="ru-RU"/>
        </w:rPr>
        <w:t>включенными</w:t>
      </w:r>
      <w:proofErr w:type="gramEnd"/>
      <w:r w:rsidRPr="000A622F">
        <w:rPr>
          <w:rFonts w:eastAsia="Times New Roman"/>
          <w:color w:val="000000" w:themeColor="text1"/>
          <w:szCs w:val="28"/>
          <w:lang w:eastAsia="ru-RU"/>
        </w:rPr>
        <w:t xml:space="preserve"> проблесковым маячком синего цвета и специальным звуковым сигналом.</w:t>
      </w:r>
      <w:r w:rsidR="003D2EBB" w:rsidRPr="000A622F">
        <w:rPr>
          <w:rFonts w:eastAsia="Times New Roman"/>
          <w:color w:val="000000" w:themeColor="text1"/>
          <w:szCs w:val="28"/>
          <w:lang w:eastAsia="ru-RU"/>
        </w:rPr>
        <w:t xml:space="preserve">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Запрещается выполнять обгон транспортного средства, имеющего нанесенные на наружные поверхности специальные </w:t>
      </w:r>
      <w:proofErr w:type="spellStart"/>
      <w:r w:rsidRPr="000A622F">
        <w:rPr>
          <w:rFonts w:eastAsia="Times New Roman"/>
          <w:color w:val="000000" w:themeColor="text1"/>
          <w:szCs w:val="28"/>
          <w:lang w:eastAsia="ru-RU"/>
        </w:rPr>
        <w:t>цветографические</w:t>
      </w:r>
      <w:proofErr w:type="spellEnd"/>
      <w:r w:rsidRPr="000A622F">
        <w:rPr>
          <w:rFonts w:eastAsia="Times New Roman"/>
          <w:color w:val="000000" w:themeColor="text1"/>
          <w:szCs w:val="28"/>
          <w:lang w:eastAsia="ru-RU"/>
        </w:rPr>
        <w:t xml:space="preserve">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3.3. </w:t>
      </w:r>
      <w:r w:rsidR="008B0FDB" w:rsidRPr="000A622F">
        <w:rPr>
          <w:rFonts w:eastAsia="Times New Roman"/>
          <w:color w:val="000000" w:themeColor="text1"/>
          <w:szCs w:val="28"/>
          <w:lang w:eastAsia="ru-RU"/>
        </w:rPr>
        <w:t xml:space="preserve">Приближаясь к неподвижному транспортному средству с включенным проблесковым маячком синего цвета и специальным звуковым сигналом (или без включенного специального звукового сигнала), стоящему на обочине (около проезжей части) или на проезжей части, водитель должен снизить скорость до </w:t>
      </w:r>
      <w:smartTag w:uri="urn:schemas-microsoft-com:office:smarttags" w:element="metricconverter">
        <w:smartTagPr>
          <w:attr w:name="ProductID" w:val="40 км/ч"/>
        </w:smartTagPr>
        <w:r w:rsidR="008B0FDB" w:rsidRPr="000A622F">
          <w:rPr>
            <w:rFonts w:eastAsia="Times New Roman"/>
            <w:color w:val="000000" w:themeColor="text1"/>
            <w:szCs w:val="28"/>
            <w:lang w:eastAsia="ru-RU"/>
          </w:rPr>
          <w:t>40 км/ч</w:t>
        </w:r>
      </w:smartTag>
      <w:r w:rsidR="008B0FDB" w:rsidRPr="000A622F">
        <w:rPr>
          <w:rFonts w:eastAsia="Times New Roman"/>
          <w:color w:val="000000" w:themeColor="text1"/>
          <w:szCs w:val="28"/>
          <w:lang w:eastAsia="ru-RU"/>
        </w:rPr>
        <w:t xml:space="preserve"> и в случае подачи регулировщиком соответствующего сигнала остановиться. Продолжать движение можно только с разрешения регулировщика</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3.4. Проблесковый маячок желтого или оранжевого цвета должен быть включен на транспортных средствах в следующих случаях: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выполнение работ по строительству, ремонту или содержанию дорог, погрузке поврежденных, неисправных и перемещаемых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перевозка крупногабаритных грузов, взрывчатых, легковоспламеняющихся, радиоактивных веществ и ядовитых веществ высокой степени опасности;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сопровождение транспортных средств, </w:t>
      </w:r>
      <w:r w:rsidR="00BB0197" w:rsidRPr="000A622F">
        <w:rPr>
          <w:rFonts w:eastAsia="Times New Roman"/>
          <w:color w:val="000000" w:themeColor="text1"/>
          <w:szCs w:val="28"/>
          <w:lang w:eastAsia="ru-RU"/>
        </w:rPr>
        <w:t xml:space="preserve">осуществляющих </w:t>
      </w:r>
      <w:r w:rsidRPr="000A622F">
        <w:rPr>
          <w:rFonts w:eastAsia="Times New Roman"/>
          <w:color w:val="000000" w:themeColor="text1"/>
          <w:szCs w:val="28"/>
          <w:lang w:eastAsia="ru-RU"/>
        </w:rPr>
        <w:t>перевоз</w:t>
      </w:r>
      <w:r w:rsidR="00BB0197" w:rsidRPr="000A622F">
        <w:rPr>
          <w:rFonts w:eastAsia="Times New Roman"/>
          <w:color w:val="000000" w:themeColor="text1"/>
          <w:szCs w:val="28"/>
          <w:lang w:eastAsia="ru-RU"/>
        </w:rPr>
        <w:t>ку</w:t>
      </w:r>
      <w:r w:rsidRPr="000A622F">
        <w:rPr>
          <w:rFonts w:eastAsia="Times New Roman"/>
          <w:color w:val="000000" w:themeColor="text1"/>
          <w:szCs w:val="28"/>
          <w:lang w:eastAsia="ru-RU"/>
        </w:rPr>
        <w:t xml:space="preserve"> крупногабаритны</w:t>
      </w:r>
      <w:r w:rsidR="00BB0197" w:rsidRPr="000A622F">
        <w:rPr>
          <w:rFonts w:eastAsia="Times New Roman"/>
          <w:color w:val="000000" w:themeColor="text1"/>
          <w:szCs w:val="28"/>
          <w:lang w:eastAsia="ru-RU"/>
        </w:rPr>
        <w:t>х</w:t>
      </w:r>
      <w:r w:rsidRPr="000A622F">
        <w:rPr>
          <w:rFonts w:eastAsia="Times New Roman"/>
          <w:color w:val="000000" w:themeColor="text1"/>
          <w:szCs w:val="28"/>
          <w:lang w:eastAsia="ru-RU"/>
        </w:rPr>
        <w:t>, тяжеловесны</w:t>
      </w:r>
      <w:r w:rsidR="00BB0197" w:rsidRPr="000A622F">
        <w:rPr>
          <w:rFonts w:eastAsia="Times New Roman"/>
          <w:color w:val="000000" w:themeColor="text1"/>
          <w:szCs w:val="28"/>
          <w:lang w:eastAsia="ru-RU"/>
        </w:rPr>
        <w:t>х</w:t>
      </w:r>
      <w:r w:rsidRPr="000A622F">
        <w:rPr>
          <w:rFonts w:eastAsia="Times New Roman"/>
          <w:color w:val="000000" w:themeColor="text1"/>
          <w:szCs w:val="28"/>
          <w:lang w:eastAsia="ru-RU"/>
        </w:rPr>
        <w:t xml:space="preserve"> и опасны</w:t>
      </w:r>
      <w:r w:rsidR="00BB0197" w:rsidRPr="000A622F">
        <w:rPr>
          <w:rFonts w:eastAsia="Times New Roman"/>
          <w:color w:val="000000" w:themeColor="text1"/>
          <w:szCs w:val="28"/>
          <w:lang w:eastAsia="ru-RU"/>
        </w:rPr>
        <w:t>х</w:t>
      </w:r>
      <w:r w:rsidRPr="000A622F">
        <w:rPr>
          <w:rFonts w:eastAsia="Times New Roman"/>
          <w:color w:val="000000" w:themeColor="text1"/>
          <w:szCs w:val="28"/>
          <w:lang w:eastAsia="ru-RU"/>
        </w:rPr>
        <w:t xml:space="preserve"> груз</w:t>
      </w:r>
      <w:r w:rsidR="00BB0197" w:rsidRPr="000A622F">
        <w:rPr>
          <w:rFonts w:eastAsia="Times New Roman"/>
          <w:color w:val="000000" w:themeColor="text1"/>
          <w:szCs w:val="28"/>
          <w:lang w:eastAsia="ru-RU"/>
        </w:rPr>
        <w:t>ов</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сопровождение организованных групп велосипедистов при проведении тренировочных мероприятий на автомобильных дорогах общего пользования.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3.5. </w:t>
      </w:r>
      <w:proofErr w:type="gramStart"/>
      <w:r w:rsidRPr="000A622F">
        <w:rPr>
          <w:rFonts w:eastAsia="Times New Roman"/>
          <w:color w:val="000000" w:themeColor="text1"/>
          <w:szCs w:val="28"/>
          <w:lang w:eastAsia="ru-RU"/>
        </w:rPr>
        <w:t xml:space="preserve">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r:id="rId34" w:history="1">
        <w:r w:rsidRPr="000A622F">
          <w:rPr>
            <w:rFonts w:eastAsia="Times New Roman"/>
            <w:color w:val="000000" w:themeColor="text1"/>
            <w:szCs w:val="28"/>
            <w:lang w:eastAsia="ru-RU"/>
          </w:rPr>
          <w:t xml:space="preserve">знаков </w:t>
        </w:r>
        <w:r w:rsidR="00247A90" w:rsidRPr="000A622F">
          <w:rPr>
            <w:rFonts w:eastAsia="Times New Roman"/>
            <w:color w:val="000000" w:themeColor="text1"/>
            <w:szCs w:val="28"/>
            <w:lang w:eastAsia="ru-RU"/>
          </w:rPr>
          <w:t xml:space="preserve">2.1, </w:t>
        </w:r>
        <w:r w:rsidRPr="000A622F">
          <w:rPr>
            <w:rFonts w:eastAsia="Times New Roman"/>
            <w:color w:val="000000" w:themeColor="text1"/>
            <w:szCs w:val="28"/>
            <w:lang w:eastAsia="ru-RU"/>
          </w:rPr>
          <w:t>2.2</w:t>
        </w:r>
      </w:hyperlink>
      <w:r w:rsidRPr="000A622F">
        <w:rPr>
          <w:rFonts w:eastAsia="Times New Roman"/>
          <w:color w:val="000000" w:themeColor="text1"/>
          <w:szCs w:val="28"/>
          <w:lang w:eastAsia="ru-RU"/>
        </w:rPr>
        <w:t xml:space="preserve">, </w:t>
      </w:r>
      <w:hyperlink r:id="rId35" w:history="1">
        <w:r w:rsidRPr="000A622F">
          <w:rPr>
            <w:rFonts w:eastAsia="Times New Roman"/>
            <w:color w:val="000000" w:themeColor="text1"/>
            <w:szCs w:val="28"/>
            <w:lang w:eastAsia="ru-RU"/>
          </w:rPr>
          <w:t>2.4</w:t>
        </w:r>
      </w:hyperlink>
      <w:r w:rsidR="00247A90" w:rsidRPr="000A622F">
        <w:rPr>
          <w:rFonts w:eastAsia="Times New Roman"/>
          <w:color w:val="000000" w:themeColor="text1"/>
          <w:szCs w:val="28"/>
          <w:lang w:eastAsia="ru-RU"/>
        </w:rPr>
        <w:t xml:space="preserve">, </w:t>
      </w:r>
      <w:hyperlink r:id="rId36" w:history="1">
        <w:r w:rsidRPr="000A622F">
          <w:rPr>
            <w:rFonts w:eastAsia="Times New Roman"/>
            <w:color w:val="000000" w:themeColor="text1"/>
            <w:szCs w:val="28"/>
            <w:lang w:eastAsia="ru-RU"/>
          </w:rPr>
          <w:t>2.</w:t>
        </w:r>
        <w:r w:rsidR="00247A90" w:rsidRPr="000A622F">
          <w:rPr>
            <w:rFonts w:eastAsia="Times New Roman"/>
            <w:color w:val="000000" w:themeColor="text1"/>
            <w:szCs w:val="28"/>
            <w:lang w:eastAsia="ru-RU"/>
          </w:rPr>
          <w:t>5</w:t>
        </w:r>
      </w:hyperlink>
      <w:r w:rsidRPr="000A622F">
        <w:rPr>
          <w:rFonts w:eastAsia="Times New Roman"/>
          <w:color w:val="000000" w:themeColor="text1"/>
          <w:szCs w:val="28"/>
          <w:lang w:eastAsia="ru-RU"/>
        </w:rPr>
        <w:t xml:space="preserve">, </w:t>
      </w:r>
      <w:hyperlink r:id="rId37" w:history="1">
        <w:r w:rsidRPr="000A622F">
          <w:rPr>
            <w:rFonts w:eastAsia="Times New Roman"/>
            <w:color w:val="000000" w:themeColor="text1"/>
            <w:szCs w:val="28"/>
            <w:lang w:eastAsia="ru-RU"/>
          </w:rPr>
          <w:t>3.1</w:t>
        </w:r>
        <w:r w:rsidR="00247A90" w:rsidRPr="000A622F">
          <w:rPr>
            <w:rFonts w:eastAsia="Times New Roman"/>
            <w:color w:val="000000" w:themeColor="text1"/>
            <w:szCs w:val="28"/>
            <w:lang w:eastAsia="ru-RU"/>
          </w:rPr>
          <w:t>5</w:t>
        </w:r>
      </w:hyperlink>
      <w:r w:rsidR="00422579" w:rsidRPr="000A622F">
        <w:rPr>
          <w:rFonts w:eastAsia="Times New Roman"/>
          <w:color w:val="000000" w:themeColor="text1"/>
          <w:szCs w:val="28"/>
          <w:lang w:eastAsia="ru-RU"/>
        </w:rPr>
        <w:t>, 3.16,</w:t>
      </w:r>
      <w:r w:rsidR="00605556" w:rsidRPr="000A622F">
        <w:rPr>
          <w:rFonts w:eastAsia="Times New Roman"/>
          <w:color w:val="000000" w:themeColor="text1"/>
          <w:szCs w:val="28"/>
          <w:lang w:eastAsia="ru-RU"/>
        </w:rPr>
        <w:t xml:space="preserve"> </w:t>
      </w:r>
      <w:r w:rsidR="00422579" w:rsidRPr="000A622F">
        <w:rPr>
          <w:rFonts w:eastAsia="Times New Roman"/>
          <w:color w:val="000000" w:themeColor="text1"/>
          <w:szCs w:val="28"/>
          <w:lang w:eastAsia="ru-RU"/>
        </w:rPr>
        <w:t>3.17,</w:t>
      </w:r>
      <w:r w:rsidRPr="000A622F">
        <w:rPr>
          <w:rFonts w:eastAsia="Times New Roman"/>
          <w:color w:val="000000" w:themeColor="text1"/>
          <w:szCs w:val="28"/>
          <w:lang w:eastAsia="ru-RU"/>
        </w:rPr>
        <w:t xml:space="preserve"> </w:t>
      </w:r>
      <w:hyperlink r:id="rId38" w:history="1">
        <w:r w:rsidRPr="000A622F">
          <w:rPr>
            <w:rFonts w:eastAsia="Times New Roman"/>
            <w:color w:val="000000" w:themeColor="text1"/>
            <w:szCs w:val="28"/>
            <w:lang w:eastAsia="ru-RU"/>
          </w:rPr>
          <w:t>3.1</w:t>
        </w:r>
        <w:r w:rsidR="00247A90" w:rsidRPr="000A622F">
          <w:rPr>
            <w:rFonts w:eastAsia="Times New Roman"/>
            <w:color w:val="000000" w:themeColor="text1"/>
            <w:szCs w:val="28"/>
            <w:lang w:eastAsia="ru-RU"/>
          </w:rPr>
          <w:t>8</w:t>
        </w:r>
      </w:hyperlink>
      <w:r w:rsidRPr="000A622F">
        <w:rPr>
          <w:rFonts w:eastAsia="Times New Roman"/>
          <w:color w:val="000000" w:themeColor="text1"/>
          <w:szCs w:val="28"/>
          <w:lang w:eastAsia="ru-RU"/>
        </w:rPr>
        <w:t xml:space="preserve">, </w:t>
      </w:r>
      <w:hyperlink r:id="rId39" w:history="1">
        <w:r w:rsidRPr="000A622F">
          <w:rPr>
            <w:rFonts w:eastAsia="Times New Roman"/>
            <w:color w:val="000000" w:themeColor="text1"/>
            <w:szCs w:val="28"/>
            <w:lang w:eastAsia="ru-RU"/>
          </w:rPr>
          <w:t>3.</w:t>
        </w:r>
        <w:r w:rsidR="00247A90" w:rsidRPr="000A622F">
          <w:rPr>
            <w:rFonts w:eastAsia="Times New Roman"/>
            <w:color w:val="000000" w:themeColor="text1"/>
            <w:szCs w:val="28"/>
            <w:lang w:eastAsia="ru-RU"/>
          </w:rPr>
          <w:t>25</w:t>
        </w:r>
      </w:hyperlink>
      <w:r w:rsidRPr="000A622F">
        <w:rPr>
          <w:rFonts w:eastAsia="Times New Roman"/>
          <w:color w:val="000000" w:themeColor="text1"/>
          <w:szCs w:val="28"/>
          <w:lang w:eastAsia="ru-RU"/>
        </w:rPr>
        <w:t xml:space="preserve">, </w:t>
      </w:r>
      <w:hyperlink r:id="rId40" w:history="1">
        <w:r w:rsidRPr="000A622F">
          <w:rPr>
            <w:rFonts w:eastAsia="Times New Roman"/>
            <w:color w:val="000000" w:themeColor="text1"/>
            <w:szCs w:val="28"/>
            <w:lang w:eastAsia="ru-RU"/>
          </w:rPr>
          <w:t>3.</w:t>
        </w:r>
        <w:r w:rsidR="00247A90" w:rsidRPr="000A622F">
          <w:rPr>
            <w:rFonts w:eastAsia="Times New Roman"/>
            <w:color w:val="000000" w:themeColor="text1"/>
            <w:szCs w:val="28"/>
            <w:lang w:eastAsia="ru-RU"/>
          </w:rPr>
          <w:t>43</w:t>
        </w:r>
      </w:hyperlink>
      <w:r w:rsidRPr="000A622F">
        <w:rPr>
          <w:rFonts w:eastAsia="Times New Roman"/>
          <w:color w:val="000000" w:themeColor="text1"/>
          <w:szCs w:val="28"/>
          <w:lang w:eastAsia="ru-RU"/>
        </w:rPr>
        <w:t xml:space="preserve">) и дорожной разметки, а также </w:t>
      </w:r>
      <w:hyperlink r:id="rId41" w:history="1">
        <w:r w:rsidRPr="000A622F">
          <w:rPr>
            <w:rFonts w:eastAsia="Times New Roman"/>
            <w:color w:val="000000" w:themeColor="text1"/>
            <w:szCs w:val="28"/>
            <w:lang w:eastAsia="ru-RU"/>
          </w:rPr>
          <w:t>пунктов 9.4</w:t>
        </w:r>
      </w:hyperlink>
      <w:r w:rsidRPr="000A622F">
        <w:rPr>
          <w:rFonts w:eastAsia="Times New Roman"/>
          <w:color w:val="000000" w:themeColor="text1"/>
          <w:szCs w:val="28"/>
          <w:lang w:eastAsia="ru-RU"/>
        </w:rPr>
        <w:t xml:space="preserve"> </w:t>
      </w:r>
      <w:r w:rsidR="00BB0197"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w:t>
      </w:r>
      <w:hyperlink r:id="rId42" w:history="1">
        <w:r w:rsidRPr="000A622F">
          <w:rPr>
            <w:rFonts w:eastAsia="Times New Roman"/>
            <w:color w:val="000000" w:themeColor="text1"/>
            <w:szCs w:val="28"/>
            <w:lang w:eastAsia="ru-RU"/>
          </w:rPr>
          <w:t>9.8</w:t>
        </w:r>
      </w:hyperlink>
      <w:r w:rsidRPr="000A622F">
        <w:rPr>
          <w:rFonts w:eastAsia="Times New Roman"/>
          <w:color w:val="000000" w:themeColor="text1"/>
          <w:szCs w:val="28"/>
          <w:lang w:eastAsia="ru-RU"/>
        </w:rPr>
        <w:t xml:space="preserve"> и </w:t>
      </w:r>
      <w:hyperlink r:id="rId43" w:history="1">
        <w:r w:rsidRPr="000A622F">
          <w:rPr>
            <w:rFonts w:eastAsia="Times New Roman"/>
            <w:color w:val="000000" w:themeColor="text1"/>
            <w:szCs w:val="28"/>
            <w:lang w:eastAsia="ru-RU"/>
          </w:rPr>
          <w:t>16.1</w:t>
        </w:r>
      </w:hyperlink>
      <w:r w:rsidRPr="000A622F">
        <w:rPr>
          <w:rFonts w:eastAsia="Times New Roman"/>
          <w:color w:val="000000" w:themeColor="text1"/>
          <w:szCs w:val="28"/>
          <w:lang w:eastAsia="ru-RU"/>
        </w:rPr>
        <w:t xml:space="preserve"> настоящих Правил при условии обеспечения</w:t>
      </w:r>
      <w:proofErr w:type="gramEnd"/>
      <w:r w:rsidRPr="000A622F">
        <w:rPr>
          <w:rFonts w:eastAsia="Times New Roman"/>
          <w:color w:val="000000" w:themeColor="text1"/>
          <w:szCs w:val="28"/>
          <w:lang w:eastAsia="ru-RU"/>
        </w:rPr>
        <w:t xml:space="preserve"> безопасности 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Водители транспортных сре</w:t>
      </w:r>
      <w:proofErr w:type="gramStart"/>
      <w:r w:rsidRPr="000A622F">
        <w:rPr>
          <w:rFonts w:eastAsia="Times New Roman"/>
          <w:color w:val="000000" w:themeColor="text1"/>
          <w:szCs w:val="28"/>
          <w:lang w:eastAsia="ru-RU"/>
        </w:rPr>
        <w:t>дств пр</w:t>
      </w:r>
      <w:proofErr w:type="gramEnd"/>
      <w:r w:rsidRPr="000A622F">
        <w:rPr>
          <w:rFonts w:eastAsia="Times New Roman"/>
          <w:color w:val="000000" w:themeColor="text1"/>
          <w:szCs w:val="28"/>
          <w:lang w:eastAsia="ru-RU"/>
        </w:rPr>
        <w:t>и перевозке крупногабаритных грузов, а также при осуществлении сопровождения транспортных средств, перевозящих крупногабаритные и (или) тяжеловесные грузы,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3.6. Водители транспортных средств организаций почтовой связи и транспортных средств, </w:t>
      </w:r>
      <w:r w:rsidR="00BB0197" w:rsidRPr="000A622F">
        <w:rPr>
          <w:rFonts w:eastAsia="Times New Roman"/>
          <w:color w:val="000000" w:themeColor="text1"/>
          <w:szCs w:val="28"/>
          <w:lang w:eastAsia="ru-RU"/>
        </w:rPr>
        <w:t xml:space="preserve">которые осуществляют перевозку денежных средств </w:t>
      </w:r>
      <w:r w:rsidRPr="000A622F">
        <w:rPr>
          <w:rFonts w:eastAsia="Times New Roman"/>
          <w:color w:val="000000" w:themeColor="text1"/>
          <w:szCs w:val="28"/>
          <w:lang w:eastAsia="ru-RU"/>
        </w:rPr>
        <w:t>и (или) ценны</w:t>
      </w:r>
      <w:r w:rsidR="00BB0197" w:rsidRPr="000A622F">
        <w:rPr>
          <w:rFonts w:eastAsia="Times New Roman"/>
          <w:color w:val="000000" w:themeColor="text1"/>
          <w:szCs w:val="28"/>
          <w:lang w:eastAsia="ru-RU"/>
        </w:rPr>
        <w:t>х</w:t>
      </w:r>
      <w:r w:rsidRPr="000A622F">
        <w:rPr>
          <w:rFonts w:eastAsia="Times New Roman"/>
          <w:color w:val="000000" w:themeColor="text1"/>
          <w:szCs w:val="28"/>
          <w:lang w:eastAsia="ru-RU"/>
        </w:rPr>
        <w:t xml:space="preserve"> груз</w:t>
      </w:r>
      <w:r w:rsidR="00BB0197" w:rsidRPr="000A622F">
        <w:rPr>
          <w:rFonts w:eastAsia="Times New Roman"/>
          <w:color w:val="000000" w:themeColor="text1"/>
          <w:szCs w:val="28"/>
          <w:lang w:eastAsia="ru-RU"/>
        </w:rPr>
        <w:t>ов</w:t>
      </w:r>
      <w:r w:rsidRPr="000A622F">
        <w:rPr>
          <w:rFonts w:eastAsia="Times New Roman"/>
          <w:color w:val="000000" w:themeColor="text1"/>
          <w:szCs w:val="28"/>
          <w:lang w:eastAsia="ru-RU"/>
        </w:rPr>
        <w:t>,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CA0B2E" w:rsidRPr="000A622F" w:rsidRDefault="00CA0B2E" w:rsidP="006E6B0C">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4. Обязанности пешеходов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C36F61">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4.1. Пешеходы должны двигаться по тротуарам, </w:t>
      </w:r>
      <w:r w:rsidR="00C36F61" w:rsidRPr="000A622F">
        <w:rPr>
          <w:rFonts w:eastAsia="Times New Roman"/>
          <w:color w:val="000000" w:themeColor="text1"/>
          <w:szCs w:val="28"/>
          <w:lang w:eastAsia="ru-RU"/>
        </w:rPr>
        <w:t>дорожкам для пешеходов</w:t>
      </w:r>
      <w:r w:rsidRPr="000A622F">
        <w:rPr>
          <w:rFonts w:eastAsia="Times New Roman"/>
          <w:color w:val="000000" w:themeColor="text1"/>
          <w:szCs w:val="28"/>
          <w:lang w:eastAsia="ru-RU"/>
        </w:rPr>
        <w:t xml:space="preserve">, </w:t>
      </w:r>
      <w:proofErr w:type="spellStart"/>
      <w:r w:rsidRPr="000A622F">
        <w:rPr>
          <w:rFonts w:eastAsia="Times New Roman"/>
          <w:color w:val="000000" w:themeColor="text1"/>
          <w:szCs w:val="28"/>
          <w:lang w:eastAsia="ru-RU"/>
        </w:rPr>
        <w:t>велопешеходным</w:t>
      </w:r>
      <w:proofErr w:type="spellEnd"/>
      <w:r w:rsidRPr="000A622F">
        <w:rPr>
          <w:rFonts w:eastAsia="Times New Roman"/>
          <w:color w:val="000000" w:themeColor="text1"/>
          <w:szCs w:val="28"/>
          <w:lang w:eastAsia="ru-RU"/>
        </w:rPr>
        <w:t xml:space="preserve"> дорожкам, а при их отсутствии </w:t>
      </w:r>
      <w:r w:rsidR="00BB0197"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отсутствии тротуаров, дорожек</w:t>
      </w:r>
      <w:r w:rsidR="00F04F9F" w:rsidRPr="000A622F">
        <w:rPr>
          <w:rFonts w:eastAsia="Times New Roman"/>
          <w:color w:val="000000" w:themeColor="text1"/>
          <w:szCs w:val="28"/>
          <w:lang w:eastAsia="ru-RU"/>
        </w:rPr>
        <w:t xml:space="preserve"> для пешеходов</w:t>
      </w:r>
      <w:r w:rsidRPr="000A622F">
        <w:rPr>
          <w:rFonts w:eastAsia="Times New Roman"/>
          <w:color w:val="000000" w:themeColor="text1"/>
          <w:szCs w:val="28"/>
          <w:lang w:eastAsia="ru-RU"/>
        </w:rPr>
        <w:t xml:space="preserve">, </w:t>
      </w:r>
      <w:proofErr w:type="spellStart"/>
      <w:r w:rsidRPr="000A622F">
        <w:rPr>
          <w:rFonts w:eastAsia="Times New Roman"/>
          <w:color w:val="000000" w:themeColor="text1"/>
          <w:szCs w:val="28"/>
          <w:lang w:eastAsia="ru-RU"/>
        </w:rPr>
        <w:t>велопешеходных</w:t>
      </w:r>
      <w:proofErr w:type="spellEnd"/>
      <w:r w:rsidRPr="000A622F">
        <w:rPr>
          <w:rFonts w:eastAsia="Times New Roman"/>
          <w:color w:val="000000" w:themeColor="text1"/>
          <w:szCs w:val="28"/>
          <w:lang w:eastAsia="ru-RU"/>
        </w:rPr>
        <w:t xml:space="preserve"> дорожек или обочин, а также в случае невозможности двигаться по ним пешеходы могут двигаться по дорожке </w:t>
      </w:r>
      <w:r w:rsidR="00F04F9F" w:rsidRPr="000A622F">
        <w:rPr>
          <w:rFonts w:eastAsia="Times New Roman"/>
          <w:color w:val="000000" w:themeColor="text1"/>
          <w:szCs w:val="28"/>
          <w:lang w:eastAsia="ru-RU"/>
        </w:rPr>
        <w:t xml:space="preserve">для велосипедистов </w:t>
      </w:r>
      <w:r w:rsidRPr="000A622F">
        <w:rPr>
          <w:rFonts w:eastAsia="Times New Roman"/>
          <w:color w:val="000000" w:themeColor="text1"/>
          <w:szCs w:val="28"/>
          <w:lang w:eastAsia="ru-RU"/>
        </w:rPr>
        <w:t xml:space="preserve">или идти в один ряд по краю проезжей части (на дорогах с разделительной полосой </w:t>
      </w:r>
      <w:r w:rsidR="00BB0197"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по внешнему краю проезжей части).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0A622F">
        <w:rPr>
          <w:rFonts w:eastAsia="Times New Roman"/>
          <w:color w:val="000000" w:themeColor="text1"/>
          <w:szCs w:val="28"/>
          <w:lang w:eastAsia="ru-RU"/>
        </w:rPr>
        <w:t>световозвращающими</w:t>
      </w:r>
      <w:proofErr w:type="spellEnd"/>
      <w:r w:rsidRPr="000A622F">
        <w:rPr>
          <w:rFonts w:eastAsia="Times New Roman"/>
          <w:color w:val="000000" w:themeColor="text1"/>
          <w:szCs w:val="28"/>
          <w:lang w:eastAsia="ru-RU"/>
        </w:rPr>
        <w:t xml:space="preserve"> элементами и обеспечивать видимость этих предметов водителями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w:t>
      </w:r>
      <w:r w:rsidR="005C07FC"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с включенными фонарями: спереди </w:t>
      </w:r>
      <w:r w:rsidR="004912AD"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белого цвета, сзади </w:t>
      </w:r>
      <w:r w:rsidR="004912AD"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красного.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Группы детей разрешается водить только по тротуарам и </w:t>
      </w:r>
      <w:r w:rsidR="00C36F61" w:rsidRPr="000A622F">
        <w:rPr>
          <w:rFonts w:eastAsia="Times New Roman"/>
          <w:color w:val="000000" w:themeColor="text1"/>
          <w:szCs w:val="28"/>
          <w:lang w:eastAsia="ru-RU"/>
        </w:rPr>
        <w:t>дорожкам для пешеходов</w:t>
      </w:r>
      <w:r w:rsidRPr="000A622F">
        <w:rPr>
          <w:rFonts w:eastAsia="Times New Roman"/>
          <w:color w:val="000000" w:themeColor="text1"/>
          <w:szCs w:val="28"/>
          <w:lang w:eastAsia="ru-RU"/>
        </w:rPr>
        <w:t xml:space="preserve">, а при их отсутствии </w:t>
      </w:r>
      <w:r w:rsidR="004912AD"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и по обочинам, но лишь в светлое время суток и только в сопровождении взрослых.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4.3. </w:t>
      </w:r>
      <w:proofErr w:type="gramStart"/>
      <w:r w:rsidRPr="000A622F">
        <w:rPr>
          <w:rFonts w:eastAsia="Times New Roman"/>
          <w:color w:val="000000" w:themeColor="text1"/>
          <w:szCs w:val="28"/>
          <w:lang w:eastAsia="ru-RU"/>
        </w:rPr>
        <w:t xml:space="preserve">Пешеходы должны переходить дорогу по пешеходным переходам, в том числе по подземным и надземным, а при их отсутствии </w:t>
      </w:r>
      <w:r w:rsidR="004912AD"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на перекрестках по линии тротуаров или обочин.</w:t>
      </w:r>
      <w:proofErr w:type="gramEnd"/>
    </w:p>
    <w:p w:rsidR="0094034C" w:rsidRPr="000A622F" w:rsidRDefault="0094034C"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 xml:space="preserve">Если в зоне видимости нет перехода или перекрестка, а дорога имеет не более трех полос движения для обоих его направлений, разрешается переходить ее под прямым углом к краю проезжей части </w:t>
      </w:r>
      <w:r w:rsidRPr="000A622F">
        <w:rPr>
          <w:color w:val="000000" w:themeColor="text1"/>
          <w:szCs w:val="28"/>
          <w:shd w:val="clear" w:color="auto" w:fill="FFFFFF"/>
        </w:rPr>
        <w:t>на участках без разделительной полосы и ограждений</w:t>
      </w:r>
      <w:r w:rsidRPr="000A622F">
        <w:rPr>
          <w:rFonts w:eastAsia="Times New Roman"/>
          <w:color w:val="000000" w:themeColor="text1"/>
          <w:szCs w:val="28"/>
          <w:lang w:eastAsia="ru-RU"/>
        </w:rPr>
        <w:t>, где дорогу хорошо видно в обе стороны, и лишь после того, как пешеход убедится в отсутствии опасности.</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4.4. В местах, где движение регулируется, пешеходы должны руководствоваться сигналами регулировщика или пешеходного светофора, а при его отсутствии </w:t>
      </w:r>
      <w:r w:rsidR="004912AD" w:rsidRPr="000A622F">
        <w:rPr>
          <w:rFonts w:eastAsia="Times New Roman"/>
          <w:bCs/>
          <w:color w:val="000000" w:themeColor="text1"/>
          <w:szCs w:val="28"/>
          <w:lang w:eastAsia="ru-RU"/>
        </w:rPr>
        <w:t xml:space="preserve">– </w:t>
      </w:r>
      <w:r w:rsidRPr="000A622F">
        <w:rPr>
          <w:rFonts w:eastAsia="Times New Roman"/>
          <w:color w:val="000000" w:themeColor="text1"/>
          <w:szCs w:val="28"/>
          <w:lang w:eastAsia="ru-RU"/>
        </w:rPr>
        <w:t>транспортного светофора.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w:t>
      </w:r>
      <w:proofErr w:type="gramStart"/>
      <w:r w:rsidRPr="000A622F">
        <w:rPr>
          <w:rFonts w:eastAsia="Times New Roman"/>
          <w:color w:val="000000" w:themeColor="text1"/>
          <w:szCs w:val="28"/>
          <w:lang w:eastAsia="ru-RU"/>
        </w:rPr>
        <w:t>переход можно лишь убедившись</w:t>
      </w:r>
      <w:proofErr w:type="gramEnd"/>
      <w:r w:rsidRPr="000A622F">
        <w:rPr>
          <w:rFonts w:eastAsia="Times New Roman"/>
          <w:color w:val="000000" w:themeColor="text1"/>
          <w:szCs w:val="28"/>
          <w:lang w:eastAsia="ru-RU"/>
        </w:rPr>
        <w:t xml:space="preserve"> в безопасности дальнейшего движения и с учетом сигнала светофора (регулировщика).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4.7. При приближении транспортных сре</w:t>
      </w:r>
      <w:proofErr w:type="gramStart"/>
      <w:r w:rsidRPr="000A622F">
        <w:rPr>
          <w:rFonts w:eastAsia="Times New Roman"/>
          <w:color w:val="000000" w:themeColor="text1"/>
          <w:szCs w:val="28"/>
          <w:lang w:eastAsia="ru-RU"/>
        </w:rPr>
        <w:t>дств с вкл</w:t>
      </w:r>
      <w:proofErr w:type="gramEnd"/>
      <w:r w:rsidRPr="000A622F">
        <w:rPr>
          <w:rFonts w:eastAsia="Times New Roman"/>
          <w:color w:val="000000" w:themeColor="text1"/>
          <w:szCs w:val="28"/>
          <w:lang w:eastAsia="ru-RU"/>
        </w:rPr>
        <w:t>юченным проблесковым маячком синего цвета (синего и красного цветов) и</w:t>
      </w:r>
      <w:r w:rsidR="004D1A21" w:rsidRPr="000A622F">
        <w:rPr>
          <w:rFonts w:eastAsia="Times New Roman"/>
          <w:color w:val="000000" w:themeColor="text1"/>
          <w:szCs w:val="28"/>
          <w:lang w:eastAsia="ru-RU"/>
        </w:rPr>
        <w:t xml:space="preserve"> (или)</w:t>
      </w:r>
      <w:r w:rsidRPr="000A622F">
        <w:rPr>
          <w:rFonts w:eastAsia="Times New Roman"/>
          <w:color w:val="000000" w:themeColor="text1"/>
          <w:szCs w:val="28"/>
          <w:lang w:eastAsia="ru-RU"/>
        </w:rPr>
        <w:t xml:space="preserve"> специальным звуковым сигналом пешеходы обязаны воздержаться от </w:t>
      </w:r>
      <w:r w:rsidRPr="000A622F">
        <w:rPr>
          <w:rFonts w:eastAsia="Times New Roman"/>
          <w:color w:val="000000" w:themeColor="text1"/>
          <w:szCs w:val="28"/>
          <w:lang w:eastAsia="ru-RU"/>
        </w:rPr>
        <w:lastRenderedPageBreak/>
        <w:t>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4.8. Ожидать маршрутное транспортное средство и такси разрешается только на приподнятых над проезжей частью посадочных площадках, а при их отсутствии </w:t>
      </w:r>
      <w:r w:rsidR="004912AD" w:rsidRPr="000A622F">
        <w:rPr>
          <w:rFonts w:eastAsia="Times New Roman"/>
          <w:bCs/>
          <w:color w:val="000000" w:themeColor="text1"/>
          <w:szCs w:val="28"/>
          <w:lang w:eastAsia="ru-RU"/>
        </w:rPr>
        <w:t xml:space="preserve">– </w:t>
      </w:r>
      <w:r w:rsidRPr="000A622F">
        <w:rPr>
          <w:rFonts w:eastAsia="Times New Roman"/>
          <w:color w:val="000000" w:themeColor="text1"/>
          <w:szCs w:val="28"/>
          <w:lang w:eastAsia="ru-RU"/>
        </w:rPr>
        <w:t>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w:t>
      </w:r>
      <w:hyperlink r:id="rId44" w:history="1">
        <w:r w:rsidRPr="000A622F">
          <w:rPr>
            <w:rFonts w:eastAsia="Times New Roman"/>
            <w:color w:val="000000" w:themeColor="text1"/>
            <w:szCs w:val="28"/>
            <w:lang w:eastAsia="ru-RU"/>
          </w:rPr>
          <w:t>4.4</w:t>
        </w:r>
      </w:hyperlink>
      <w:r w:rsidRPr="000A622F">
        <w:rPr>
          <w:rFonts w:eastAsia="Times New Roman"/>
          <w:color w:val="000000" w:themeColor="text1"/>
          <w:szCs w:val="28"/>
          <w:lang w:eastAsia="ru-RU"/>
        </w:rPr>
        <w:t xml:space="preserve"> </w:t>
      </w:r>
      <w:r w:rsidR="004912AD"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w:t>
      </w:r>
      <w:hyperlink r:id="rId45" w:history="1">
        <w:r w:rsidRPr="000A622F">
          <w:rPr>
            <w:rFonts w:eastAsia="Times New Roman"/>
            <w:color w:val="000000" w:themeColor="text1"/>
            <w:szCs w:val="28"/>
            <w:lang w:eastAsia="ru-RU"/>
          </w:rPr>
          <w:t>4.7</w:t>
        </w:r>
      </w:hyperlink>
      <w:r w:rsidRPr="000A622F">
        <w:rPr>
          <w:rFonts w:eastAsia="Times New Roman"/>
          <w:color w:val="000000" w:themeColor="text1"/>
          <w:szCs w:val="28"/>
          <w:lang w:eastAsia="ru-RU"/>
        </w:rPr>
        <w:t xml:space="preserve"> Правил.</w:t>
      </w:r>
    </w:p>
    <w:p w:rsidR="0094034C" w:rsidRPr="000A622F" w:rsidRDefault="0094034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4.9. Пешеходам запрещается:</w:t>
      </w:r>
    </w:p>
    <w:p w:rsidR="0094034C" w:rsidRPr="000A622F" w:rsidRDefault="0094034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выходить на проезжую часть, не убедившись в отсутствии опасности для себя и других участников движения;</w:t>
      </w:r>
    </w:p>
    <w:p w:rsidR="0094034C" w:rsidRPr="000A622F" w:rsidRDefault="0094034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внезапно выходить, выбегать на проезжую часть, в том числе на пешеходный переход;</w:t>
      </w:r>
    </w:p>
    <w:p w:rsidR="0094034C" w:rsidRPr="000A622F" w:rsidRDefault="0094034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допускать самостоятельный, без присмотра взрослых, выход детей дошколь</w:t>
      </w:r>
      <w:r w:rsidR="008A7E32" w:rsidRPr="000A622F">
        <w:rPr>
          <w:rFonts w:eastAsia="Times New Roman"/>
          <w:color w:val="000000" w:themeColor="text1"/>
          <w:szCs w:val="28"/>
          <w:lang w:eastAsia="ru-RU"/>
        </w:rPr>
        <w:t>ного возраста на проезжую часть.</w:t>
      </w:r>
    </w:p>
    <w:p w:rsidR="008A7E32" w:rsidRPr="000A622F" w:rsidRDefault="008A7E3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4.10. В случае причастности пешехода к дорожно-транспортному происшествию</w:t>
      </w:r>
      <w:r w:rsidR="004912AD"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он обязан оказать возможную помощь пострадавшим, записать фамилии и адреса очевидцев, сообщить органу или подразделению </w:t>
      </w:r>
      <w:r w:rsidR="003023DF" w:rsidRPr="000A622F">
        <w:rPr>
          <w:rFonts w:eastAsia="Times New Roman"/>
          <w:color w:val="000000" w:themeColor="text1"/>
          <w:szCs w:val="28"/>
          <w:lang w:eastAsia="ru-RU"/>
        </w:rPr>
        <w:t>по</w:t>
      </w:r>
      <w:r w:rsidRPr="000A622F">
        <w:rPr>
          <w:rFonts w:eastAsia="Times New Roman"/>
          <w:color w:val="000000" w:themeColor="text1"/>
          <w:szCs w:val="28"/>
          <w:lang w:eastAsia="ru-RU"/>
        </w:rPr>
        <w:t xml:space="preserve">лиции о происшествии, необходимые данные о себе и находиться на месте до прибытия </w:t>
      </w:r>
      <w:r w:rsidR="00FA513A" w:rsidRPr="000A622F">
        <w:rPr>
          <w:rFonts w:eastAsia="Times New Roman"/>
          <w:color w:val="000000" w:themeColor="text1"/>
          <w:szCs w:val="28"/>
          <w:lang w:eastAsia="ru-RU"/>
        </w:rPr>
        <w:t>сотрудников</w:t>
      </w:r>
      <w:r w:rsidRPr="000A622F">
        <w:rPr>
          <w:rFonts w:eastAsia="Times New Roman"/>
          <w:color w:val="000000" w:themeColor="text1"/>
          <w:szCs w:val="28"/>
          <w:lang w:eastAsia="ru-RU"/>
        </w:rPr>
        <w:t xml:space="preserve"> </w:t>
      </w:r>
      <w:r w:rsidR="003023DF" w:rsidRPr="000A622F">
        <w:rPr>
          <w:rFonts w:eastAsia="Times New Roman"/>
          <w:color w:val="000000" w:themeColor="text1"/>
          <w:szCs w:val="28"/>
          <w:lang w:eastAsia="ru-RU"/>
        </w:rPr>
        <w:t>по</w:t>
      </w:r>
      <w:r w:rsidRPr="000A622F">
        <w:rPr>
          <w:rFonts w:eastAsia="Times New Roman"/>
          <w:color w:val="000000" w:themeColor="text1"/>
          <w:szCs w:val="28"/>
          <w:lang w:eastAsia="ru-RU"/>
        </w:rPr>
        <w:t>лиции.</w:t>
      </w:r>
    </w:p>
    <w:p w:rsidR="004912AD" w:rsidRPr="000A622F" w:rsidRDefault="004912AD" w:rsidP="00E11E60">
      <w:pPr>
        <w:ind w:firstLine="709"/>
        <w:rPr>
          <w:color w:val="000000" w:themeColor="text1"/>
          <w:szCs w:val="28"/>
        </w:rPr>
      </w:pPr>
    </w:p>
    <w:p w:rsidR="00CA0B2E" w:rsidRPr="000A622F" w:rsidRDefault="00CA0B2E" w:rsidP="00216DFB">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5. Обязанности пассажиров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5.1. Пассажиры обязаны: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 поездке на транспортном средстве, оборудованном ремнями безопасности, быть пристегнутыми ими, а при поездке на мотоцикле </w:t>
      </w:r>
      <w:r w:rsidR="004912AD" w:rsidRPr="000A622F">
        <w:rPr>
          <w:rFonts w:eastAsia="Times New Roman"/>
          <w:bCs/>
          <w:color w:val="000000" w:themeColor="text1"/>
          <w:szCs w:val="28"/>
          <w:lang w:eastAsia="ru-RU"/>
        </w:rPr>
        <w:t>–</w:t>
      </w:r>
      <w:r w:rsidRPr="000A622F">
        <w:rPr>
          <w:rFonts w:eastAsia="Times New Roman"/>
          <w:color w:val="000000" w:themeColor="text1"/>
          <w:szCs w:val="28"/>
          <w:lang w:eastAsia="ru-RU"/>
        </w:rPr>
        <w:t xml:space="preserve"> быть в застегнутом мотошлеме;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посадку и высадку производить со стороны тротуара или обочины и только после полной остановки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5.2. Пассажирам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отвлекать водителя от управления транспортным средством во время его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поездке на грузовом автомобиле с бортовой платформой стоять, сидеть на бортах или на грузе выше бортов;</w:t>
      </w:r>
    </w:p>
    <w:p w:rsidR="003023DF"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открывать двери транспортного средства во время его движения</w:t>
      </w:r>
      <w:r w:rsidR="003023DF" w:rsidRPr="000A622F">
        <w:rPr>
          <w:rFonts w:eastAsia="Times New Roman"/>
          <w:color w:val="000000" w:themeColor="text1"/>
          <w:szCs w:val="28"/>
          <w:lang w:eastAsia="ru-RU"/>
        </w:rPr>
        <w:t>;</w:t>
      </w:r>
    </w:p>
    <w:p w:rsidR="003023DF" w:rsidRPr="000A622F" w:rsidRDefault="003023DF"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препятствовать закрытию дверей и использовать для езды подножки и выступы транспортных средств;</w:t>
      </w:r>
    </w:p>
    <w:p w:rsidR="00CA0B2E" w:rsidRPr="000A622F" w:rsidRDefault="003023DF"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создавать своими действиями угрозы безопасности дорожного движения</w:t>
      </w:r>
      <w:r w:rsidR="00CA0B2E" w:rsidRPr="000A622F">
        <w:rPr>
          <w:rFonts w:eastAsia="Times New Roman"/>
          <w:color w:val="000000" w:themeColor="text1"/>
          <w:szCs w:val="28"/>
          <w:lang w:eastAsia="ru-RU"/>
        </w:rPr>
        <w:t>.</w:t>
      </w:r>
    </w:p>
    <w:p w:rsidR="003023DF" w:rsidRPr="000A622F" w:rsidRDefault="003023DF"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5.3. В случае дорожно-транспортного происшествия</w:t>
      </w:r>
      <w:r w:rsidR="004912AD"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пассажир причастного к происшествию транспортного средства должен оказать возможную помощь пострадавшим, сообщить о происшествии в орган или подразделение </w:t>
      </w:r>
      <w:r w:rsidR="00D142DC" w:rsidRPr="000A622F">
        <w:rPr>
          <w:rFonts w:eastAsia="Times New Roman"/>
          <w:color w:val="000000" w:themeColor="text1"/>
          <w:szCs w:val="28"/>
          <w:lang w:eastAsia="ru-RU"/>
        </w:rPr>
        <w:t xml:space="preserve">Министерства внутренних дел Луганской Народной Республики </w:t>
      </w:r>
      <w:r w:rsidRPr="000A622F">
        <w:rPr>
          <w:rFonts w:eastAsia="Times New Roman"/>
          <w:color w:val="000000" w:themeColor="text1"/>
          <w:szCs w:val="28"/>
          <w:lang w:eastAsia="ru-RU"/>
        </w:rPr>
        <w:t xml:space="preserve">и находиться на месте до прибытия </w:t>
      </w:r>
      <w:r w:rsidR="00FA513A" w:rsidRPr="000A622F">
        <w:rPr>
          <w:rFonts w:eastAsia="Times New Roman"/>
          <w:color w:val="000000" w:themeColor="text1"/>
          <w:szCs w:val="28"/>
          <w:lang w:eastAsia="ru-RU"/>
        </w:rPr>
        <w:t xml:space="preserve">сотрудников </w:t>
      </w:r>
      <w:r w:rsidRPr="000A622F">
        <w:rPr>
          <w:rFonts w:eastAsia="Times New Roman"/>
          <w:color w:val="000000" w:themeColor="text1"/>
          <w:szCs w:val="28"/>
          <w:lang w:eastAsia="ru-RU"/>
        </w:rPr>
        <w:t>полиции.</w:t>
      </w:r>
    </w:p>
    <w:p w:rsidR="00CA0B2E" w:rsidRPr="000A622F" w:rsidRDefault="00CA0B2E" w:rsidP="00E11E60">
      <w:pPr>
        <w:ind w:firstLine="709"/>
        <w:rPr>
          <w:rFonts w:eastAsia="Times New Roman"/>
          <w:color w:val="000000" w:themeColor="text1"/>
          <w:szCs w:val="28"/>
          <w:lang w:eastAsia="ru-RU"/>
        </w:rPr>
      </w:pPr>
    </w:p>
    <w:p w:rsidR="00CA0B2E" w:rsidRPr="000A622F" w:rsidRDefault="00CA0B2E" w:rsidP="00216DFB">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6. Сигналы светофора и регулировщика</w:t>
      </w:r>
    </w:p>
    <w:p w:rsidR="00216DFB" w:rsidRPr="000A622F" w:rsidRDefault="00216DFB" w:rsidP="00E11E60">
      <w:pPr>
        <w:ind w:firstLine="709"/>
        <w:rPr>
          <w:rFonts w:eastAsia="Times New Roman"/>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6.1. В светофорах применяются световые сигналы зеленого, желтого, красного и бело-лунного цвета.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зависимости от назначения сигналы светофора могут быть круглые, в виде стрелки (стрелок), силуэта пешехода или велосипеда и X-образные.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6.2. Круглые сигналы светофора имеют следующие значения: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ЗЕЛЕНЫЙ СИГНАЛ разрешает движение;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ЖЕЛТЫЙ СИГНАЛ запрещает движение, кроме случаев, предусмотренных </w:t>
      </w:r>
      <w:hyperlink r:id="rId46" w:history="1">
        <w:r w:rsidRPr="000A622F">
          <w:rPr>
            <w:rFonts w:eastAsia="Times New Roman"/>
            <w:color w:val="000000" w:themeColor="text1"/>
            <w:szCs w:val="28"/>
            <w:lang w:eastAsia="ru-RU"/>
          </w:rPr>
          <w:t>пунктом 6.14</w:t>
        </w:r>
      </w:hyperlink>
      <w:r w:rsidRPr="000A622F">
        <w:rPr>
          <w:rFonts w:eastAsia="Times New Roman"/>
          <w:color w:val="000000" w:themeColor="text1"/>
          <w:szCs w:val="28"/>
          <w:lang w:eastAsia="ru-RU"/>
        </w:rPr>
        <w:t xml:space="preserve"> Правил, и предупреждает о предстоящей смене сигналов;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КРАСНЫЙ СИГНАЛ, в том числе мигающий, запрещает движение.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Сочетание красного и желтого сигналов запрещает движение и информирует о предстоящем включении зеленого сигнала.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Такое же значение имеет зеленая стрелка в дополнительной секции. Выключенный сигнал дополнительной секции или включенный световой </w:t>
      </w:r>
      <w:r w:rsidRPr="000A622F">
        <w:rPr>
          <w:rFonts w:eastAsia="Times New Roman"/>
          <w:color w:val="000000" w:themeColor="text1"/>
          <w:szCs w:val="28"/>
          <w:lang w:eastAsia="ru-RU"/>
        </w:rPr>
        <w:lastRenderedPageBreak/>
        <w:t>сигнал красного цвета ее контура означает запрещение движения в направлении, регулируемом этой секцией.</w:t>
      </w:r>
    </w:p>
    <w:p w:rsidR="008823C0" w:rsidRPr="000A622F" w:rsidRDefault="008823C0" w:rsidP="00E11E60">
      <w:pPr>
        <w:ind w:firstLine="709"/>
        <w:rPr>
          <w:rFonts w:eastAsia="Times New Roman"/>
          <w:color w:val="000000" w:themeColor="text1"/>
          <w:szCs w:val="28"/>
          <w:lang w:eastAsia="ru-RU"/>
        </w:rPr>
      </w:pPr>
      <w:proofErr w:type="gramStart"/>
      <w:r w:rsidRPr="000A622F">
        <w:rPr>
          <w:rFonts w:eastAsia="Times New Roman"/>
          <w:bCs/>
          <w:color w:val="000000" w:themeColor="text1"/>
          <w:szCs w:val="28"/>
          <w:lang w:eastAsia="ru-RU"/>
        </w:rPr>
        <w:t>Стрелка зеленого цвета на табличке, установленной на уровне красного сигнала светофора с вертикальным расположением сигналов, разрешает движение в указанном направлении при включенном красном сигнале светофора с крайней правой полосы движения (или крайней левой полосы движения на дорогах с односторонним движением) при условии предоставления преимущества в движении другим его участникам, которые движутся с других направлений на сигнал светофора, который разрешает движение</w:t>
      </w:r>
      <w:r w:rsidRPr="000A622F">
        <w:rPr>
          <w:rFonts w:eastAsia="Times New Roman"/>
          <w:color w:val="000000" w:themeColor="text1"/>
          <w:szCs w:val="28"/>
          <w:lang w:eastAsia="ru-RU"/>
        </w:rPr>
        <w:t>.</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6.5.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w:t>
      </w:r>
      <w:smartTag w:uri="urn:schemas-microsoft-com:office:smarttags" w:element="metricconverter">
        <w:smartTagPr>
          <w:attr w:name="ProductID" w:val="200 мм"/>
        </w:smartTagPr>
        <w:r w:rsidRPr="000A622F">
          <w:rPr>
            <w:rFonts w:eastAsia="Times New Roman"/>
            <w:color w:val="000000" w:themeColor="text1"/>
            <w:szCs w:val="28"/>
            <w:lang w:eastAsia="ru-RU"/>
          </w:rPr>
          <w:t>200 мм</w:t>
        </w:r>
      </w:smartTag>
      <w:r w:rsidRPr="000A622F">
        <w:rPr>
          <w:rFonts w:eastAsia="Times New Roman"/>
          <w:color w:val="000000" w:themeColor="text1"/>
          <w:szCs w:val="28"/>
          <w:lang w:eastAsia="ru-RU"/>
        </w:rPr>
        <w:t xml:space="preserve"> с изображением велосипеда черного цвета.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6.7. </w:t>
      </w:r>
      <w:proofErr w:type="gramStart"/>
      <w:r w:rsidRPr="000A622F">
        <w:rPr>
          <w:rFonts w:eastAsia="Times New Roman"/>
          <w:color w:val="000000" w:themeColor="text1"/>
          <w:szCs w:val="28"/>
          <w:lang w:eastAsia="ru-RU"/>
        </w:rPr>
        <w:t>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w:t>
      </w:r>
      <w:proofErr w:type="gramEnd"/>
      <w:r w:rsidRPr="000A622F">
        <w:rPr>
          <w:rFonts w:eastAsia="Times New Roman"/>
          <w:color w:val="000000" w:themeColor="text1"/>
          <w:szCs w:val="28"/>
          <w:lang w:eastAsia="ru-RU"/>
        </w:rPr>
        <w:t xml:space="preserve"> Эти сигналы соответственно запрещают или разрешают движение по полосе, над которой они расположены.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 выключенных сигналах реверсивного светофора, который расположен над полосой, обозначенной с обеих сторон разметкой </w:t>
      </w:r>
      <w:hyperlink r:id="rId47" w:history="1">
        <w:r w:rsidRPr="000A622F">
          <w:rPr>
            <w:rFonts w:eastAsia="Times New Roman"/>
            <w:color w:val="000000" w:themeColor="text1"/>
            <w:szCs w:val="28"/>
            <w:lang w:eastAsia="ru-RU"/>
          </w:rPr>
          <w:t>1.9,</w:t>
        </w:r>
      </w:hyperlink>
      <w:r w:rsidRPr="000A622F">
        <w:rPr>
          <w:rFonts w:eastAsia="Times New Roman"/>
          <w:color w:val="000000" w:themeColor="text1"/>
          <w:szCs w:val="28"/>
          <w:lang w:eastAsia="ru-RU"/>
        </w:rPr>
        <w:t xml:space="preserve"> въезд на эту полосу запрещен.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6.8.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w:t>
      </w:r>
      <w:proofErr w:type="gramStart"/>
      <w:r w:rsidRPr="000A622F">
        <w:rPr>
          <w:rFonts w:eastAsia="Times New Roman"/>
          <w:color w:val="000000" w:themeColor="text1"/>
          <w:szCs w:val="28"/>
          <w:lang w:eastAsia="ru-RU"/>
        </w:rPr>
        <w:t>из</w:t>
      </w:r>
      <w:proofErr w:type="gramEnd"/>
      <w:r w:rsidRPr="000A622F">
        <w:rPr>
          <w:rFonts w:eastAsia="Times New Roman"/>
          <w:color w:val="000000" w:themeColor="text1"/>
          <w:szCs w:val="28"/>
          <w:lang w:eastAsia="ru-RU"/>
        </w:rPr>
        <w:t xml:space="preserve"> которых левый разрешает </w:t>
      </w:r>
      <w:r w:rsidRPr="000A622F">
        <w:rPr>
          <w:rFonts w:eastAsia="Times New Roman"/>
          <w:color w:val="000000" w:themeColor="text1"/>
          <w:szCs w:val="28"/>
          <w:lang w:eastAsia="ru-RU"/>
        </w:rPr>
        <w:lastRenderedPageBreak/>
        <w:t>движение налево, средний - прямо, правый - направо. Если включены только три верхних сигнала, то движение запрещено.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w:t>
      </w:r>
      <w:proofErr w:type="gramStart"/>
      <w:r w:rsidRPr="000A622F">
        <w:rPr>
          <w:rFonts w:eastAsia="Times New Roman"/>
          <w:color w:val="000000" w:themeColor="text1"/>
          <w:szCs w:val="28"/>
          <w:lang w:eastAsia="ru-RU"/>
        </w:rPr>
        <w:t>красном</w:t>
      </w:r>
      <w:proofErr w:type="gramEnd"/>
      <w:r w:rsidRPr="000A622F">
        <w:rPr>
          <w:rFonts w:eastAsia="Times New Roman"/>
          <w:color w:val="000000" w:themeColor="text1"/>
          <w:szCs w:val="28"/>
          <w:lang w:eastAsia="ru-RU"/>
        </w:rPr>
        <w:t xml:space="preserve"> сигналах движение разрешается при отсутствии в пределах видимости приближающегося к переезду поезда (локомотива, дрезины).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6.10. Сигналы регулировщика имеют следующие значения: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РУКИ ВЫТЯНУТЫ В СТОРОНЫ ИЛИ ОПУЩЕНЫ: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 стороны груди и спины движение всех транспортных средств и пешеходов запрещено.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ПРАВАЯ РУКА ВЫТЯНУТА ВПЕРЕД:</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 стороны левого бока разрешено движение трамваю налево, безрельсовым транспортным средствам во всех направлениях;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 стороны груди всем транспортным средствам разрешено движение только направо;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 стороны правого бока и спины движение всех транспортных средств запрещено;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пешеходам разрешено переходить проезжую часть за спиной регулировщика.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РУКА ПОДНЯТА ВВЕРХ: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движение всех транспортных средств и пешеходов запрещено во всех направлениях, кроме случаев, предусмотренных </w:t>
      </w:r>
      <w:hyperlink r:id="rId48" w:history="1">
        <w:r w:rsidRPr="000A622F">
          <w:rPr>
            <w:rFonts w:eastAsia="Times New Roman"/>
            <w:color w:val="000000" w:themeColor="text1"/>
            <w:szCs w:val="28"/>
            <w:lang w:eastAsia="ru-RU"/>
          </w:rPr>
          <w:t>пунктом 6.14</w:t>
        </w:r>
      </w:hyperlink>
      <w:r w:rsidRPr="000A622F">
        <w:rPr>
          <w:rFonts w:eastAsia="Times New Roman"/>
          <w:color w:val="000000" w:themeColor="text1"/>
          <w:szCs w:val="28"/>
          <w:lang w:eastAsia="ru-RU"/>
        </w:rPr>
        <w:t xml:space="preserve">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Регулировщик может подавать жестами рук и другие сигналы, понятные водителям и пешеходам.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Для лучшей видимости сигналов регулировщик может применять жезл или ди</w:t>
      </w:r>
      <w:proofErr w:type="gramStart"/>
      <w:r w:rsidRPr="000A622F">
        <w:rPr>
          <w:rFonts w:eastAsia="Times New Roman"/>
          <w:color w:val="000000" w:themeColor="text1"/>
          <w:szCs w:val="28"/>
          <w:lang w:eastAsia="ru-RU"/>
        </w:rPr>
        <w:t>ск с кр</w:t>
      </w:r>
      <w:proofErr w:type="gramEnd"/>
      <w:r w:rsidRPr="000A622F">
        <w:rPr>
          <w:rFonts w:eastAsia="Times New Roman"/>
          <w:color w:val="000000" w:themeColor="text1"/>
          <w:szCs w:val="28"/>
          <w:lang w:eastAsia="ru-RU"/>
        </w:rPr>
        <w:t>асным сигналом (</w:t>
      </w:r>
      <w:proofErr w:type="spellStart"/>
      <w:r w:rsidRPr="000A622F">
        <w:rPr>
          <w:rFonts w:eastAsia="Times New Roman"/>
          <w:color w:val="000000" w:themeColor="text1"/>
          <w:szCs w:val="28"/>
          <w:lang w:eastAsia="ru-RU"/>
        </w:rPr>
        <w:t>световозвращателем</w:t>
      </w:r>
      <w:proofErr w:type="spellEnd"/>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6.12. Дополнительный сигнал свистком подается для привлечения внимания участников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6.13. При запрещающем сигнале светофора (кроме реверсивного) или регулировщика водители должны остановиться перед </w:t>
      </w:r>
      <w:proofErr w:type="gramStart"/>
      <w:r w:rsidRPr="000A622F">
        <w:rPr>
          <w:rFonts w:eastAsia="Times New Roman"/>
          <w:color w:val="000000" w:themeColor="text1"/>
          <w:szCs w:val="28"/>
          <w:lang w:eastAsia="ru-RU"/>
        </w:rPr>
        <w:t>стоп-линией</w:t>
      </w:r>
      <w:proofErr w:type="gramEnd"/>
      <w:r w:rsidRPr="000A622F">
        <w:rPr>
          <w:rFonts w:eastAsia="Times New Roman"/>
          <w:color w:val="000000" w:themeColor="text1"/>
          <w:szCs w:val="28"/>
          <w:lang w:eastAsia="ru-RU"/>
        </w:rPr>
        <w:t xml:space="preserve"> </w:t>
      </w:r>
      <w:hyperlink r:id="rId49" w:history="1">
        <w:r w:rsidRPr="000A622F">
          <w:rPr>
            <w:rFonts w:eastAsia="Times New Roman"/>
            <w:color w:val="000000" w:themeColor="text1"/>
            <w:szCs w:val="28"/>
            <w:lang w:eastAsia="ru-RU"/>
          </w:rPr>
          <w:t xml:space="preserve">(знаком </w:t>
        </w:r>
        <w:r w:rsidR="00247A90" w:rsidRPr="000A622F">
          <w:rPr>
            <w:rFonts w:eastAsia="Times New Roman"/>
            <w:color w:val="000000" w:themeColor="text1"/>
            <w:szCs w:val="28"/>
            <w:lang w:eastAsia="ru-RU"/>
          </w:rPr>
          <w:t>5.62)</w:t>
        </w:r>
        <w:r w:rsidRPr="000A622F">
          <w:rPr>
            <w:rFonts w:eastAsia="Times New Roman"/>
            <w:color w:val="000000" w:themeColor="text1"/>
            <w:szCs w:val="28"/>
            <w:lang w:eastAsia="ru-RU"/>
          </w:rPr>
          <w:t>,</w:t>
        </w:r>
      </w:hyperlink>
      <w:r w:rsidRPr="000A622F">
        <w:rPr>
          <w:rFonts w:eastAsia="Times New Roman"/>
          <w:color w:val="000000" w:themeColor="text1"/>
          <w:szCs w:val="28"/>
          <w:lang w:eastAsia="ru-RU"/>
        </w:rPr>
        <w:t xml:space="preserve"> а при ее отсутствии:</w:t>
      </w:r>
    </w:p>
    <w:p w:rsidR="00CA0B2E" w:rsidRPr="000A622F" w:rsidRDefault="002D2FDB"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перед светофором, пешеходным переходом, а если и они отсутствуют и во всех других случаях – перед пересекаемой проезжей частью, не создавая препятствий для движения пешеходов</w:t>
      </w:r>
      <w:r w:rsidR="00CA0B2E"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перед железнодорожным переездом </w:t>
      </w:r>
      <w:r w:rsidR="004912AD"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в соответствии с пунктом </w:t>
      </w:r>
      <w:hyperlink r:id="rId50" w:history="1">
        <w:r w:rsidRPr="000A622F">
          <w:rPr>
            <w:rFonts w:eastAsia="Times New Roman"/>
            <w:color w:val="000000" w:themeColor="text1"/>
            <w:szCs w:val="28"/>
            <w:lang w:eastAsia="ru-RU"/>
          </w:rPr>
          <w:t>15.4</w:t>
        </w:r>
      </w:hyperlink>
      <w:r w:rsidRPr="000A622F">
        <w:rPr>
          <w:rFonts w:eastAsia="Times New Roman"/>
          <w:color w:val="000000" w:themeColor="text1"/>
          <w:szCs w:val="28"/>
          <w:lang w:eastAsia="ru-RU"/>
        </w:rPr>
        <w:t xml:space="preserve"> Правил</w:t>
      </w:r>
      <w:r w:rsidR="004912AD" w:rsidRPr="000A622F">
        <w:rPr>
          <w:rFonts w:eastAsia="Times New Roman"/>
          <w:color w:val="000000" w:themeColor="text1"/>
          <w:szCs w:val="28"/>
          <w:lang w:eastAsia="ru-RU"/>
        </w:rPr>
        <w:t>)</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w:t>
      </w:r>
      <w:hyperlink r:id="rId51" w:history="1">
        <w:r w:rsidRPr="000A622F">
          <w:rPr>
            <w:rFonts w:eastAsia="Times New Roman"/>
            <w:color w:val="000000" w:themeColor="text1"/>
            <w:szCs w:val="28"/>
            <w:lang w:eastAsia="ru-RU"/>
          </w:rPr>
          <w:t>6.13</w:t>
        </w:r>
      </w:hyperlink>
      <w:r w:rsidRPr="000A622F">
        <w:rPr>
          <w:rFonts w:eastAsia="Times New Roman"/>
          <w:color w:val="000000" w:themeColor="text1"/>
          <w:szCs w:val="28"/>
          <w:lang w:eastAsia="ru-RU"/>
        </w:rPr>
        <w:t xml:space="preserve"> Правил, разрешается дальнейшее движение</w:t>
      </w:r>
      <w:r w:rsidR="002D2FDB" w:rsidRPr="000A622F">
        <w:rPr>
          <w:rFonts w:eastAsia="Times New Roman"/>
          <w:color w:val="000000" w:themeColor="text1"/>
          <w:szCs w:val="28"/>
          <w:lang w:eastAsia="ru-RU"/>
        </w:rPr>
        <w:t xml:space="preserve"> при условии обеспечения безопасности дорожного движения</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Пешеходы, которые при подаче сигнала находились на проезжей части, должны освободить ее, а если это невозможно </w:t>
      </w:r>
      <w:r w:rsidR="00871CA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остановиться на линии, разделяющей транспортные потоки противоположных направлений.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6.15.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E46CBC" w:rsidRPr="000A622F" w:rsidRDefault="00E46CBC" w:rsidP="00826C02">
      <w:pPr>
        <w:ind w:firstLine="709"/>
        <w:jc w:val="center"/>
        <w:rPr>
          <w:rFonts w:eastAsia="Times New Roman"/>
          <w:b/>
          <w:color w:val="000000" w:themeColor="text1"/>
          <w:szCs w:val="28"/>
          <w:lang w:eastAsia="ru-RU"/>
        </w:rPr>
      </w:pPr>
    </w:p>
    <w:p w:rsidR="00826C02" w:rsidRPr="000A622F" w:rsidRDefault="00CA0B2E" w:rsidP="00826C02">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7. Применение аварийной сигнализации</w:t>
      </w:r>
      <w:r w:rsidR="00826C02" w:rsidRPr="000A622F">
        <w:rPr>
          <w:rFonts w:eastAsia="Times New Roman"/>
          <w:b/>
          <w:color w:val="000000" w:themeColor="text1"/>
          <w:szCs w:val="28"/>
          <w:lang w:eastAsia="ru-RU"/>
        </w:rPr>
        <w:t xml:space="preserve"> </w:t>
      </w:r>
      <w:r w:rsidRPr="000A622F">
        <w:rPr>
          <w:rFonts w:eastAsia="Times New Roman"/>
          <w:b/>
          <w:color w:val="000000" w:themeColor="text1"/>
          <w:szCs w:val="28"/>
          <w:lang w:eastAsia="ru-RU"/>
        </w:rPr>
        <w:t>и знака</w:t>
      </w:r>
    </w:p>
    <w:p w:rsidR="00CA0B2E" w:rsidRPr="000A622F" w:rsidRDefault="00CA0B2E" w:rsidP="00826C02">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 xml:space="preserve"> аварийной остановки</w:t>
      </w:r>
    </w:p>
    <w:p w:rsidR="00826C02" w:rsidRPr="000A622F" w:rsidRDefault="00826C02" w:rsidP="00826C02">
      <w:pPr>
        <w:ind w:firstLine="709"/>
        <w:jc w:val="center"/>
        <w:rPr>
          <w:rFonts w:eastAsia="Times New Roman"/>
          <w:b/>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 Аварийная сигнализация должна быть включена: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дорожно-транспортном происшествии;</w:t>
      </w:r>
    </w:p>
    <w:p w:rsidR="00F04A2A" w:rsidRPr="000A622F" w:rsidRDefault="00F04A2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 случае остановки по требованию </w:t>
      </w:r>
      <w:r w:rsidR="009E6762" w:rsidRPr="000A622F">
        <w:rPr>
          <w:rFonts w:eastAsia="Times New Roman"/>
          <w:color w:val="000000" w:themeColor="text1"/>
          <w:szCs w:val="28"/>
          <w:lang w:eastAsia="ru-RU"/>
        </w:rPr>
        <w:t>регулировщика</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вынужденной остановке в местах, где остановка запрещена;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ослеплении водителя светом фар;</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буксировке (на буксируемом механическом транспортном средстве);</w:t>
      </w:r>
    </w:p>
    <w:p w:rsidR="00F04A2A" w:rsidRPr="000A622F" w:rsidRDefault="00F04A2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механическом транспортном средстве, движущемся с техническими неисправностями, если такое движение не запрещено Правилами;</w:t>
      </w:r>
    </w:p>
    <w:p w:rsidR="00F04A2A" w:rsidRPr="000A622F" w:rsidRDefault="00F04A2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всех механических транспортных средствах колонны во время их остановки на дороге;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посадке детей в транспортное средство,</w:t>
      </w:r>
      <w:r w:rsidR="00F23DBC" w:rsidRPr="000A622F">
        <w:rPr>
          <w:rFonts w:eastAsia="Times New Roman"/>
          <w:color w:val="000000" w:themeColor="text1"/>
          <w:szCs w:val="28"/>
          <w:lang w:eastAsia="ru-RU"/>
        </w:rPr>
        <w:t xml:space="preserve"> имеющее опознавательные знаки «</w:t>
      </w:r>
      <w:r w:rsidR="00826C02" w:rsidRPr="000A622F">
        <w:rPr>
          <w:rFonts w:eastAsia="Times New Roman"/>
          <w:color w:val="000000" w:themeColor="text1"/>
          <w:szCs w:val="28"/>
          <w:lang w:eastAsia="ru-RU"/>
        </w:rPr>
        <w:t>Дети</w:t>
      </w:r>
      <w:r w:rsidR="00F23DBC" w:rsidRPr="000A622F">
        <w:rPr>
          <w:rFonts w:eastAsia="Times New Roman"/>
          <w:color w:val="000000" w:themeColor="text1"/>
          <w:szCs w:val="28"/>
          <w:lang w:eastAsia="ru-RU"/>
        </w:rPr>
        <w:t>» (здесь и далее опознавательные знаки указаны в соответствии с Основными положениями),</w:t>
      </w:r>
      <w:r w:rsidRPr="000A622F">
        <w:rPr>
          <w:rFonts w:eastAsia="Times New Roman"/>
          <w:color w:val="000000" w:themeColor="text1"/>
          <w:szCs w:val="28"/>
          <w:lang w:eastAsia="ru-RU"/>
        </w:rPr>
        <w:t xml:space="preserve"> и высадке из него.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дорожно-транспортном происшествии;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w:t>
      </w:r>
      <w:smartTag w:uri="urn:schemas-microsoft-com:office:smarttags" w:element="metricconverter">
        <w:smartTagPr>
          <w:attr w:name="ProductID" w:val="15 м"/>
        </w:smartTagPr>
        <w:r w:rsidRPr="000A622F">
          <w:rPr>
            <w:rFonts w:eastAsia="Times New Roman"/>
            <w:color w:val="000000" w:themeColor="text1"/>
            <w:szCs w:val="28"/>
            <w:lang w:eastAsia="ru-RU"/>
          </w:rPr>
          <w:t>15 м</w:t>
        </w:r>
      </w:smartTag>
      <w:r w:rsidRPr="000A622F">
        <w:rPr>
          <w:rFonts w:eastAsia="Times New Roman"/>
          <w:color w:val="000000" w:themeColor="text1"/>
          <w:szCs w:val="28"/>
          <w:lang w:eastAsia="ru-RU"/>
        </w:rPr>
        <w:t xml:space="preserve"> от транспортного средства в населенных пунктах и </w:t>
      </w:r>
      <w:smartTag w:uri="urn:schemas-microsoft-com:office:smarttags" w:element="metricconverter">
        <w:smartTagPr>
          <w:attr w:name="ProductID" w:val="30 м"/>
        </w:smartTagPr>
        <w:r w:rsidRPr="000A622F">
          <w:rPr>
            <w:rFonts w:eastAsia="Times New Roman"/>
            <w:color w:val="000000" w:themeColor="text1"/>
            <w:szCs w:val="28"/>
            <w:lang w:eastAsia="ru-RU"/>
          </w:rPr>
          <w:t>30 м</w:t>
        </w:r>
      </w:smartTag>
      <w:r w:rsidRPr="000A622F">
        <w:rPr>
          <w:rFonts w:eastAsia="Times New Roman"/>
          <w:color w:val="000000" w:themeColor="text1"/>
          <w:szCs w:val="28"/>
          <w:lang w:eastAsia="ru-RU"/>
        </w:rPr>
        <w:t xml:space="preserve"> </w:t>
      </w:r>
      <w:r w:rsidR="00871CA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вне населенных пунктов.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C3741F"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F23DBC">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8. Начало движения, маневрирование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w:t>
      </w:r>
      <w:r w:rsidR="00871CA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рукой. При выполнении маневра не должны создаваться опасность для движения, а также помехи другим участникам 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Подача сигнала не дает водителю преимущества и не освобождает его от принятия мер предосторожности.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w:t>
      </w:r>
      <w:r w:rsidR="00871CA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пешеходам и велосипедистам, путь движения которых он пересекает.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8.5. Перед поворотом направо, налево или разворотом водитель обязан заблаговременно занять соответствующее крайнее положение на проезжей </w:t>
      </w:r>
      <w:r w:rsidRPr="000A622F">
        <w:rPr>
          <w:rFonts w:eastAsia="Times New Roman"/>
          <w:color w:val="000000" w:themeColor="text1"/>
          <w:szCs w:val="28"/>
          <w:lang w:eastAsia="ru-RU"/>
        </w:rPr>
        <w:lastRenderedPageBreak/>
        <w:t>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r:id="rId52" w:history="1">
        <w:r w:rsidRPr="000A622F">
          <w:rPr>
            <w:rFonts w:eastAsia="Times New Roman"/>
            <w:color w:val="000000" w:themeColor="text1"/>
            <w:szCs w:val="28"/>
            <w:lang w:eastAsia="ru-RU"/>
          </w:rPr>
          <w:t xml:space="preserve">знаками </w:t>
        </w:r>
        <w:r w:rsidR="0069566A" w:rsidRPr="000A622F">
          <w:rPr>
            <w:rFonts w:eastAsia="Times New Roman"/>
            <w:color w:val="000000" w:themeColor="text1"/>
            <w:szCs w:val="28"/>
            <w:lang w:eastAsia="ru-RU"/>
          </w:rPr>
          <w:t>5.16</w:t>
        </w:r>
        <w:r w:rsidR="00C04FA1" w:rsidRPr="000A622F">
          <w:rPr>
            <w:rFonts w:eastAsia="Times New Roman"/>
            <w:color w:val="000000" w:themeColor="text1"/>
            <w:szCs w:val="28"/>
            <w:lang w:eastAsia="ru-RU"/>
          </w:rPr>
          <w:t xml:space="preserve"> или</w:t>
        </w:r>
        <w:r w:rsidR="0069566A" w:rsidRPr="000A622F">
          <w:rPr>
            <w:rFonts w:eastAsia="Times New Roman"/>
            <w:color w:val="000000" w:themeColor="text1"/>
            <w:szCs w:val="28"/>
            <w:lang w:eastAsia="ru-RU"/>
          </w:rPr>
          <w:t xml:space="preserve"> </w:t>
        </w:r>
      </w:hyperlink>
      <w:r w:rsidR="0069566A" w:rsidRPr="000A622F">
        <w:rPr>
          <w:rFonts w:eastAsia="Times New Roman"/>
          <w:color w:val="000000" w:themeColor="text1"/>
          <w:szCs w:val="28"/>
          <w:lang w:eastAsia="ru-RU"/>
        </w:rPr>
        <w:t>5.18</w:t>
      </w:r>
      <w:r w:rsidR="00C04FA1"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либо разметкой </w:t>
      </w:r>
      <w:hyperlink r:id="rId53" w:history="1">
        <w:r w:rsidRPr="000A622F">
          <w:rPr>
            <w:rFonts w:eastAsia="Times New Roman"/>
            <w:color w:val="000000" w:themeColor="text1"/>
            <w:szCs w:val="28"/>
            <w:lang w:eastAsia="ru-RU"/>
          </w:rPr>
          <w:t>1.18</w:t>
        </w:r>
      </w:hyperlink>
      <w:r w:rsidRPr="000A622F">
        <w:rPr>
          <w:rFonts w:eastAsia="Times New Roman"/>
          <w:color w:val="000000" w:themeColor="text1"/>
          <w:szCs w:val="28"/>
          <w:lang w:eastAsia="ru-RU"/>
        </w:rPr>
        <w:t xml:space="preserve"> не предписан иной порядок движения. При этом не должно создаваться помех трамваю.</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повороте направо транспортное средство должно двигаться по возможности ближе к правому краю проезжей части.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8.7. Если транспортное средство из-за своих габаритов или по другим причинам не может выполнить поворот с соблюдением требований пункта </w:t>
      </w:r>
      <w:hyperlink r:id="rId54" w:history="1">
        <w:r w:rsidRPr="000A622F">
          <w:rPr>
            <w:rFonts w:eastAsia="Times New Roman"/>
            <w:color w:val="000000" w:themeColor="text1"/>
            <w:szCs w:val="28"/>
            <w:lang w:eastAsia="ru-RU"/>
          </w:rPr>
          <w:t>8.5</w:t>
        </w:r>
      </w:hyperlink>
      <w:r w:rsidRPr="000A622F">
        <w:rPr>
          <w:rFonts w:eastAsia="Times New Roman"/>
          <w:color w:val="000000" w:themeColor="text1"/>
          <w:szCs w:val="28"/>
          <w:lang w:eastAsia="ru-RU"/>
        </w:rP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8.11. Разворот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пешеходных переходах</w:t>
      </w:r>
      <w:r w:rsidR="00F9736D" w:rsidRPr="000A622F">
        <w:rPr>
          <w:rFonts w:eastAsia="Times New Roman"/>
          <w:color w:val="000000" w:themeColor="text1"/>
          <w:szCs w:val="28"/>
          <w:lang w:eastAsia="ru-RU"/>
        </w:rPr>
        <w:t xml:space="preserve"> и ближе </w:t>
      </w:r>
      <w:smartTag w:uri="urn:schemas-microsoft-com:office:smarttags" w:element="metricconverter">
        <w:smartTagPr>
          <w:attr w:name="ProductID" w:val="10 м"/>
        </w:smartTagPr>
        <w:r w:rsidR="00F9736D" w:rsidRPr="000A622F">
          <w:rPr>
            <w:rFonts w:eastAsia="Times New Roman"/>
            <w:color w:val="000000" w:themeColor="text1"/>
            <w:szCs w:val="28"/>
            <w:lang w:eastAsia="ru-RU"/>
          </w:rPr>
          <w:t>10 м</w:t>
        </w:r>
      </w:smartTag>
      <w:r w:rsidR="00F9736D" w:rsidRPr="000A622F">
        <w:rPr>
          <w:rFonts w:eastAsia="Times New Roman"/>
          <w:color w:val="000000" w:themeColor="text1"/>
          <w:szCs w:val="28"/>
          <w:lang w:eastAsia="ru-RU"/>
        </w:rPr>
        <w:t xml:space="preserve"> от них с обеих сторон, кроме случая разрешенного разворота на перекрестке;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тоннелях;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мостах, путепроводах, эстакадах и под ними;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железнодорожных переездах;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 местах с видимостью дороги хотя бы в одном направлении менее </w:t>
      </w:r>
      <w:r w:rsidR="007D4ADA" w:rsidRPr="000A622F">
        <w:rPr>
          <w:rFonts w:eastAsia="Times New Roman"/>
          <w:color w:val="000000" w:themeColor="text1"/>
          <w:szCs w:val="28"/>
          <w:lang w:eastAsia="ru-RU"/>
        </w:rPr>
        <w:t xml:space="preserve">  </w:t>
      </w:r>
      <w:smartTag w:uri="urn:schemas-microsoft-com:office:smarttags" w:element="metricconverter">
        <w:smartTagPr>
          <w:attr w:name="ProductID" w:val="100 м"/>
        </w:smartTagPr>
        <w:r w:rsidRPr="000A622F">
          <w:rPr>
            <w:rFonts w:eastAsia="Times New Roman"/>
            <w:color w:val="000000" w:themeColor="text1"/>
            <w:szCs w:val="28"/>
            <w:lang w:eastAsia="ru-RU"/>
          </w:rPr>
          <w:t>100 м</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в местах остановок маршрутных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Движение задним ходом запрещается на перекрестках и в местах, где запрещен разворот согласно пункту </w:t>
      </w:r>
      <w:hyperlink r:id="rId55" w:history="1">
        <w:r w:rsidRPr="000A622F">
          <w:rPr>
            <w:rFonts w:eastAsia="Times New Roman"/>
            <w:color w:val="000000" w:themeColor="text1"/>
            <w:szCs w:val="28"/>
            <w:lang w:eastAsia="ru-RU"/>
          </w:rPr>
          <w:t>8.11</w:t>
        </w:r>
      </w:hyperlink>
      <w:r w:rsidRPr="000A622F">
        <w:rPr>
          <w:rFonts w:eastAsia="Times New Roman"/>
          <w:color w:val="000000" w:themeColor="text1"/>
          <w:szCs w:val="28"/>
          <w:lang w:eastAsia="ru-RU"/>
        </w:rPr>
        <w:t xml:space="preserve"> Правил.</w:t>
      </w:r>
    </w:p>
    <w:p w:rsidR="00B34FFD" w:rsidRPr="000A622F" w:rsidRDefault="00B34FFD" w:rsidP="00E11E60">
      <w:pPr>
        <w:ind w:firstLine="709"/>
        <w:rPr>
          <w:rFonts w:eastAsia="Times New Roman"/>
          <w:color w:val="000000" w:themeColor="text1"/>
          <w:szCs w:val="28"/>
          <w:lang w:eastAsia="ru-RU"/>
        </w:rPr>
      </w:pPr>
    </w:p>
    <w:p w:rsidR="00CA0B2E" w:rsidRPr="000A622F" w:rsidRDefault="00CA0B2E" w:rsidP="007D4AD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9. Расположение транспортных средств на проезжей части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9.1. Количество полос движения для безрельсовых транспортных средств определяется разметкой и (или) </w:t>
      </w:r>
      <w:hyperlink r:id="rId56" w:history="1">
        <w:r w:rsidRPr="000A622F">
          <w:rPr>
            <w:rFonts w:eastAsia="Times New Roman"/>
            <w:color w:val="000000" w:themeColor="text1"/>
            <w:szCs w:val="28"/>
            <w:lang w:eastAsia="ru-RU"/>
          </w:rPr>
          <w:t xml:space="preserve">знаками </w:t>
        </w:r>
        <w:r w:rsidR="00C04FA1" w:rsidRPr="000A622F">
          <w:rPr>
            <w:rFonts w:eastAsia="Times New Roman"/>
            <w:color w:val="000000" w:themeColor="text1"/>
            <w:szCs w:val="28"/>
            <w:lang w:eastAsia="ru-RU"/>
          </w:rPr>
          <w:t xml:space="preserve">5.16, </w:t>
        </w:r>
        <w:r w:rsidRPr="000A622F">
          <w:rPr>
            <w:rFonts w:eastAsia="Times New Roman"/>
            <w:color w:val="000000" w:themeColor="text1"/>
            <w:szCs w:val="28"/>
            <w:lang w:eastAsia="ru-RU"/>
          </w:rPr>
          <w:t>5.1</w:t>
        </w:r>
        <w:r w:rsidR="0069566A" w:rsidRPr="000A622F">
          <w:rPr>
            <w:rFonts w:eastAsia="Times New Roman"/>
            <w:color w:val="000000" w:themeColor="text1"/>
            <w:szCs w:val="28"/>
            <w:lang w:eastAsia="ru-RU"/>
          </w:rPr>
          <w:t>7</w:t>
        </w:r>
        <w:r w:rsidRPr="000A622F">
          <w:rPr>
            <w:rFonts w:eastAsia="Times New Roman"/>
            <w:color w:val="000000" w:themeColor="text1"/>
            <w:szCs w:val="28"/>
            <w:lang w:eastAsia="ru-RU"/>
          </w:rPr>
          <w:t>.1,</w:t>
        </w:r>
      </w:hyperlink>
      <w:r w:rsidRPr="000A622F">
        <w:rPr>
          <w:rFonts w:eastAsia="Times New Roman"/>
          <w:color w:val="000000" w:themeColor="text1"/>
          <w:szCs w:val="28"/>
          <w:lang w:eastAsia="ru-RU"/>
        </w:rPr>
        <w:t xml:space="preserve"> </w:t>
      </w:r>
      <w:hyperlink r:id="rId57" w:history="1">
        <w:r w:rsidRPr="000A622F">
          <w:rPr>
            <w:rFonts w:eastAsia="Times New Roman"/>
            <w:color w:val="000000" w:themeColor="text1"/>
            <w:szCs w:val="28"/>
            <w:lang w:eastAsia="ru-RU"/>
          </w:rPr>
          <w:t>5.1</w:t>
        </w:r>
        <w:r w:rsidR="0069566A" w:rsidRPr="000A622F">
          <w:rPr>
            <w:rFonts w:eastAsia="Times New Roman"/>
            <w:color w:val="000000" w:themeColor="text1"/>
            <w:szCs w:val="28"/>
            <w:lang w:eastAsia="ru-RU"/>
          </w:rPr>
          <w:t>7</w:t>
        </w:r>
        <w:r w:rsidRPr="000A622F">
          <w:rPr>
            <w:rFonts w:eastAsia="Times New Roman"/>
            <w:color w:val="000000" w:themeColor="text1"/>
            <w:szCs w:val="28"/>
            <w:lang w:eastAsia="ru-RU"/>
          </w:rPr>
          <w:t>.2</w:t>
        </w:r>
      </w:hyperlink>
      <w:r w:rsidR="00871CA4" w:rsidRPr="000A622F">
        <w:rPr>
          <w:rFonts w:eastAsia="Times New Roman"/>
          <w:color w:val="000000" w:themeColor="text1"/>
          <w:szCs w:val="28"/>
          <w:lang w:eastAsia="ru-RU"/>
        </w:rPr>
        <w:t>,</w:t>
      </w:r>
      <w:r w:rsidR="00C04FA1"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proofErr w:type="spellStart"/>
      <w:r w:rsidRPr="000A622F">
        <w:rPr>
          <w:rFonts w:eastAsia="Times New Roman"/>
          <w:color w:val="000000" w:themeColor="text1"/>
          <w:szCs w:val="28"/>
          <w:lang w:eastAsia="ru-RU"/>
        </w:rPr>
        <w:t>уширений</w:t>
      </w:r>
      <w:proofErr w:type="spellEnd"/>
      <w:r w:rsidRPr="000A622F">
        <w:rPr>
          <w:rFonts w:eastAsia="Times New Roman"/>
          <w:color w:val="000000" w:themeColor="text1"/>
          <w:szCs w:val="28"/>
          <w:lang w:eastAsia="ru-RU"/>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r:id="rId58" w:history="1">
        <w:r w:rsidRPr="000A622F">
          <w:rPr>
            <w:rFonts w:eastAsia="Times New Roman"/>
            <w:color w:val="000000" w:themeColor="text1"/>
            <w:szCs w:val="28"/>
            <w:lang w:eastAsia="ru-RU"/>
          </w:rPr>
          <w:t>Правилами</w:t>
        </w:r>
      </w:hyperlink>
      <w:r w:rsidRPr="000A622F">
        <w:rPr>
          <w:rFonts w:eastAsia="Times New Roman"/>
          <w:color w:val="000000" w:themeColor="text1"/>
          <w:szCs w:val="28"/>
          <w:lang w:eastAsia="ru-RU"/>
        </w:rPr>
        <w:t xml:space="preserve">, </w:t>
      </w:r>
      <w:r w:rsidR="000049D7" w:rsidRPr="000A622F">
        <w:rPr>
          <w:rFonts w:eastAsia="Times New Roman"/>
          <w:color w:val="000000" w:themeColor="text1"/>
          <w:szCs w:val="28"/>
          <w:lang w:eastAsia="ru-RU"/>
        </w:rPr>
        <w:t xml:space="preserve">дорожными </w:t>
      </w:r>
      <w:r w:rsidRPr="000A622F">
        <w:rPr>
          <w:rFonts w:eastAsia="Times New Roman"/>
          <w:color w:val="000000" w:themeColor="text1"/>
          <w:szCs w:val="28"/>
          <w:lang w:eastAsia="ru-RU"/>
        </w:rPr>
        <w:t xml:space="preserve">знаками и (или) </w:t>
      </w:r>
      <w:r w:rsidR="000049D7" w:rsidRPr="000A622F">
        <w:rPr>
          <w:rFonts w:eastAsia="Times New Roman"/>
          <w:color w:val="000000" w:themeColor="text1"/>
          <w:szCs w:val="28"/>
          <w:lang w:eastAsia="ru-RU"/>
        </w:rPr>
        <w:t xml:space="preserve">дорожной </w:t>
      </w:r>
      <w:r w:rsidRPr="000A622F">
        <w:rPr>
          <w:rFonts w:eastAsia="Times New Roman"/>
          <w:color w:val="000000" w:themeColor="text1"/>
          <w:szCs w:val="28"/>
          <w:lang w:eastAsia="ru-RU"/>
        </w:rPr>
        <w:t>разметкой.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9.3. На дорогах с двусторонним движением, имеющих три полосы, обозначенные разметкой (за исключением разметки </w:t>
      </w:r>
      <w:hyperlink r:id="rId59" w:history="1">
        <w:r w:rsidRPr="000A622F">
          <w:rPr>
            <w:rFonts w:eastAsia="Times New Roman"/>
            <w:color w:val="000000" w:themeColor="text1"/>
            <w:szCs w:val="28"/>
            <w:lang w:eastAsia="ru-RU"/>
          </w:rPr>
          <w:t>1.9),</w:t>
        </w:r>
      </w:hyperlink>
      <w:r w:rsidRPr="000A622F">
        <w:rPr>
          <w:rFonts w:eastAsia="Times New Roman"/>
          <w:color w:val="000000" w:themeColor="text1"/>
          <w:szCs w:val="28"/>
          <w:lang w:eastAsia="ru-RU"/>
        </w:rPr>
        <w:t xml:space="preserve"> из которых </w:t>
      </w:r>
      <w:proofErr w:type="gramStart"/>
      <w:r w:rsidRPr="000A622F">
        <w:rPr>
          <w:rFonts w:eastAsia="Times New Roman"/>
          <w:color w:val="000000" w:themeColor="text1"/>
          <w:szCs w:val="28"/>
          <w:lang w:eastAsia="ru-RU"/>
        </w:rPr>
        <w:t>средняя</w:t>
      </w:r>
      <w:proofErr w:type="gramEnd"/>
      <w:r w:rsidRPr="000A622F">
        <w:rPr>
          <w:rFonts w:eastAsia="Times New Roman"/>
          <w:color w:val="000000" w:themeColor="text1"/>
          <w:szCs w:val="28"/>
          <w:lang w:eastAsia="ru-RU"/>
        </w:rPr>
        <w:t xml:space="preserve">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9.4. Вне населенных пунктов, а также в населенных пунктах на </w:t>
      </w:r>
      <w:proofErr w:type="gramStart"/>
      <w:r w:rsidRPr="000A622F">
        <w:rPr>
          <w:rFonts w:eastAsia="Times New Roman"/>
          <w:color w:val="000000" w:themeColor="text1"/>
          <w:szCs w:val="28"/>
          <w:lang w:eastAsia="ru-RU"/>
        </w:rPr>
        <w:t xml:space="preserve">дорогах, обозначенных знаком </w:t>
      </w:r>
      <w:hyperlink r:id="rId60" w:history="1">
        <w:r w:rsidRPr="000A622F">
          <w:rPr>
            <w:rFonts w:eastAsia="Times New Roman"/>
            <w:color w:val="000000" w:themeColor="text1"/>
            <w:szCs w:val="28"/>
            <w:lang w:eastAsia="ru-RU"/>
          </w:rPr>
          <w:t>5.1</w:t>
        </w:r>
      </w:hyperlink>
      <w:r w:rsidRPr="000A622F">
        <w:rPr>
          <w:rFonts w:eastAsia="Times New Roman"/>
          <w:color w:val="000000" w:themeColor="text1"/>
          <w:szCs w:val="28"/>
          <w:lang w:eastAsia="ru-RU"/>
        </w:rPr>
        <w:t xml:space="preserve"> или </w:t>
      </w:r>
      <w:hyperlink r:id="rId61" w:history="1">
        <w:r w:rsidRPr="000A622F">
          <w:rPr>
            <w:rFonts w:eastAsia="Times New Roman"/>
            <w:color w:val="000000" w:themeColor="text1"/>
            <w:szCs w:val="28"/>
            <w:lang w:eastAsia="ru-RU"/>
          </w:rPr>
          <w:t>5.3</w:t>
        </w:r>
      </w:hyperlink>
      <w:r w:rsidRPr="000A622F">
        <w:rPr>
          <w:rFonts w:eastAsia="Times New Roman"/>
          <w:color w:val="000000" w:themeColor="text1"/>
          <w:szCs w:val="28"/>
          <w:lang w:eastAsia="ru-RU"/>
        </w:rPr>
        <w:t xml:space="preserve"> или где разрешено</w:t>
      </w:r>
      <w:proofErr w:type="gramEnd"/>
      <w:r w:rsidRPr="000A622F">
        <w:rPr>
          <w:rFonts w:eastAsia="Times New Roman"/>
          <w:color w:val="000000" w:themeColor="text1"/>
          <w:szCs w:val="28"/>
          <w:lang w:eastAsia="ru-RU"/>
        </w:rPr>
        <w:t xml:space="preserve"> движение со скоростью более </w:t>
      </w:r>
      <w:smartTag w:uri="urn:schemas-microsoft-com:office:smarttags" w:element="metricconverter">
        <w:smartTagPr>
          <w:attr w:name="ProductID" w:val="80 км/ч"/>
        </w:smartTagPr>
        <w:r w:rsidRPr="000A622F">
          <w:rPr>
            <w:rFonts w:eastAsia="Times New Roman"/>
            <w:color w:val="000000" w:themeColor="text1"/>
            <w:szCs w:val="28"/>
            <w:lang w:eastAsia="ru-RU"/>
          </w:rPr>
          <w:t>80 км/ч</w:t>
        </w:r>
      </w:smartTag>
      <w:r w:rsidRPr="000A622F">
        <w:rPr>
          <w:rFonts w:eastAsia="Times New Roman"/>
          <w:color w:val="000000" w:themeColor="text1"/>
          <w:szCs w:val="28"/>
          <w:lang w:eastAsia="ru-RU"/>
        </w:rPr>
        <w:t>,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 населенных пунктах с учетом требований настоящего пункта и пунктов </w:t>
      </w:r>
      <w:hyperlink r:id="rId62" w:history="1">
        <w:r w:rsidRPr="000A622F">
          <w:rPr>
            <w:rFonts w:eastAsia="Times New Roman"/>
            <w:color w:val="000000" w:themeColor="text1"/>
            <w:szCs w:val="28"/>
            <w:lang w:eastAsia="ru-RU"/>
          </w:rPr>
          <w:t>9.5,</w:t>
        </w:r>
      </w:hyperlink>
      <w:r w:rsidRPr="000A622F">
        <w:rPr>
          <w:rFonts w:eastAsia="Times New Roman"/>
          <w:color w:val="000000" w:themeColor="text1"/>
          <w:szCs w:val="28"/>
          <w:lang w:eastAsia="ru-RU"/>
        </w:rPr>
        <w:t xml:space="preserve"> </w:t>
      </w:r>
      <w:hyperlink r:id="rId63" w:history="1">
        <w:r w:rsidRPr="000A622F">
          <w:rPr>
            <w:rFonts w:eastAsia="Times New Roman"/>
            <w:color w:val="000000" w:themeColor="text1"/>
            <w:szCs w:val="28"/>
            <w:lang w:eastAsia="ru-RU"/>
          </w:rPr>
          <w:t>16.1</w:t>
        </w:r>
      </w:hyperlink>
      <w:r w:rsidRPr="000A622F">
        <w:rPr>
          <w:rFonts w:eastAsia="Times New Roman"/>
          <w:color w:val="000000" w:themeColor="text1"/>
          <w:szCs w:val="28"/>
          <w:lang w:eastAsia="ru-RU"/>
        </w:rPr>
        <w:t xml:space="preserve"> и </w:t>
      </w:r>
      <w:hyperlink r:id="rId64" w:history="1">
        <w:r w:rsidRPr="000A622F">
          <w:rPr>
            <w:rFonts w:eastAsia="Times New Roman"/>
            <w:color w:val="000000" w:themeColor="text1"/>
            <w:szCs w:val="28"/>
            <w:lang w:eastAsia="ru-RU"/>
          </w:rPr>
          <w:t>24.2</w:t>
        </w:r>
      </w:hyperlink>
      <w:r w:rsidRPr="000A622F">
        <w:rPr>
          <w:rFonts w:eastAsia="Times New Roman"/>
          <w:color w:val="000000" w:themeColor="text1"/>
          <w:szCs w:val="28"/>
          <w:lang w:eastAsia="ru-RU"/>
        </w:rPr>
        <w:t xml:space="preserve"> </w:t>
      </w:r>
      <w:proofErr w:type="gramStart"/>
      <w:r w:rsidRPr="000A622F">
        <w:rPr>
          <w:rFonts w:eastAsia="Times New Roman"/>
          <w:color w:val="000000" w:themeColor="text1"/>
          <w:szCs w:val="28"/>
          <w:lang w:eastAsia="ru-RU"/>
        </w:rPr>
        <w:t>Правил</w:t>
      </w:r>
      <w:proofErr w:type="gramEnd"/>
      <w:r w:rsidRPr="000A622F">
        <w:rPr>
          <w:rFonts w:eastAsia="Times New Roman"/>
          <w:color w:val="000000" w:themeColor="text1"/>
          <w:szCs w:val="28"/>
          <w:lang w:eastAsia="ru-RU"/>
        </w:rPr>
        <w:t xml:space="preserve">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w:t>
      </w:r>
      <w:r w:rsidR="00871CA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r:id="rId65" w:history="1">
        <w:r w:rsidRPr="000A622F">
          <w:rPr>
            <w:rFonts w:eastAsia="Times New Roman"/>
            <w:color w:val="000000" w:themeColor="text1"/>
            <w:szCs w:val="28"/>
            <w:lang w:eastAsia="ru-RU"/>
          </w:rPr>
          <w:t>пунктом 12.1</w:t>
        </w:r>
      </w:hyperlink>
      <w:r w:rsidRPr="000A622F">
        <w:rPr>
          <w:rFonts w:eastAsia="Times New Roman"/>
          <w:color w:val="000000" w:themeColor="text1"/>
          <w:szCs w:val="28"/>
          <w:lang w:eastAsia="ru-RU"/>
        </w:rPr>
        <w:t xml:space="preserve">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9.5. Транспортные средства, скорость движения которых не должна превышать </w:t>
      </w:r>
      <w:smartTag w:uri="urn:schemas-microsoft-com:office:smarttags" w:element="metricconverter">
        <w:smartTagPr>
          <w:attr w:name="ProductID" w:val="40 км/ч"/>
        </w:smartTagPr>
        <w:r w:rsidRPr="000A622F">
          <w:rPr>
            <w:rFonts w:eastAsia="Times New Roman"/>
            <w:color w:val="000000" w:themeColor="text1"/>
            <w:szCs w:val="28"/>
            <w:lang w:eastAsia="ru-RU"/>
          </w:rPr>
          <w:t>40 км/ч</w:t>
        </w:r>
      </w:smartTag>
      <w:r w:rsidRPr="000A622F">
        <w:rPr>
          <w:rFonts w:eastAsia="Times New Roman"/>
          <w:color w:val="000000" w:themeColor="text1"/>
          <w:szCs w:val="28"/>
          <w:lang w:eastAsia="ru-RU"/>
        </w:rPr>
        <w:t xml:space="preserve">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r:id="rId66" w:history="1">
        <w:r w:rsidRPr="000A622F">
          <w:rPr>
            <w:rFonts w:eastAsia="Times New Roman"/>
            <w:color w:val="000000" w:themeColor="text1"/>
            <w:szCs w:val="28"/>
            <w:lang w:eastAsia="ru-RU"/>
          </w:rPr>
          <w:t>пункта 8.5</w:t>
        </w:r>
      </w:hyperlink>
      <w:r w:rsidRPr="000A622F">
        <w:rPr>
          <w:rFonts w:eastAsia="Times New Roman"/>
          <w:color w:val="000000" w:themeColor="text1"/>
          <w:szCs w:val="28"/>
          <w:lang w:eastAsia="ru-RU"/>
        </w:rP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r:id="rId67" w:history="1">
        <w:r w:rsidRPr="000A622F">
          <w:rPr>
            <w:rFonts w:eastAsia="Times New Roman"/>
            <w:color w:val="000000" w:themeColor="text1"/>
            <w:szCs w:val="28"/>
            <w:lang w:eastAsia="ru-RU"/>
          </w:rPr>
          <w:t xml:space="preserve">знаки </w:t>
        </w:r>
        <w:r w:rsidR="00C04FA1" w:rsidRPr="000A622F">
          <w:rPr>
            <w:rFonts w:eastAsia="Times New Roman"/>
            <w:color w:val="000000" w:themeColor="text1"/>
            <w:szCs w:val="28"/>
            <w:lang w:eastAsia="ru-RU"/>
          </w:rPr>
          <w:t>5.16, 5.17.1</w:t>
        </w:r>
        <w:r w:rsidR="006E33F9" w:rsidRPr="000A622F">
          <w:rPr>
            <w:rFonts w:eastAsia="Times New Roman"/>
            <w:color w:val="000000" w:themeColor="text1"/>
            <w:szCs w:val="28"/>
            <w:lang w:eastAsia="ru-RU"/>
          </w:rPr>
          <w:t xml:space="preserve">, 5.17.2, </w:t>
        </w:r>
        <w:r w:rsidRPr="000A622F">
          <w:rPr>
            <w:rFonts w:eastAsia="Times New Roman"/>
            <w:color w:val="000000" w:themeColor="text1"/>
            <w:szCs w:val="28"/>
            <w:lang w:eastAsia="ru-RU"/>
          </w:rPr>
          <w:t>5.1</w:t>
        </w:r>
        <w:r w:rsidR="006E33F9" w:rsidRPr="000A622F">
          <w:rPr>
            <w:rFonts w:eastAsia="Times New Roman"/>
            <w:color w:val="000000" w:themeColor="text1"/>
            <w:szCs w:val="28"/>
            <w:lang w:eastAsia="ru-RU"/>
          </w:rPr>
          <w:t>8</w:t>
        </w:r>
      </w:hyperlink>
      <w:r w:rsidRPr="000A622F">
        <w:rPr>
          <w:rFonts w:eastAsia="Times New Roman"/>
          <w:color w:val="000000" w:themeColor="text1"/>
          <w:szCs w:val="28"/>
          <w:lang w:eastAsia="ru-RU"/>
        </w:rPr>
        <w:t xml:space="preserve"> или </w:t>
      </w:r>
      <w:hyperlink r:id="rId68" w:history="1">
        <w:r w:rsidRPr="000A622F">
          <w:rPr>
            <w:rFonts w:eastAsia="Times New Roman"/>
            <w:color w:val="000000" w:themeColor="text1"/>
            <w:szCs w:val="28"/>
            <w:lang w:eastAsia="ru-RU"/>
          </w:rPr>
          <w:t>5.1</w:t>
        </w:r>
        <w:r w:rsidR="006E33F9" w:rsidRPr="000A622F">
          <w:rPr>
            <w:rFonts w:eastAsia="Times New Roman"/>
            <w:color w:val="000000" w:themeColor="text1"/>
            <w:szCs w:val="28"/>
            <w:lang w:eastAsia="ru-RU"/>
          </w:rPr>
          <w:t>9</w:t>
        </w:r>
        <w:r w:rsidRPr="000A622F">
          <w:rPr>
            <w:rFonts w:eastAsia="Times New Roman"/>
            <w:color w:val="000000" w:themeColor="text1"/>
            <w:szCs w:val="28"/>
            <w:lang w:eastAsia="ru-RU"/>
          </w:rPr>
          <w:t>,</w:t>
        </w:r>
      </w:hyperlink>
      <w:r w:rsidRPr="000A622F">
        <w:rPr>
          <w:rFonts w:eastAsia="Times New Roman"/>
          <w:color w:val="000000" w:themeColor="text1"/>
          <w:szCs w:val="28"/>
          <w:lang w:eastAsia="ru-RU"/>
        </w:rPr>
        <w:t xml:space="preserve"> движение по трамвайным путям через перекресток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9.9. Запрещается движение транспортных средств по разделительным полосам и обочинам, тротуарам и </w:t>
      </w:r>
      <w:r w:rsidR="00C36F61" w:rsidRPr="000A622F">
        <w:rPr>
          <w:rFonts w:eastAsia="Times New Roman"/>
          <w:color w:val="000000" w:themeColor="text1"/>
          <w:szCs w:val="28"/>
          <w:lang w:eastAsia="ru-RU"/>
        </w:rPr>
        <w:t xml:space="preserve">дорожкам для пешеходов </w:t>
      </w:r>
      <w:r w:rsidRPr="000A622F">
        <w:rPr>
          <w:rFonts w:eastAsia="Times New Roman"/>
          <w:color w:val="000000" w:themeColor="text1"/>
          <w:szCs w:val="28"/>
          <w:lang w:eastAsia="ru-RU"/>
        </w:rPr>
        <w:t xml:space="preserve"> (за исключением случаев, предусмотренных </w:t>
      </w:r>
      <w:hyperlink r:id="rId69" w:history="1">
        <w:r w:rsidRPr="000A622F">
          <w:rPr>
            <w:rFonts w:eastAsia="Times New Roman"/>
            <w:color w:val="000000" w:themeColor="text1"/>
            <w:szCs w:val="28"/>
            <w:lang w:eastAsia="ru-RU"/>
          </w:rPr>
          <w:t>пунктами 12.1</w:t>
        </w:r>
      </w:hyperlink>
      <w:r w:rsidRPr="000A622F">
        <w:rPr>
          <w:rFonts w:eastAsia="Times New Roman"/>
          <w:color w:val="000000" w:themeColor="text1"/>
          <w:szCs w:val="28"/>
          <w:lang w:eastAsia="ru-RU"/>
        </w:rPr>
        <w:t xml:space="preserve">, </w:t>
      </w:r>
      <w:hyperlink r:id="rId70" w:history="1">
        <w:r w:rsidRPr="000A622F">
          <w:rPr>
            <w:rFonts w:eastAsia="Times New Roman"/>
            <w:color w:val="000000" w:themeColor="text1"/>
            <w:szCs w:val="28"/>
            <w:lang w:eastAsia="ru-RU"/>
          </w:rPr>
          <w:t>24.2</w:t>
        </w:r>
      </w:hyperlink>
      <w:r w:rsidRPr="000A622F">
        <w:rPr>
          <w:rFonts w:eastAsia="Times New Roman"/>
          <w:color w:val="000000" w:themeColor="text1"/>
          <w:szCs w:val="28"/>
          <w:lang w:eastAsia="ru-RU"/>
        </w:rPr>
        <w:t xml:space="preserve"> </w:t>
      </w:r>
      <w:r w:rsidR="0088510B"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w:t>
      </w:r>
      <w:hyperlink r:id="rId71" w:history="1">
        <w:r w:rsidRPr="000A622F">
          <w:rPr>
            <w:rFonts w:eastAsia="Times New Roman"/>
            <w:color w:val="000000" w:themeColor="text1"/>
            <w:szCs w:val="28"/>
            <w:lang w:eastAsia="ru-RU"/>
          </w:rPr>
          <w:t>24.4</w:t>
        </w:r>
      </w:hyperlink>
      <w:r w:rsidRPr="000A622F">
        <w:rPr>
          <w:rFonts w:eastAsia="Times New Roman"/>
          <w:color w:val="000000" w:themeColor="text1"/>
          <w:szCs w:val="28"/>
          <w:lang w:eastAsia="ru-RU"/>
        </w:rPr>
        <w:t xml:space="preserve">, </w:t>
      </w:r>
      <w:hyperlink r:id="rId72" w:history="1">
        <w:r w:rsidRPr="000A622F">
          <w:rPr>
            <w:rFonts w:eastAsia="Times New Roman"/>
            <w:color w:val="000000" w:themeColor="text1"/>
            <w:szCs w:val="28"/>
            <w:lang w:eastAsia="ru-RU"/>
          </w:rPr>
          <w:t>24.7</w:t>
        </w:r>
      </w:hyperlink>
      <w:r w:rsidRPr="000A622F">
        <w:rPr>
          <w:rFonts w:eastAsia="Times New Roman"/>
          <w:color w:val="000000" w:themeColor="text1"/>
          <w:szCs w:val="28"/>
          <w:lang w:eastAsia="ru-RU"/>
        </w:rPr>
        <w:t xml:space="preserve">, </w:t>
      </w:r>
      <w:hyperlink r:id="rId73" w:history="1">
        <w:r w:rsidRPr="000A622F">
          <w:rPr>
            <w:rFonts w:eastAsia="Times New Roman"/>
            <w:color w:val="000000" w:themeColor="text1"/>
            <w:szCs w:val="28"/>
            <w:lang w:eastAsia="ru-RU"/>
          </w:rPr>
          <w:t>25.2</w:t>
        </w:r>
      </w:hyperlink>
      <w:r w:rsidRPr="000A622F">
        <w:rPr>
          <w:rFonts w:eastAsia="Times New Roman"/>
          <w:color w:val="000000" w:themeColor="text1"/>
          <w:szCs w:val="28"/>
          <w:lang w:eastAsia="ru-RU"/>
        </w:rP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w:t>
      </w:r>
      <w:proofErr w:type="spellStart"/>
      <w:r w:rsidRPr="000A622F">
        <w:rPr>
          <w:rFonts w:eastAsia="Times New Roman"/>
          <w:color w:val="000000" w:themeColor="text1"/>
          <w:szCs w:val="28"/>
          <w:lang w:eastAsia="ru-RU"/>
        </w:rPr>
        <w:t>велопешеходным</w:t>
      </w:r>
      <w:proofErr w:type="spellEnd"/>
      <w:r w:rsidRPr="000A622F">
        <w:rPr>
          <w:rFonts w:eastAsia="Times New Roman"/>
          <w:color w:val="000000" w:themeColor="text1"/>
          <w:szCs w:val="28"/>
          <w:lang w:eastAsia="ru-RU"/>
        </w:rPr>
        <w:t xml:space="preserve">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9.11. </w:t>
      </w:r>
      <w:proofErr w:type="gramStart"/>
      <w:r w:rsidRPr="000A622F">
        <w:rPr>
          <w:rFonts w:eastAsia="Times New Roman"/>
          <w:color w:val="000000" w:themeColor="text1"/>
          <w:szCs w:val="28"/>
          <w:lang w:eastAsia="ru-RU"/>
        </w:rPr>
        <w:t xml:space="preserve">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w:t>
      </w:r>
      <w:smartTag w:uri="urn:schemas-microsoft-com:office:smarttags" w:element="metricconverter">
        <w:smartTagPr>
          <w:attr w:name="ProductID" w:val="7 м"/>
        </w:smartTagPr>
        <w:r w:rsidRPr="000A622F">
          <w:rPr>
            <w:rFonts w:eastAsia="Times New Roman"/>
            <w:color w:val="000000" w:themeColor="text1"/>
            <w:szCs w:val="28"/>
            <w:lang w:eastAsia="ru-RU"/>
          </w:rPr>
          <w:t>7 м</w:t>
        </w:r>
      </w:smartTag>
      <w:r w:rsidRPr="000A622F">
        <w:rPr>
          <w:rFonts w:eastAsia="Times New Roman"/>
          <w:color w:val="000000" w:themeColor="text1"/>
          <w:szCs w:val="28"/>
          <w:lang w:eastAsia="ru-RU"/>
        </w:rPr>
        <w:t xml:space="preserve">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w:t>
      </w:r>
      <w:proofErr w:type="gramEnd"/>
      <w:r w:rsidRPr="000A622F">
        <w:rPr>
          <w:rFonts w:eastAsia="Times New Roman"/>
          <w:color w:val="000000" w:themeColor="text1"/>
          <w:szCs w:val="28"/>
          <w:lang w:eastAsia="ru-RU"/>
        </w:rPr>
        <w:t xml:space="preserve">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w:t>
      </w:r>
      <w:r w:rsidR="000049D7" w:rsidRPr="000A622F">
        <w:rPr>
          <w:rFonts w:eastAsia="Times New Roman"/>
          <w:color w:val="000000" w:themeColor="text1"/>
          <w:szCs w:val="28"/>
          <w:lang w:eastAsia="ru-RU"/>
        </w:rPr>
        <w:t xml:space="preserve">дорожные </w:t>
      </w:r>
      <w:r w:rsidRPr="000A622F">
        <w:rPr>
          <w:rFonts w:eastAsia="Times New Roman"/>
          <w:color w:val="000000" w:themeColor="text1"/>
          <w:szCs w:val="28"/>
          <w:lang w:eastAsia="ru-RU"/>
        </w:rPr>
        <w:t xml:space="preserve">знаки и </w:t>
      </w:r>
      <w:r w:rsidR="000049D7" w:rsidRPr="000A622F">
        <w:rPr>
          <w:rFonts w:eastAsia="Times New Roman"/>
          <w:color w:val="000000" w:themeColor="text1"/>
          <w:szCs w:val="28"/>
          <w:lang w:eastAsia="ru-RU"/>
        </w:rPr>
        <w:t xml:space="preserve">дорожная </w:t>
      </w:r>
      <w:r w:rsidRPr="000A622F">
        <w:rPr>
          <w:rFonts w:eastAsia="Times New Roman"/>
          <w:color w:val="000000" w:themeColor="text1"/>
          <w:szCs w:val="28"/>
          <w:lang w:eastAsia="ru-RU"/>
        </w:rPr>
        <w:t>разметка не предписывают иное.</w:t>
      </w:r>
    </w:p>
    <w:p w:rsidR="00CA0B2E" w:rsidRPr="000A622F" w:rsidRDefault="00CA0B2E" w:rsidP="00E11E60">
      <w:pPr>
        <w:ind w:firstLine="709"/>
        <w:rPr>
          <w:color w:val="000000" w:themeColor="text1"/>
          <w:szCs w:val="28"/>
        </w:rPr>
      </w:pPr>
    </w:p>
    <w:p w:rsidR="00CA0B2E" w:rsidRPr="000A622F" w:rsidRDefault="00CA0B2E" w:rsidP="007D4AD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10. Скорость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10.1. </w:t>
      </w:r>
      <w:r w:rsidR="001E6894" w:rsidRPr="000A622F">
        <w:rPr>
          <w:rFonts w:eastAsia="Times New Roman"/>
          <w:color w:val="000000" w:themeColor="text1"/>
          <w:szCs w:val="28"/>
          <w:lang w:eastAsia="ru-RU"/>
        </w:rPr>
        <w:t>При выборе в установленных пределах безопасной скорости движения водитель должен учитывать дорожную обстановку, а также особенности перевозимого груза и состояние транспортного средства, чтобы иметь возможность постоянно контролировать его движение и безопасно управлять им.</w:t>
      </w:r>
    </w:p>
    <w:p w:rsidR="00CA0B2E" w:rsidRPr="000A622F" w:rsidRDefault="001E6894"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случае возникновения опасности для движения или препятствия, которое водитель объективно способен обнаружить, он должен немедленно принять меры для уменьшения скорости вплоть до полной остановки транспортного средства либо безопасного для других участников движения объезда препятствия.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10.2. В населенных пунктах разрешается движение транспортных средств со скоростью не более </w:t>
      </w:r>
      <w:smartTag w:uri="urn:schemas-microsoft-com:office:smarttags" w:element="metricconverter">
        <w:smartTagPr>
          <w:attr w:name="ProductID" w:val="60 км/ч"/>
        </w:smartTagPr>
        <w:r w:rsidRPr="000A622F">
          <w:rPr>
            <w:rFonts w:eastAsia="Times New Roman"/>
            <w:color w:val="000000" w:themeColor="text1"/>
            <w:szCs w:val="28"/>
            <w:lang w:eastAsia="ru-RU"/>
          </w:rPr>
          <w:t>60 км/ч</w:t>
        </w:r>
      </w:smartTag>
      <w:r w:rsidRPr="000A622F">
        <w:rPr>
          <w:rFonts w:eastAsia="Times New Roman"/>
          <w:color w:val="000000" w:themeColor="text1"/>
          <w:szCs w:val="28"/>
          <w:lang w:eastAsia="ru-RU"/>
        </w:rPr>
        <w:t xml:space="preserve">, а в жилых зонах и на дворовых территориях не более </w:t>
      </w:r>
      <w:smartTag w:uri="urn:schemas-microsoft-com:office:smarttags" w:element="metricconverter">
        <w:smartTagPr>
          <w:attr w:name="ProductID" w:val="20 км/ч"/>
        </w:smartTagPr>
        <w:r w:rsidRPr="000A622F">
          <w:rPr>
            <w:rFonts w:eastAsia="Times New Roman"/>
            <w:color w:val="000000" w:themeColor="text1"/>
            <w:szCs w:val="28"/>
            <w:lang w:eastAsia="ru-RU"/>
          </w:rPr>
          <w:t>20 км/ч</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Примечание. По решению исполнительн</w:t>
      </w:r>
      <w:r w:rsidR="00B4687D" w:rsidRPr="000A622F">
        <w:rPr>
          <w:rFonts w:eastAsia="Times New Roman"/>
          <w:color w:val="000000" w:themeColor="text1"/>
          <w:szCs w:val="28"/>
          <w:lang w:eastAsia="ru-RU"/>
        </w:rPr>
        <w:t xml:space="preserve">ых органов государственной </w:t>
      </w:r>
      <w:r w:rsidRPr="000A622F">
        <w:rPr>
          <w:rFonts w:eastAsia="Times New Roman"/>
          <w:color w:val="000000" w:themeColor="text1"/>
          <w:szCs w:val="28"/>
          <w:lang w:eastAsia="ru-RU"/>
        </w:rPr>
        <w:t xml:space="preserve"> власти </w:t>
      </w:r>
      <w:r w:rsidR="001376B0" w:rsidRPr="000A622F">
        <w:rPr>
          <w:rFonts w:eastAsia="Times New Roman"/>
          <w:color w:val="000000" w:themeColor="text1"/>
          <w:szCs w:val="28"/>
          <w:lang w:eastAsia="ru-RU"/>
        </w:rPr>
        <w:t>Луганской Народной Республики</w:t>
      </w:r>
      <w:r w:rsidRPr="000A622F">
        <w:rPr>
          <w:rFonts w:eastAsia="Times New Roman"/>
          <w:color w:val="000000" w:themeColor="text1"/>
          <w:szCs w:val="28"/>
          <w:lang w:eastAsia="ru-RU"/>
        </w:rPr>
        <w:t xml:space="preserve"> может разрешаться </w:t>
      </w:r>
      <w:r w:rsidR="00B4687D" w:rsidRPr="000A622F">
        <w:rPr>
          <w:rFonts w:eastAsia="Times New Roman"/>
          <w:color w:val="000000" w:themeColor="text1"/>
          <w:szCs w:val="28"/>
          <w:lang w:eastAsia="ru-RU"/>
        </w:rPr>
        <w:t>повышение</w:t>
      </w:r>
      <w:r w:rsidRPr="000A622F">
        <w:rPr>
          <w:rFonts w:eastAsia="Times New Roman"/>
          <w:color w:val="000000" w:themeColor="text1"/>
          <w:szCs w:val="28"/>
          <w:lang w:eastAsia="ru-RU"/>
        </w:rPr>
        <w:t xml:space="preserve"> скорости (с установкой соответствующих </w:t>
      </w:r>
      <w:r w:rsidR="000049D7" w:rsidRPr="000A622F">
        <w:rPr>
          <w:rFonts w:eastAsia="Times New Roman"/>
          <w:color w:val="000000" w:themeColor="text1"/>
          <w:szCs w:val="28"/>
          <w:lang w:eastAsia="ru-RU"/>
        </w:rPr>
        <w:t xml:space="preserve">дорожных </w:t>
      </w:r>
      <w:r w:rsidRPr="000A622F">
        <w:rPr>
          <w:rFonts w:eastAsia="Times New Roman"/>
          <w:color w:val="000000" w:themeColor="text1"/>
          <w:szCs w:val="28"/>
          <w:lang w:eastAsia="ru-RU"/>
        </w:rPr>
        <w:t>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10.3. Вне населенных пунктов разрешается движение:</w:t>
      </w:r>
    </w:p>
    <w:p w:rsidR="001B6AA2" w:rsidRPr="000A622F" w:rsidRDefault="001B6AA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автобусам (микроавтобусам), которые осуществляют перевозку организованных групп детей, легковым автомобилям с прицепом и мотоциклам — не более </w:t>
      </w:r>
      <w:smartTag w:uri="urn:schemas-microsoft-com:office:smarttags" w:element="metricconverter">
        <w:smartTagPr>
          <w:attr w:name="ProductID" w:val="80 км/ч"/>
        </w:smartTagPr>
        <w:r w:rsidRPr="000A622F">
          <w:rPr>
            <w:rFonts w:eastAsia="Times New Roman"/>
            <w:color w:val="000000" w:themeColor="text1"/>
            <w:szCs w:val="28"/>
            <w:lang w:eastAsia="ru-RU"/>
          </w:rPr>
          <w:t>80 км/ч</w:t>
        </w:r>
      </w:smartTag>
      <w:r w:rsidRPr="000A622F">
        <w:rPr>
          <w:rFonts w:eastAsia="Times New Roman"/>
          <w:color w:val="000000" w:themeColor="text1"/>
          <w:szCs w:val="28"/>
          <w:lang w:eastAsia="ru-RU"/>
        </w:rPr>
        <w:t>;</w:t>
      </w:r>
    </w:p>
    <w:p w:rsidR="001B6AA2" w:rsidRPr="000A622F" w:rsidRDefault="001B6AA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грузовым автомобилям, перевозящим людей в кузове, и мопедам — не более </w:t>
      </w:r>
      <w:smartTag w:uri="urn:schemas-microsoft-com:office:smarttags" w:element="metricconverter">
        <w:smartTagPr>
          <w:attr w:name="ProductID" w:val="60 км/ч"/>
        </w:smartTagPr>
        <w:r w:rsidRPr="000A622F">
          <w:rPr>
            <w:rFonts w:eastAsia="Times New Roman"/>
            <w:color w:val="000000" w:themeColor="text1"/>
            <w:szCs w:val="28"/>
            <w:lang w:eastAsia="ru-RU"/>
          </w:rPr>
          <w:t>60 км/ч</w:t>
        </w:r>
      </w:smartTag>
      <w:r w:rsidRPr="000A622F">
        <w:rPr>
          <w:rFonts w:eastAsia="Times New Roman"/>
          <w:color w:val="000000" w:themeColor="text1"/>
          <w:szCs w:val="28"/>
          <w:lang w:eastAsia="ru-RU"/>
        </w:rPr>
        <w:t>;</w:t>
      </w:r>
    </w:p>
    <w:p w:rsidR="001B6AA2" w:rsidRPr="000A622F" w:rsidRDefault="001B6AA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автобусам (за исключением микроавтобусов) — не более </w:t>
      </w:r>
      <w:smartTag w:uri="urn:schemas-microsoft-com:office:smarttags" w:element="metricconverter">
        <w:smartTagPr>
          <w:attr w:name="ProductID" w:val="90 км/ч"/>
        </w:smartTagPr>
        <w:r w:rsidRPr="000A622F">
          <w:rPr>
            <w:rFonts w:eastAsia="Times New Roman"/>
            <w:color w:val="000000" w:themeColor="text1"/>
            <w:szCs w:val="28"/>
            <w:lang w:eastAsia="ru-RU"/>
          </w:rPr>
          <w:t>90 км/ч</w:t>
        </w:r>
      </w:smartTag>
      <w:r w:rsidRPr="000A622F">
        <w:rPr>
          <w:rFonts w:eastAsia="Times New Roman"/>
          <w:color w:val="000000" w:themeColor="text1"/>
          <w:szCs w:val="28"/>
          <w:lang w:eastAsia="ru-RU"/>
        </w:rPr>
        <w:t>;</w:t>
      </w:r>
    </w:p>
    <w:p w:rsidR="001B6AA2" w:rsidRPr="000A622F" w:rsidRDefault="001B6AA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другим транспортным средствам:</w:t>
      </w:r>
    </w:p>
    <w:p w:rsidR="001B6AA2" w:rsidRPr="000A622F" w:rsidRDefault="001B6AA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на автомобильной дороге, которая обозначена дорожным знаком 5.1 — не более </w:t>
      </w:r>
      <w:smartTag w:uri="urn:schemas-microsoft-com:office:smarttags" w:element="metricconverter">
        <w:smartTagPr>
          <w:attr w:name="ProductID" w:val="130 км/ч"/>
        </w:smartTagPr>
        <w:r w:rsidRPr="000A622F">
          <w:rPr>
            <w:rFonts w:eastAsia="Times New Roman"/>
            <w:color w:val="000000" w:themeColor="text1"/>
            <w:szCs w:val="28"/>
            <w:lang w:eastAsia="ru-RU"/>
          </w:rPr>
          <w:t>130 км/ч</w:t>
        </w:r>
      </w:smartTag>
      <w:r w:rsidRPr="000A622F">
        <w:rPr>
          <w:rFonts w:eastAsia="Times New Roman"/>
          <w:color w:val="000000" w:themeColor="text1"/>
          <w:szCs w:val="28"/>
          <w:lang w:eastAsia="ru-RU"/>
        </w:rPr>
        <w:t>;</w:t>
      </w:r>
    </w:p>
    <w:p w:rsidR="001B6AA2" w:rsidRPr="000A622F" w:rsidRDefault="001B6AA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автомобильной дороге с </w:t>
      </w:r>
      <w:r w:rsidRPr="000A622F">
        <w:rPr>
          <w:rFonts w:eastAsia="Times New Roman"/>
          <w:bCs/>
          <w:color w:val="000000" w:themeColor="text1"/>
          <w:szCs w:val="28"/>
          <w:lang w:eastAsia="ru-RU"/>
        </w:rPr>
        <w:t>отдельными</w:t>
      </w:r>
      <w:r w:rsidRPr="000A622F">
        <w:rPr>
          <w:rFonts w:eastAsia="Times New Roman"/>
          <w:color w:val="000000" w:themeColor="text1"/>
          <w:szCs w:val="28"/>
          <w:lang w:eastAsia="ru-RU"/>
        </w:rPr>
        <w:t> </w:t>
      </w:r>
      <w:r w:rsidRPr="000A622F">
        <w:rPr>
          <w:rFonts w:eastAsia="Times New Roman"/>
          <w:iCs/>
          <w:color w:val="000000" w:themeColor="text1"/>
          <w:szCs w:val="28"/>
          <w:lang w:eastAsia="ru-RU"/>
        </w:rPr>
        <w:t xml:space="preserve">проезжими </w:t>
      </w:r>
      <w:proofErr w:type="gramStart"/>
      <w:r w:rsidRPr="000A622F">
        <w:rPr>
          <w:rFonts w:eastAsia="Times New Roman"/>
          <w:iCs/>
          <w:color w:val="000000" w:themeColor="text1"/>
          <w:szCs w:val="28"/>
          <w:lang w:eastAsia="ru-RU"/>
        </w:rPr>
        <w:t>частями</w:t>
      </w:r>
      <w:proofErr w:type="gramEnd"/>
      <w:r w:rsidRPr="000A622F">
        <w:rPr>
          <w:rFonts w:eastAsia="Times New Roman"/>
          <w:color w:val="000000" w:themeColor="text1"/>
          <w:szCs w:val="28"/>
          <w:lang w:eastAsia="ru-RU"/>
        </w:rPr>
        <w:t> которые отделены друг от друга </w:t>
      </w:r>
      <w:r w:rsidRPr="000A622F">
        <w:rPr>
          <w:rFonts w:eastAsia="Times New Roman"/>
          <w:iCs/>
          <w:color w:val="000000" w:themeColor="text1"/>
          <w:szCs w:val="28"/>
          <w:lang w:eastAsia="ru-RU"/>
        </w:rPr>
        <w:t>разделительной полосой</w:t>
      </w:r>
      <w:r w:rsidRPr="000A622F">
        <w:rPr>
          <w:rFonts w:eastAsia="Times New Roman"/>
          <w:color w:val="000000" w:themeColor="text1"/>
          <w:szCs w:val="28"/>
          <w:lang w:eastAsia="ru-RU"/>
        </w:rPr>
        <w:t xml:space="preserve"> — не более </w:t>
      </w:r>
      <w:smartTag w:uri="urn:schemas-microsoft-com:office:smarttags" w:element="metricconverter">
        <w:smartTagPr>
          <w:attr w:name="ProductID" w:val="110 км/ч"/>
        </w:smartTagPr>
        <w:r w:rsidRPr="000A622F">
          <w:rPr>
            <w:rFonts w:eastAsia="Times New Roman"/>
            <w:color w:val="000000" w:themeColor="text1"/>
            <w:szCs w:val="28"/>
            <w:lang w:eastAsia="ru-RU"/>
          </w:rPr>
          <w:t>110 км/ч</w:t>
        </w:r>
      </w:smartTag>
      <w:r w:rsidRPr="000A622F">
        <w:rPr>
          <w:rFonts w:eastAsia="Times New Roman"/>
          <w:color w:val="000000" w:themeColor="text1"/>
          <w:szCs w:val="28"/>
          <w:lang w:eastAsia="ru-RU"/>
        </w:rPr>
        <w:t>;</w:t>
      </w:r>
    </w:p>
    <w:p w:rsidR="001B6AA2" w:rsidRPr="000A622F" w:rsidRDefault="001B6AA2"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на других автомобильных дорогах — не более </w:t>
      </w:r>
      <w:smartTag w:uri="urn:schemas-microsoft-com:office:smarttags" w:element="metricconverter">
        <w:smartTagPr>
          <w:attr w:name="ProductID" w:val="90 км/ч"/>
        </w:smartTagPr>
        <w:r w:rsidRPr="000A622F">
          <w:rPr>
            <w:rFonts w:eastAsia="Times New Roman"/>
            <w:color w:val="000000" w:themeColor="text1"/>
            <w:szCs w:val="28"/>
            <w:lang w:eastAsia="ru-RU"/>
          </w:rPr>
          <w:t>90 км/ч</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10.4. Транспортным средствам, буксирующим механические транспортные средства, разрешается движение со скоростью не более </w:t>
      </w:r>
      <w:smartTag w:uri="urn:schemas-microsoft-com:office:smarttags" w:element="metricconverter">
        <w:smartTagPr>
          <w:attr w:name="ProductID" w:val="50 км/ч"/>
        </w:smartTagPr>
        <w:r w:rsidRPr="000A622F">
          <w:rPr>
            <w:rFonts w:eastAsia="Times New Roman"/>
            <w:color w:val="000000" w:themeColor="text1"/>
            <w:szCs w:val="28"/>
            <w:lang w:eastAsia="ru-RU"/>
          </w:rPr>
          <w:t>50 км/ч</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Транспортным средствам, </w:t>
      </w:r>
      <w:r w:rsidR="00F357A1" w:rsidRPr="000A622F">
        <w:rPr>
          <w:rFonts w:eastAsia="Times New Roman"/>
          <w:color w:val="000000" w:themeColor="text1"/>
          <w:szCs w:val="28"/>
          <w:lang w:eastAsia="ru-RU"/>
        </w:rPr>
        <w:t xml:space="preserve">осуществляющим перевозку </w:t>
      </w:r>
      <w:r w:rsidRPr="000A622F">
        <w:rPr>
          <w:rFonts w:eastAsia="Times New Roman"/>
          <w:color w:val="000000" w:themeColor="text1"/>
          <w:szCs w:val="28"/>
          <w:lang w:eastAsia="ru-RU"/>
        </w:rPr>
        <w:t>крупногабаритны</w:t>
      </w:r>
      <w:r w:rsidR="00F357A1" w:rsidRPr="000A622F">
        <w:rPr>
          <w:rFonts w:eastAsia="Times New Roman"/>
          <w:color w:val="000000" w:themeColor="text1"/>
          <w:szCs w:val="28"/>
          <w:lang w:eastAsia="ru-RU"/>
        </w:rPr>
        <w:t>х</w:t>
      </w:r>
      <w:r w:rsidRPr="000A622F">
        <w:rPr>
          <w:rFonts w:eastAsia="Times New Roman"/>
          <w:color w:val="000000" w:themeColor="text1"/>
          <w:szCs w:val="28"/>
          <w:lang w:eastAsia="ru-RU"/>
        </w:rPr>
        <w:t>, тяжеловесны</w:t>
      </w:r>
      <w:r w:rsidR="00F357A1" w:rsidRPr="000A622F">
        <w:rPr>
          <w:rFonts w:eastAsia="Times New Roman"/>
          <w:color w:val="000000" w:themeColor="text1"/>
          <w:szCs w:val="28"/>
          <w:lang w:eastAsia="ru-RU"/>
        </w:rPr>
        <w:t>х</w:t>
      </w:r>
      <w:r w:rsidRPr="000A622F">
        <w:rPr>
          <w:rFonts w:eastAsia="Times New Roman"/>
          <w:color w:val="000000" w:themeColor="text1"/>
          <w:szCs w:val="28"/>
          <w:lang w:eastAsia="ru-RU"/>
        </w:rPr>
        <w:t xml:space="preserve"> и опасны</w:t>
      </w:r>
      <w:r w:rsidR="00F357A1" w:rsidRPr="000A622F">
        <w:rPr>
          <w:rFonts w:eastAsia="Times New Roman"/>
          <w:color w:val="000000" w:themeColor="text1"/>
          <w:szCs w:val="28"/>
          <w:lang w:eastAsia="ru-RU"/>
        </w:rPr>
        <w:t>х</w:t>
      </w:r>
      <w:r w:rsidRPr="000A622F">
        <w:rPr>
          <w:rFonts w:eastAsia="Times New Roman"/>
          <w:color w:val="000000" w:themeColor="text1"/>
          <w:szCs w:val="28"/>
          <w:lang w:eastAsia="ru-RU"/>
        </w:rPr>
        <w:t xml:space="preserve"> груз</w:t>
      </w:r>
      <w:r w:rsidR="00F357A1" w:rsidRPr="000A622F">
        <w:rPr>
          <w:rFonts w:eastAsia="Times New Roman"/>
          <w:color w:val="000000" w:themeColor="text1"/>
          <w:szCs w:val="28"/>
          <w:lang w:eastAsia="ru-RU"/>
        </w:rPr>
        <w:t>ов</w:t>
      </w:r>
      <w:r w:rsidRPr="000A622F">
        <w:rPr>
          <w:rFonts w:eastAsia="Times New Roman"/>
          <w:color w:val="000000" w:themeColor="text1"/>
          <w:szCs w:val="28"/>
          <w:lang w:eastAsia="ru-RU"/>
        </w:rPr>
        <w:t>, разрешается движение со скоростью, не превышающей скорости, установленной при согласовании условий перевозки.</w:t>
      </w:r>
    </w:p>
    <w:p w:rsidR="00CA0B2E" w:rsidRPr="000A622F" w:rsidRDefault="00390B5F" w:rsidP="00E11E60">
      <w:pPr>
        <w:ind w:firstLine="709"/>
        <w:rPr>
          <w:rFonts w:eastAsia="Times New Roman"/>
          <w:color w:val="000000" w:themeColor="text1"/>
          <w:szCs w:val="28"/>
          <w:lang w:eastAsia="ru-RU"/>
        </w:rPr>
      </w:pPr>
      <w:hyperlink r:id="rId74" w:history="1">
        <w:r w:rsidR="00CA0B2E" w:rsidRPr="000A622F">
          <w:rPr>
            <w:rFonts w:eastAsia="Times New Roman"/>
            <w:color w:val="000000" w:themeColor="text1"/>
            <w:szCs w:val="28"/>
            <w:lang w:eastAsia="ru-RU"/>
          </w:rPr>
          <w:t>10.5.</w:t>
        </w:r>
      </w:hyperlink>
      <w:r w:rsidR="00CA0B2E" w:rsidRPr="000A622F">
        <w:rPr>
          <w:rFonts w:eastAsia="Times New Roman"/>
          <w:color w:val="000000" w:themeColor="text1"/>
          <w:szCs w:val="28"/>
          <w:lang w:eastAsia="ru-RU"/>
        </w:rPr>
        <w:t xml:space="preserve"> Водителю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превышать максимальную скорость, определенную технической характеристикой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превышать скорость, указанную на опознавательном </w:t>
      </w:r>
      <w:hyperlink r:id="rId75" w:history="1">
        <w:r w:rsidRPr="000A622F">
          <w:rPr>
            <w:rFonts w:eastAsia="Times New Roman"/>
            <w:color w:val="000000" w:themeColor="text1"/>
            <w:szCs w:val="28"/>
            <w:lang w:eastAsia="ru-RU"/>
          </w:rPr>
          <w:t>знаке</w:t>
        </w:r>
      </w:hyperlink>
      <w:r w:rsidRPr="000A622F">
        <w:rPr>
          <w:rFonts w:eastAsia="Times New Roman"/>
          <w:color w:val="000000" w:themeColor="text1"/>
          <w:szCs w:val="28"/>
          <w:lang w:eastAsia="ru-RU"/>
        </w:rPr>
        <w:t xml:space="preserve"> "Ограничение скорости", установленном на транспортном средстве;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создавать помехи другим транспортным средствам, двигаясь без необходимости со слишком малой скоростью;</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резко тормозить, если это не требуется для предотвращения дорожно-транспортного происшествия.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7D4AD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11. Обгон, опережение, встречный разъезд</w:t>
      </w:r>
    </w:p>
    <w:p w:rsidR="007D4ADA" w:rsidRPr="000A622F" w:rsidRDefault="007D4ADA" w:rsidP="00E11E60">
      <w:pPr>
        <w:ind w:firstLine="709"/>
        <w:rPr>
          <w:rFonts w:eastAsia="Times New Roman"/>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11.2. Водителю запрещается выполнять обгон в </w:t>
      </w:r>
      <w:r w:rsidR="00C652C0" w:rsidRPr="000A622F">
        <w:rPr>
          <w:rFonts w:eastAsia="Times New Roman"/>
          <w:color w:val="000000" w:themeColor="text1"/>
          <w:szCs w:val="28"/>
          <w:lang w:eastAsia="ru-RU"/>
        </w:rPr>
        <w:t xml:space="preserve">следующих </w:t>
      </w:r>
      <w:r w:rsidRPr="000A622F">
        <w:rPr>
          <w:rFonts w:eastAsia="Times New Roman"/>
          <w:color w:val="000000" w:themeColor="text1"/>
          <w:szCs w:val="28"/>
          <w:lang w:eastAsia="ru-RU"/>
        </w:rPr>
        <w:t>случаях:</w:t>
      </w:r>
    </w:p>
    <w:p w:rsidR="00CA0B2E" w:rsidRPr="000A622F" w:rsidRDefault="00C652C0"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если </w:t>
      </w:r>
      <w:r w:rsidR="00CA0B2E" w:rsidRPr="000A622F">
        <w:rPr>
          <w:rFonts w:eastAsia="Times New Roman"/>
          <w:color w:val="000000" w:themeColor="text1"/>
          <w:szCs w:val="28"/>
          <w:lang w:eastAsia="ru-RU"/>
        </w:rPr>
        <w:t>транспортное средство, движущееся впереди, производит обгон или объезд препятствия;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транспортное средство, движущееся впереди по той же полосе, подало сигнал поворота налево;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следующее за ним транспортное средство начало обгон;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11.4. Обгон запрещен: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перекрестках;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пешеходных переходах</w:t>
      </w:r>
      <w:r w:rsidR="00880292" w:rsidRPr="000A622F">
        <w:rPr>
          <w:rFonts w:eastAsia="Times New Roman"/>
          <w:color w:val="000000" w:themeColor="text1"/>
          <w:szCs w:val="28"/>
          <w:lang w:eastAsia="ru-RU"/>
        </w:rPr>
        <w:t xml:space="preserve"> и ближе чем за 50 м перед пешеходным переходом в населенном пункте и 100 м — вне населенного пункта</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на железнодорожных переездах и ближе чем за </w:t>
      </w:r>
      <w:smartTag w:uri="urn:schemas-microsoft-com:office:smarttags" w:element="metricconverter">
        <w:smartTagPr>
          <w:attr w:name="ProductID" w:val="100 метров"/>
        </w:smartTagPr>
        <w:r w:rsidRPr="000A622F">
          <w:rPr>
            <w:rFonts w:eastAsia="Times New Roman"/>
            <w:color w:val="000000" w:themeColor="text1"/>
            <w:szCs w:val="28"/>
            <w:lang w:eastAsia="ru-RU"/>
          </w:rPr>
          <w:t>100 метров</w:t>
        </w:r>
      </w:smartTag>
      <w:r w:rsidRPr="000A622F">
        <w:rPr>
          <w:rFonts w:eastAsia="Times New Roman"/>
          <w:color w:val="000000" w:themeColor="text1"/>
          <w:szCs w:val="28"/>
          <w:lang w:eastAsia="ru-RU"/>
        </w:rPr>
        <w:t xml:space="preserve"> перед ними;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мостах, путепроводах, эстакадах и под ними, а также в тоннелях;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конце подъема, на опасных поворотах и на других участках с ограниченной видимостью.</w:t>
      </w:r>
      <w:r w:rsidR="00D04D17" w:rsidRPr="000A622F">
        <w:rPr>
          <w:rFonts w:eastAsia="Times New Roman"/>
          <w:color w:val="000000" w:themeColor="text1"/>
          <w:szCs w:val="28"/>
          <w:lang w:eastAsia="ru-RU"/>
        </w:rPr>
        <w:t xml:space="preserve">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11.5. Опережение транспортных сре</w:t>
      </w:r>
      <w:proofErr w:type="gramStart"/>
      <w:r w:rsidRPr="000A622F">
        <w:rPr>
          <w:rFonts w:eastAsia="Times New Roman"/>
          <w:color w:val="000000" w:themeColor="text1"/>
          <w:szCs w:val="28"/>
          <w:lang w:eastAsia="ru-RU"/>
        </w:rPr>
        <w:t>дств пр</w:t>
      </w:r>
      <w:proofErr w:type="gramEnd"/>
      <w:r w:rsidRPr="000A622F">
        <w:rPr>
          <w:rFonts w:eastAsia="Times New Roman"/>
          <w:color w:val="000000" w:themeColor="text1"/>
          <w:szCs w:val="28"/>
          <w:lang w:eastAsia="ru-RU"/>
        </w:rPr>
        <w:t xml:space="preserve">и проезде пешеходных переходов осуществляется с учетом требований </w:t>
      </w:r>
      <w:hyperlink r:id="rId76" w:history="1">
        <w:r w:rsidRPr="000A622F">
          <w:rPr>
            <w:rFonts w:eastAsia="Times New Roman"/>
            <w:color w:val="000000" w:themeColor="text1"/>
            <w:szCs w:val="28"/>
            <w:lang w:eastAsia="ru-RU"/>
          </w:rPr>
          <w:t>пункта 14.2</w:t>
        </w:r>
      </w:hyperlink>
      <w:r w:rsidRPr="000A622F">
        <w:rPr>
          <w:rFonts w:eastAsia="Times New Roman"/>
          <w:color w:val="000000" w:themeColor="text1"/>
          <w:szCs w:val="28"/>
          <w:lang w:eastAsia="ru-RU"/>
        </w:rPr>
        <w:t xml:space="preserve">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11.6. В случае если вне населенных пунктов обгон или опережение тихоходного транспортного средства, транспортного средства, </w:t>
      </w:r>
      <w:r w:rsidR="00154CC1" w:rsidRPr="000A622F">
        <w:rPr>
          <w:rFonts w:eastAsia="Times New Roman"/>
          <w:color w:val="000000" w:themeColor="text1"/>
          <w:szCs w:val="28"/>
          <w:lang w:eastAsia="ru-RU"/>
        </w:rPr>
        <w:t xml:space="preserve">осуществляющего </w:t>
      </w:r>
      <w:r w:rsidRPr="000A622F">
        <w:rPr>
          <w:rFonts w:eastAsia="Times New Roman"/>
          <w:color w:val="000000" w:themeColor="text1"/>
          <w:szCs w:val="28"/>
          <w:lang w:eastAsia="ru-RU"/>
        </w:rPr>
        <w:t>перевоз</w:t>
      </w:r>
      <w:r w:rsidR="00154CC1" w:rsidRPr="000A622F">
        <w:rPr>
          <w:rFonts w:eastAsia="Times New Roman"/>
          <w:color w:val="000000" w:themeColor="text1"/>
          <w:szCs w:val="28"/>
          <w:lang w:eastAsia="ru-RU"/>
        </w:rPr>
        <w:t>ку</w:t>
      </w:r>
      <w:r w:rsidRPr="000A622F">
        <w:rPr>
          <w:rFonts w:eastAsia="Times New Roman"/>
          <w:color w:val="000000" w:themeColor="text1"/>
          <w:szCs w:val="28"/>
          <w:lang w:eastAsia="ru-RU"/>
        </w:rPr>
        <w:t xml:space="preserve"> крупногабаритн</w:t>
      </w:r>
      <w:r w:rsidR="00154CC1" w:rsidRPr="000A622F">
        <w:rPr>
          <w:rFonts w:eastAsia="Times New Roman"/>
          <w:color w:val="000000" w:themeColor="text1"/>
          <w:szCs w:val="28"/>
          <w:lang w:eastAsia="ru-RU"/>
        </w:rPr>
        <w:t>ого</w:t>
      </w:r>
      <w:r w:rsidRPr="000A622F">
        <w:rPr>
          <w:rFonts w:eastAsia="Times New Roman"/>
          <w:color w:val="000000" w:themeColor="text1"/>
          <w:szCs w:val="28"/>
          <w:lang w:eastAsia="ru-RU"/>
        </w:rPr>
        <w:t xml:space="preserve"> груз</w:t>
      </w:r>
      <w:r w:rsidR="00154CC1" w:rsidRPr="000A622F">
        <w:rPr>
          <w:rFonts w:eastAsia="Times New Roman"/>
          <w:color w:val="000000" w:themeColor="text1"/>
          <w:szCs w:val="28"/>
          <w:lang w:eastAsia="ru-RU"/>
        </w:rPr>
        <w:t>а</w:t>
      </w:r>
      <w:r w:rsidRPr="000A622F">
        <w:rPr>
          <w:rFonts w:eastAsia="Times New Roman"/>
          <w:color w:val="000000" w:themeColor="text1"/>
          <w:szCs w:val="28"/>
          <w:lang w:eastAsia="ru-RU"/>
        </w:rPr>
        <w:t xml:space="preserve">, или транспортного средства, двигающегося со скоростью, не превышающей </w:t>
      </w:r>
      <w:smartTag w:uri="urn:schemas-microsoft-com:office:smarttags" w:element="metricconverter">
        <w:smartTagPr>
          <w:attr w:name="ProductID" w:val="30 км/ч"/>
        </w:smartTagPr>
        <w:r w:rsidRPr="000A622F">
          <w:rPr>
            <w:rFonts w:eastAsia="Times New Roman"/>
            <w:color w:val="000000" w:themeColor="text1"/>
            <w:szCs w:val="28"/>
            <w:lang w:eastAsia="ru-RU"/>
          </w:rPr>
          <w:t>30 км/ч</w:t>
        </w:r>
      </w:smartTag>
      <w:r w:rsidRPr="000A622F">
        <w:rPr>
          <w:rFonts w:eastAsia="Times New Roman"/>
          <w:color w:val="000000" w:themeColor="text1"/>
          <w:szCs w:val="28"/>
          <w:lang w:eastAsia="ru-RU"/>
        </w:rPr>
        <w:t>,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r:id="rId77" w:history="1">
        <w:r w:rsidRPr="000A622F">
          <w:rPr>
            <w:rFonts w:eastAsia="Times New Roman"/>
            <w:color w:val="000000" w:themeColor="text1"/>
            <w:szCs w:val="28"/>
            <w:lang w:eastAsia="ru-RU"/>
          </w:rPr>
          <w:t>знаками 1.</w:t>
        </w:r>
        <w:r w:rsidR="006E33F9" w:rsidRPr="000A622F">
          <w:rPr>
            <w:rFonts w:eastAsia="Times New Roman"/>
            <w:color w:val="000000" w:themeColor="text1"/>
            <w:szCs w:val="28"/>
            <w:lang w:eastAsia="ru-RU"/>
          </w:rPr>
          <w:t>6</w:t>
        </w:r>
      </w:hyperlink>
      <w:r w:rsidRPr="000A622F">
        <w:rPr>
          <w:rFonts w:eastAsia="Times New Roman"/>
          <w:color w:val="000000" w:themeColor="text1"/>
          <w:szCs w:val="28"/>
          <w:lang w:eastAsia="ru-RU"/>
        </w:rPr>
        <w:t xml:space="preserve"> и </w:t>
      </w:r>
      <w:hyperlink r:id="rId78" w:history="1">
        <w:r w:rsidRPr="000A622F">
          <w:rPr>
            <w:rFonts w:eastAsia="Times New Roman"/>
            <w:color w:val="000000" w:themeColor="text1"/>
            <w:szCs w:val="28"/>
            <w:lang w:eastAsia="ru-RU"/>
          </w:rPr>
          <w:t>1.</w:t>
        </w:r>
        <w:r w:rsidR="006E33F9" w:rsidRPr="000A622F">
          <w:rPr>
            <w:rFonts w:eastAsia="Times New Roman"/>
            <w:color w:val="000000" w:themeColor="text1"/>
            <w:szCs w:val="28"/>
            <w:lang w:eastAsia="ru-RU"/>
          </w:rPr>
          <w:t>7</w:t>
        </w:r>
      </w:hyperlink>
      <w:r w:rsidRPr="000A622F">
        <w:rPr>
          <w:rFonts w:eastAsia="Times New Roman"/>
          <w:color w:val="000000" w:themeColor="text1"/>
          <w:szCs w:val="28"/>
          <w:lang w:eastAsia="ru-RU"/>
        </w:rPr>
        <w:t>, должен водитель транспортного средства, движущегося на спуск.</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5C3CA4">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12. Остановка и стоянка</w:t>
      </w:r>
    </w:p>
    <w:p w:rsidR="00880292" w:rsidRPr="000A622F" w:rsidRDefault="00880292" w:rsidP="00E11E60">
      <w:pPr>
        <w:ind w:firstLine="709"/>
        <w:rPr>
          <w:rFonts w:eastAsia="Times New Roman"/>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12.1. Остановка и стоянка транспортных средств разрешаются на правой стороне </w:t>
      </w:r>
      <w:proofErr w:type="gramStart"/>
      <w:r w:rsidRPr="000A622F">
        <w:rPr>
          <w:rFonts w:eastAsia="Times New Roman"/>
          <w:color w:val="000000" w:themeColor="text1"/>
          <w:szCs w:val="28"/>
          <w:lang w:eastAsia="ru-RU"/>
        </w:rPr>
        <w:t>дороги</w:t>
      </w:r>
      <w:proofErr w:type="gramEnd"/>
      <w:r w:rsidRPr="000A622F">
        <w:rPr>
          <w:rFonts w:eastAsia="Times New Roman"/>
          <w:color w:val="000000" w:themeColor="text1"/>
          <w:szCs w:val="28"/>
          <w:lang w:eastAsia="ru-RU"/>
        </w:rPr>
        <w:t xml:space="preserve"> на обочине, а при ее отсутствии </w:t>
      </w:r>
      <w:r w:rsidR="00197B10"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на проезжей части у ее края и в случаях, установленных </w:t>
      </w:r>
      <w:hyperlink r:id="rId79" w:history="1">
        <w:r w:rsidRPr="000A622F">
          <w:rPr>
            <w:rFonts w:eastAsia="Times New Roman"/>
            <w:color w:val="000000" w:themeColor="text1"/>
            <w:szCs w:val="28"/>
            <w:lang w:eastAsia="ru-RU"/>
          </w:rPr>
          <w:t>пунктом 12.2</w:t>
        </w:r>
      </w:hyperlink>
      <w:r w:rsidRPr="000A622F">
        <w:rPr>
          <w:rFonts w:eastAsia="Times New Roman"/>
          <w:color w:val="000000" w:themeColor="text1"/>
          <w:szCs w:val="28"/>
          <w:lang w:eastAsia="ru-RU"/>
        </w:rPr>
        <w:t xml:space="preserve"> Правил</w:t>
      </w:r>
      <w:r w:rsidR="00197B10" w:rsidRPr="000A622F">
        <w:rPr>
          <w:rFonts w:eastAsia="Times New Roman"/>
          <w:color w:val="000000" w:themeColor="text1"/>
          <w:szCs w:val="28"/>
          <w:lang w:eastAsia="ru-RU"/>
        </w:rPr>
        <w:t xml:space="preserve">, – </w:t>
      </w:r>
      <w:r w:rsidRPr="000A622F">
        <w:rPr>
          <w:rFonts w:eastAsia="Times New Roman"/>
          <w:color w:val="000000" w:themeColor="text1"/>
          <w:szCs w:val="28"/>
          <w:lang w:eastAsia="ru-RU"/>
        </w:rPr>
        <w:t>на тротуаре.</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Способ постановки транспортного средства на стоянке (парковке) определяется </w:t>
      </w:r>
      <w:hyperlink r:id="rId80" w:history="1">
        <w:r w:rsidRPr="000A622F">
          <w:rPr>
            <w:rFonts w:eastAsia="Times New Roman"/>
            <w:color w:val="000000" w:themeColor="text1"/>
            <w:szCs w:val="28"/>
            <w:lang w:eastAsia="ru-RU"/>
          </w:rPr>
          <w:t>знак</w:t>
        </w:r>
        <w:r w:rsidR="006E33F9" w:rsidRPr="000A622F">
          <w:rPr>
            <w:rFonts w:eastAsia="Times New Roman"/>
            <w:color w:val="000000" w:themeColor="text1"/>
            <w:szCs w:val="28"/>
            <w:lang w:eastAsia="ru-RU"/>
          </w:rPr>
          <w:t>а</w:t>
        </w:r>
        <w:r w:rsidRPr="000A622F">
          <w:rPr>
            <w:rFonts w:eastAsia="Times New Roman"/>
            <w:color w:val="000000" w:themeColor="text1"/>
            <w:szCs w:val="28"/>
            <w:lang w:eastAsia="ru-RU"/>
          </w:rPr>
          <w:t>м</w:t>
        </w:r>
        <w:r w:rsidR="006E33F9" w:rsidRPr="000A622F">
          <w:rPr>
            <w:rFonts w:eastAsia="Times New Roman"/>
            <w:color w:val="000000" w:themeColor="text1"/>
            <w:szCs w:val="28"/>
            <w:lang w:eastAsia="ru-RU"/>
          </w:rPr>
          <w:t>и</w:t>
        </w:r>
        <w:r w:rsidRPr="000A622F">
          <w:rPr>
            <w:rFonts w:eastAsia="Times New Roman"/>
            <w:color w:val="000000" w:themeColor="text1"/>
            <w:szCs w:val="28"/>
            <w:lang w:eastAsia="ru-RU"/>
          </w:rPr>
          <w:t xml:space="preserve"> </w:t>
        </w:r>
        <w:r w:rsidR="006E33F9" w:rsidRPr="000A622F">
          <w:rPr>
            <w:rFonts w:eastAsia="Times New Roman"/>
            <w:color w:val="000000" w:themeColor="text1"/>
            <w:szCs w:val="28"/>
            <w:lang w:eastAsia="ru-RU"/>
          </w:rPr>
          <w:t>5.38 и 5.39</w:t>
        </w:r>
      </w:hyperlink>
      <w:r w:rsidRPr="000A622F">
        <w:rPr>
          <w:rFonts w:eastAsia="Times New Roman"/>
          <w:color w:val="000000" w:themeColor="text1"/>
          <w:szCs w:val="28"/>
          <w:lang w:eastAsia="ru-RU"/>
        </w:rPr>
        <w:t xml:space="preserve"> и линиями дорожной разметки, </w:t>
      </w:r>
      <w:hyperlink r:id="rId81" w:history="1">
        <w:r w:rsidRPr="000A622F">
          <w:rPr>
            <w:rFonts w:eastAsia="Times New Roman"/>
            <w:color w:val="000000" w:themeColor="text1"/>
            <w:szCs w:val="28"/>
            <w:lang w:eastAsia="ru-RU"/>
          </w:rPr>
          <w:t>знак</w:t>
        </w:r>
        <w:r w:rsidR="006E33F9" w:rsidRPr="000A622F">
          <w:rPr>
            <w:rFonts w:eastAsia="Times New Roman"/>
            <w:color w:val="000000" w:themeColor="text1"/>
            <w:szCs w:val="28"/>
            <w:lang w:eastAsia="ru-RU"/>
          </w:rPr>
          <w:t>ами 5.38 и 5.39</w:t>
        </w:r>
      </w:hyperlink>
      <w:r w:rsidRPr="000A622F">
        <w:rPr>
          <w:rFonts w:eastAsia="Times New Roman"/>
          <w:color w:val="000000" w:themeColor="text1"/>
          <w:szCs w:val="28"/>
          <w:lang w:eastAsia="ru-RU"/>
        </w:rPr>
        <w:t xml:space="preserve"> с одной из </w:t>
      </w:r>
      <w:hyperlink r:id="rId82" w:history="1">
        <w:r w:rsidRPr="000A622F">
          <w:rPr>
            <w:rFonts w:eastAsia="Times New Roman"/>
            <w:color w:val="000000" w:themeColor="text1"/>
            <w:szCs w:val="28"/>
            <w:lang w:eastAsia="ru-RU"/>
          </w:rPr>
          <w:t xml:space="preserve">табличек </w:t>
        </w:r>
        <w:r w:rsidR="006E33F9" w:rsidRPr="000A622F">
          <w:rPr>
            <w:rFonts w:eastAsia="Times New Roman"/>
            <w:color w:val="000000" w:themeColor="text1"/>
            <w:szCs w:val="28"/>
            <w:lang w:eastAsia="ru-RU"/>
          </w:rPr>
          <w:t>7</w:t>
        </w:r>
        <w:r w:rsidRPr="000A622F">
          <w:rPr>
            <w:rFonts w:eastAsia="Times New Roman"/>
            <w:color w:val="000000" w:themeColor="text1"/>
            <w:szCs w:val="28"/>
            <w:lang w:eastAsia="ru-RU"/>
          </w:rPr>
          <w:t>.6.1</w:t>
        </w:r>
        <w:r w:rsidR="000049D7" w:rsidRPr="000A622F">
          <w:rPr>
            <w:rFonts w:eastAsia="Times New Roman"/>
            <w:color w:val="000000" w:themeColor="text1"/>
            <w:szCs w:val="28"/>
            <w:lang w:eastAsia="ru-RU"/>
          </w:rPr>
          <w:t xml:space="preserve">, 7.6.2, 7.6.3, 7.6.4, </w:t>
        </w:r>
        <w:r w:rsidR="006E33F9" w:rsidRPr="000A622F">
          <w:rPr>
            <w:rFonts w:eastAsia="Times New Roman"/>
            <w:color w:val="000000" w:themeColor="text1"/>
            <w:szCs w:val="28"/>
            <w:lang w:eastAsia="ru-RU"/>
          </w:rPr>
          <w:t>7</w:t>
        </w:r>
        <w:r w:rsidRPr="000A622F">
          <w:rPr>
            <w:rFonts w:eastAsia="Times New Roman"/>
            <w:color w:val="000000" w:themeColor="text1"/>
            <w:szCs w:val="28"/>
            <w:lang w:eastAsia="ru-RU"/>
          </w:rPr>
          <w:t>.6.</w:t>
        </w:r>
        <w:r w:rsidR="006E33F9" w:rsidRPr="000A622F">
          <w:rPr>
            <w:rFonts w:eastAsia="Times New Roman"/>
            <w:color w:val="000000" w:themeColor="text1"/>
            <w:szCs w:val="28"/>
            <w:lang w:eastAsia="ru-RU"/>
          </w:rPr>
          <w:t>5</w:t>
        </w:r>
      </w:hyperlink>
      <w:r w:rsidRPr="000A622F">
        <w:rPr>
          <w:rFonts w:eastAsia="Times New Roman"/>
          <w:color w:val="000000" w:themeColor="text1"/>
          <w:szCs w:val="28"/>
          <w:lang w:eastAsia="ru-RU"/>
        </w:rPr>
        <w:t xml:space="preserve"> и линиями дорожной разметки или без таковых.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Сочетание </w:t>
      </w:r>
      <w:hyperlink r:id="rId83" w:history="1">
        <w:r w:rsidRPr="000A622F">
          <w:rPr>
            <w:rFonts w:eastAsia="Times New Roman"/>
            <w:color w:val="000000" w:themeColor="text1"/>
            <w:szCs w:val="28"/>
            <w:lang w:eastAsia="ru-RU"/>
          </w:rPr>
          <w:t>знак</w:t>
        </w:r>
        <w:r w:rsidR="006E33F9" w:rsidRPr="000A622F">
          <w:rPr>
            <w:rFonts w:eastAsia="Times New Roman"/>
            <w:color w:val="000000" w:themeColor="text1"/>
            <w:szCs w:val="28"/>
            <w:lang w:eastAsia="ru-RU"/>
          </w:rPr>
          <w:t>ов 5.38 и 5.39</w:t>
        </w:r>
      </w:hyperlink>
      <w:r w:rsidRPr="000A622F">
        <w:rPr>
          <w:rFonts w:eastAsia="Times New Roman"/>
          <w:color w:val="000000" w:themeColor="text1"/>
          <w:szCs w:val="28"/>
          <w:lang w:eastAsia="ru-RU"/>
        </w:rPr>
        <w:t xml:space="preserve"> с </w:t>
      </w:r>
      <w:hyperlink r:id="rId84" w:history="1">
        <w:r w:rsidRPr="000A622F">
          <w:rPr>
            <w:rFonts w:eastAsia="Times New Roman"/>
            <w:color w:val="000000" w:themeColor="text1"/>
            <w:szCs w:val="28"/>
            <w:lang w:eastAsia="ru-RU"/>
          </w:rPr>
          <w:t>таблич</w:t>
        </w:r>
        <w:r w:rsidR="006E33F9" w:rsidRPr="000A622F">
          <w:rPr>
            <w:rFonts w:eastAsia="Times New Roman"/>
            <w:color w:val="000000" w:themeColor="text1"/>
            <w:szCs w:val="28"/>
            <w:lang w:eastAsia="ru-RU"/>
          </w:rPr>
          <w:t>кой 7.6.4 либо 7.6.5</w:t>
        </w:r>
      </w:hyperlink>
      <w:r w:rsidRPr="000A622F">
        <w:rPr>
          <w:rFonts w:eastAsia="Times New Roman"/>
          <w:color w:val="000000" w:themeColor="text1"/>
          <w:szCs w:val="28"/>
          <w:lang w:eastAsia="ru-RU"/>
        </w:rP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hyperlink r:id="rId85" w:history="1">
        <w:r w:rsidRPr="000A622F">
          <w:rPr>
            <w:rFonts w:eastAsia="Times New Roman"/>
            <w:color w:val="000000" w:themeColor="text1"/>
            <w:szCs w:val="28"/>
            <w:lang w:eastAsia="ru-RU"/>
          </w:rPr>
          <w:t>знак</w:t>
        </w:r>
        <w:r w:rsidR="006E33F9" w:rsidRPr="000A622F">
          <w:rPr>
            <w:rFonts w:eastAsia="Times New Roman"/>
            <w:color w:val="000000" w:themeColor="text1"/>
            <w:szCs w:val="28"/>
            <w:lang w:eastAsia="ru-RU"/>
          </w:rPr>
          <w:t xml:space="preserve">ами 5.38 и 5.39 </w:t>
        </w:r>
      </w:hyperlink>
      <w:r w:rsidRPr="000A622F">
        <w:rPr>
          <w:rFonts w:eastAsia="Times New Roman"/>
          <w:color w:val="000000" w:themeColor="text1"/>
          <w:szCs w:val="28"/>
          <w:lang w:eastAsia="ru-RU"/>
        </w:rPr>
        <w:t xml:space="preserve">с одной из </w:t>
      </w:r>
      <w:hyperlink r:id="rId86" w:history="1">
        <w:r w:rsidRPr="000A622F">
          <w:rPr>
            <w:rFonts w:eastAsia="Times New Roman"/>
            <w:color w:val="000000" w:themeColor="text1"/>
            <w:szCs w:val="28"/>
            <w:lang w:eastAsia="ru-RU"/>
          </w:rPr>
          <w:t xml:space="preserve">табличек </w:t>
        </w:r>
        <w:r w:rsidR="00CD4C98" w:rsidRPr="000A622F">
          <w:rPr>
            <w:rFonts w:eastAsia="Times New Roman"/>
            <w:color w:val="000000" w:themeColor="text1"/>
            <w:szCs w:val="28"/>
            <w:lang w:eastAsia="ru-RU"/>
          </w:rPr>
          <w:t>7.6.2, 7.6.3</w:t>
        </w:r>
      </w:hyperlink>
      <w:r w:rsidR="00CD4C98" w:rsidRPr="000A622F">
        <w:rPr>
          <w:rFonts w:eastAsia="Times New Roman"/>
          <w:color w:val="000000" w:themeColor="text1"/>
          <w:szCs w:val="28"/>
          <w:lang w:eastAsia="ru-RU"/>
        </w:rPr>
        <w:t>.</w:t>
      </w:r>
    </w:p>
    <w:p w:rsidR="00CD4C98" w:rsidRPr="000A622F" w:rsidRDefault="00CD4C98" w:rsidP="00E11E60">
      <w:pPr>
        <w:ind w:firstLine="709"/>
        <w:rPr>
          <w:rFonts w:eastAsia="Times New Roman"/>
          <w:color w:val="000000" w:themeColor="text1"/>
          <w:szCs w:val="28"/>
          <w:lang w:eastAsia="ru-RU"/>
        </w:rPr>
      </w:pPr>
      <w:r w:rsidRPr="000A622F">
        <w:rPr>
          <w:rFonts w:ascii="Times" w:hAnsi="Times" w:cs="Times"/>
          <w:color w:val="000000" w:themeColor="text1"/>
          <w:shd w:val="clear" w:color="auto" w:fill="FFFFFF"/>
        </w:rPr>
        <w:t>У тротуаров или иных мест с пешеходным движением ставить транспортные средства под углом разрешается только передней частью, а на подъемах — только задней частью.</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12.4. Остановка запрещается:</w:t>
      </w:r>
      <w:r w:rsidR="000F0C0B" w:rsidRPr="000A622F">
        <w:rPr>
          <w:rFonts w:eastAsia="Times New Roman"/>
          <w:color w:val="000000" w:themeColor="text1"/>
          <w:szCs w:val="28"/>
          <w:lang w:eastAsia="ru-RU"/>
        </w:rPr>
        <w:t xml:space="preserve">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трамвайных путях, а также в непосредственной близости от них, если это создаст помехи движению трамваев;</w:t>
      </w:r>
    </w:p>
    <w:p w:rsidR="00197B10" w:rsidRPr="000A622F" w:rsidRDefault="00CA0B2E" w:rsidP="00197B1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железнодорожных </w:t>
      </w:r>
      <w:proofErr w:type="gramStart"/>
      <w:r w:rsidRPr="000A622F">
        <w:rPr>
          <w:rFonts w:eastAsia="Times New Roman"/>
          <w:color w:val="000000" w:themeColor="text1"/>
          <w:szCs w:val="28"/>
          <w:lang w:eastAsia="ru-RU"/>
        </w:rPr>
        <w:t>переездах</w:t>
      </w:r>
      <w:proofErr w:type="gramEnd"/>
      <w:r w:rsidRPr="000A622F">
        <w:rPr>
          <w:rFonts w:eastAsia="Times New Roman"/>
          <w:color w:val="000000" w:themeColor="text1"/>
          <w:szCs w:val="28"/>
          <w:lang w:eastAsia="ru-RU"/>
        </w:rPr>
        <w:t xml:space="preserve">, в тоннелях, а также на </w:t>
      </w:r>
      <w:r w:rsidR="00B14868" w:rsidRPr="000A622F">
        <w:rPr>
          <w:rFonts w:eastAsia="Times New Roman"/>
          <w:color w:val="000000" w:themeColor="text1"/>
          <w:szCs w:val="28"/>
          <w:lang w:eastAsia="ru-RU"/>
        </w:rPr>
        <w:t>эстакадах, мостах, путепроводах</w:t>
      </w:r>
      <w:r w:rsidRPr="000A622F">
        <w:rPr>
          <w:rFonts w:eastAsia="Times New Roman"/>
          <w:color w:val="000000" w:themeColor="text1"/>
          <w:szCs w:val="28"/>
          <w:lang w:eastAsia="ru-RU"/>
        </w:rPr>
        <w:t xml:space="preserve"> и под ними;</w:t>
      </w:r>
    </w:p>
    <w:p w:rsidR="00197B10" w:rsidRPr="000A622F" w:rsidRDefault="00197B10" w:rsidP="00197B1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пешеходных </w:t>
      </w:r>
      <w:proofErr w:type="gramStart"/>
      <w:r w:rsidRPr="000A622F">
        <w:rPr>
          <w:rFonts w:eastAsia="Times New Roman"/>
          <w:color w:val="000000" w:themeColor="text1"/>
          <w:szCs w:val="28"/>
          <w:lang w:eastAsia="ru-RU"/>
        </w:rPr>
        <w:t>переходах</w:t>
      </w:r>
      <w:proofErr w:type="gramEnd"/>
      <w:r w:rsidRPr="000A622F">
        <w:rPr>
          <w:rFonts w:eastAsia="Times New Roman"/>
          <w:color w:val="000000" w:themeColor="text1"/>
          <w:szCs w:val="28"/>
          <w:lang w:eastAsia="ru-RU"/>
        </w:rPr>
        <w:t xml:space="preserve"> и ближе </w:t>
      </w:r>
      <w:smartTag w:uri="urn:schemas-microsoft-com:office:smarttags" w:element="metricconverter">
        <w:smartTagPr>
          <w:attr w:name="ProductID" w:val="5 м"/>
        </w:smartTagPr>
        <w:r w:rsidRPr="000A622F">
          <w:rPr>
            <w:rFonts w:eastAsia="Times New Roman"/>
            <w:color w:val="000000" w:themeColor="text1"/>
            <w:szCs w:val="28"/>
            <w:lang w:eastAsia="ru-RU"/>
          </w:rPr>
          <w:t>5 м</w:t>
        </w:r>
      </w:smartTag>
      <w:r w:rsidRPr="000A622F">
        <w:rPr>
          <w:rFonts w:eastAsia="Times New Roman"/>
          <w:color w:val="000000" w:themeColor="text1"/>
          <w:szCs w:val="28"/>
          <w:lang w:eastAsia="ru-RU"/>
        </w:rPr>
        <w:t xml:space="preserve"> перед ними;</w:t>
      </w:r>
    </w:p>
    <w:p w:rsidR="00197B10" w:rsidRPr="000A622F" w:rsidRDefault="00197B10" w:rsidP="00197B1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проезжей части вблизи опасных поворотов и выпуклых переломов продольного профиля дороги при видимости дороги менее </w:t>
      </w:r>
      <w:smartTag w:uri="urn:schemas-microsoft-com:office:smarttags" w:element="metricconverter">
        <w:smartTagPr>
          <w:attr w:name="ProductID" w:val="100 м"/>
        </w:smartTagPr>
        <w:r w:rsidRPr="000A622F">
          <w:rPr>
            <w:rFonts w:eastAsia="Times New Roman"/>
            <w:color w:val="000000" w:themeColor="text1"/>
            <w:szCs w:val="28"/>
            <w:lang w:eastAsia="ru-RU"/>
          </w:rPr>
          <w:t>100 м</w:t>
        </w:r>
      </w:smartTag>
      <w:r w:rsidRPr="000A622F">
        <w:rPr>
          <w:rFonts w:eastAsia="Times New Roman"/>
          <w:color w:val="000000" w:themeColor="text1"/>
          <w:szCs w:val="28"/>
          <w:lang w:eastAsia="ru-RU"/>
        </w:rPr>
        <w:t xml:space="preserve"> хотя бы в одном направлении;</w:t>
      </w:r>
    </w:p>
    <w:p w:rsidR="00197B10" w:rsidRPr="000A622F" w:rsidRDefault="00197B10" w:rsidP="00197B1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 xml:space="preserve">пересечении проезжих частей и ближе </w:t>
      </w:r>
      <w:smartTag w:uri="urn:schemas-microsoft-com:office:smarttags" w:element="metricconverter">
        <w:smartTagPr>
          <w:attr w:name="ProductID" w:val="5 м"/>
        </w:smartTagPr>
        <w:r w:rsidRPr="000A622F">
          <w:rPr>
            <w:rFonts w:eastAsia="Times New Roman"/>
            <w:color w:val="000000" w:themeColor="text1"/>
            <w:szCs w:val="28"/>
            <w:lang w:eastAsia="ru-RU"/>
          </w:rPr>
          <w:t>5 м</w:t>
        </w:r>
      </w:smartTag>
      <w:r w:rsidRPr="000A622F">
        <w:rPr>
          <w:rFonts w:eastAsia="Times New Roman"/>
          <w:color w:val="000000" w:themeColor="text1"/>
          <w:szCs w:val="28"/>
          <w:lang w:eastAsia="ru-RU"/>
        </w:rPr>
        <w:t xml:space="preserve">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roofErr w:type="gramEnd"/>
    </w:p>
    <w:p w:rsidR="00197B10" w:rsidRPr="000A622F" w:rsidRDefault="00197B10" w:rsidP="00197B1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газонах</w:t>
      </w:r>
      <w:proofErr w:type="gramEnd"/>
      <w:r w:rsidRPr="000A622F">
        <w:rPr>
          <w:rFonts w:eastAsia="Times New Roman"/>
          <w:color w:val="000000" w:themeColor="text1"/>
          <w:szCs w:val="28"/>
          <w:lang w:eastAsia="ru-RU"/>
        </w:rPr>
        <w:t>;</w:t>
      </w:r>
    </w:p>
    <w:p w:rsidR="00197B10" w:rsidRPr="000A622F" w:rsidRDefault="00197B10" w:rsidP="00197B10">
      <w:pPr>
        <w:ind w:firstLine="709"/>
        <w:rPr>
          <w:rFonts w:eastAsia="Times New Roman"/>
          <w:color w:val="000000" w:themeColor="text1"/>
          <w:szCs w:val="28"/>
          <w:lang w:eastAsia="ru-RU"/>
        </w:rPr>
      </w:pPr>
      <w:r w:rsidRPr="000A622F">
        <w:rPr>
          <w:rFonts w:eastAsia="Times New Roman"/>
          <w:color w:val="000000" w:themeColor="text1"/>
          <w:szCs w:val="28"/>
          <w:lang w:eastAsia="ru-RU"/>
        </w:rPr>
        <w:t>полосе для велосипедистов;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w:t>
      </w:r>
      <w:smartTag w:uri="urn:schemas-microsoft-com:office:smarttags" w:element="metricconverter">
        <w:smartTagPr>
          <w:attr w:name="ProductID" w:val="3 м"/>
        </w:smartTagPr>
        <w:r w:rsidRPr="000A622F">
          <w:rPr>
            <w:rFonts w:eastAsia="Times New Roman"/>
            <w:color w:val="000000" w:themeColor="text1"/>
            <w:szCs w:val="28"/>
            <w:lang w:eastAsia="ru-RU"/>
          </w:rPr>
          <w:t>3 м</w:t>
        </w:r>
      </w:smartTag>
      <w:r w:rsidRPr="000A622F">
        <w:rPr>
          <w:rFonts w:eastAsia="Times New Roman"/>
          <w:color w:val="000000" w:themeColor="text1"/>
          <w:szCs w:val="28"/>
          <w:lang w:eastAsia="ru-RU"/>
        </w:rPr>
        <w:t>;</w:t>
      </w:r>
    </w:p>
    <w:p w:rsidR="00197B10" w:rsidRPr="000A622F" w:rsidRDefault="00197B10" w:rsidP="00197B1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местах</w:t>
      </w:r>
      <w:proofErr w:type="gramEnd"/>
      <w:r w:rsidRPr="000A622F">
        <w:rPr>
          <w:rFonts w:eastAsia="Times New Roman"/>
          <w:color w:val="000000" w:themeColor="text1"/>
          <w:szCs w:val="28"/>
          <w:lang w:eastAsia="ru-RU"/>
        </w:rPr>
        <w:t>,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пешеходов;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ближе </w:t>
      </w:r>
      <w:smartTag w:uri="urn:schemas-microsoft-com:office:smarttags" w:element="metricconverter">
        <w:smartTagPr>
          <w:attr w:name="ProductID" w:val="15 метров"/>
        </w:smartTagPr>
        <w:r w:rsidRPr="000A622F">
          <w:rPr>
            <w:rFonts w:eastAsia="Times New Roman"/>
            <w:color w:val="000000" w:themeColor="text1"/>
            <w:szCs w:val="28"/>
            <w:lang w:eastAsia="ru-RU"/>
          </w:rPr>
          <w:t>15 метров</w:t>
        </w:r>
      </w:smartTag>
      <w:r w:rsidRPr="000A622F">
        <w:rPr>
          <w:rFonts w:eastAsia="Times New Roman"/>
          <w:color w:val="000000" w:themeColor="text1"/>
          <w:szCs w:val="28"/>
          <w:lang w:eastAsia="ru-RU"/>
        </w:rPr>
        <w:t xml:space="preserve"> от мест остановки маршрутных транспортных средств или стоянки легковых такси, обозначенных </w:t>
      </w:r>
      <w:hyperlink r:id="rId87" w:history="1">
        <w:r w:rsidRPr="000A622F">
          <w:rPr>
            <w:rFonts w:eastAsia="Times New Roman"/>
            <w:color w:val="000000" w:themeColor="text1"/>
            <w:szCs w:val="28"/>
            <w:lang w:eastAsia="ru-RU"/>
          </w:rPr>
          <w:t>разметкой 1.17</w:t>
        </w:r>
      </w:hyperlink>
      <w:r w:rsidRPr="000A622F">
        <w:rPr>
          <w:rFonts w:eastAsia="Times New Roman"/>
          <w:color w:val="000000" w:themeColor="text1"/>
          <w:szCs w:val="28"/>
          <w:lang w:eastAsia="ru-RU"/>
        </w:rPr>
        <w:t xml:space="preserve">, а при ее </w:t>
      </w:r>
      <w:r w:rsidRPr="000A622F">
        <w:rPr>
          <w:rFonts w:eastAsia="Times New Roman"/>
          <w:color w:val="000000" w:themeColor="text1"/>
          <w:szCs w:val="28"/>
          <w:lang w:eastAsia="ru-RU"/>
        </w:rPr>
        <w:lastRenderedPageBreak/>
        <w:t>отсутствии - от указателя места остановки маршрутных транспортных средств или стоянки легковых такси;</w:t>
      </w:r>
    </w:p>
    <w:p w:rsidR="00C7446F" w:rsidRPr="000A622F" w:rsidRDefault="00C7446F"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ближе </w:t>
      </w:r>
      <w:smartTag w:uri="urn:schemas-microsoft-com:office:smarttags" w:element="metricconverter">
        <w:smartTagPr>
          <w:attr w:name="ProductID" w:val="10 м"/>
        </w:smartTagPr>
        <w:r w:rsidRPr="000A622F">
          <w:rPr>
            <w:rFonts w:eastAsia="Times New Roman"/>
            <w:color w:val="000000" w:themeColor="text1"/>
            <w:szCs w:val="28"/>
            <w:lang w:eastAsia="ru-RU"/>
          </w:rPr>
          <w:t>10 м</w:t>
        </w:r>
      </w:smartTag>
      <w:r w:rsidRPr="000A622F">
        <w:rPr>
          <w:rFonts w:eastAsia="Times New Roman"/>
          <w:color w:val="000000" w:themeColor="text1"/>
          <w:szCs w:val="28"/>
          <w:lang w:eastAsia="ru-RU"/>
        </w:rPr>
        <w:t xml:space="preserve"> от обозначенного места выполнения дорожных работ и в зоне их выполнения, где это создаст препятствие работающим технологическим транспортным средствам;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12.5. Стоянка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местах, где запрещена остановка;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вне населенных пунктов на проезжей части дорог, обозначенных знаком </w:t>
      </w:r>
      <w:hyperlink r:id="rId88" w:history="1">
        <w:r w:rsidRPr="000A622F">
          <w:rPr>
            <w:rFonts w:eastAsia="Times New Roman"/>
            <w:color w:val="000000" w:themeColor="text1"/>
            <w:szCs w:val="28"/>
            <w:lang w:eastAsia="ru-RU"/>
          </w:rPr>
          <w:t>2.1;</w:t>
        </w:r>
      </w:hyperlink>
    </w:p>
    <w:p w:rsidR="00C7446F" w:rsidRPr="000A622F" w:rsidRDefault="00C7446F"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ближе </w:t>
      </w:r>
      <w:smartTag w:uri="urn:schemas-microsoft-com:office:smarttags" w:element="metricconverter">
        <w:smartTagPr>
          <w:attr w:name="ProductID" w:val="5 метров"/>
        </w:smartTagPr>
        <w:r w:rsidRPr="000A622F">
          <w:rPr>
            <w:rFonts w:eastAsia="Times New Roman"/>
            <w:color w:val="000000" w:themeColor="text1"/>
            <w:szCs w:val="28"/>
            <w:lang w:eastAsia="ru-RU"/>
          </w:rPr>
          <w:t>5 метров</w:t>
        </w:r>
      </w:smartTag>
      <w:r w:rsidRPr="000A622F">
        <w:rPr>
          <w:rFonts w:eastAsia="Times New Roman"/>
          <w:color w:val="000000" w:themeColor="text1"/>
          <w:szCs w:val="28"/>
          <w:lang w:eastAsia="ru-RU"/>
        </w:rPr>
        <w:t xml:space="preserve"> от контейнерных площадок и (или) контейнеров для сбора бытовых отходов, места размещения или обустройства которых соответствует требованиям законодательства;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ближе </w:t>
      </w:r>
      <w:smartTag w:uri="urn:schemas-microsoft-com:office:smarttags" w:element="metricconverter">
        <w:smartTagPr>
          <w:attr w:name="ProductID" w:val="50 м"/>
        </w:smartTagPr>
        <w:r w:rsidRPr="000A622F">
          <w:rPr>
            <w:rFonts w:eastAsia="Times New Roman"/>
            <w:color w:val="000000" w:themeColor="text1"/>
            <w:szCs w:val="28"/>
            <w:lang w:eastAsia="ru-RU"/>
          </w:rPr>
          <w:t>50 м</w:t>
        </w:r>
      </w:smartTag>
      <w:r w:rsidRPr="000A622F">
        <w:rPr>
          <w:rFonts w:eastAsia="Times New Roman"/>
          <w:color w:val="000000" w:themeColor="text1"/>
          <w:szCs w:val="28"/>
          <w:lang w:eastAsia="ru-RU"/>
        </w:rPr>
        <w:t xml:space="preserve"> от железнодорожных переездов.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12.7. Запрещается открывать двери транспортного средства, если это создаст помехи другим участникам 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5C3CA4">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13. Проезд перекрестков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13.1.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13.2. Запрещается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w:t>
      </w:r>
      <w:proofErr w:type="gramStart"/>
      <w:r w:rsidRPr="000A622F">
        <w:rPr>
          <w:rFonts w:eastAsia="Times New Roman"/>
          <w:color w:val="000000" w:themeColor="text1"/>
          <w:szCs w:val="28"/>
          <w:lang w:eastAsia="ru-RU"/>
        </w:rPr>
        <w:t>дств в п</w:t>
      </w:r>
      <w:proofErr w:type="gramEnd"/>
      <w:r w:rsidRPr="000A622F">
        <w:rPr>
          <w:rFonts w:eastAsia="Times New Roman"/>
          <w:color w:val="000000" w:themeColor="text1"/>
          <w:szCs w:val="28"/>
          <w:lang w:eastAsia="ru-RU"/>
        </w:rPr>
        <w:t>оперечном направлении.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13.3. Перекресток, где очередность движения определяется сигналами светофора или регулировщика, считается регулируемым.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032183" w:rsidRPr="000A622F" w:rsidRDefault="00050549" w:rsidP="007F2E92">
      <w:pPr>
        <w:ind w:firstLine="709"/>
        <w:jc w:val="left"/>
        <w:rPr>
          <w:rFonts w:eastAsia="Times New Roman"/>
          <w:color w:val="000000" w:themeColor="text1"/>
          <w:szCs w:val="28"/>
          <w:lang w:eastAsia="ru-RU"/>
        </w:rPr>
      </w:pPr>
      <w:r w:rsidRPr="000A622F">
        <w:rPr>
          <w:rFonts w:eastAsia="Times New Roman"/>
          <w:color w:val="000000" w:themeColor="text1"/>
          <w:szCs w:val="28"/>
          <w:lang w:eastAsia="ru-RU"/>
        </w:rPr>
        <w:t xml:space="preserve">13.4. </w:t>
      </w:r>
      <w:r w:rsidR="00CA0B2E" w:rsidRPr="000A622F">
        <w:rPr>
          <w:rFonts w:eastAsia="Times New Roman"/>
          <w:color w:val="000000" w:themeColor="text1"/>
          <w:szCs w:val="28"/>
          <w:lang w:eastAsia="ru-RU"/>
        </w:rPr>
        <w:t>Регулируемые перекрестки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13.4.</w:t>
      </w:r>
      <w:r w:rsidR="007F2E92" w:rsidRPr="000A622F">
        <w:rPr>
          <w:rFonts w:eastAsia="Times New Roman"/>
          <w:color w:val="000000" w:themeColor="text1"/>
          <w:szCs w:val="28"/>
          <w:lang w:eastAsia="ru-RU"/>
        </w:rPr>
        <w:t xml:space="preserve">1. </w:t>
      </w:r>
      <w:r w:rsidRPr="000A622F">
        <w:rPr>
          <w:rFonts w:eastAsia="Times New Roman"/>
          <w:color w:val="000000" w:themeColor="text1"/>
          <w:szCs w:val="28"/>
          <w:lang w:eastAsia="ru-RU"/>
        </w:rPr>
        <w:t xml:space="preserve">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13.</w:t>
      </w:r>
      <w:r w:rsidR="007F2E92" w:rsidRPr="000A622F">
        <w:rPr>
          <w:rFonts w:eastAsia="Times New Roman"/>
          <w:color w:val="000000" w:themeColor="text1"/>
          <w:szCs w:val="28"/>
          <w:lang w:eastAsia="ru-RU"/>
        </w:rPr>
        <w:t>4.2</w:t>
      </w:r>
      <w:r w:rsidRPr="000A622F">
        <w:rPr>
          <w:rFonts w:eastAsia="Times New Roman"/>
          <w:color w:val="000000" w:themeColor="text1"/>
          <w:szCs w:val="28"/>
          <w:lang w:eastAsia="ru-RU"/>
        </w:rPr>
        <w:t>.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w:t>
      </w:r>
      <w:r w:rsidR="007F2E92" w:rsidRPr="000A622F">
        <w:rPr>
          <w:rFonts w:eastAsia="Times New Roman"/>
          <w:color w:val="000000" w:themeColor="text1"/>
          <w:szCs w:val="28"/>
          <w:lang w:eastAsia="ru-RU"/>
        </w:rPr>
        <w:t>4.3</w:t>
      </w:r>
      <w:r w:rsidRPr="000A622F">
        <w:rPr>
          <w:rFonts w:eastAsia="Times New Roman"/>
          <w:color w:val="000000" w:themeColor="text1"/>
          <w:szCs w:val="28"/>
          <w:lang w:eastAsia="ru-RU"/>
        </w:rPr>
        <w:t>.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w:t>
      </w:r>
      <w:r w:rsidR="007F2E92" w:rsidRPr="000A622F">
        <w:rPr>
          <w:rFonts w:eastAsia="Times New Roman"/>
          <w:color w:val="000000" w:themeColor="text1"/>
          <w:szCs w:val="28"/>
          <w:lang w:eastAsia="ru-RU"/>
        </w:rPr>
        <w:t>4.4</w:t>
      </w:r>
      <w:r w:rsidRPr="000A622F">
        <w:rPr>
          <w:rFonts w:eastAsia="Times New Roman"/>
          <w:color w:val="000000" w:themeColor="text1"/>
          <w:szCs w:val="28"/>
          <w:lang w:eastAsia="ru-RU"/>
        </w:rPr>
        <w:t xml:space="preserve">.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w:t>
      </w:r>
      <w:proofErr w:type="gramStart"/>
      <w:r w:rsidRPr="000A622F">
        <w:rPr>
          <w:rFonts w:eastAsia="Times New Roman"/>
          <w:color w:val="000000" w:themeColor="text1"/>
          <w:szCs w:val="28"/>
          <w:lang w:eastAsia="ru-RU"/>
        </w:rPr>
        <w:t>стоп-линии</w:t>
      </w:r>
      <w:proofErr w:type="gramEnd"/>
      <w:r w:rsidRPr="000A622F">
        <w:rPr>
          <w:rFonts w:eastAsia="Times New Roman"/>
          <w:color w:val="000000" w:themeColor="text1"/>
          <w:szCs w:val="28"/>
          <w:lang w:eastAsia="ru-RU"/>
        </w:rPr>
        <w:t xml:space="preserve"> </w:t>
      </w:r>
      <w:hyperlink r:id="rId89" w:history="1">
        <w:r w:rsidRPr="000A622F">
          <w:rPr>
            <w:rFonts w:eastAsia="Times New Roman"/>
            <w:color w:val="000000" w:themeColor="text1"/>
            <w:szCs w:val="28"/>
            <w:lang w:eastAsia="ru-RU"/>
          </w:rPr>
          <w:t xml:space="preserve">(знак </w:t>
        </w:r>
        <w:r w:rsidR="00CD4C98" w:rsidRPr="000A622F">
          <w:rPr>
            <w:rFonts w:eastAsia="Times New Roman"/>
            <w:color w:val="000000" w:themeColor="text1"/>
            <w:szCs w:val="28"/>
            <w:lang w:eastAsia="ru-RU"/>
          </w:rPr>
          <w:t>5.62</w:t>
        </w:r>
        <w:r w:rsidRPr="000A622F">
          <w:rPr>
            <w:rFonts w:eastAsia="Times New Roman"/>
            <w:color w:val="000000" w:themeColor="text1"/>
            <w:szCs w:val="28"/>
            <w:lang w:eastAsia="ru-RU"/>
          </w:rPr>
          <w:t>),</w:t>
        </w:r>
      </w:hyperlink>
      <w:r w:rsidRPr="000A622F">
        <w:rPr>
          <w:rFonts w:eastAsia="Times New Roman"/>
          <w:color w:val="000000" w:themeColor="text1"/>
          <w:szCs w:val="28"/>
          <w:lang w:eastAsia="ru-RU"/>
        </w:rPr>
        <w:t xml:space="preserve"> водитель обязан руководствоваться сигналами каждого светофора.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w:t>
      </w:r>
      <w:r w:rsidR="007F2E92" w:rsidRPr="000A622F">
        <w:rPr>
          <w:rFonts w:eastAsia="Times New Roman"/>
          <w:color w:val="000000" w:themeColor="text1"/>
          <w:szCs w:val="28"/>
          <w:lang w:eastAsia="ru-RU"/>
        </w:rPr>
        <w:t>4.5</w:t>
      </w:r>
      <w:r w:rsidRPr="000A622F">
        <w:rPr>
          <w:rFonts w:eastAsia="Times New Roman"/>
          <w:color w:val="000000" w:themeColor="text1"/>
          <w:szCs w:val="28"/>
          <w:lang w:eastAsia="ru-RU"/>
        </w:rPr>
        <w:t>.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CA0B2E" w:rsidRPr="000A622F" w:rsidRDefault="007F2E92" w:rsidP="007F2E92">
      <w:pPr>
        <w:ind w:firstLine="709"/>
        <w:jc w:val="left"/>
        <w:rPr>
          <w:rFonts w:eastAsia="Times New Roman"/>
          <w:color w:val="000000" w:themeColor="text1"/>
          <w:szCs w:val="28"/>
          <w:lang w:eastAsia="ru-RU"/>
        </w:rPr>
      </w:pPr>
      <w:r w:rsidRPr="000A622F">
        <w:rPr>
          <w:rFonts w:eastAsia="Times New Roman"/>
          <w:color w:val="000000" w:themeColor="text1"/>
          <w:szCs w:val="28"/>
          <w:lang w:eastAsia="ru-RU"/>
        </w:rPr>
        <w:t xml:space="preserve">13.5. </w:t>
      </w:r>
      <w:r w:rsidR="00CA0B2E" w:rsidRPr="000A622F">
        <w:rPr>
          <w:rFonts w:eastAsia="Times New Roman"/>
          <w:color w:val="000000" w:themeColor="text1"/>
          <w:szCs w:val="28"/>
          <w:lang w:eastAsia="ru-RU"/>
        </w:rPr>
        <w:t>Нерегулируемые перекрестки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w:t>
      </w:r>
      <w:r w:rsidR="007F2E92" w:rsidRPr="000A622F">
        <w:rPr>
          <w:rFonts w:eastAsia="Times New Roman"/>
          <w:color w:val="000000" w:themeColor="text1"/>
          <w:szCs w:val="28"/>
          <w:lang w:eastAsia="ru-RU"/>
        </w:rPr>
        <w:t>5.1</w:t>
      </w:r>
      <w:r w:rsidRPr="000A622F">
        <w:rPr>
          <w:rFonts w:eastAsia="Times New Roman"/>
          <w:color w:val="000000" w:themeColor="text1"/>
          <w:szCs w:val="28"/>
          <w:lang w:eastAsia="ru-RU"/>
        </w:rPr>
        <w:t xml:space="preserve">. </w:t>
      </w:r>
      <w:proofErr w:type="gramStart"/>
      <w:r w:rsidRPr="000A622F">
        <w:rPr>
          <w:rFonts w:eastAsia="Times New Roman"/>
          <w:color w:val="000000" w:themeColor="text1"/>
          <w:szCs w:val="28"/>
          <w:lang w:eastAsia="ru-RU"/>
        </w:rPr>
        <w:t>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 случае если перед перекрестком с круговым движением установлен </w:t>
      </w:r>
      <w:hyperlink r:id="rId90" w:history="1">
        <w:r w:rsidRPr="000A622F">
          <w:rPr>
            <w:rFonts w:eastAsia="Times New Roman"/>
            <w:color w:val="000000" w:themeColor="text1"/>
            <w:szCs w:val="28"/>
            <w:lang w:eastAsia="ru-RU"/>
          </w:rPr>
          <w:t>знак 4.</w:t>
        </w:r>
        <w:r w:rsidR="004835E7" w:rsidRPr="000A622F">
          <w:rPr>
            <w:rFonts w:eastAsia="Times New Roman"/>
            <w:color w:val="000000" w:themeColor="text1"/>
            <w:szCs w:val="28"/>
            <w:lang w:eastAsia="ru-RU"/>
          </w:rPr>
          <w:t>10</w:t>
        </w:r>
      </w:hyperlink>
      <w:r w:rsidRPr="000A622F">
        <w:rPr>
          <w:rFonts w:eastAsia="Times New Roman"/>
          <w:color w:val="000000" w:themeColor="text1"/>
          <w:szCs w:val="28"/>
          <w:lang w:eastAsia="ru-RU"/>
        </w:rPr>
        <w:t xml:space="preserve"> в сочетании со </w:t>
      </w:r>
      <w:hyperlink r:id="rId91" w:history="1">
        <w:r w:rsidRPr="000A622F">
          <w:rPr>
            <w:rFonts w:eastAsia="Times New Roman"/>
            <w:color w:val="000000" w:themeColor="text1"/>
            <w:szCs w:val="28"/>
            <w:lang w:eastAsia="ru-RU"/>
          </w:rPr>
          <w:t>знаком 2.</w:t>
        </w:r>
        <w:r w:rsidR="004835E7" w:rsidRPr="000A622F">
          <w:rPr>
            <w:rFonts w:eastAsia="Times New Roman"/>
            <w:color w:val="000000" w:themeColor="text1"/>
            <w:szCs w:val="28"/>
            <w:lang w:eastAsia="ru-RU"/>
          </w:rPr>
          <w:t>1</w:t>
        </w:r>
      </w:hyperlink>
      <w:r w:rsidRPr="000A622F">
        <w:rPr>
          <w:rFonts w:eastAsia="Times New Roman"/>
          <w:color w:val="000000" w:themeColor="text1"/>
          <w:szCs w:val="28"/>
          <w:lang w:eastAsia="ru-RU"/>
        </w:rPr>
        <w:t xml:space="preserve"> или </w:t>
      </w:r>
      <w:hyperlink r:id="rId92" w:history="1">
        <w:r w:rsidRPr="000A622F">
          <w:rPr>
            <w:rFonts w:eastAsia="Times New Roman"/>
            <w:color w:val="000000" w:themeColor="text1"/>
            <w:szCs w:val="28"/>
            <w:lang w:eastAsia="ru-RU"/>
          </w:rPr>
          <w:t>2.</w:t>
        </w:r>
        <w:r w:rsidR="004835E7" w:rsidRPr="000A622F">
          <w:rPr>
            <w:rFonts w:eastAsia="Times New Roman"/>
            <w:color w:val="000000" w:themeColor="text1"/>
            <w:szCs w:val="28"/>
            <w:lang w:eastAsia="ru-RU"/>
          </w:rPr>
          <w:t>2</w:t>
        </w:r>
      </w:hyperlink>
      <w:r w:rsidRPr="000A622F">
        <w:rPr>
          <w:rFonts w:eastAsia="Times New Roman"/>
          <w:color w:val="000000" w:themeColor="text1"/>
          <w:szCs w:val="28"/>
          <w:lang w:eastAsia="ru-RU"/>
        </w:rPr>
        <w:t>, водитель транспортного средства, находящегося на перекрестке, пользуется преимуществом перед выезжающими на такой перекресток транспортными средствами.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w:t>
      </w:r>
      <w:r w:rsidR="007F2E92" w:rsidRPr="000A622F">
        <w:rPr>
          <w:rFonts w:eastAsia="Times New Roman"/>
          <w:color w:val="000000" w:themeColor="text1"/>
          <w:szCs w:val="28"/>
          <w:lang w:eastAsia="ru-RU"/>
        </w:rPr>
        <w:t>5.2</w:t>
      </w:r>
      <w:r w:rsidRPr="000A622F">
        <w:rPr>
          <w:rFonts w:eastAsia="Times New Roman"/>
          <w:color w:val="000000" w:themeColor="text1"/>
          <w:szCs w:val="28"/>
          <w:lang w:eastAsia="ru-RU"/>
        </w:rPr>
        <w:t xml:space="preserve">. В </w:t>
      </w:r>
      <w:proofErr w:type="gramStart"/>
      <w:r w:rsidRPr="000A622F">
        <w:rPr>
          <w:rFonts w:eastAsia="Times New Roman"/>
          <w:color w:val="000000" w:themeColor="text1"/>
          <w:szCs w:val="28"/>
          <w:lang w:eastAsia="ru-RU"/>
        </w:rPr>
        <w:t>случае</w:t>
      </w:r>
      <w:proofErr w:type="gramEnd"/>
      <w:r w:rsidRPr="000A622F">
        <w:rPr>
          <w:rFonts w:eastAsia="Times New Roman"/>
          <w:color w:val="000000" w:themeColor="text1"/>
          <w:szCs w:val="28"/>
          <w:lang w:eastAsia="ru-RU"/>
        </w:rPr>
        <w:t xml:space="preserve">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w:t>
      </w:r>
      <w:r w:rsidR="007F2E92" w:rsidRPr="000A622F">
        <w:rPr>
          <w:rFonts w:eastAsia="Times New Roman"/>
          <w:color w:val="000000" w:themeColor="text1"/>
          <w:szCs w:val="28"/>
          <w:lang w:eastAsia="ru-RU"/>
        </w:rPr>
        <w:t>5.3</w:t>
      </w:r>
      <w:r w:rsidRPr="000A622F">
        <w:rPr>
          <w:rFonts w:eastAsia="Times New Roman"/>
          <w:color w:val="000000" w:themeColor="text1"/>
          <w:szCs w:val="28"/>
          <w:lang w:eastAsia="ru-RU"/>
        </w:rPr>
        <w:t>. На перекрестке равнозначных дорог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На таких перекрестках трамвай имеет преимущество перед безрельсовыми транспортными средствами независимо от направления его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w:t>
      </w:r>
      <w:r w:rsidR="007F2E92" w:rsidRPr="000A622F">
        <w:rPr>
          <w:rFonts w:eastAsia="Times New Roman"/>
          <w:color w:val="000000" w:themeColor="text1"/>
          <w:szCs w:val="28"/>
          <w:lang w:eastAsia="ru-RU"/>
        </w:rPr>
        <w:t>5.</w:t>
      </w:r>
      <w:r w:rsidR="00D1758D" w:rsidRPr="000A622F">
        <w:rPr>
          <w:rFonts w:eastAsia="Times New Roman"/>
          <w:color w:val="000000" w:themeColor="text1"/>
          <w:szCs w:val="28"/>
          <w:lang w:eastAsia="ru-RU"/>
        </w:rPr>
        <w:t>4</w:t>
      </w:r>
      <w:r w:rsidRPr="000A622F">
        <w:rPr>
          <w:rFonts w:eastAsia="Times New Roman"/>
          <w:color w:val="000000" w:themeColor="text1"/>
          <w:szCs w:val="28"/>
          <w:lang w:eastAsia="ru-RU"/>
        </w:rPr>
        <w:t>.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w:t>
      </w:r>
      <w:r w:rsidR="007F2E92" w:rsidRPr="000A622F">
        <w:rPr>
          <w:rFonts w:eastAsia="Times New Roman"/>
          <w:color w:val="000000" w:themeColor="text1"/>
          <w:szCs w:val="28"/>
          <w:lang w:eastAsia="ru-RU"/>
        </w:rPr>
        <w:t>5.</w:t>
      </w:r>
      <w:r w:rsidR="00D1758D" w:rsidRPr="000A622F">
        <w:rPr>
          <w:rFonts w:eastAsia="Times New Roman"/>
          <w:color w:val="000000" w:themeColor="text1"/>
          <w:szCs w:val="28"/>
          <w:lang w:eastAsia="ru-RU"/>
        </w:rPr>
        <w:t>5</w:t>
      </w:r>
      <w:r w:rsidRPr="000A622F">
        <w:rPr>
          <w:rFonts w:eastAsia="Times New Roman"/>
          <w:color w:val="000000" w:themeColor="text1"/>
          <w:szCs w:val="28"/>
          <w:lang w:eastAsia="ru-RU"/>
        </w:rPr>
        <w:t>.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C3741F" w:rsidRPr="000A622F" w:rsidRDefault="00C3741F" w:rsidP="00E11E60">
      <w:pPr>
        <w:ind w:firstLine="709"/>
        <w:rPr>
          <w:rFonts w:eastAsia="Times New Roman"/>
          <w:color w:val="000000" w:themeColor="text1"/>
          <w:szCs w:val="28"/>
          <w:lang w:eastAsia="ru-RU"/>
        </w:rPr>
      </w:pPr>
    </w:p>
    <w:p w:rsidR="00CA0B2E" w:rsidRPr="000A622F" w:rsidRDefault="00CA0B2E" w:rsidP="00AB122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14. Пешеходные переходы и места остановок маршрутных</w:t>
      </w:r>
    </w:p>
    <w:p w:rsidR="00CA0B2E" w:rsidRPr="000A622F" w:rsidRDefault="00CA0B2E" w:rsidP="00AB122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14.1. </w:t>
      </w:r>
      <w:proofErr w:type="gramStart"/>
      <w:r w:rsidRPr="000A622F">
        <w:rPr>
          <w:rFonts w:eastAsia="Times New Roman"/>
          <w:color w:val="000000" w:themeColor="text1"/>
          <w:szCs w:val="28"/>
          <w:lang w:eastAsia="ru-RU"/>
        </w:rPr>
        <w:t xml:space="preserve">Водитель транспортного средства, приближающегося к нерегулируемому пешеходному переходу </w:t>
      </w:r>
      <w:r w:rsidR="00AB122A" w:rsidRPr="000A622F">
        <w:rPr>
          <w:rFonts w:eastAsia="Times New Roman"/>
          <w:color w:val="000000" w:themeColor="text1"/>
          <w:szCs w:val="28"/>
          <w:lang w:eastAsia="ru-RU"/>
        </w:rPr>
        <w:t>(</w:t>
      </w:r>
      <w:r w:rsidR="00C21CB4" w:rsidRPr="000A622F">
        <w:rPr>
          <w:rFonts w:eastAsia="Times New Roman"/>
          <w:color w:val="000000" w:themeColor="text1"/>
          <w:szCs w:val="28"/>
          <w:lang w:eastAsia="ru-RU"/>
        </w:rPr>
        <w:t>п</w:t>
      </w:r>
      <w:r w:rsidR="00AB122A" w:rsidRPr="000A622F">
        <w:rPr>
          <w:rFonts w:eastAsia="Times New Roman"/>
          <w:color w:val="000000" w:themeColor="text1"/>
          <w:szCs w:val="28"/>
          <w:lang w:eastAsia="ru-RU"/>
        </w:rPr>
        <w:t xml:space="preserve">онятия регулируемого и нерегулируемого пешеходного перехода аналогичны понятиям регулируемого и нерегулируемого перекрестка, установленным в пункте </w:t>
      </w:r>
      <w:hyperlink r:id="rId93" w:history="1">
        <w:r w:rsidR="00AB122A" w:rsidRPr="000A622F">
          <w:rPr>
            <w:rFonts w:eastAsia="Times New Roman"/>
            <w:color w:val="000000" w:themeColor="text1"/>
            <w:szCs w:val="28"/>
            <w:lang w:eastAsia="ru-RU"/>
          </w:rPr>
          <w:t>13.3.</w:t>
        </w:r>
        <w:proofErr w:type="gramEnd"/>
      </w:hyperlink>
      <w:r w:rsidR="00AB122A" w:rsidRPr="000A622F">
        <w:rPr>
          <w:rFonts w:eastAsia="Times New Roman"/>
          <w:color w:val="000000" w:themeColor="text1"/>
          <w:szCs w:val="28"/>
          <w:lang w:eastAsia="ru-RU"/>
        </w:rPr>
        <w:t xml:space="preserve"> </w:t>
      </w:r>
      <w:proofErr w:type="gramStart"/>
      <w:r w:rsidR="00AB122A" w:rsidRPr="000A622F">
        <w:rPr>
          <w:rFonts w:eastAsia="Times New Roman"/>
          <w:color w:val="000000" w:themeColor="text1"/>
          <w:szCs w:val="28"/>
          <w:lang w:eastAsia="ru-RU"/>
        </w:rPr>
        <w:t>Правил)</w:t>
      </w:r>
      <w:r w:rsidRPr="000A622F">
        <w:rPr>
          <w:rFonts w:eastAsia="Times New Roman"/>
          <w:color w:val="000000" w:themeColor="text1"/>
          <w:szCs w:val="28"/>
          <w:lang w:eastAsia="ru-RU"/>
        </w:rPr>
        <w:t>, обязан уступить дорогу пешеходам, переходящим дорогу или вступившим на проезжую часть (трамвайные пути) для осуществления перехода.</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r:id="rId94" w:history="1">
        <w:r w:rsidRPr="000A622F">
          <w:rPr>
            <w:rFonts w:eastAsia="Times New Roman"/>
            <w:color w:val="000000" w:themeColor="text1"/>
            <w:szCs w:val="28"/>
            <w:lang w:eastAsia="ru-RU"/>
          </w:rPr>
          <w:t>пункта 14.1</w:t>
        </w:r>
      </w:hyperlink>
      <w:r w:rsidRPr="000A622F">
        <w:rPr>
          <w:rFonts w:eastAsia="Times New Roman"/>
          <w:color w:val="000000" w:themeColor="text1"/>
          <w:szCs w:val="28"/>
          <w:lang w:eastAsia="ru-RU"/>
        </w:rPr>
        <w:t xml:space="preserve">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14.3.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14.4. Запрещается въезжать на пешеходный переход, если за ним образовался затор, который вынудит водителя остановиться на пешеходном переходе.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14.5. Во всех случаях, в том числе и вне пешеходных переходов, водитель обязан пропустить слепых пешеходов, подающих сигнал белой тростью.</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14.7. Приближаясь к остановившемуся транспортному средству с включенной аварийной сигнализацией, имеющему опознавательные знаки </w:t>
      </w:r>
      <w:r w:rsidR="00AB122A" w:rsidRPr="000A622F">
        <w:rPr>
          <w:rFonts w:eastAsia="Times New Roman"/>
          <w:color w:val="000000" w:themeColor="text1"/>
          <w:szCs w:val="28"/>
          <w:lang w:eastAsia="ru-RU"/>
        </w:rPr>
        <w:lastRenderedPageBreak/>
        <w:t>«Дети»</w:t>
      </w:r>
      <w:r w:rsidRPr="000A622F">
        <w:rPr>
          <w:rFonts w:eastAsia="Times New Roman"/>
          <w:color w:val="000000" w:themeColor="text1"/>
          <w:szCs w:val="28"/>
          <w:lang w:eastAsia="ru-RU"/>
        </w:rPr>
        <w:t>, водитель должен снизить скорость, при необходимости остановиться и пропустить детей.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AB122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15. Движение через железнодорожные пути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15.2. При подъезде к железнодорожному переезду водитель обязан руководствоваться требованиями дорожных знаков, светофоров, </w:t>
      </w:r>
      <w:r w:rsidR="000049D7" w:rsidRPr="000A622F">
        <w:rPr>
          <w:rFonts w:eastAsia="Times New Roman"/>
          <w:color w:val="000000" w:themeColor="text1"/>
          <w:szCs w:val="28"/>
          <w:lang w:eastAsia="ru-RU"/>
        </w:rPr>
        <w:t xml:space="preserve">дорожной </w:t>
      </w:r>
      <w:r w:rsidRPr="000A622F">
        <w:rPr>
          <w:rFonts w:eastAsia="Times New Roman"/>
          <w:color w:val="000000" w:themeColor="text1"/>
          <w:szCs w:val="28"/>
          <w:lang w:eastAsia="ru-RU"/>
        </w:rPr>
        <w:t>разметки, положением шлагбаума и указаниями дежурного по переезду и убедиться в отсутствии приближающегося поезда (локомотива, дрезины).</w:t>
      </w:r>
      <w:r w:rsidR="00A602E5" w:rsidRPr="000A622F">
        <w:rPr>
          <w:rFonts w:ascii="Times" w:hAnsi="Times" w:cs="Times"/>
          <w:color w:val="000000" w:themeColor="text1"/>
          <w:sz w:val="15"/>
          <w:szCs w:val="15"/>
          <w:shd w:val="clear" w:color="auto" w:fill="FFFFFF"/>
        </w:rPr>
        <w:t xml:space="preserve"> </w:t>
      </w:r>
      <w:r w:rsidR="00A602E5" w:rsidRPr="000A622F">
        <w:rPr>
          <w:rFonts w:eastAsia="Times New Roman"/>
          <w:color w:val="000000" w:themeColor="text1"/>
          <w:szCs w:val="28"/>
          <w:lang w:eastAsia="ru-RU"/>
        </w:rPr>
        <w:t>Если перед переездом нет дорожной разметки или дорожных знаков, определяющих количество полос движения, движение транспортных средств через переезд разрешается только в один ряд.</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15.3. Запрещается выезжать на переезд:</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закрытом или начинающем закрываться шлагбауме (независимо от сигнала светофора);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запрещающем сигнале светофора (независимо от положения и наличия шлагбаума);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если за переездом образовался затор, который вынудит водителя остановиться на переезде;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если к переезду в пределах видимости приближается поезд (локомотив, дрезина).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Кроме того,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объезжать с выездом на полосу встречного движения стоящие перед переездом транспортные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самовольно открывать шлагбаум;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провозить через переезд в нетранспортном положении сельскохозяйственные, дорожные, строительные и другие машины и механизмы;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без разрешения начальника дистанции пути железной дороги движение тихоходных машин, скорость которых менее </w:t>
      </w:r>
      <w:smartTag w:uri="urn:schemas-microsoft-com:office:smarttags" w:element="metricconverter">
        <w:smartTagPr>
          <w:attr w:name="ProductID" w:val="8 км/ч"/>
        </w:smartTagPr>
        <w:r w:rsidRPr="000A622F">
          <w:rPr>
            <w:rFonts w:eastAsia="Times New Roman"/>
            <w:color w:val="000000" w:themeColor="text1"/>
            <w:szCs w:val="28"/>
            <w:lang w:eastAsia="ru-RU"/>
          </w:rPr>
          <w:t>8 км/ч</w:t>
        </w:r>
      </w:smartTag>
      <w:r w:rsidRPr="000A622F">
        <w:rPr>
          <w:rFonts w:eastAsia="Times New Roman"/>
          <w:color w:val="000000" w:themeColor="text1"/>
          <w:szCs w:val="28"/>
          <w:lang w:eastAsia="ru-RU"/>
        </w:rPr>
        <w:t>, а также тракторных саней-волокуш.</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15.4. В </w:t>
      </w:r>
      <w:proofErr w:type="gramStart"/>
      <w:r w:rsidRPr="000A622F">
        <w:rPr>
          <w:rFonts w:eastAsia="Times New Roman"/>
          <w:color w:val="000000" w:themeColor="text1"/>
          <w:szCs w:val="28"/>
          <w:lang w:eastAsia="ru-RU"/>
        </w:rPr>
        <w:t>случаях</w:t>
      </w:r>
      <w:proofErr w:type="gramEnd"/>
      <w:r w:rsidRPr="000A622F">
        <w:rPr>
          <w:rFonts w:eastAsia="Times New Roman"/>
          <w:color w:val="000000" w:themeColor="text1"/>
          <w:szCs w:val="28"/>
          <w:lang w:eastAsia="ru-RU"/>
        </w:rPr>
        <w:t xml:space="preserve"> когда движение через переезд запрещено, водитель должен остановиться у стоп-линии, </w:t>
      </w:r>
      <w:hyperlink r:id="rId95" w:history="1">
        <w:r w:rsidRPr="000A622F">
          <w:rPr>
            <w:rFonts w:eastAsia="Times New Roman"/>
            <w:color w:val="000000" w:themeColor="text1"/>
            <w:szCs w:val="28"/>
            <w:lang w:eastAsia="ru-RU"/>
          </w:rPr>
          <w:t>знака 2.5</w:t>
        </w:r>
      </w:hyperlink>
      <w:r w:rsidRPr="000A622F">
        <w:rPr>
          <w:rFonts w:eastAsia="Times New Roman"/>
          <w:color w:val="000000" w:themeColor="text1"/>
          <w:szCs w:val="28"/>
          <w:lang w:eastAsia="ru-RU"/>
        </w:rPr>
        <w:t xml:space="preserve"> или светофора, если их нет </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не ближе </w:t>
      </w:r>
      <w:smartTag w:uri="urn:schemas-microsoft-com:office:smarttags" w:element="metricconverter">
        <w:smartTagPr>
          <w:attr w:name="ProductID" w:val="5 м"/>
        </w:smartTagPr>
        <w:r w:rsidRPr="000A622F">
          <w:rPr>
            <w:rFonts w:eastAsia="Times New Roman"/>
            <w:color w:val="000000" w:themeColor="text1"/>
            <w:szCs w:val="28"/>
            <w:lang w:eastAsia="ru-RU"/>
          </w:rPr>
          <w:t>5 м</w:t>
        </w:r>
      </w:smartTag>
      <w:r w:rsidRPr="000A622F">
        <w:rPr>
          <w:rFonts w:eastAsia="Times New Roman"/>
          <w:color w:val="000000" w:themeColor="text1"/>
          <w:szCs w:val="28"/>
          <w:lang w:eastAsia="ru-RU"/>
        </w:rPr>
        <w:t xml:space="preserve"> от шлагбаума, а при отсутствии последнего </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не ближе </w:t>
      </w:r>
      <w:smartTag w:uri="urn:schemas-microsoft-com:office:smarttags" w:element="metricconverter">
        <w:smartTagPr>
          <w:attr w:name="ProductID" w:val="10 м"/>
        </w:smartTagPr>
        <w:r w:rsidRPr="000A622F">
          <w:rPr>
            <w:rFonts w:eastAsia="Times New Roman"/>
            <w:color w:val="000000" w:themeColor="text1"/>
            <w:szCs w:val="28"/>
            <w:lang w:eastAsia="ru-RU"/>
          </w:rPr>
          <w:t>10 м</w:t>
        </w:r>
      </w:smartTag>
      <w:r w:rsidRPr="000A622F">
        <w:rPr>
          <w:rFonts w:eastAsia="Times New Roman"/>
          <w:color w:val="000000" w:themeColor="text1"/>
          <w:szCs w:val="28"/>
          <w:lang w:eastAsia="ru-RU"/>
        </w:rPr>
        <w:t xml:space="preserve"> до ближайшего рельса.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при имеющейся возможности послать двух человек вдоль путей в обе стороны от переезда на </w:t>
      </w:r>
      <w:smartTag w:uri="urn:schemas-microsoft-com:office:smarttags" w:element="metricconverter">
        <w:smartTagPr>
          <w:attr w:name="ProductID" w:val="1000 м"/>
        </w:smartTagPr>
        <w:r w:rsidRPr="000A622F">
          <w:rPr>
            <w:rFonts w:eastAsia="Times New Roman"/>
            <w:color w:val="000000" w:themeColor="text1"/>
            <w:szCs w:val="28"/>
            <w:lang w:eastAsia="ru-RU"/>
          </w:rPr>
          <w:t>1000 м</w:t>
        </w:r>
      </w:smartTag>
      <w:r w:rsidRPr="000A622F">
        <w:rPr>
          <w:rFonts w:eastAsia="Times New Roman"/>
          <w:color w:val="000000" w:themeColor="text1"/>
          <w:szCs w:val="28"/>
          <w:lang w:eastAsia="ru-RU"/>
        </w:rPr>
        <w:t xml:space="preserve"> (если одного, то в сторону худшей видимости пути), объяснив им правила подачи сигнала остановки машинисту приближающегося поезда;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оставаться возле транспортного средства и подавать сигналы общей тревоги;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появлении поезда бежать ему навстречу, подавая сигнал остановки.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Примечание. Сигналом остановки служит круговое движение руки (днем с лоскутом яркой материи или каким-либо хорошо видимым предметом, ночью </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с факелом или фонарем). Сигналом общей тревоги служат серии из одного длинного и трех коротких звуковых сигналов.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AB122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16. Движение по автомагистралям</w:t>
      </w:r>
    </w:p>
    <w:p w:rsidR="00C21CB4" w:rsidRPr="000A622F" w:rsidRDefault="00C21CB4" w:rsidP="00AB122A">
      <w:pPr>
        <w:ind w:firstLine="709"/>
        <w:jc w:val="center"/>
        <w:rPr>
          <w:rFonts w:eastAsia="Times New Roman"/>
          <w:b/>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16.1. На автомагистралях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w:t>
      </w:r>
      <w:smartTag w:uri="urn:schemas-microsoft-com:office:smarttags" w:element="metricconverter">
        <w:smartTagPr>
          <w:attr w:name="ProductID" w:val="40 км/ч"/>
        </w:smartTagPr>
        <w:r w:rsidRPr="000A622F">
          <w:rPr>
            <w:rFonts w:eastAsia="Times New Roman"/>
            <w:color w:val="000000" w:themeColor="text1"/>
            <w:szCs w:val="28"/>
            <w:lang w:eastAsia="ru-RU"/>
          </w:rPr>
          <w:t>40 км/ч</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движение грузовых автомобилей с разрешенной максимальной массой более 3,5 т далее второй полосы;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остановка вне специальных площадок для стоянки, обозначенных </w:t>
      </w:r>
      <w:hyperlink r:id="rId96" w:history="1">
        <w:r w:rsidRPr="000A622F">
          <w:rPr>
            <w:rFonts w:eastAsia="Times New Roman"/>
            <w:color w:val="000000" w:themeColor="text1"/>
            <w:szCs w:val="28"/>
            <w:lang w:eastAsia="ru-RU"/>
          </w:rPr>
          <w:t xml:space="preserve">знаком </w:t>
        </w:r>
        <w:r w:rsidR="004835E7" w:rsidRPr="000A622F">
          <w:rPr>
            <w:rFonts w:eastAsia="Times New Roman"/>
            <w:color w:val="000000" w:themeColor="text1"/>
            <w:szCs w:val="28"/>
            <w:lang w:eastAsia="ru-RU"/>
          </w:rPr>
          <w:t>5.38</w:t>
        </w:r>
      </w:hyperlink>
      <w:r w:rsidRPr="000A622F">
        <w:rPr>
          <w:rFonts w:eastAsia="Times New Roman"/>
          <w:color w:val="000000" w:themeColor="text1"/>
          <w:szCs w:val="28"/>
          <w:lang w:eastAsia="ru-RU"/>
        </w:rPr>
        <w:t xml:space="preserve"> или </w:t>
      </w:r>
      <w:r w:rsidR="004835E7" w:rsidRPr="000A622F">
        <w:rPr>
          <w:rFonts w:eastAsia="Times New Roman"/>
          <w:color w:val="000000" w:themeColor="text1"/>
          <w:szCs w:val="28"/>
          <w:lang w:eastAsia="ru-RU"/>
        </w:rPr>
        <w:t>6.15.</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разворот и въезд в технологические разрывы разделительной полосы;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движение задним ходом;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учебная езда.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16.2. При вынужденной остановке на проезжей части водитель должен обозначить транспортное средство в соответствии с требованиями </w:t>
      </w:r>
      <w:hyperlink r:id="rId97" w:history="1">
        <w:r w:rsidRPr="000A622F">
          <w:rPr>
            <w:rFonts w:eastAsia="Times New Roman"/>
            <w:color w:val="000000" w:themeColor="text1"/>
            <w:szCs w:val="28"/>
            <w:lang w:eastAsia="ru-RU"/>
          </w:rPr>
          <w:t>раздела 7</w:t>
        </w:r>
      </w:hyperlink>
      <w:r w:rsidRPr="000A622F">
        <w:rPr>
          <w:rFonts w:eastAsia="Times New Roman"/>
          <w:color w:val="000000" w:themeColor="text1"/>
          <w:szCs w:val="28"/>
          <w:lang w:eastAsia="ru-RU"/>
        </w:rP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16.3. Требования данного раздела распространяются также на дороги, обозначенные </w:t>
      </w:r>
      <w:hyperlink r:id="rId98" w:history="1">
        <w:r w:rsidRPr="000A622F">
          <w:rPr>
            <w:rFonts w:eastAsia="Times New Roman"/>
            <w:color w:val="000000" w:themeColor="text1"/>
            <w:szCs w:val="28"/>
            <w:lang w:eastAsia="ru-RU"/>
          </w:rPr>
          <w:t>знаком 5.3.</w:t>
        </w:r>
      </w:hyperlink>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AB122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17. Движение в жилых зонах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17.1. В жилой зоне, то есть на территории, въезды на которую и выезды с которой обозначены </w:t>
      </w:r>
      <w:hyperlink r:id="rId99" w:history="1">
        <w:r w:rsidRPr="000A622F">
          <w:rPr>
            <w:rFonts w:eastAsia="Times New Roman"/>
            <w:color w:val="000000" w:themeColor="text1"/>
            <w:szCs w:val="28"/>
            <w:lang w:eastAsia="ru-RU"/>
          </w:rPr>
          <w:t>знаками 5.</w:t>
        </w:r>
        <w:r w:rsidR="004835E7" w:rsidRPr="000A622F">
          <w:rPr>
            <w:rFonts w:eastAsia="Times New Roman"/>
            <w:color w:val="000000" w:themeColor="text1"/>
            <w:szCs w:val="28"/>
            <w:lang w:eastAsia="ru-RU"/>
          </w:rPr>
          <w:t>3</w:t>
        </w:r>
        <w:r w:rsidRPr="000A622F">
          <w:rPr>
            <w:rFonts w:eastAsia="Times New Roman"/>
            <w:color w:val="000000" w:themeColor="text1"/>
            <w:szCs w:val="28"/>
            <w:lang w:eastAsia="ru-RU"/>
          </w:rPr>
          <w:t>1</w:t>
        </w:r>
      </w:hyperlink>
      <w:r w:rsidRPr="000A622F">
        <w:rPr>
          <w:rFonts w:eastAsia="Times New Roman"/>
          <w:color w:val="000000" w:themeColor="text1"/>
          <w:szCs w:val="28"/>
          <w:lang w:eastAsia="ru-RU"/>
        </w:rPr>
        <w:t xml:space="preserve"> и </w:t>
      </w:r>
      <w:hyperlink r:id="rId100" w:history="1">
        <w:r w:rsidRPr="000A622F">
          <w:rPr>
            <w:rFonts w:eastAsia="Times New Roman"/>
            <w:color w:val="000000" w:themeColor="text1"/>
            <w:szCs w:val="28"/>
            <w:lang w:eastAsia="ru-RU"/>
          </w:rPr>
          <w:t>5.</w:t>
        </w:r>
        <w:r w:rsidR="004835E7" w:rsidRPr="000A622F">
          <w:rPr>
            <w:rFonts w:eastAsia="Times New Roman"/>
            <w:color w:val="000000" w:themeColor="text1"/>
            <w:szCs w:val="28"/>
            <w:lang w:eastAsia="ru-RU"/>
          </w:rPr>
          <w:t>3</w:t>
        </w:r>
        <w:r w:rsidRPr="000A622F">
          <w:rPr>
            <w:rFonts w:eastAsia="Times New Roman"/>
            <w:color w:val="000000" w:themeColor="text1"/>
            <w:szCs w:val="28"/>
            <w:lang w:eastAsia="ru-RU"/>
          </w:rPr>
          <w:t>2,</w:t>
        </w:r>
      </w:hyperlink>
      <w:r w:rsidRPr="000A622F">
        <w:rPr>
          <w:rFonts w:eastAsia="Times New Roman"/>
          <w:color w:val="000000" w:themeColor="text1"/>
          <w:szCs w:val="28"/>
          <w:lang w:eastAsia="ru-RU"/>
        </w:rP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17.2. </w:t>
      </w:r>
      <w:proofErr w:type="gramStart"/>
      <w:r w:rsidRPr="000A622F">
        <w:rPr>
          <w:rFonts w:eastAsia="Times New Roman"/>
          <w:color w:val="000000" w:themeColor="text1"/>
          <w:szCs w:val="28"/>
          <w:lang w:eastAsia="ru-RU"/>
        </w:rPr>
        <w:t>В жилой зоне запрещаются сквозное движение, учебная езда, стоянка с работающим двигателем,</w:t>
      </w:r>
      <w:r w:rsidR="001A5710" w:rsidRPr="000A622F">
        <w:rPr>
          <w:rFonts w:ascii="Times" w:hAnsi="Times" w:cs="Times"/>
          <w:color w:val="000000" w:themeColor="text1"/>
          <w:sz w:val="15"/>
          <w:szCs w:val="15"/>
          <w:shd w:val="clear" w:color="auto" w:fill="FFFFFF"/>
        </w:rPr>
        <w:t xml:space="preserve"> </w:t>
      </w:r>
      <w:r w:rsidR="001A5710" w:rsidRPr="000A622F">
        <w:rPr>
          <w:rFonts w:eastAsia="Times New Roman"/>
          <w:color w:val="000000" w:themeColor="text1"/>
          <w:szCs w:val="28"/>
          <w:lang w:eastAsia="ru-RU"/>
        </w:rPr>
        <w:t>движение грузовых автомобилей, тракторов, самоходных машин и механизмов (кроме тех, что обслуживают объекты и граждан, выполняют технологические работы или принадлежат гражданам, которые проживают в этой зоне),</w:t>
      </w:r>
      <w:r w:rsidRPr="000A622F">
        <w:rPr>
          <w:rFonts w:eastAsia="Times New Roman"/>
          <w:color w:val="000000" w:themeColor="text1"/>
          <w:szCs w:val="28"/>
          <w:lang w:eastAsia="ru-RU"/>
        </w:rPr>
        <w:t xml:space="preserve"> а также стоянка </w:t>
      </w:r>
      <w:r w:rsidR="001A5710" w:rsidRPr="000A622F">
        <w:rPr>
          <w:rFonts w:eastAsia="Times New Roman"/>
          <w:color w:val="000000" w:themeColor="text1"/>
          <w:szCs w:val="28"/>
          <w:lang w:eastAsia="ru-RU"/>
        </w:rPr>
        <w:t xml:space="preserve">автобусов и </w:t>
      </w:r>
      <w:r w:rsidRPr="000A622F">
        <w:rPr>
          <w:rFonts w:eastAsia="Times New Roman"/>
          <w:color w:val="000000" w:themeColor="text1"/>
          <w:szCs w:val="28"/>
          <w:lang w:eastAsia="ru-RU"/>
        </w:rPr>
        <w:lastRenderedPageBreak/>
        <w:t xml:space="preserve">грузовых автомобилей с разрешенной максимальной массой более 3,5 т вне специально выделенных и обозначенных </w:t>
      </w:r>
      <w:r w:rsidR="000049D7" w:rsidRPr="000A622F">
        <w:rPr>
          <w:rFonts w:eastAsia="Times New Roman"/>
          <w:color w:val="000000" w:themeColor="text1"/>
          <w:szCs w:val="28"/>
          <w:lang w:eastAsia="ru-RU"/>
        </w:rPr>
        <w:t xml:space="preserve">дорожными </w:t>
      </w:r>
      <w:r w:rsidRPr="000A622F">
        <w:rPr>
          <w:rFonts w:eastAsia="Times New Roman"/>
          <w:color w:val="000000" w:themeColor="text1"/>
          <w:szCs w:val="28"/>
          <w:lang w:eastAsia="ru-RU"/>
        </w:rPr>
        <w:t>знаками и</w:t>
      </w:r>
      <w:proofErr w:type="gramEnd"/>
      <w:r w:rsidRPr="000A622F">
        <w:rPr>
          <w:rFonts w:eastAsia="Times New Roman"/>
          <w:color w:val="000000" w:themeColor="text1"/>
          <w:szCs w:val="28"/>
          <w:lang w:eastAsia="ru-RU"/>
        </w:rPr>
        <w:t xml:space="preserve"> (или) </w:t>
      </w:r>
      <w:r w:rsidR="000049D7" w:rsidRPr="000A622F">
        <w:rPr>
          <w:rFonts w:eastAsia="Times New Roman"/>
          <w:color w:val="000000" w:themeColor="text1"/>
          <w:szCs w:val="28"/>
          <w:lang w:eastAsia="ru-RU"/>
        </w:rPr>
        <w:t xml:space="preserve">дорожной </w:t>
      </w:r>
      <w:r w:rsidRPr="000A622F">
        <w:rPr>
          <w:rFonts w:eastAsia="Times New Roman"/>
          <w:color w:val="000000" w:themeColor="text1"/>
          <w:szCs w:val="28"/>
          <w:lang w:eastAsia="ru-RU"/>
        </w:rPr>
        <w:t>разметкой мест.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17.3. При выезде из жилой зоны водители должны уступить дорогу другим участникам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17.4. Требования данного раздела распространяются и на дворовые территории.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AB122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18. Приоритет маршрутных транспортных средств</w:t>
      </w:r>
    </w:p>
    <w:p w:rsidR="00CA0B2E" w:rsidRPr="000A622F" w:rsidRDefault="00CA0B2E" w:rsidP="00E11E60">
      <w:pPr>
        <w:ind w:firstLine="709"/>
        <w:rPr>
          <w:rFonts w:eastAsia="Times New Roman"/>
          <w:b/>
          <w:color w:val="000000" w:themeColor="text1"/>
          <w:szCs w:val="28"/>
          <w:lang w:eastAsia="ru-RU"/>
        </w:rPr>
      </w:pPr>
      <w:r w:rsidRPr="000A622F">
        <w:rPr>
          <w:rFonts w:eastAsia="Times New Roman"/>
          <w:b/>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18.2. На дорогах с полосой для маршрутных транспортных средств, обозначенных </w:t>
      </w:r>
      <w:hyperlink r:id="rId101" w:history="1">
        <w:r w:rsidRPr="000A622F">
          <w:rPr>
            <w:rFonts w:eastAsia="Times New Roman"/>
            <w:color w:val="000000" w:themeColor="text1"/>
            <w:szCs w:val="28"/>
            <w:lang w:eastAsia="ru-RU"/>
          </w:rPr>
          <w:t>знаками 5.</w:t>
        </w:r>
        <w:r w:rsidR="00E378AC" w:rsidRPr="000A622F">
          <w:rPr>
            <w:rFonts w:eastAsia="Times New Roman"/>
            <w:color w:val="000000" w:themeColor="text1"/>
            <w:szCs w:val="28"/>
            <w:lang w:eastAsia="ru-RU"/>
          </w:rPr>
          <w:t>8</w:t>
        </w:r>
        <w:r w:rsidRPr="000A622F">
          <w:rPr>
            <w:rFonts w:eastAsia="Times New Roman"/>
            <w:color w:val="000000" w:themeColor="text1"/>
            <w:szCs w:val="28"/>
            <w:lang w:eastAsia="ru-RU"/>
          </w:rPr>
          <w:t>,</w:t>
        </w:r>
      </w:hyperlink>
      <w:r w:rsidRPr="000A622F">
        <w:rPr>
          <w:rFonts w:eastAsia="Times New Roman"/>
          <w:color w:val="000000" w:themeColor="text1"/>
          <w:szCs w:val="28"/>
          <w:lang w:eastAsia="ru-RU"/>
        </w:rPr>
        <w:t xml:space="preserve"> </w:t>
      </w:r>
      <w:hyperlink r:id="rId102" w:history="1">
        <w:r w:rsidRPr="000A622F">
          <w:rPr>
            <w:rFonts w:eastAsia="Times New Roman"/>
            <w:color w:val="000000" w:themeColor="text1"/>
            <w:szCs w:val="28"/>
            <w:lang w:eastAsia="ru-RU"/>
          </w:rPr>
          <w:t>5.1</w:t>
        </w:r>
        <w:r w:rsidR="00E378AC" w:rsidRPr="000A622F">
          <w:rPr>
            <w:rFonts w:eastAsia="Times New Roman"/>
            <w:color w:val="000000" w:themeColor="text1"/>
            <w:szCs w:val="28"/>
            <w:lang w:eastAsia="ru-RU"/>
          </w:rPr>
          <w:t>0</w:t>
        </w:r>
        <w:r w:rsidR="00F04E93" w:rsidRPr="000A622F">
          <w:rPr>
            <w:rFonts w:eastAsia="Times New Roman"/>
            <w:color w:val="000000" w:themeColor="text1"/>
            <w:szCs w:val="28"/>
            <w:lang w:eastAsia="ru-RU"/>
          </w:rPr>
          <w:t xml:space="preserve">.1, 5.10.2, </w:t>
        </w:r>
        <w:r w:rsidR="00E378AC" w:rsidRPr="000A622F">
          <w:rPr>
            <w:rFonts w:eastAsia="Times New Roman"/>
            <w:color w:val="000000" w:themeColor="text1"/>
            <w:szCs w:val="28"/>
            <w:lang w:eastAsia="ru-RU"/>
          </w:rPr>
          <w:t>5.11</w:t>
        </w:r>
      </w:hyperlink>
      <w:r w:rsidRPr="000A622F">
        <w:rPr>
          <w:rFonts w:eastAsia="Times New Roman"/>
          <w:color w:val="000000" w:themeColor="text1"/>
          <w:szCs w:val="28"/>
          <w:lang w:eastAsia="ru-RU"/>
        </w:rPr>
        <w:t xml:space="preserve"> запрещаются движение и остановка других транспортных средств (за исключением школьных автобусов и транспортных средств, используемых в качестве легкового такси, а также велосипедистов </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в случае, если полоса для маршрутных транспортных средств располагается справа) на этой полосе.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18.3. В населенных пунктах водители должны уступать дорогу троллейбусам и автобусам, начинающим движение от обозначенного места остановки</w:t>
      </w:r>
      <w:r w:rsidR="00B05AD2" w:rsidRPr="000A622F">
        <w:rPr>
          <w:rFonts w:eastAsia="Times New Roman"/>
          <w:color w:val="000000" w:themeColor="text1"/>
          <w:szCs w:val="28"/>
          <w:lang w:eastAsia="ru-RU"/>
        </w:rPr>
        <w:t>,</w:t>
      </w:r>
      <w:r w:rsidR="00C21CB4" w:rsidRPr="000A622F">
        <w:rPr>
          <w:rFonts w:eastAsia="Times New Roman"/>
          <w:color w:val="000000" w:themeColor="text1"/>
          <w:szCs w:val="28"/>
          <w:lang w:eastAsia="ru-RU"/>
        </w:rPr>
        <w:t xml:space="preserve"> расположенной в </w:t>
      </w:r>
      <w:r w:rsidR="00B05AD2" w:rsidRPr="000A622F">
        <w:rPr>
          <w:rFonts w:eastAsia="Times New Roman"/>
          <w:color w:val="000000" w:themeColor="text1"/>
          <w:szCs w:val="28"/>
          <w:lang w:eastAsia="ru-RU"/>
        </w:rPr>
        <w:t>заездном «кармане»,</w:t>
      </w:r>
      <w:r w:rsidRPr="000A622F">
        <w:rPr>
          <w:rFonts w:eastAsia="Times New Roman"/>
          <w:color w:val="000000" w:themeColor="text1"/>
          <w:szCs w:val="28"/>
          <w:lang w:eastAsia="ru-RU"/>
        </w:rPr>
        <w:t xml:space="preserve"> </w:t>
      </w:r>
      <w:r w:rsidR="00B05AD2" w:rsidRPr="000A622F">
        <w:rPr>
          <w:rFonts w:eastAsia="Times New Roman"/>
          <w:color w:val="000000" w:themeColor="text1"/>
          <w:szCs w:val="28"/>
          <w:lang w:eastAsia="ru-RU"/>
        </w:rPr>
        <w:t>водители прочих транспортных средств обязаны уменьшить скорость, а</w:t>
      </w:r>
      <w:r w:rsidR="00C21CB4" w:rsidRPr="000A622F">
        <w:rPr>
          <w:rFonts w:eastAsia="Times New Roman"/>
          <w:color w:val="000000" w:themeColor="text1"/>
          <w:szCs w:val="28"/>
          <w:lang w:eastAsia="ru-RU"/>
        </w:rPr>
        <w:t xml:space="preserve"> </w:t>
      </w:r>
      <w:r w:rsidR="00B05AD2" w:rsidRPr="000A622F">
        <w:rPr>
          <w:rFonts w:eastAsia="Times New Roman"/>
          <w:color w:val="000000" w:themeColor="text1"/>
          <w:szCs w:val="28"/>
          <w:lang w:eastAsia="ru-RU"/>
        </w:rPr>
        <w:t xml:space="preserve">при необходимости </w:t>
      </w:r>
      <w:proofErr w:type="gramStart"/>
      <w:r w:rsidR="00C21CB4" w:rsidRPr="000A622F">
        <w:rPr>
          <w:rFonts w:eastAsia="Times New Roman"/>
          <w:color w:val="000000" w:themeColor="text1"/>
          <w:szCs w:val="28"/>
          <w:lang w:eastAsia="ru-RU"/>
        </w:rPr>
        <w:t>–</w:t>
      </w:r>
      <w:r w:rsidR="00B05AD2" w:rsidRPr="000A622F">
        <w:rPr>
          <w:rFonts w:eastAsia="Times New Roman"/>
          <w:color w:val="000000" w:themeColor="text1"/>
          <w:szCs w:val="28"/>
          <w:lang w:eastAsia="ru-RU"/>
        </w:rPr>
        <w:t>о</w:t>
      </w:r>
      <w:proofErr w:type="gramEnd"/>
      <w:r w:rsidR="00B05AD2" w:rsidRPr="000A622F">
        <w:rPr>
          <w:rFonts w:eastAsia="Times New Roman"/>
          <w:color w:val="000000" w:themeColor="text1"/>
          <w:szCs w:val="28"/>
          <w:lang w:eastAsia="ru-RU"/>
        </w:rPr>
        <w:t xml:space="preserve">становиться, чтобы дать возможность маршрутному транспортному средству начать движение. </w:t>
      </w:r>
      <w:r w:rsidRPr="000A622F">
        <w:rPr>
          <w:rFonts w:eastAsia="Times New Roman"/>
          <w:color w:val="000000" w:themeColor="text1"/>
          <w:szCs w:val="28"/>
          <w:lang w:eastAsia="ru-RU"/>
        </w:rPr>
        <w:t>Водители троллейбусов и автобусов могут начинать движение только после того, как убедятся, что им уступают дорогу.</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AB122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19. Пользование внешними световыми приборами</w:t>
      </w:r>
    </w:p>
    <w:p w:rsidR="00CA0B2E" w:rsidRPr="000A622F" w:rsidRDefault="00CA0B2E" w:rsidP="00AB122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и звуковыми сигналами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19.1. В темное время суток и в условиях недостаточной видимости</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независимо от освещения дороги, а также в тоннелях на движущемся транспортном средстве должны быть включены следующие световые приборы: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всех механических транспортных средствах</w:t>
      </w:r>
      <w:r w:rsidR="00B05AD2" w:rsidRPr="000A622F">
        <w:rPr>
          <w:rFonts w:eastAsia="Times New Roman"/>
          <w:color w:val="000000" w:themeColor="text1"/>
          <w:szCs w:val="28"/>
          <w:lang w:eastAsia="ru-RU"/>
        </w:rPr>
        <w:t xml:space="preserve"> </w:t>
      </w:r>
      <w:r w:rsidR="00C21CB4"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фары дальнего или ближнего света, на велосипедах </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фары или фонари, на гужевых повозках </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фонари (при их наличии);</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lastRenderedPageBreak/>
        <w:t>прицепах</w:t>
      </w:r>
      <w:proofErr w:type="gramEnd"/>
      <w:r w:rsidRPr="000A622F">
        <w:rPr>
          <w:rFonts w:eastAsia="Times New Roman"/>
          <w:color w:val="000000" w:themeColor="text1"/>
          <w:szCs w:val="28"/>
          <w:lang w:eastAsia="ru-RU"/>
        </w:rPr>
        <w:t xml:space="preserve"> и буксируемых механических транспортных средствах </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габаритные огни.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19.2. Дальний свет должен быть переключен </w:t>
      </w:r>
      <w:proofErr w:type="gramStart"/>
      <w:r w:rsidRPr="000A622F">
        <w:rPr>
          <w:rFonts w:eastAsia="Times New Roman"/>
          <w:color w:val="000000" w:themeColor="text1"/>
          <w:szCs w:val="28"/>
          <w:lang w:eastAsia="ru-RU"/>
        </w:rPr>
        <w:t>на</w:t>
      </w:r>
      <w:proofErr w:type="gramEnd"/>
      <w:r w:rsidRPr="000A622F">
        <w:rPr>
          <w:rFonts w:eastAsia="Times New Roman"/>
          <w:color w:val="000000" w:themeColor="text1"/>
          <w:szCs w:val="28"/>
          <w:lang w:eastAsia="ru-RU"/>
        </w:rPr>
        <w:t xml:space="preserve"> ближний: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населенных пунктах, если дорога освещена;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при встречном разъезде на расстоянии не менее чем за </w:t>
      </w:r>
      <w:smartTag w:uri="urn:schemas-microsoft-com:office:smarttags" w:element="metricconverter">
        <w:smartTagPr>
          <w:attr w:name="ProductID" w:val="150 м"/>
        </w:smartTagPr>
        <w:r w:rsidRPr="000A622F">
          <w:rPr>
            <w:rFonts w:eastAsia="Times New Roman"/>
            <w:color w:val="000000" w:themeColor="text1"/>
            <w:szCs w:val="28"/>
            <w:lang w:eastAsia="ru-RU"/>
          </w:rPr>
          <w:t>150 м</w:t>
        </w:r>
      </w:smartTag>
      <w:r w:rsidRPr="000A622F">
        <w:rPr>
          <w:rFonts w:eastAsia="Times New Roman"/>
          <w:color w:val="000000" w:themeColor="text1"/>
          <w:szCs w:val="28"/>
          <w:lang w:eastAsia="ru-RU"/>
        </w:rPr>
        <w:t xml:space="preserve">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 любых других случаях для исключения возможности ослепления </w:t>
      </w:r>
      <w:proofErr w:type="gramStart"/>
      <w:r w:rsidRPr="000A622F">
        <w:rPr>
          <w:rFonts w:eastAsia="Times New Roman"/>
          <w:color w:val="000000" w:themeColor="text1"/>
          <w:szCs w:val="28"/>
          <w:lang w:eastAsia="ru-RU"/>
        </w:rPr>
        <w:t>водителей</w:t>
      </w:r>
      <w:proofErr w:type="gramEnd"/>
      <w:r w:rsidRPr="000A622F">
        <w:rPr>
          <w:rFonts w:eastAsia="Times New Roman"/>
          <w:color w:val="000000" w:themeColor="text1"/>
          <w:szCs w:val="28"/>
          <w:lang w:eastAsia="ru-RU"/>
        </w:rPr>
        <w:t xml:space="preserve"> как встречных, так и попутных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 ослеплении водитель должен включить аварийную сигнализацию и, не меняя полосу движения, снизить скорость и остановиться.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19.4. Противотуманные фары могут использоваться: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 условиях недостаточной видимости </w:t>
      </w:r>
      <w:r w:rsidR="00611012" w:rsidRPr="000A622F">
        <w:rPr>
          <w:rFonts w:eastAsia="Times New Roman"/>
          <w:color w:val="000000" w:themeColor="text1"/>
          <w:szCs w:val="28"/>
          <w:lang w:eastAsia="ru-RU"/>
        </w:rPr>
        <w:t xml:space="preserve">как отдельно, так и </w:t>
      </w:r>
      <w:r w:rsidRPr="000A622F">
        <w:rPr>
          <w:rFonts w:eastAsia="Times New Roman"/>
          <w:color w:val="000000" w:themeColor="text1"/>
          <w:szCs w:val="28"/>
          <w:lang w:eastAsia="ru-RU"/>
        </w:rPr>
        <w:t>с ближним или дальним светом фар;</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темное время суток на неосвещенных участках дорог совместно с ближним или дальним светом фар;</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вместо ближнего света фар в соответствии с пунктом </w:t>
      </w:r>
      <w:hyperlink r:id="rId103" w:history="1">
        <w:r w:rsidRPr="000A622F">
          <w:rPr>
            <w:rFonts w:eastAsia="Times New Roman"/>
            <w:color w:val="000000" w:themeColor="text1"/>
            <w:szCs w:val="28"/>
            <w:lang w:eastAsia="ru-RU"/>
          </w:rPr>
          <w:t>19.5</w:t>
        </w:r>
      </w:hyperlink>
      <w:r w:rsidRPr="000A622F">
        <w:rPr>
          <w:rFonts w:eastAsia="Times New Roman"/>
          <w:color w:val="000000" w:themeColor="text1"/>
          <w:szCs w:val="28"/>
          <w:lang w:eastAsia="ru-RU"/>
        </w:rPr>
        <w:t xml:space="preserve">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19.5. В светлое время суток</w:t>
      </w:r>
      <w:r w:rsidR="00611012" w:rsidRPr="000A622F">
        <w:rPr>
          <w:rFonts w:eastAsia="Times New Roman"/>
          <w:color w:val="000000" w:themeColor="text1"/>
          <w:szCs w:val="28"/>
          <w:lang w:eastAsia="ru-RU"/>
        </w:rPr>
        <w:t>, вне населенных пунктов,</w:t>
      </w:r>
      <w:r w:rsidRPr="000A622F">
        <w:rPr>
          <w:rFonts w:eastAsia="Times New Roman"/>
          <w:color w:val="000000" w:themeColor="text1"/>
          <w:szCs w:val="28"/>
          <w:lang w:eastAsia="ru-RU"/>
        </w:rPr>
        <w:t xml:space="preserve"> на всех движущихся транспортных средствах с целью их обозначения должны включаться фары ближнего света или дневные ходовые огни.</w:t>
      </w:r>
    </w:p>
    <w:p w:rsidR="00B04E70" w:rsidRPr="000A622F" w:rsidRDefault="00CA0B2E" w:rsidP="00B04E70">
      <w:pPr>
        <w:ind w:firstLine="709"/>
        <w:rPr>
          <w:color w:val="000000" w:themeColor="text1"/>
        </w:rPr>
      </w:pPr>
      <w:r w:rsidRPr="000A622F">
        <w:rPr>
          <w:rFonts w:eastAsia="Times New Roman"/>
          <w:color w:val="000000" w:themeColor="text1"/>
          <w:szCs w:val="28"/>
          <w:lang w:eastAsia="ru-RU"/>
        </w:rPr>
        <w:t xml:space="preserve">19.6. </w:t>
      </w:r>
      <w:r w:rsidR="00B04E70" w:rsidRPr="000A622F">
        <w:rPr>
          <w:color w:val="000000" w:themeColor="text1"/>
        </w:rPr>
        <w:t>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порядке проблесковыми маячками синего цвета и специальными звуковыми сигналами, при выполнении неотложного служебного задания.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19.8. Опознавательный </w:t>
      </w:r>
      <w:hyperlink r:id="rId104" w:history="1">
        <w:r w:rsidRPr="000A622F">
          <w:rPr>
            <w:rFonts w:eastAsia="Times New Roman"/>
            <w:color w:val="000000" w:themeColor="text1"/>
            <w:szCs w:val="28"/>
            <w:lang w:eastAsia="ru-RU"/>
          </w:rPr>
          <w:t>знак</w:t>
        </w:r>
      </w:hyperlink>
      <w:r w:rsidRPr="000A622F">
        <w:rPr>
          <w:rFonts w:eastAsia="Times New Roman"/>
          <w:color w:val="000000" w:themeColor="text1"/>
          <w:szCs w:val="28"/>
          <w:lang w:eastAsia="ru-RU"/>
        </w:rPr>
        <w:t xml:space="preserve"> </w:t>
      </w:r>
      <w:r w:rsidR="00B004BA" w:rsidRPr="000A622F">
        <w:rPr>
          <w:rFonts w:eastAsia="Times New Roman"/>
          <w:color w:val="000000" w:themeColor="text1"/>
          <w:szCs w:val="28"/>
          <w:lang w:eastAsia="ru-RU"/>
        </w:rPr>
        <w:t>«Автопоезд»</w:t>
      </w:r>
      <w:r w:rsidRPr="000A622F">
        <w:rPr>
          <w:rFonts w:eastAsia="Times New Roman"/>
          <w:color w:val="000000" w:themeColor="text1"/>
          <w:szCs w:val="28"/>
          <w:lang w:eastAsia="ru-RU"/>
        </w:rPr>
        <w:t xml:space="preserve">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19.</w:t>
      </w:r>
      <w:r w:rsidR="009A7FD9" w:rsidRPr="000A622F">
        <w:rPr>
          <w:rFonts w:eastAsia="Times New Roman"/>
          <w:color w:val="000000" w:themeColor="text1"/>
          <w:szCs w:val="28"/>
          <w:lang w:eastAsia="ru-RU"/>
        </w:rPr>
        <w:t>9</w:t>
      </w:r>
      <w:r w:rsidRPr="000A622F">
        <w:rPr>
          <w:rFonts w:eastAsia="Times New Roman"/>
          <w:color w:val="000000" w:themeColor="text1"/>
          <w:szCs w:val="28"/>
          <w:lang w:eastAsia="ru-RU"/>
        </w:rPr>
        <w:t>. Звуковые сигналы могут применяться только: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для предупреждения других водителей о намерении произвести обгон вне населенных пунктов;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случаях, когда это необходимо для предотвращения дорожно-транспортного происшествия.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w:t>
      </w:r>
      <w:proofErr w:type="gramStart"/>
      <w:r w:rsidRPr="000A622F">
        <w:rPr>
          <w:rFonts w:eastAsia="Times New Roman"/>
          <w:color w:val="000000" w:themeColor="text1"/>
          <w:szCs w:val="28"/>
          <w:lang w:eastAsia="ru-RU"/>
        </w:rPr>
        <w:t>с</w:t>
      </w:r>
      <w:proofErr w:type="gramEnd"/>
      <w:r w:rsidRPr="000A622F">
        <w:rPr>
          <w:rFonts w:eastAsia="Times New Roman"/>
          <w:color w:val="000000" w:themeColor="text1"/>
          <w:szCs w:val="28"/>
          <w:lang w:eastAsia="ru-RU"/>
        </w:rPr>
        <w:t xml:space="preserve"> ближнего на дальний свет.</w:t>
      </w:r>
    </w:p>
    <w:p w:rsidR="00CA0B2E" w:rsidRPr="000A622F" w:rsidRDefault="00CA0B2E" w:rsidP="00E11E60">
      <w:pPr>
        <w:ind w:firstLine="709"/>
        <w:rPr>
          <w:color w:val="000000" w:themeColor="text1"/>
          <w:szCs w:val="28"/>
        </w:rPr>
      </w:pPr>
    </w:p>
    <w:p w:rsidR="00CA0B2E" w:rsidRPr="000A622F" w:rsidRDefault="00CA0B2E" w:rsidP="00B004B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20. Буксировка механических транспортных средств</w:t>
      </w:r>
    </w:p>
    <w:p w:rsidR="00CA0B2E" w:rsidRPr="000A622F" w:rsidRDefault="00CA0B2E" w:rsidP="00E11E60">
      <w:pPr>
        <w:ind w:firstLine="709"/>
        <w:rPr>
          <w:rFonts w:eastAsia="Times New Roman"/>
          <w:b/>
          <w:color w:val="000000" w:themeColor="text1"/>
          <w:szCs w:val="28"/>
          <w:lang w:eastAsia="ru-RU"/>
        </w:rPr>
      </w:pPr>
      <w:r w:rsidRPr="000A622F">
        <w:rPr>
          <w:rFonts w:eastAsia="Times New Roman"/>
          <w:b/>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w:t>
      </w:r>
      <w:r w:rsidR="00C21CB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нахождение людей в кабине или кузове буксируемого транспортного средства, а также в кузове буксирующего.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20.3. При буксировке на гибкой сцепке должно быть обеспечено расстояние между буксирующим и буксируемым транспортными средствами в пределах 4 - </w:t>
      </w:r>
      <w:smartTag w:uri="urn:schemas-microsoft-com:office:smarttags" w:element="metricconverter">
        <w:smartTagPr>
          <w:attr w:name="ProductID" w:val="6 м"/>
        </w:smartTagPr>
        <w:r w:rsidRPr="000A622F">
          <w:rPr>
            <w:rFonts w:eastAsia="Times New Roman"/>
            <w:color w:val="000000" w:themeColor="text1"/>
            <w:szCs w:val="28"/>
            <w:lang w:eastAsia="ru-RU"/>
          </w:rPr>
          <w:t>6 м</w:t>
        </w:r>
      </w:smartTag>
      <w:r w:rsidRPr="000A622F">
        <w:rPr>
          <w:rFonts w:eastAsia="Times New Roman"/>
          <w:color w:val="000000" w:themeColor="text1"/>
          <w:szCs w:val="28"/>
          <w:lang w:eastAsia="ru-RU"/>
        </w:rPr>
        <w:t xml:space="preserve">, а при буксировке на жесткой сцепке </w:t>
      </w:r>
      <w:r w:rsidR="00E8619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не более </w:t>
      </w:r>
      <w:smartTag w:uri="urn:schemas-microsoft-com:office:smarttags" w:element="metricconverter">
        <w:smartTagPr>
          <w:attr w:name="ProductID" w:val="4 м"/>
        </w:smartTagPr>
        <w:r w:rsidRPr="000A622F">
          <w:rPr>
            <w:rFonts w:eastAsia="Times New Roman"/>
            <w:color w:val="000000" w:themeColor="text1"/>
            <w:szCs w:val="28"/>
            <w:lang w:eastAsia="ru-RU"/>
          </w:rPr>
          <w:t>4 м</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Гибкое связующее звено должно быть обозначено в соответствии с </w:t>
      </w:r>
      <w:hyperlink r:id="rId105" w:history="1">
        <w:r w:rsidRPr="000A622F">
          <w:rPr>
            <w:rFonts w:eastAsia="Times New Roman"/>
            <w:color w:val="000000" w:themeColor="text1"/>
            <w:szCs w:val="28"/>
            <w:lang w:eastAsia="ru-RU"/>
          </w:rPr>
          <w:t xml:space="preserve">пунктом </w:t>
        </w:r>
      </w:hyperlink>
      <w:r w:rsidR="006C72CA" w:rsidRPr="000A622F">
        <w:rPr>
          <w:rFonts w:eastAsia="Times New Roman"/>
          <w:color w:val="000000" w:themeColor="text1"/>
          <w:szCs w:val="28"/>
          <w:lang w:eastAsia="ru-RU"/>
        </w:rPr>
        <w:t>11</w:t>
      </w:r>
      <w:r w:rsidRPr="000A622F">
        <w:rPr>
          <w:rFonts w:eastAsia="Times New Roman"/>
          <w:color w:val="000000" w:themeColor="text1"/>
          <w:szCs w:val="28"/>
          <w:lang w:eastAsia="ru-RU"/>
        </w:rPr>
        <w:t xml:space="preserve"> Основных положений.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20.4. Буксировка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транспортных средств, у которых не действует рулевое управление (допускается буксировка методом частичной погрузки);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двух и более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транспортных средств с недействующей тормозной системой</w:t>
      </w:r>
      <w:r w:rsidR="00B004BA" w:rsidRPr="000A622F">
        <w:rPr>
          <w:rFonts w:eastAsia="Times New Roman"/>
          <w:color w:val="000000" w:themeColor="text1"/>
          <w:szCs w:val="28"/>
          <w:lang w:eastAsia="ru-RU"/>
        </w:rPr>
        <w:t xml:space="preserve"> (</w:t>
      </w:r>
      <w:r w:rsidR="00E86194" w:rsidRPr="000A622F">
        <w:rPr>
          <w:rFonts w:eastAsia="Times New Roman"/>
          <w:color w:val="000000" w:themeColor="text1"/>
          <w:szCs w:val="28"/>
          <w:lang w:eastAsia="ru-RU"/>
        </w:rPr>
        <w:t>н</w:t>
      </w:r>
      <w:r w:rsidR="00B004BA" w:rsidRPr="000A622F">
        <w:rPr>
          <w:rFonts w:eastAsia="Times New Roman"/>
          <w:color w:val="000000" w:themeColor="text1"/>
          <w:szCs w:val="28"/>
          <w:lang w:eastAsia="ru-RU"/>
        </w:rPr>
        <w:t>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r w:rsidRPr="000A622F">
        <w:rPr>
          <w:rFonts w:eastAsia="Times New Roman"/>
          <w:color w:val="000000" w:themeColor="text1"/>
          <w:szCs w:val="28"/>
          <w:lang w:eastAsia="ru-RU"/>
        </w:rPr>
        <w: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двухколесными мотоциклами без бокового прицепа, а также таких мотоциклов;</w:t>
      </w:r>
    </w:p>
    <w:p w:rsidR="00480638" w:rsidRPr="000A622F" w:rsidRDefault="0048063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автобусами;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гололедицу на гибкой сцепке.</w:t>
      </w:r>
    </w:p>
    <w:p w:rsidR="00383B19"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B004B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21. Учебная езда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21.1. Первоначальное обучение вождению транспортных средств должно проводиться на закрытых площадках или автодромах.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21.2. Учебная езда на дорогах допускается только с </w:t>
      </w:r>
      <w:proofErr w:type="gramStart"/>
      <w:r w:rsidRPr="000A622F">
        <w:rPr>
          <w:rFonts w:eastAsia="Times New Roman"/>
          <w:color w:val="000000" w:themeColor="text1"/>
          <w:szCs w:val="28"/>
          <w:lang w:eastAsia="ru-RU"/>
        </w:rPr>
        <w:t>обучающим</w:t>
      </w:r>
      <w:proofErr w:type="gramEnd"/>
      <w:r w:rsidRPr="000A622F">
        <w:rPr>
          <w:rFonts w:eastAsia="Times New Roman"/>
          <w:color w:val="000000" w:themeColor="text1"/>
          <w:szCs w:val="28"/>
          <w:lang w:eastAsia="ru-RU"/>
        </w:rPr>
        <w:t xml:space="preserve"> и при наличии первоначальных навыков управления у обучаемого. </w:t>
      </w:r>
      <w:proofErr w:type="gramStart"/>
      <w:r w:rsidRPr="000A622F">
        <w:rPr>
          <w:rFonts w:eastAsia="Times New Roman"/>
          <w:color w:val="000000" w:themeColor="text1"/>
          <w:szCs w:val="28"/>
          <w:lang w:eastAsia="ru-RU"/>
        </w:rPr>
        <w:t>Обучаемый</w:t>
      </w:r>
      <w:proofErr w:type="gramEnd"/>
      <w:r w:rsidRPr="000A622F">
        <w:rPr>
          <w:rFonts w:eastAsia="Times New Roman"/>
          <w:color w:val="000000" w:themeColor="text1"/>
          <w:szCs w:val="28"/>
          <w:lang w:eastAsia="ru-RU"/>
        </w:rPr>
        <w:t xml:space="preserve"> обязан знать и выполнять требования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21.3. Обучающий должен иметь при себе документ на право обучения вождению транспортного средства данной категории, а также </w:t>
      </w:r>
      <w:hyperlink r:id="rId106" w:tooltip="Приказ МВД России от 13.05.2009 N 365&#10;(ред. от 20.10.2015)&#10;&quot;О введении в действие водительского удостоверения&quot;&#10;(Зарегистрировано в Минюсте России 10.07.2009 N 14302)" w:history="1">
        <w:r w:rsidRPr="000A622F">
          <w:rPr>
            <w:rFonts w:eastAsia="Times New Roman"/>
            <w:color w:val="000000" w:themeColor="text1"/>
            <w:szCs w:val="28"/>
            <w:lang w:eastAsia="ru-RU"/>
          </w:rPr>
          <w:t>удостоверение</w:t>
        </w:r>
      </w:hyperlink>
      <w:r w:rsidRPr="000A622F">
        <w:rPr>
          <w:rFonts w:eastAsia="Times New Roman"/>
          <w:color w:val="000000" w:themeColor="text1"/>
          <w:szCs w:val="28"/>
          <w:lang w:eastAsia="ru-RU"/>
        </w:rPr>
        <w:t xml:space="preserve"> на право управления транспортным средством соответств</w:t>
      </w:r>
      <w:r w:rsidR="00494DAE" w:rsidRPr="000A622F">
        <w:rPr>
          <w:rFonts w:eastAsia="Times New Roman"/>
          <w:color w:val="000000" w:themeColor="text1"/>
          <w:szCs w:val="28"/>
          <w:lang w:eastAsia="ru-RU"/>
        </w:rPr>
        <w:t>ующей категории</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21.4. </w:t>
      </w:r>
      <w:r w:rsidR="00053D35" w:rsidRPr="000A622F">
        <w:rPr>
          <w:rFonts w:eastAsia="Times New Roman"/>
          <w:color w:val="000000" w:themeColor="text1"/>
          <w:szCs w:val="28"/>
          <w:lang w:eastAsia="ru-RU"/>
        </w:rPr>
        <w:t>Лицам, обучающимся вождению</w:t>
      </w:r>
      <w:r w:rsidRPr="000A622F">
        <w:rPr>
          <w:rFonts w:eastAsia="Times New Roman"/>
          <w:color w:val="000000" w:themeColor="text1"/>
          <w:szCs w:val="28"/>
          <w:lang w:eastAsia="ru-RU"/>
        </w:rPr>
        <w:t xml:space="preserve"> на автомобиле или мотоцикле должно быть не менее 16 лет.</w:t>
      </w:r>
      <w:r w:rsidR="00706C0A" w:rsidRPr="000A622F">
        <w:rPr>
          <w:rFonts w:eastAsia="Times New Roman"/>
          <w:color w:val="000000" w:themeColor="text1"/>
          <w:szCs w:val="28"/>
          <w:lang w:eastAsia="ru-RU"/>
        </w:rPr>
        <w:t xml:space="preserve"> Такие лица обязаны иметь при себе документ, который удостоверяет их возраст.</w:t>
      </w:r>
      <w:r w:rsidR="00706C0A" w:rsidRPr="000A622F">
        <w:rPr>
          <w:rFonts w:ascii="Times" w:hAnsi="Times" w:cs="Times"/>
          <w:color w:val="000000" w:themeColor="text1"/>
          <w:sz w:val="15"/>
          <w:szCs w:val="15"/>
          <w:shd w:val="clear" w:color="auto" w:fill="FFFFFF"/>
        </w:rPr>
        <w:t xml:space="preserve"> </w:t>
      </w:r>
      <w:r w:rsidR="00706C0A" w:rsidRPr="000A622F">
        <w:rPr>
          <w:rFonts w:eastAsia="Times New Roman"/>
          <w:color w:val="000000" w:themeColor="text1"/>
          <w:szCs w:val="28"/>
          <w:lang w:eastAsia="ru-RU"/>
        </w:rPr>
        <w:t>Обучать вождению транспортного средства разрешается только лиц, не имеющих для этого медицинских противопоказаний.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21.5. Механическое транспортное средство, на котором проводится обучение, должно быть оборудовано в соответствии с </w:t>
      </w:r>
      <w:hyperlink r:id="rId107" w:history="1">
        <w:r w:rsidRPr="000A622F">
          <w:rPr>
            <w:rFonts w:eastAsia="Times New Roman"/>
            <w:color w:val="000000" w:themeColor="text1"/>
            <w:szCs w:val="28"/>
            <w:lang w:eastAsia="ru-RU"/>
          </w:rPr>
          <w:t xml:space="preserve">пунктом </w:t>
        </w:r>
      </w:hyperlink>
      <w:r w:rsidR="006C72CA" w:rsidRPr="000A622F">
        <w:rPr>
          <w:rFonts w:eastAsia="Times New Roman"/>
          <w:color w:val="000000" w:themeColor="text1"/>
          <w:szCs w:val="28"/>
          <w:lang w:eastAsia="ru-RU"/>
        </w:rPr>
        <w:t>6</w:t>
      </w:r>
      <w:r w:rsidRPr="000A622F">
        <w:rPr>
          <w:rFonts w:eastAsia="Times New Roman"/>
          <w:color w:val="000000" w:themeColor="text1"/>
          <w:szCs w:val="28"/>
          <w:lang w:eastAsia="ru-RU"/>
        </w:rPr>
        <w:t xml:space="preserve"> Основных положений и иметь опознавательные </w:t>
      </w:r>
      <w:hyperlink r:id="rId108" w:history="1">
        <w:r w:rsidRPr="000A622F">
          <w:rPr>
            <w:rFonts w:eastAsia="Times New Roman"/>
            <w:color w:val="000000" w:themeColor="text1"/>
            <w:szCs w:val="28"/>
            <w:lang w:eastAsia="ru-RU"/>
          </w:rPr>
          <w:t>знаки</w:t>
        </w:r>
      </w:hyperlink>
      <w:r w:rsidRPr="000A622F">
        <w:rPr>
          <w:rFonts w:eastAsia="Times New Roman"/>
          <w:color w:val="000000" w:themeColor="text1"/>
          <w:szCs w:val="28"/>
          <w:lang w:eastAsia="ru-RU"/>
        </w:rPr>
        <w:t xml:space="preserve"> </w:t>
      </w:r>
      <w:r w:rsidR="00E86194" w:rsidRPr="000A622F">
        <w:rPr>
          <w:rFonts w:eastAsia="Times New Roman"/>
          <w:color w:val="000000" w:themeColor="text1"/>
          <w:szCs w:val="28"/>
          <w:lang w:eastAsia="ru-RU"/>
        </w:rPr>
        <w:t>«</w:t>
      </w:r>
      <w:r w:rsidRPr="000A622F">
        <w:rPr>
          <w:rFonts w:eastAsia="Times New Roman"/>
          <w:color w:val="000000" w:themeColor="text1"/>
          <w:szCs w:val="28"/>
          <w:lang w:eastAsia="ru-RU"/>
        </w:rPr>
        <w:t>Учебное транспортное средство</w:t>
      </w:r>
      <w:r w:rsidR="00E86194" w:rsidRPr="000A622F">
        <w:rPr>
          <w:rFonts w:eastAsia="Times New Roman"/>
          <w:color w:val="000000" w:themeColor="text1"/>
          <w:szCs w:val="28"/>
          <w:lang w:eastAsia="ru-RU"/>
        </w:rPr>
        <w:t>»</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21.6. </w:t>
      </w:r>
      <w:r w:rsidR="00494DAE" w:rsidRPr="000A622F">
        <w:rPr>
          <w:rFonts w:eastAsia="Times New Roman"/>
          <w:color w:val="000000" w:themeColor="text1"/>
          <w:szCs w:val="28"/>
          <w:lang w:eastAsia="ru-RU"/>
        </w:rPr>
        <w:t>Запрещается обучение вождению транспортных сре</w:t>
      </w:r>
      <w:proofErr w:type="gramStart"/>
      <w:r w:rsidR="00494DAE" w:rsidRPr="000A622F">
        <w:rPr>
          <w:rFonts w:eastAsia="Times New Roman"/>
          <w:color w:val="000000" w:themeColor="text1"/>
          <w:szCs w:val="28"/>
          <w:lang w:eastAsia="ru-RU"/>
        </w:rPr>
        <w:t>дств в ж</w:t>
      </w:r>
      <w:proofErr w:type="gramEnd"/>
      <w:r w:rsidR="00494DAE" w:rsidRPr="000A622F">
        <w:rPr>
          <w:rFonts w:eastAsia="Times New Roman"/>
          <w:color w:val="000000" w:themeColor="text1"/>
          <w:szCs w:val="28"/>
          <w:lang w:eastAsia="ru-RU"/>
        </w:rPr>
        <w:t>илой зоне, на дорогах для автомобилей и на автомагистралях. Перечень дорог, на которые разрешается обучение вождению транспортных средств, согласовывается с </w:t>
      </w:r>
      <w:r w:rsidR="00081B1F" w:rsidRPr="000A622F">
        <w:rPr>
          <w:rFonts w:eastAsia="Times New Roman"/>
          <w:color w:val="000000" w:themeColor="text1"/>
          <w:szCs w:val="28"/>
          <w:lang w:eastAsia="ru-RU"/>
        </w:rPr>
        <w:t xml:space="preserve">Управлением Государственной </w:t>
      </w:r>
      <w:proofErr w:type="gramStart"/>
      <w:r w:rsidR="00081B1F" w:rsidRPr="000A622F">
        <w:rPr>
          <w:rFonts w:eastAsia="Times New Roman"/>
          <w:color w:val="000000" w:themeColor="text1"/>
          <w:szCs w:val="28"/>
          <w:lang w:eastAsia="ru-RU"/>
        </w:rPr>
        <w:t>инспекции безопасности дорожного движения Министерства внутренних дел Луганской Народной Республики</w:t>
      </w:r>
      <w:proofErr w:type="gramEnd"/>
      <w:r w:rsidR="00494DAE"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B004B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22. Перевозка людей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w:t>
      </w:r>
      <w:r w:rsidR="00B004BA" w:rsidRPr="000A622F">
        <w:rPr>
          <w:rFonts w:eastAsia="Times New Roman"/>
          <w:color w:val="000000" w:themeColor="text1"/>
          <w:szCs w:val="28"/>
          <w:lang w:eastAsia="ru-RU"/>
        </w:rPr>
        <w:t>«</w:t>
      </w:r>
      <w:r w:rsidRPr="000A622F">
        <w:rPr>
          <w:rFonts w:eastAsia="Times New Roman"/>
          <w:color w:val="000000" w:themeColor="text1"/>
          <w:szCs w:val="28"/>
          <w:lang w:eastAsia="ru-RU"/>
        </w:rPr>
        <w:t>C</w:t>
      </w:r>
      <w:r w:rsidR="00B004BA"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в течение 3 и более лет.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 случае перевозки людей в кузове грузового автомобиля в количестве более 8, включая пассажиров в кабине, требуется также наличие в водительском удостоверении разрешающей отметки, подтверждающей наличие права управления тра</w:t>
      </w:r>
      <w:r w:rsidR="00B004BA" w:rsidRPr="000A622F">
        <w:rPr>
          <w:rFonts w:eastAsia="Times New Roman"/>
          <w:color w:val="000000" w:themeColor="text1"/>
          <w:szCs w:val="28"/>
          <w:lang w:eastAsia="ru-RU"/>
        </w:rPr>
        <w:t>нспортным средством категории «</w:t>
      </w:r>
      <w:r w:rsidRPr="000A622F">
        <w:rPr>
          <w:rFonts w:eastAsia="Times New Roman"/>
          <w:color w:val="000000" w:themeColor="text1"/>
          <w:szCs w:val="28"/>
          <w:lang w:eastAsia="ru-RU"/>
        </w:rPr>
        <w:t>D</w:t>
      </w:r>
      <w:r w:rsidR="00B004BA" w:rsidRPr="000A622F">
        <w:rPr>
          <w:rFonts w:eastAsia="Times New Roman"/>
          <w:color w:val="000000" w:themeColor="text1"/>
          <w:szCs w:val="28"/>
          <w:lang w:eastAsia="ru-RU"/>
        </w:rPr>
        <w:t>»</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Допуск военных водителей к перевозке людей на грузовых автомобилях осуществляется в установленном порядке.</w:t>
      </w:r>
    </w:p>
    <w:p w:rsidR="00CA0B2E" w:rsidRPr="000A622F" w:rsidRDefault="00CA0B2E" w:rsidP="009125CB">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22.2. Перевозка людей в кузове грузового автомобиля с бортовой платформой разрешается, если он оборудован в соответствии с </w:t>
      </w:r>
      <w:hyperlink r:id="rId109" w:history="1">
        <w:r w:rsidRPr="000A622F">
          <w:rPr>
            <w:rFonts w:eastAsia="Times New Roman"/>
            <w:color w:val="000000" w:themeColor="text1"/>
            <w:szCs w:val="28"/>
            <w:lang w:eastAsia="ru-RU"/>
          </w:rPr>
          <w:t>Основными положениями,</w:t>
        </w:r>
      </w:hyperlink>
      <w:r w:rsidRPr="000A622F">
        <w:rPr>
          <w:rFonts w:eastAsia="Times New Roman"/>
          <w:color w:val="000000" w:themeColor="text1"/>
          <w:szCs w:val="28"/>
          <w:lang w:eastAsia="ru-RU"/>
        </w:rPr>
        <w:t xml:space="preserve"> при этом перевозка детей</w:t>
      </w:r>
      <w:r w:rsidR="00EC4F74"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не допускается.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22.4. Перед поездкой водитель грузового автомобиля должен проинструктировать пассажиров о порядке посадки, высадки и размещения в кузове.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Начинать </w:t>
      </w:r>
      <w:proofErr w:type="gramStart"/>
      <w:r w:rsidRPr="000A622F">
        <w:rPr>
          <w:rFonts w:eastAsia="Times New Roman"/>
          <w:color w:val="000000" w:themeColor="text1"/>
          <w:szCs w:val="28"/>
          <w:lang w:eastAsia="ru-RU"/>
        </w:rPr>
        <w:t>движение можно только убедившись</w:t>
      </w:r>
      <w:proofErr w:type="gramEnd"/>
      <w:r w:rsidRPr="000A622F">
        <w:rPr>
          <w:rFonts w:eastAsia="Times New Roman"/>
          <w:color w:val="000000" w:themeColor="text1"/>
          <w:szCs w:val="28"/>
          <w:lang w:eastAsia="ru-RU"/>
        </w:rPr>
        <w:t>, что условия безопасной перевозки пассажиров обеспечены.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22.6. Организованная перевозка группы детей должна осуществляться </w:t>
      </w:r>
      <w:r w:rsidR="00E86194" w:rsidRPr="000A622F">
        <w:rPr>
          <w:rFonts w:eastAsia="Times New Roman"/>
          <w:color w:val="000000" w:themeColor="text1"/>
          <w:szCs w:val="28"/>
          <w:lang w:eastAsia="ru-RU"/>
        </w:rPr>
        <w:t xml:space="preserve">в автобусе, обозначенном опознавательными знаками «Дети», </w:t>
      </w:r>
      <w:r w:rsidRPr="000A622F">
        <w:rPr>
          <w:rFonts w:eastAsia="Times New Roman"/>
          <w:color w:val="000000" w:themeColor="text1"/>
          <w:szCs w:val="28"/>
          <w:lang w:eastAsia="ru-RU"/>
        </w:rPr>
        <w:t xml:space="preserve">в соответствии с настоящими Правилами, а также </w:t>
      </w:r>
      <w:hyperlink r:id="rId110" w:history="1">
        <w:r w:rsidRPr="000A622F">
          <w:rPr>
            <w:rFonts w:eastAsia="Times New Roman"/>
            <w:color w:val="000000" w:themeColor="text1"/>
            <w:szCs w:val="28"/>
            <w:lang w:eastAsia="ru-RU"/>
          </w:rPr>
          <w:t>правилами</w:t>
        </w:r>
      </w:hyperlink>
      <w:r w:rsidRPr="000A622F">
        <w:rPr>
          <w:rFonts w:eastAsia="Times New Roman"/>
          <w:color w:val="000000" w:themeColor="text1"/>
          <w:szCs w:val="28"/>
          <w:lang w:eastAsia="ru-RU"/>
        </w:rPr>
        <w:t xml:space="preserve">, утверждаемыми </w:t>
      </w:r>
      <w:r w:rsidR="003A50DE" w:rsidRPr="000A622F">
        <w:rPr>
          <w:rFonts w:eastAsia="Times New Roman"/>
          <w:color w:val="000000" w:themeColor="text1"/>
          <w:szCs w:val="28"/>
          <w:lang w:eastAsia="ru-RU"/>
        </w:rPr>
        <w:t>Советом Министров</w:t>
      </w:r>
      <w:r w:rsidRPr="000A622F">
        <w:rPr>
          <w:rFonts w:eastAsia="Times New Roman"/>
          <w:color w:val="000000" w:themeColor="text1"/>
          <w:szCs w:val="28"/>
          <w:lang w:eastAsia="ru-RU"/>
        </w:rPr>
        <w:t xml:space="preserve"> </w:t>
      </w:r>
      <w:r w:rsidR="001376B0" w:rsidRPr="000A622F">
        <w:rPr>
          <w:rFonts w:eastAsia="Times New Roman"/>
          <w:color w:val="000000" w:themeColor="text1"/>
          <w:szCs w:val="28"/>
          <w:lang w:eastAsia="ru-RU"/>
        </w:rPr>
        <w:t>Луганской Народной Республики</w:t>
      </w:r>
      <w:r w:rsidR="00E8619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w:t>
      </w:r>
      <w:r w:rsidR="002521EC" w:rsidRPr="000A622F">
        <w:rPr>
          <w:rFonts w:eastAsia="Times New Roman"/>
          <w:color w:val="000000" w:themeColor="text1"/>
          <w:szCs w:val="28"/>
          <w:lang w:eastAsia="ru-RU"/>
        </w:rPr>
        <w:t xml:space="preserve">Такая перевозка может осуществляться водителями, имеющими водительское удостоверение на право управления транспортным средством категории </w:t>
      </w:r>
      <w:r w:rsidR="00B004BA" w:rsidRPr="000A622F">
        <w:rPr>
          <w:rFonts w:eastAsia="Times New Roman"/>
          <w:color w:val="000000" w:themeColor="text1"/>
          <w:szCs w:val="28"/>
          <w:lang w:eastAsia="ru-RU"/>
        </w:rPr>
        <w:t>«</w:t>
      </w:r>
      <w:r w:rsidR="002521EC" w:rsidRPr="000A622F">
        <w:rPr>
          <w:rFonts w:eastAsia="Times New Roman"/>
          <w:color w:val="000000" w:themeColor="text1"/>
          <w:szCs w:val="28"/>
          <w:lang w:val="en-US" w:eastAsia="ru-RU"/>
        </w:rPr>
        <w:t>D</w:t>
      </w:r>
      <w:r w:rsidR="00B004BA" w:rsidRPr="000A622F">
        <w:rPr>
          <w:rFonts w:eastAsia="Times New Roman"/>
          <w:color w:val="000000" w:themeColor="text1"/>
          <w:szCs w:val="28"/>
          <w:lang w:eastAsia="ru-RU"/>
        </w:rPr>
        <w:t>»</w:t>
      </w:r>
      <w:r w:rsidR="002521EC" w:rsidRPr="000A622F">
        <w:rPr>
          <w:rFonts w:eastAsia="Times New Roman"/>
          <w:color w:val="000000" w:themeColor="text1"/>
          <w:szCs w:val="28"/>
          <w:lang w:eastAsia="ru-RU"/>
        </w:rPr>
        <w:t xml:space="preserve"> в течение 5 и более лет.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22.8. Запрещается перевозить людей:</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сверх количества, предусмотренного технической характеристикой транспортного средства.</w:t>
      </w:r>
    </w:p>
    <w:p w:rsidR="008171ED" w:rsidRPr="000A622F" w:rsidRDefault="00CA0B2E" w:rsidP="008171ED">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22.9. </w:t>
      </w:r>
      <w:r w:rsidR="008171ED" w:rsidRPr="000A622F">
        <w:rPr>
          <w:rFonts w:eastAsia="Times New Roman"/>
          <w:color w:val="000000" w:themeColor="text1"/>
          <w:szCs w:val="28"/>
          <w:lang w:eastAsia="ru-RU"/>
        </w:rPr>
        <w:t>Перевозка детей допускается при условии обеспечения их безопасности с учетом особенностей конструкции транспортного средства.</w:t>
      </w:r>
    </w:p>
    <w:p w:rsidR="00E26E5B" w:rsidRPr="000A622F" w:rsidRDefault="00E26E5B" w:rsidP="00E26E5B">
      <w:pPr>
        <w:pStyle w:val="s1"/>
        <w:shd w:val="clear" w:color="auto" w:fill="FFFFFF"/>
        <w:spacing w:before="0" w:beforeAutospacing="0" w:after="0" w:afterAutospacing="0"/>
        <w:ind w:firstLine="709"/>
        <w:jc w:val="both"/>
        <w:rPr>
          <w:color w:val="000000" w:themeColor="text1"/>
          <w:sz w:val="28"/>
          <w:szCs w:val="28"/>
        </w:rPr>
      </w:pPr>
      <w:r w:rsidRPr="000A622F">
        <w:rPr>
          <w:color w:val="000000" w:themeColor="text1"/>
          <w:sz w:val="28"/>
          <w:szCs w:val="28"/>
        </w:rPr>
        <w:t>Перевозка детей до 12-летнего возраста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
    <w:p w:rsidR="00E26E5B" w:rsidRPr="000A622F" w:rsidRDefault="00E26E5B" w:rsidP="00E26E5B">
      <w:pPr>
        <w:pStyle w:val="s1"/>
        <w:shd w:val="clear" w:color="auto" w:fill="FFFFFF"/>
        <w:spacing w:before="0" w:beforeAutospacing="0" w:after="0" w:afterAutospacing="0"/>
        <w:ind w:firstLine="709"/>
        <w:jc w:val="both"/>
        <w:rPr>
          <w:color w:val="000000" w:themeColor="text1"/>
          <w:sz w:val="28"/>
          <w:szCs w:val="28"/>
        </w:rPr>
      </w:pPr>
      <w:r w:rsidRPr="000A622F">
        <w:rPr>
          <w:color w:val="000000" w:themeColor="text1"/>
          <w:sz w:val="28"/>
          <w:szCs w:val="28"/>
        </w:rPr>
        <w:t>Запрещается перевозить детей до 12-летнего возраста на заднем сиденье мотоцикла.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86194">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23. Перевозка грузов</w:t>
      </w:r>
    </w:p>
    <w:p w:rsidR="00E86194" w:rsidRPr="000A622F" w:rsidRDefault="00E86194" w:rsidP="00E86194">
      <w:pPr>
        <w:ind w:firstLine="709"/>
        <w:jc w:val="center"/>
        <w:rPr>
          <w:rFonts w:eastAsia="Times New Roman"/>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23.3. Перевозка груза допускается при условии, что он: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не ограничивает водителю обзор;</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не затрудняет управление и не нарушает устойчивость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не закрывает внешние световые приборы и </w:t>
      </w:r>
      <w:proofErr w:type="spellStart"/>
      <w:r w:rsidRPr="000A622F">
        <w:rPr>
          <w:rFonts w:eastAsia="Times New Roman"/>
          <w:color w:val="000000" w:themeColor="text1"/>
          <w:szCs w:val="28"/>
          <w:lang w:eastAsia="ru-RU"/>
        </w:rPr>
        <w:t>световозвращатели</w:t>
      </w:r>
      <w:proofErr w:type="spellEnd"/>
      <w:r w:rsidRPr="000A622F">
        <w:rPr>
          <w:rFonts w:eastAsia="Times New Roman"/>
          <w:color w:val="000000" w:themeColor="text1"/>
          <w:szCs w:val="28"/>
          <w:lang w:eastAsia="ru-RU"/>
        </w:rPr>
        <w:t>, регистрационные и опознавательные знаки, а также не препятствует восприятию сигналов, подаваемых рукой;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не создает шум, не пылит, не загрязняет дорогу и окружающую среду.</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23.4. </w:t>
      </w:r>
      <w:proofErr w:type="gramStart"/>
      <w:r w:rsidRPr="000A622F">
        <w:rPr>
          <w:rFonts w:eastAsia="Times New Roman"/>
          <w:color w:val="000000" w:themeColor="text1"/>
          <w:szCs w:val="28"/>
          <w:lang w:eastAsia="ru-RU"/>
        </w:rPr>
        <w:t xml:space="preserve">Груз, выступающий за габариты транспортного средства спереди и сзади более чем на </w:t>
      </w:r>
      <w:smartTag w:uri="urn:schemas-microsoft-com:office:smarttags" w:element="metricconverter">
        <w:smartTagPr>
          <w:attr w:name="ProductID" w:val="1 м"/>
        </w:smartTagPr>
        <w:r w:rsidRPr="000A622F">
          <w:rPr>
            <w:rFonts w:eastAsia="Times New Roman"/>
            <w:color w:val="000000" w:themeColor="text1"/>
            <w:szCs w:val="28"/>
            <w:lang w:eastAsia="ru-RU"/>
          </w:rPr>
          <w:t>1 м</w:t>
        </w:r>
      </w:smartTag>
      <w:r w:rsidRPr="000A622F">
        <w:rPr>
          <w:rFonts w:eastAsia="Times New Roman"/>
          <w:color w:val="000000" w:themeColor="text1"/>
          <w:szCs w:val="28"/>
          <w:lang w:eastAsia="ru-RU"/>
        </w:rPr>
        <w:t xml:space="preserve"> или сбоку более чем на </w:t>
      </w:r>
      <w:smartTag w:uri="urn:schemas-microsoft-com:office:smarttags" w:element="metricconverter">
        <w:smartTagPr>
          <w:attr w:name="ProductID" w:val="0,4 м"/>
        </w:smartTagPr>
        <w:r w:rsidRPr="000A622F">
          <w:rPr>
            <w:rFonts w:eastAsia="Times New Roman"/>
            <w:color w:val="000000" w:themeColor="text1"/>
            <w:szCs w:val="28"/>
            <w:lang w:eastAsia="ru-RU"/>
          </w:rPr>
          <w:t>0,4 м</w:t>
        </w:r>
      </w:smartTag>
      <w:r w:rsidRPr="000A622F">
        <w:rPr>
          <w:rFonts w:eastAsia="Times New Roman"/>
          <w:color w:val="000000" w:themeColor="text1"/>
          <w:szCs w:val="28"/>
          <w:lang w:eastAsia="ru-RU"/>
        </w:rPr>
        <w:t xml:space="preserve"> от внешнего края габаритного огня, должен быть обозначен опознавательными </w:t>
      </w:r>
      <w:hyperlink r:id="rId111" w:history="1">
        <w:r w:rsidRPr="000A622F">
          <w:rPr>
            <w:rFonts w:eastAsia="Times New Roman"/>
            <w:color w:val="000000" w:themeColor="text1"/>
            <w:szCs w:val="28"/>
            <w:lang w:eastAsia="ru-RU"/>
          </w:rPr>
          <w:t>знаками</w:t>
        </w:r>
      </w:hyperlink>
      <w:r w:rsidR="00B004BA" w:rsidRPr="000A622F">
        <w:rPr>
          <w:rFonts w:eastAsia="Times New Roman"/>
          <w:color w:val="000000" w:themeColor="text1"/>
          <w:szCs w:val="28"/>
          <w:lang w:eastAsia="ru-RU"/>
        </w:rPr>
        <w:t xml:space="preserve"> «</w:t>
      </w:r>
      <w:r w:rsidR="008C624A" w:rsidRPr="000A622F">
        <w:rPr>
          <w:rFonts w:eastAsia="Times New Roman"/>
          <w:color w:val="000000" w:themeColor="text1"/>
          <w:szCs w:val="28"/>
          <w:lang w:eastAsia="ru-RU"/>
        </w:rPr>
        <w:t>Негабаритный</w:t>
      </w:r>
      <w:r w:rsidR="00754F25"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груз</w:t>
      </w:r>
      <w:r w:rsidR="00B004BA"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а в темное время суток и в условиях недостаточной видимости, кроме того, спереди </w:t>
      </w:r>
      <w:r w:rsidR="00E8619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фонарем или </w:t>
      </w:r>
      <w:proofErr w:type="spellStart"/>
      <w:r w:rsidRPr="000A622F">
        <w:rPr>
          <w:rFonts w:eastAsia="Times New Roman"/>
          <w:color w:val="000000" w:themeColor="text1"/>
          <w:szCs w:val="28"/>
          <w:lang w:eastAsia="ru-RU"/>
        </w:rPr>
        <w:t>световозвращателем</w:t>
      </w:r>
      <w:proofErr w:type="spellEnd"/>
      <w:r w:rsidRPr="000A622F">
        <w:rPr>
          <w:rFonts w:eastAsia="Times New Roman"/>
          <w:color w:val="000000" w:themeColor="text1"/>
          <w:szCs w:val="28"/>
          <w:lang w:eastAsia="ru-RU"/>
        </w:rPr>
        <w:t xml:space="preserve"> белого цвета, сзади </w:t>
      </w:r>
      <w:r w:rsidR="00E86194"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фонарем или </w:t>
      </w:r>
      <w:proofErr w:type="spellStart"/>
      <w:r w:rsidRPr="000A622F">
        <w:rPr>
          <w:rFonts w:eastAsia="Times New Roman"/>
          <w:color w:val="000000" w:themeColor="text1"/>
          <w:szCs w:val="28"/>
          <w:lang w:eastAsia="ru-RU"/>
        </w:rPr>
        <w:t>световозвращателем</w:t>
      </w:r>
      <w:proofErr w:type="spellEnd"/>
      <w:r w:rsidRPr="000A622F">
        <w:rPr>
          <w:rFonts w:eastAsia="Times New Roman"/>
          <w:color w:val="000000" w:themeColor="text1"/>
          <w:szCs w:val="28"/>
          <w:lang w:eastAsia="ru-RU"/>
        </w:rPr>
        <w:t xml:space="preserve"> красного цвета.</w:t>
      </w:r>
      <w:proofErr w:type="gramEnd"/>
    </w:p>
    <w:p w:rsidR="0024482B" w:rsidRPr="000A622F" w:rsidRDefault="00CA0B2E" w:rsidP="00E86194">
      <w:pPr>
        <w:ind w:firstLine="709"/>
        <w:rPr>
          <w:color w:val="000000" w:themeColor="text1"/>
          <w:szCs w:val="28"/>
        </w:rPr>
      </w:pPr>
      <w:r w:rsidRPr="000A622F">
        <w:rPr>
          <w:rFonts w:eastAsia="Times New Roman"/>
          <w:color w:val="000000" w:themeColor="text1"/>
          <w:szCs w:val="28"/>
          <w:lang w:eastAsia="ru-RU"/>
        </w:rPr>
        <w:t xml:space="preserve">23.5. </w:t>
      </w:r>
      <w:r w:rsidR="0024482B" w:rsidRPr="000A622F">
        <w:rPr>
          <w:color w:val="000000" w:themeColor="text1"/>
          <w:szCs w:val="28"/>
        </w:rPr>
        <w:t xml:space="preserve">По специальным правилам осуществляется дорожная перевозка опасных грузов, движение транспортных средств или </w:t>
      </w:r>
      <w:proofErr w:type="gramStart"/>
      <w:r w:rsidR="0024482B" w:rsidRPr="000A622F">
        <w:rPr>
          <w:color w:val="000000" w:themeColor="text1"/>
          <w:szCs w:val="28"/>
        </w:rPr>
        <w:t>автопоездов</w:t>
      </w:r>
      <w:proofErr w:type="gramEnd"/>
      <w:r w:rsidR="0024482B" w:rsidRPr="000A622F">
        <w:rPr>
          <w:color w:val="000000" w:themeColor="text1"/>
          <w:szCs w:val="28"/>
        </w:rPr>
        <w:t xml:space="preserve"> если хотя бы один из их габаритов (габаритов груза) превышает по ширине </w:t>
      </w:r>
      <w:smartTag w:uri="urn:schemas-microsoft-com:office:smarttags" w:element="metricconverter">
        <w:smartTagPr>
          <w:attr w:name="ProductID" w:val="2,65 м"/>
        </w:smartTagPr>
        <w:r w:rsidR="0024482B" w:rsidRPr="000A622F">
          <w:rPr>
            <w:color w:val="000000" w:themeColor="text1"/>
            <w:szCs w:val="28"/>
          </w:rPr>
          <w:t>2,65 м</w:t>
        </w:r>
      </w:smartTag>
      <w:r w:rsidR="0024482B" w:rsidRPr="000A622F">
        <w:rPr>
          <w:color w:val="000000" w:themeColor="text1"/>
          <w:szCs w:val="28"/>
        </w:rPr>
        <w:t xml:space="preserve">, по высоте от поверхности дороги – </w:t>
      </w:r>
      <w:smartTag w:uri="urn:schemas-microsoft-com:office:smarttags" w:element="metricconverter">
        <w:smartTagPr>
          <w:attr w:name="ProductID" w:val="4 м"/>
        </w:smartTagPr>
        <w:r w:rsidR="0024482B" w:rsidRPr="000A622F">
          <w:rPr>
            <w:color w:val="000000" w:themeColor="text1"/>
            <w:szCs w:val="28"/>
          </w:rPr>
          <w:t>4 м</w:t>
        </w:r>
      </w:smartTag>
      <w:r w:rsidR="0024482B" w:rsidRPr="000A622F">
        <w:rPr>
          <w:color w:val="000000" w:themeColor="text1"/>
          <w:szCs w:val="28"/>
        </w:rPr>
        <w:t xml:space="preserve"> (для контейнеровозов, на маршрутах, установленных владельцем дорог и Государственной инспекцией безопасности дорожного движения Министерства внутренних дел Луганской Народной Республики, – </w:t>
      </w:r>
      <w:smartTag w:uri="urn:schemas-microsoft-com:office:smarttags" w:element="metricconverter">
        <w:smartTagPr>
          <w:attr w:name="ProductID" w:val="4.35 м"/>
        </w:smartTagPr>
        <w:r w:rsidR="0024482B" w:rsidRPr="000A622F">
          <w:rPr>
            <w:color w:val="000000" w:themeColor="text1"/>
            <w:szCs w:val="28"/>
          </w:rPr>
          <w:t>4.35 м</w:t>
        </w:r>
      </w:smartTag>
      <w:r w:rsidR="0024482B" w:rsidRPr="000A622F">
        <w:rPr>
          <w:color w:val="000000" w:themeColor="text1"/>
          <w:szCs w:val="28"/>
        </w:rPr>
        <w:t xml:space="preserve">), по длине – </w:t>
      </w:r>
      <w:smartTag w:uri="urn:schemas-microsoft-com:office:smarttags" w:element="metricconverter">
        <w:smartTagPr>
          <w:attr w:name="ProductID" w:val="22 м"/>
        </w:smartTagPr>
        <w:r w:rsidR="0024482B" w:rsidRPr="000A622F">
          <w:rPr>
            <w:color w:val="000000" w:themeColor="text1"/>
            <w:szCs w:val="28"/>
          </w:rPr>
          <w:t>22 м</w:t>
        </w:r>
      </w:smartTag>
      <w:r w:rsidR="0024482B" w:rsidRPr="000A622F">
        <w:rPr>
          <w:color w:val="000000" w:themeColor="text1"/>
          <w:szCs w:val="28"/>
        </w:rPr>
        <w:t xml:space="preserve"> (для маршрутных транспортных средств – </w:t>
      </w:r>
      <w:smartTag w:uri="urn:schemas-microsoft-com:office:smarttags" w:element="metricconverter">
        <w:smartTagPr>
          <w:attr w:name="ProductID" w:val="25 м"/>
        </w:smartTagPr>
        <w:r w:rsidR="0024482B" w:rsidRPr="000A622F">
          <w:rPr>
            <w:color w:val="000000" w:themeColor="text1"/>
            <w:szCs w:val="28"/>
          </w:rPr>
          <w:t>25 м</w:t>
        </w:r>
      </w:smartTag>
      <w:r w:rsidR="0024482B" w:rsidRPr="000A622F">
        <w:rPr>
          <w:color w:val="000000" w:themeColor="text1"/>
          <w:szCs w:val="28"/>
        </w:rPr>
        <w:t xml:space="preserve">) или если груз выступает за задний габарит транспортного средства более чем на </w:t>
      </w:r>
      <w:smartTag w:uri="urn:schemas-microsoft-com:office:smarttags" w:element="metricconverter">
        <w:smartTagPr>
          <w:attr w:name="ProductID" w:val="2 м"/>
        </w:smartTagPr>
        <w:r w:rsidR="0024482B" w:rsidRPr="000A622F">
          <w:rPr>
            <w:color w:val="000000" w:themeColor="text1"/>
            <w:szCs w:val="28"/>
          </w:rPr>
          <w:t>2 м</w:t>
        </w:r>
      </w:smartTag>
      <w:r w:rsidR="0024482B" w:rsidRPr="000A622F">
        <w:rPr>
          <w:color w:val="000000" w:themeColor="text1"/>
          <w:szCs w:val="28"/>
        </w:rPr>
        <w:t xml:space="preserve">., если их фактическая масса превышает 38 т (на маршрутах, установленных владельцем дорог и Государственной инспекцией безопасности дорожного движения Министерства внутренних дел Луганской Народной Республики, </w:t>
      </w:r>
      <w:r w:rsidR="009D1ED8" w:rsidRPr="000A622F">
        <w:rPr>
          <w:rFonts w:eastAsia="Times New Roman"/>
          <w:color w:val="000000" w:themeColor="text1"/>
          <w:szCs w:val="28"/>
          <w:lang w:eastAsia="ru-RU"/>
        </w:rPr>
        <w:t>–</w:t>
      </w:r>
      <w:r w:rsidR="0024482B" w:rsidRPr="000A622F">
        <w:rPr>
          <w:color w:val="000000" w:themeColor="text1"/>
          <w:szCs w:val="28"/>
        </w:rPr>
        <w:t xml:space="preserve"> до 40 т; </w:t>
      </w:r>
      <w:proofErr w:type="gramStart"/>
      <w:r w:rsidR="0024482B" w:rsidRPr="000A622F">
        <w:rPr>
          <w:color w:val="000000" w:themeColor="text1"/>
          <w:szCs w:val="28"/>
        </w:rPr>
        <w:t xml:space="preserve">для контейнеровозов  </w:t>
      </w:r>
      <w:r w:rsidR="009D1ED8" w:rsidRPr="000A622F">
        <w:rPr>
          <w:rFonts w:eastAsia="Times New Roman"/>
          <w:color w:val="000000" w:themeColor="text1"/>
          <w:szCs w:val="28"/>
          <w:lang w:eastAsia="ru-RU"/>
        </w:rPr>
        <w:t>–</w:t>
      </w:r>
      <w:r w:rsidR="0024482B" w:rsidRPr="000A622F">
        <w:rPr>
          <w:color w:val="000000" w:themeColor="text1"/>
          <w:szCs w:val="28"/>
        </w:rPr>
        <w:t xml:space="preserve"> свыше 44 т, на установленных для них маршрутах – до 46 т), нагрузка на одиночную ось </w:t>
      </w:r>
      <w:r w:rsidR="009D1ED8" w:rsidRPr="000A622F">
        <w:rPr>
          <w:rFonts w:eastAsia="Times New Roman"/>
          <w:color w:val="000000" w:themeColor="text1"/>
          <w:szCs w:val="28"/>
          <w:lang w:eastAsia="ru-RU"/>
        </w:rPr>
        <w:t>–</w:t>
      </w:r>
      <w:r w:rsidR="0024482B" w:rsidRPr="000A622F">
        <w:rPr>
          <w:color w:val="000000" w:themeColor="text1"/>
          <w:szCs w:val="28"/>
        </w:rPr>
        <w:t xml:space="preserve"> 11 т (для автобусов, троллейбусов </w:t>
      </w:r>
      <w:r w:rsidR="009D1ED8" w:rsidRPr="000A622F">
        <w:rPr>
          <w:rFonts w:eastAsia="Times New Roman"/>
          <w:color w:val="000000" w:themeColor="text1"/>
          <w:szCs w:val="28"/>
          <w:lang w:eastAsia="ru-RU"/>
        </w:rPr>
        <w:t>–</w:t>
      </w:r>
      <w:r w:rsidR="0024482B" w:rsidRPr="000A622F">
        <w:rPr>
          <w:color w:val="000000" w:themeColor="text1"/>
          <w:szCs w:val="28"/>
        </w:rPr>
        <w:t xml:space="preserve">11,5 т), сдвоенные оси – 16 т, строенные </w:t>
      </w:r>
      <w:r w:rsidR="009D1ED8" w:rsidRPr="000A622F">
        <w:rPr>
          <w:rFonts w:eastAsia="Times New Roman"/>
          <w:color w:val="000000" w:themeColor="text1"/>
          <w:szCs w:val="28"/>
          <w:lang w:eastAsia="ru-RU"/>
        </w:rPr>
        <w:t>–</w:t>
      </w:r>
      <w:r w:rsidR="0024482B" w:rsidRPr="000A622F">
        <w:rPr>
          <w:color w:val="000000" w:themeColor="text1"/>
          <w:szCs w:val="28"/>
        </w:rPr>
        <w:t xml:space="preserve"> 22 т (для контейнеровозов нагрузка на одиночную ось </w:t>
      </w:r>
      <w:r w:rsidR="009D1ED8" w:rsidRPr="000A622F">
        <w:rPr>
          <w:rFonts w:eastAsia="Times New Roman"/>
          <w:color w:val="000000" w:themeColor="text1"/>
          <w:szCs w:val="28"/>
          <w:lang w:eastAsia="ru-RU"/>
        </w:rPr>
        <w:t>–</w:t>
      </w:r>
      <w:r w:rsidR="0024482B" w:rsidRPr="000A622F">
        <w:rPr>
          <w:color w:val="000000" w:themeColor="text1"/>
          <w:szCs w:val="28"/>
        </w:rPr>
        <w:t xml:space="preserve"> 11 т, сдвоенные – 18 т, строенные – 24 т).</w:t>
      </w:r>
      <w:proofErr w:type="gramEnd"/>
      <w:r w:rsidR="0024482B" w:rsidRPr="000A622F">
        <w:rPr>
          <w:color w:val="000000" w:themeColor="text1"/>
          <w:szCs w:val="28"/>
        </w:rPr>
        <w:t xml:space="preserve"> Оси считаются сдвоенными или строенными, если расстояние между ними (смежными) не превышает </w:t>
      </w:r>
      <w:smartTag w:uri="urn:schemas-microsoft-com:office:smarttags" w:element="metricconverter">
        <w:smartTagPr>
          <w:attr w:name="ProductID" w:val="2.5 м"/>
        </w:smartTagPr>
        <w:r w:rsidR="0024482B" w:rsidRPr="000A622F">
          <w:rPr>
            <w:color w:val="000000" w:themeColor="text1"/>
            <w:szCs w:val="28"/>
          </w:rPr>
          <w:t>2.5 м</w:t>
        </w:r>
      </w:smartTag>
      <w:r w:rsidR="0024482B" w:rsidRPr="000A622F">
        <w:rPr>
          <w:color w:val="000000" w:themeColor="text1"/>
          <w:szCs w:val="28"/>
        </w:rPr>
        <w:t>.</w:t>
      </w:r>
    </w:p>
    <w:p w:rsidR="0024482B" w:rsidRPr="000A622F" w:rsidRDefault="0024482B" w:rsidP="0024482B">
      <w:pPr>
        <w:ind w:firstLine="426"/>
        <w:rPr>
          <w:color w:val="000000" w:themeColor="text1"/>
          <w:szCs w:val="28"/>
        </w:rPr>
      </w:pPr>
      <w:r w:rsidRPr="000A622F">
        <w:rPr>
          <w:color w:val="000000" w:themeColor="text1"/>
          <w:szCs w:val="28"/>
        </w:rPr>
        <w:t xml:space="preserve">Международные автомобильные перевозки осуществляются в соответствии с </w:t>
      </w:r>
      <w:hyperlink r:id="rId112" w:tooltip="❜õ씼Þ" w:history="1">
        <w:r w:rsidRPr="000A622F">
          <w:rPr>
            <w:color w:val="000000" w:themeColor="text1"/>
            <w:szCs w:val="28"/>
          </w:rPr>
          <w:t>требованиями</w:t>
        </w:r>
      </w:hyperlink>
      <w:r w:rsidRPr="000A622F">
        <w:rPr>
          <w:color w:val="000000" w:themeColor="text1"/>
          <w:szCs w:val="28"/>
        </w:rPr>
        <w:t xml:space="preserve"> к транспортным средствам и правилами перевозки, установленными международными </w:t>
      </w:r>
      <w:hyperlink r:id="rId113" w:history="1">
        <w:r w:rsidRPr="000A622F">
          <w:rPr>
            <w:color w:val="000000" w:themeColor="text1"/>
            <w:szCs w:val="28"/>
          </w:rPr>
          <w:t>договорами</w:t>
        </w:r>
      </w:hyperlink>
      <w:r w:rsidRPr="000A622F">
        <w:rPr>
          <w:color w:val="000000" w:themeColor="text1"/>
          <w:szCs w:val="28"/>
        </w:rPr>
        <w:t xml:space="preserve"> Луганской Народной Республики.</w:t>
      </w:r>
    </w:p>
    <w:p w:rsidR="00025CE7" w:rsidRPr="000A622F" w:rsidRDefault="00025CE7" w:rsidP="0024482B">
      <w:pPr>
        <w:ind w:firstLine="709"/>
        <w:rPr>
          <w:rFonts w:eastAsia="Times New Roman"/>
          <w:color w:val="000000" w:themeColor="text1"/>
          <w:szCs w:val="28"/>
          <w:lang w:eastAsia="ru-RU"/>
        </w:rPr>
      </w:pPr>
    </w:p>
    <w:p w:rsidR="00CA0B2E" w:rsidRPr="000A622F" w:rsidRDefault="00CA0B2E" w:rsidP="0024482B">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24. Дополнительные требования к движению велосипедистов</w:t>
      </w:r>
    </w:p>
    <w:p w:rsidR="00CA0B2E" w:rsidRDefault="00CA0B2E" w:rsidP="0024482B">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и водителей мопедов</w:t>
      </w:r>
    </w:p>
    <w:p w:rsidR="000A622F" w:rsidRPr="000A622F" w:rsidRDefault="000A622F" w:rsidP="0024482B">
      <w:pPr>
        <w:ind w:firstLine="709"/>
        <w:jc w:val="center"/>
        <w:rPr>
          <w:rFonts w:eastAsia="Times New Roman"/>
          <w:b/>
          <w:color w:val="000000" w:themeColor="text1"/>
          <w:szCs w:val="28"/>
          <w:lang w:eastAsia="ru-RU"/>
        </w:rPr>
      </w:pPr>
    </w:p>
    <w:p w:rsidR="00685417" w:rsidRPr="000A622F" w:rsidRDefault="00CA0B2E" w:rsidP="00685417">
      <w:pPr>
        <w:ind w:firstLine="709"/>
        <w:rPr>
          <w:rFonts w:eastAsia="Times New Roman"/>
          <w:color w:val="000000" w:themeColor="text1"/>
          <w:szCs w:val="28"/>
          <w:lang w:eastAsia="ru-RU"/>
        </w:rPr>
      </w:pPr>
      <w:r w:rsidRPr="000A622F">
        <w:rPr>
          <w:rFonts w:eastAsia="Times New Roman"/>
          <w:color w:val="000000" w:themeColor="text1"/>
          <w:szCs w:val="28"/>
          <w:lang w:eastAsia="ru-RU"/>
        </w:rPr>
        <w:t> 24.1. Движение</w:t>
      </w:r>
      <w:r w:rsidR="0068541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 велосипедистов в </w:t>
      </w:r>
      <w:r w:rsidR="0068541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возрасте</w:t>
      </w:r>
      <w:r w:rsidR="0068541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 старше</w:t>
      </w:r>
      <w:r w:rsidR="0068541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 14</w:t>
      </w:r>
      <w:r w:rsidR="0068541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 лет </w:t>
      </w:r>
      <w:r w:rsidR="0068541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должно</w:t>
      </w:r>
      <w:r w:rsidR="0068541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 xml:space="preserve"> </w:t>
      </w:r>
    </w:p>
    <w:p w:rsidR="00685417" w:rsidRPr="000A622F" w:rsidRDefault="00685417" w:rsidP="00685417">
      <w:pPr>
        <w:rPr>
          <w:rFonts w:eastAsia="Times New Roman"/>
          <w:color w:val="000000" w:themeColor="text1"/>
          <w:szCs w:val="28"/>
          <w:lang w:eastAsia="ru-RU"/>
        </w:rPr>
      </w:pPr>
    </w:p>
    <w:p w:rsidR="00CA0B2E" w:rsidRPr="000A622F" w:rsidRDefault="00CA0B2E" w:rsidP="00685417">
      <w:pPr>
        <w:rPr>
          <w:rFonts w:eastAsia="Times New Roman"/>
          <w:color w:val="000000" w:themeColor="text1"/>
          <w:szCs w:val="28"/>
          <w:lang w:eastAsia="ru-RU"/>
        </w:rPr>
      </w:pPr>
      <w:r w:rsidRPr="000A622F">
        <w:rPr>
          <w:rFonts w:eastAsia="Times New Roman"/>
          <w:color w:val="000000" w:themeColor="text1"/>
          <w:szCs w:val="28"/>
          <w:lang w:eastAsia="ru-RU"/>
        </w:rPr>
        <w:lastRenderedPageBreak/>
        <w:t>осуществляться по</w:t>
      </w:r>
      <w:r w:rsidR="00C71553" w:rsidRPr="000A622F">
        <w:rPr>
          <w:rFonts w:eastAsia="Times New Roman"/>
          <w:color w:val="000000" w:themeColor="text1"/>
          <w:szCs w:val="28"/>
          <w:lang w:eastAsia="ru-RU"/>
        </w:rPr>
        <w:t xml:space="preserve"> дорожке для велосипедистов</w:t>
      </w:r>
      <w:r w:rsidRPr="000A622F">
        <w:rPr>
          <w:rFonts w:eastAsia="Times New Roman"/>
          <w:color w:val="000000" w:themeColor="text1"/>
          <w:szCs w:val="28"/>
          <w:lang w:eastAsia="ru-RU"/>
        </w:rPr>
        <w:t xml:space="preserve">, </w:t>
      </w:r>
      <w:proofErr w:type="spellStart"/>
      <w:r w:rsidRPr="000A622F">
        <w:rPr>
          <w:rFonts w:eastAsia="Times New Roman"/>
          <w:color w:val="000000" w:themeColor="text1"/>
          <w:szCs w:val="28"/>
          <w:lang w:eastAsia="ru-RU"/>
        </w:rPr>
        <w:t>велопешеходной</w:t>
      </w:r>
      <w:proofErr w:type="spellEnd"/>
      <w:r w:rsidRPr="000A622F">
        <w:rPr>
          <w:rFonts w:eastAsia="Times New Roman"/>
          <w:color w:val="000000" w:themeColor="text1"/>
          <w:szCs w:val="28"/>
          <w:lang w:eastAsia="ru-RU"/>
        </w:rPr>
        <w:t xml:space="preserve"> дорожк</w:t>
      </w:r>
      <w:r w:rsidR="00C71553" w:rsidRPr="000A622F">
        <w:rPr>
          <w:rFonts w:eastAsia="Times New Roman"/>
          <w:color w:val="000000" w:themeColor="text1"/>
          <w:szCs w:val="28"/>
          <w:lang w:eastAsia="ru-RU"/>
        </w:rPr>
        <w:t>е</w:t>
      </w:r>
      <w:r w:rsidRPr="000A622F">
        <w:rPr>
          <w:rFonts w:eastAsia="Times New Roman"/>
          <w:color w:val="000000" w:themeColor="text1"/>
          <w:szCs w:val="28"/>
          <w:lang w:eastAsia="ru-RU"/>
        </w:rPr>
        <w:t xml:space="preserve"> или полосе для велосипедистов.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24.2. Допускается движение велосипедистов в возрасте старше 14 лет: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по правому краю проезжей части </w:t>
      </w:r>
      <w:r w:rsidR="009D1ED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в следующих случаях: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отсутствуют </w:t>
      </w:r>
      <w:r w:rsidR="00F04F9F" w:rsidRPr="000A622F">
        <w:rPr>
          <w:rFonts w:eastAsia="Times New Roman"/>
          <w:color w:val="000000" w:themeColor="text1"/>
          <w:szCs w:val="28"/>
          <w:lang w:eastAsia="ru-RU"/>
        </w:rPr>
        <w:t xml:space="preserve">дорожка для </w:t>
      </w:r>
      <w:r w:rsidRPr="000A622F">
        <w:rPr>
          <w:rFonts w:eastAsia="Times New Roman"/>
          <w:color w:val="000000" w:themeColor="text1"/>
          <w:szCs w:val="28"/>
          <w:lang w:eastAsia="ru-RU"/>
        </w:rPr>
        <w:t>велосипед</w:t>
      </w:r>
      <w:r w:rsidR="00F04F9F" w:rsidRPr="000A622F">
        <w:rPr>
          <w:rFonts w:eastAsia="Times New Roman"/>
          <w:color w:val="000000" w:themeColor="text1"/>
          <w:szCs w:val="28"/>
          <w:lang w:eastAsia="ru-RU"/>
        </w:rPr>
        <w:t>истов</w:t>
      </w:r>
      <w:r w:rsidRPr="000A622F">
        <w:rPr>
          <w:rFonts w:eastAsia="Times New Roman"/>
          <w:color w:val="000000" w:themeColor="text1"/>
          <w:szCs w:val="28"/>
          <w:lang w:eastAsia="ru-RU"/>
        </w:rPr>
        <w:t xml:space="preserve"> и </w:t>
      </w:r>
      <w:proofErr w:type="spellStart"/>
      <w:r w:rsidRPr="000A622F">
        <w:rPr>
          <w:rFonts w:eastAsia="Times New Roman"/>
          <w:color w:val="000000" w:themeColor="text1"/>
          <w:szCs w:val="28"/>
          <w:lang w:eastAsia="ru-RU"/>
        </w:rPr>
        <w:t>велопешеходная</w:t>
      </w:r>
      <w:proofErr w:type="spellEnd"/>
      <w:r w:rsidRPr="000A622F">
        <w:rPr>
          <w:rFonts w:eastAsia="Times New Roman"/>
          <w:color w:val="000000" w:themeColor="text1"/>
          <w:szCs w:val="28"/>
          <w:lang w:eastAsia="ru-RU"/>
        </w:rPr>
        <w:t xml:space="preserve"> дорожк</w:t>
      </w:r>
      <w:r w:rsidR="00F04F9F" w:rsidRPr="000A622F">
        <w:rPr>
          <w:rFonts w:eastAsia="Times New Roman"/>
          <w:color w:val="000000" w:themeColor="text1"/>
          <w:szCs w:val="28"/>
          <w:lang w:eastAsia="ru-RU"/>
        </w:rPr>
        <w:t>а</w:t>
      </w:r>
      <w:r w:rsidRPr="000A622F">
        <w:rPr>
          <w:rFonts w:eastAsia="Times New Roman"/>
          <w:color w:val="000000" w:themeColor="text1"/>
          <w:szCs w:val="28"/>
          <w:lang w:eastAsia="ru-RU"/>
        </w:rPr>
        <w:t xml:space="preserve"> либо отсутствует возможность двигаться по ним;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габаритная ширина велосипеда, прицепа к нему либо перевозимого груза превышает </w:t>
      </w:r>
      <w:smartTag w:uri="urn:schemas-microsoft-com:office:smarttags" w:element="metricconverter">
        <w:smartTagPr>
          <w:attr w:name="ProductID" w:val="1 м"/>
        </w:smartTagPr>
        <w:r w:rsidRPr="000A622F">
          <w:rPr>
            <w:rFonts w:eastAsia="Times New Roman"/>
            <w:color w:val="000000" w:themeColor="text1"/>
            <w:szCs w:val="28"/>
            <w:lang w:eastAsia="ru-RU"/>
          </w:rPr>
          <w:t>1 м</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движение велосипедистов осуществляется в колоннах;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по обочине </w:t>
      </w:r>
      <w:r w:rsidR="009D1ED8" w:rsidRPr="000A622F">
        <w:rPr>
          <w:rFonts w:eastAsia="Times New Roman"/>
          <w:color w:val="000000" w:themeColor="text1"/>
          <w:szCs w:val="28"/>
          <w:lang w:eastAsia="ru-RU"/>
        </w:rPr>
        <w:t>– в случае</w:t>
      </w:r>
      <w:r w:rsidRPr="000A622F">
        <w:rPr>
          <w:rFonts w:eastAsia="Times New Roman"/>
          <w:color w:val="000000" w:themeColor="text1"/>
          <w:szCs w:val="28"/>
          <w:lang w:eastAsia="ru-RU"/>
        </w:rPr>
        <w:t xml:space="preserve"> если отсутствуют </w:t>
      </w:r>
      <w:r w:rsidR="00F04F9F" w:rsidRPr="000A622F">
        <w:rPr>
          <w:rFonts w:eastAsia="Times New Roman"/>
          <w:color w:val="000000" w:themeColor="text1"/>
          <w:szCs w:val="28"/>
          <w:lang w:eastAsia="ru-RU"/>
        </w:rPr>
        <w:t xml:space="preserve">дорожка для велосипедистов и </w:t>
      </w:r>
      <w:proofErr w:type="spellStart"/>
      <w:r w:rsidR="00F04F9F" w:rsidRPr="000A622F">
        <w:rPr>
          <w:rFonts w:eastAsia="Times New Roman"/>
          <w:color w:val="000000" w:themeColor="text1"/>
          <w:szCs w:val="28"/>
          <w:lang w:eastAsia="ru-RU"/>
        </w:rPr>
        <w:t>велопеше</w:t>
      </w:r>
      <w:r w:rsidRPr="000A622F">
        <w:rPr>
          <w:rFonts w:eastAsia="Times New Roman"/>
          <w:color w:val="000000" w:themeColor="text1"/>
          <w:szCs w:val="28"/>
          <w:lang w:eastAsia="ru-RU"/>
        </w:rPr>
        <w:t>ходная</w:t>
      </w:r>
      <w:proofErr w:type="spellEnd"/>
      <w:r w:rsidRPr="000A622F">
        <w:rPr>
          <w:rFonts w:eastAsia="Times New Roman"/>
          <w:color w:val="000000" w:themeColor="text1"/>
          <w:szCs w:val="28"/>
          <w:lang w:eastAsia="ru-RU"/>
        </w:rPr>
        <w:t xml:space="preserve"> дорожк</w:t>
      </w:r>
      <w:r w:rsidR="00F04F9F" w:rsidRPr="000A622F">
        <w:rPr>
          <w:rFonts w:eastAsia="Times New Roman"/>
          <w:color w:val="000000" w:themeColor="text1"/>
          <w:szCs w:val="28"/>
          <w:lang w:eastAsia="ru-RU"/>
        </w:rPr>
        <w:t>а</w:t>
      </w:r>
      <w:r w:rsidRPr="000A622F">
        <w:rPr>
          <w:rFonts w:eastAsia="Times New Roman"/>
          <w:color w:val="000000" w:themeColor="text1"/>
          <w:szCs w:val="28"/>
          <w:lang w:eastAsia="ru-RU"/>
        </w:rPr>
        <w:t xml:space="preserve"> либо отсутствует возможность двигаться по ним или по правому краю проезжей части;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по тротуару или дорожке </w:t>
      </w:r>
      <w:r w:rsidR="00F04F9F" w:rsidRPr="000A622F">
        <w:rPr>
          <w:rFonts w:eastAsia="Times New Roman"/>
          <w:color w:val="000000" w:themeColor="text1"/>
          <w:szCs w:val="28"/>
          <w:lang w:eastAsia="ru-RU"/>
        </w:rPr>
        <w:t xml:space="preserve">для пешеходов </w:t>
      </w:r>
      <w:r w:rsidR="009D1ED8"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в следующих случаях: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отсутствуют </w:t>
      </w:r>
      <w:r w:rsidR="00F04F9F" w:rsidRPr="000A622F">
        <w:rPr>
          <w:rFonts w:eastAsia="Times New Roman"/>
          <w:color w:val="000000" w:themeColor="text1"/>
          <w:szCs w:val="28"/>
          <w:lang w:eastAsia="ru-RU"/>
        </w:rPr>
        <w:t xml:space="preserve">дорожка для велосипедистов </w:t>
      </w:r>
      <w:r w:rsidRPr="000A622F">
        <w:rPr>
          <w:rFonts w:eastAsia="Times New Roman"/>
          <w:color w:val="000000" w:themeColor="text1"/>
          <w:szCs w:val="28"/>
          <w:lang w:eastAsia="ru-RU"/>
        </w:rPr>
        <w:t xml:space="preserve">и </w:t>
      </w:r>
      <w:proofErr w:type="spellStart"/>
      <w:r w:rsidRPr="000A622F">
        <w:rPr>
          <w:rFonts w:eastAsia="Times New Roman"/>
          <w:color w:val="000000" w:themeColor="text1"/>
          <w:szCs w:val="28"/>
          <w:lang w:eastAsia="ru-RU"/>
        </w:rPr>
        <w:t>велопешеходная</w:t>
      </w:r>
      <w:proofErr w:type="spellEnd"/>
      <w:r w:rsidRPr="000A622F">
        <w:rPr>
          <w:rFonts w:eastAsia="Times New Roman"/>
          <w:color w:val="000000" w:themeColor="text1"/>
          <w:szCs w:val="28"/>
          <w:lang w:eastAsia="ru-RU"/>
        </w:rPr>
        <w:t xml:space="preserve"> дорожк</w:t>
      </w:r>
      <w:r w:rsidR="00F04F9F" w:rsidRPr="000A622F">
        <w:rPr>
          <w:rFonts w:eastAsia="Times New Roman"/>
          <w:color w:val="000000" w:themeColor="text1"/>
          <w:szCs w:val="28"/>
          <w:lang w:eastAsia="ru-RU"/>
        </w:rPr>
        <w:t>а</w:t>
      </w:r>
      <w:r w:rsidRPr="000A622F">
        <w:rPr>
          <w:rFonts w:eastAsia="Times New Roman"/>
          <w:color w:val="000000" w:themeColor="text1"/>
          <w:szCs w:val="28"/>
          <w:lang w:eastAsia="ru-RU"/>
        </w:rPr>
        <w:t xml:space="preserve"> либо отсутствует возможность двигаться по ним, а также по правому краю проезжей части или обочине;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велосипедист сопровождает велосипедиста в возрасте до </w:t>
      </w:r>
      <w:r w:rsidR="009B3C45" w:rsidRPr="000A622F">
        <w:rPr>
          <w:rFonts w:eastAsia="Times New Roman"/>
          <w:color w:val="000000" w:themeColor="text1"/>
          <w:szCs w:val="28"/>
          <w:lang w:eastAsia="ru-RU"/>
        </w:rPr>
        <w:t>14</w:t>
      </w:r>
      <w:r w:rsidRPr="000A622F">
        <w:rPr>
          <w:rFonts w:eastAsia="Times New Roman"/>
          <w:color w:val="000000" w:themeColor="text1"/>
          <w:szCs w:val="28"/>
          <w:lang w:eastAsia="ru-RU"/>
        </w:rPr>
        <w:t xml:space="preserve">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24.3. Движение велосипедистов в возрасте от 7 до 14 лет должно осуществляться только по тротуарам, </w:t>
      </w:r>
      <w:r w:rsidR="00F04F9F" w:rsidRPr="000A622F">
        <w:rPr>
          <w:rFonts w:eastAsia="Times New Roman"/>
          <w:color w:val="000000" w:themeColor="text1"/>
          <w:szCs w:val="28"/>
          <w:lang w:eastAsia="ru-RU"/>
        </w:rPr>
        <w:t xml:space="preserve">дорожкам для </w:t>
      </w:r>
      <w:r w:rsidRPr="000A622F">
        <w:rPr>
          <w:rFonts w:eastAsia="Times New Roman"/>
          <w:color w:val="000000" w:themeColor="text1"/>
          <w:szCs w:val="28"/>
          <w:lang w:eastAsia="ru-RU"/>
        </w:rPr>
        <w:t>пешеход</w:t>
      </w:r>
      <w:r w:rsidR="00F04F9F" w:rsidRPr="000A622F">
        <w:rPr>
          <w:rFonts w:eastAsia="Times New Roman"/>
          <w:color w:val="000000" w:themeColor="text1"/>
          <w:szCs w:val="28"/>
          <w:lang w:eastAsia="ru-RU"/>
        </w:rPr>
        <w:t xml:space="preserve">ов и </w:t>
      </w:r>
      <w:r w:rsidRPr="000A622F">
        <w:rPr>
          <w:rFonts w:eastAsia="Times New Roman"/>
          <w:color w:val="000000" w:themeColor="text1"/>
          <w:szCs w:val="28"/>
          <w:lang w:eastAsia="ru-RU"/>
        </w:rPr>
        <w:t xml:space="preserve"> велосипед</w:t>
      </w:r>
      <w:r w:rsidR="00F04F9F" w:rsidRPr="000A622F">
        <w:rPr>
          <w:rFonts w:eastAsia="Times New Roman"/>
          <w:color w:val="000000" w:themeColor="text1"/>
          <w:szCs w:val="28"/>
          <w:lang w:eastAsia="ru-RU"/>
        </w:rPr>
        <w:t>истов,</w:t>
      </w:r>
      <w:r w:rsidRPr="000A622F">
        <w:rPr>
          <w:rFonts w:eastAsia="Times New Roman"/>
          <w:color w:val="000000" w:themeColor="text1"/>
          <w:szCs w:val="28"/>
          <w:lang w:eastAsia="ru-RU"/>
        </w:rPr>
        <w:t xml:space="preserve"> </w:t>
      </w:r>
      <w:proofErr w:type="spellStart"/>
      <w:r w:rsidRPr="000A622F">
        <w:rPr>
          <w:rFonts w:eastAsia="Times New Roman"/>
          <w:color w:val="000000" w:themeColor="text1"/>
          <w:szCs w:val="28"/>
          <w:lang w:eastAsia="ru-RU"/>
        </w:rPr>
        <w:t>велопешеходным</w:t>
      </w:r>
      <w:proofErr w:type="spellEnd"/>
      <w:r w:rsidRPr="000A622F">
        <w:rPr>
          <w:rFonts w:eastAsia="Times New Roman"/>
          <w:color w:val="000000" w:themeColor="text1"/>
          <w:szCs w:val="28"/>
          <w:lang w:eastAsia="ru-RU"/>
        </w:rPr>
        <w:t xml:space="preserve"> дорожкам, а также в пределах пешеходных зон.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24.4. Движение велосипедистов в возрасте младше 7 лет должно осуществляться </w:t>
      </w:r>
      <w:r w:rsidR="006553D3" w:rsidRPr="000A622F">
        <w:rPr>
          <w:rFonts w:eastAsia="Times New Roman"/>
          <w:color w:val="000000" w:themeColor="text1"/>
          <w:szCs w:val="28"/>
          <w:lang w:eastAsia="ru-RU"/>
        </w:rPr>
        <w:t xml:space="preserve">под присмотром взрослых и </w:t>
      </w:r>
      <w:r w:rsidRPr="000A622F">
        <w:rPr>
          <w:rFonts w:eastAsia="Times New Roman"/>
          <w:color w:val="000000" w:themeColor="text1"/>
          <w:szCs w:val="28"/>
          <w:lang w:eastAsia="ru-RU"/>
        </w:rPr>
        <w:t xml:space="preserve">только по тротуарам, </w:t>
      </w:r>
      <w:r w:rsidR="00F04F9F" w:rsidRPr="000A622F">
        <w:rPr>
          <w:rFonts w:eastAsia="Times New Roman"/>
          <w:color w:val="000000" w:themeColor="text1"/>
          <w:szCs w:val="28"/>
          <w:lang w:eastAsia="ru-RU"/>
        </w:rPr>
        <w:t xml:space="preserve">дорожкам для пешеходов </w:t>
      </w:r>
      <w:r w:rsidRPr="000A622F">
        <w:rPr>
          <w:rFonts w:eastAsia="Times New Roman"/>
          <w:color w:val="000000" w:themeColor="text1"/>
          <w:szCs w:val="28"/>
          <w:lang w:eastAsia="ru-RU"/>
        </w:rPr>
        <w:t xml:space="preserve">и </w:t>
      </w:r>
      <w:proofErr w:type="spellStart"/>
      <w:r w:rsidRPr="000A622F">
        <w:rPr>
          <w:rFonts w:eastAsia="Times New Roman"/>
          <w:color w:val="000000" w:themeColor="text1"/>
          <w:szCs w:val="28"/>
          <w:lang w:eastAsia="ru-RU"/>
        </w:rPr>
        <w:t>велопешеходным</w:t>
      </w:r>
      <w:proofErr w:type="spellEnd"/>
      <w:r w:rsidRPr="000A622F">
        <w:rPr>
          <w:rFonts w:eastAsia="Times New Roman"/>
          <w:color w:val="000000" w:themeColor="text1"/>
          <w:szCs w:val="28"/>
          <w:lang w:eastAsia="ru-RU"/>
        </w:rPr>
        <w:t xml:space="preserve"> дорожкам (на стороне для движения пешеходов), а также в пределах пешеходных зон.</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24.5. При движении велосипедистов по правому краю проезжей части</w:t>
      </w:r>
      <w:r w:rsidR="0024482B" w:rsidRPr="000A622F">
        <w:rPr>
          <w:rFonts w:eastAsia="Times New Roman"/>
          <w:color w:val="000000" w:themeColor="text1"/>
          <w:szCs w:val="28"/>
          <w:lang w:eastAsia="ru-RU"/>
        </w:rPr>
        <w:t xml:space="preserve"> в случаях, предусмотренных </w:t>
      </w:r>
      <w:r w:rsidRPr="000A622F">
        <w:rPr>
          <w:rFonts w:eastAsia="Times New Roman"/>
          <w:color w:val="000000" w:themeColor="text1"/>
          <w:szCs w:val="28"/>
          <w:lang w:eastAsia="ru-RU"/>
        </w:rPr>
        <w:t>Правилами, велосипедисты должны двигаться только в один ряд.</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Допускается движение колонны велосипедистов в два ряда в случае, если габаритная ширина велосипедов не превышает </w:t>
      </w:r>
      <w:smartTag w:uri="urn:schemas-microsoft-com:office:smarttags" w:element="metricconverter">
        <w:smartTagPr>
          <w:attr w:name="ProductID" w:val="0,75 м"/>
        </w:smartTagPr>
        <w:r w:rsidRPr="000A622F">
          <w:rPr>
            <w:rFonts w:eastAsia="Times New Roman"/>
            <w:color w:val="000000" w:themeColor="text1"/>
            <w:szCs w:val="28"/>
            <w:lang w:eastAsia="ru-RU"/>
          </w:rPr>
          <w:t>0,75 м</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w:t>
      </w:r>
      <w:r w:rsidR="009D1ED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w:t>
      </w:r>
      <w:smartTag w:uri="urn:schemas-microsoft-com:office:smarttags" w:element="metricconverter">
        <w:smartTagPr>
          <w:attr w:name="ProductID" w:val="100 м"/>
        </w:smartTagPr>
        <w:r w:rsidRPr="000A622F">
          <w:rPr>
            <w:rFonts w:eastAsia="Times New Roman"/>
            <w:color w:val="000000" w:themeColor="text1"/>
            <w:szCs w:val="28"/>
            <w:lang w:eastAsia="ru-RU"/>
          </w:rPr>
          <w:t>100 м</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24.6. Если движение велосипедиста по тротуару, </w:t>
      </w:r>
      <w:r w:rsidR="005F4732" w:rsidRPr="000A622F">
        <w:rPr>
          <w:rFonts w:eastAsia="Times New Roman"/>
          <w:color w:val="000000" w:themeColor="text1"/>
          <w:szCs w:val="28"/>
          <w:lang w:eastAsia="ru-RU"/>
        </w:rPr>
        <w:t xml:space="preserve">дорожке для </w:t>
      </w:r>
      <w:r w:rsidRPr="000A622F">
        <w:rPr>
          <w:rFonts w:eastAsia="Times New Roman"/>
          <w:color w:val="000000" w:themeColor="text1"/>
          <w:szCs w:val="28"/>
          <w:lang w:eastAsia="ru-RU"/>
        </w:rPr>
        <w:t>пешеход</w:t>
      </w:r>
      <w:r w:rsidR="005F4732" w:rsidRPr="000A622F">
        <w:rPr>
          <w:rFonts w:eastAsia="Times New Roman"/>
          <w:color w:val="000000" w:themeColor="text1"/>
          <w:szCs w:val="28"/>
          <w:lang w:eastAsia="ru-RU"/>
        </w:rPr>
        <w:t>ов</w:t>
      </w:r>
      <w:r w:rsidRPr="000A622F">
        <w:rPr>
          <w:rFonts w:eastAsia="Times New Roman"/>
          <w:color w:val="000000" w:themeColor="text1"/>
          <w:szCs w:val="28"/>
          <w:lang w:eastAsia="ru-RU"/>
        </w:rPr>
        <w:t>,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Правилами для движения пешеходов.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24.7. Водители мопедов должны двигаться по правому краю проезжей части в один ряд либо по полосе для велосипедистов.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Допускается движение водителей мопедов по обочине, если это не создает помех пешеходам.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24.8. Велосипедистам и водителям мопедов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управлять велосипедом, мопедом, не держась за руль хотя бы одной рукой;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перевозить груз, который выступает более чем на </w:t>
      </w:r>
      <w:smartTag w:uri="urn:schemas-microsoft-com:office:smarttags" w:element="metricconverter">
        <w:smartTagPr>
          <w:attr w:name="ProductID" w:val="0,5 м"/>
        </w:smartTagPr>
        <w:r w:rsidRPr="000A622F">
          <w:rPr>
            <w:rFonts w:eastAsia="Times New Roman"/>
            <w:color w:val="000000" w:themeColor="text1"/>
            <w:szCs w:val="28"/>
            <w:lang w:eastAsia="ru-RU"/>
          </w:rPr>
          <w:t>0,5 м</w:t>
        </w:r>
      </w:smartTag>
      <w:r w:rsidRPr="000A622F">
        <w:rPr>
          <w:rFonts w:eastAsia="Times New Roman"/>
          <w:color w:val="000000" w:themeColor="text1"/>
          <w:szCs w:val="28"/>
          <w:lang w:eastAsia="ru-RU"/>
        </w:rPr>
        <w:t xml:space="preserve"> по длине или ширине за габариты, или груз, мешающий управлению;</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перевозить пассажиров, если это не предусмотрено конструкцией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перевозить детей до 7 лет при отсутствии специально оборудованных для них мест;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двигаться по дороге без застегнутого мотошлема (для водителей мопедов);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пересекать дорогу по пешеходным переходам.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CA0B2E" w:rsidRPr="000A622F" w:rsidRDefault="00CA0B2E" w:rsidP="001A68EB">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24.10. </w:t>
      </w:r>
      <w:r w:rsidR="001A68EB" w:rsidRPr="000A622F">
        <w:rPr>
          <w:color w:val="000000" w:themeColor="text1"/>
          <w:szCs w:val="28"/>
          <w:shd w:val="clear" w:color="auto" w:fill="FFFFFF"/>
        </w:rPr>
        <w:t xml:space="preserve">При движении в темное время суток или в условиях недостаточной видимости велосипедистам и водителям мопедов рекомендуется иметь при себе предметы со </w:t>
      </w:r>
      <w:proofErr w:type="spellStart"/>
      <w:r w:rsidR="001A68EB" w:rsidRPr="000A622F">
        <w:rPr>
          <w:color w:val="000000" w:themeColor="text1"/>
          <w:szCs w:val="28"/>
          <w:shd w:val="clear" w:color="auto" w:fill="FFFFFF"/>
        </w:rPr>
        <w:t>световозвращающими</w:t>
      </w:r>
      <w:proofErr w:type="spellEnd"/>
      <w:r w:rsidR="001A68EB" w:rsidRPr="000A622F">
        <w:rPr>
          <w:color w:val="000000" w:themeColor="text1"/>
          <w:szCs w:val="28"/>
          <w:shd w:val="clear" w:color="auto" w:fill="FFFFFF"/>
        </w:rPr>
        <w:t xml:space="preserve"> элементами и обеспечивать видимость этих предметов водителями других транспортных средств.</w:t>
      </w:r>
    </w:p>
    <w:p w:rsidR="00D967E8" w:rsidRPr="000A622F" w:rsidRDefault="00D967E8"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24.11. Водители мопедов обязаны двигаться по дорогам с постоянно включенным светом фар. </w:t>
      </w:r>
    </w:p>
    <w:p w:rsidR="00E20355"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B200F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25. Дополнительные требования к движению гужевых повозок,</w:t>
      </w:r>
    </w:p>
    <w:p w:rsidR="00CA0B2E" w:rsidRPr="000A622F" w:rsidRDefault="00CA0B2E" w:rsidP="00B200FA">
      <w:pPr>
        <w:ind w:firstLine="709"/>
        <w:jc w:val="center"/>
        <w:rPr>
          <w:rFonts w:eastAsia="Times New Roman"/>
          <w:color w:val="000000" w:themeColor="text1"/>
          <w:szCs w:val="28"/>
          <w:lang w:eastAsia="ru-RU"/>
        </w:rPr>
      </w:pPr>
      <w:r w:rsidRPr="000A622F">
        <w:rPr>
          <w:rFonts w:eastAsia="Times New Roman"/>
          <w:b/>
          <w:color w:val="000000" w:themeColor="text1"/>
          <w:szCs w:val="28"/>
          <w:lang w:eastAsia="ru-RU"/>
        </w:rPr>
        <w:t>а также к прогону животных</w:t>
      </w:r>
    </w:p>
    <w:p w:rsidR="00E20355" w:rsidRPr="000A622F" w:rsidRDefault="00E20355" w:rsidP="00B200FA">
      <w:pPr>
        <w:ind w:firstLine="709"/>
        <w:jc w:val="center"/>
        <w:rPr>
          <w:rFonts w:eastAsia="Times New Roman"/>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w:t>
      </w:r>
      <w:smartTag w:uri="urn:schemas-microsoft-com:office:smarttags" w:element="metricconverter">
        <w:smartTagPr>
          <w:attr w:name="ProductID" w:val="100 м"/>
        </w:smartTagPr>
        <w:r w:rsidRPr="000A622F">
          <w:rPr>
            <w:rFonts w:eastAsia="Times New Roman"/>
            <w:color w:val="000000" w:themeColor="text1"/>
            <w:szCs w:val="28"/>
            <w:lang w:eastAsia="ru-RU"/>
          </w:rPr>
          <w:t>100 м</w:t>
        </w:r>
      </w:smartTag>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25.3. Водитель гужевой повозки (саней) при выезде на дорогу с прилегающей территории или </w:t>
      </w:r>
      <w:proofErr w:type="gramStart"/>
      <w:r w:rsidRPr="000A622F">
        <w:rPr>
          <w:rFonts w:eastAsia="Times New Roman"/>
          <w:color w:val="000000" w:themeColor="text1"/>
          <w:szCs w:val="28"/>
          <w:lang w:eastAsia="ru-RU"/>
        </w:rPr>
        <w:t>со</w:t>
      </w:r>
      <w:proofErr w:type="gramEnd"/>
      <w:r w:rsidRPr="000A622F">
        <w:rPr>
          <w:rFonts w:eastAsia="Times New Roman"/>
          <w:color w:val="000000" w:themeColor="text1"/>
          <w:szCs w:val="28"/>
          <w:lang w:eastAsia="ru-RU"/>
        </w:rPr>
        <w:t xml:space="preserve"> второстепенной дороги в местах с ограниченной обзорностью должен вести животное под уздцы.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25.6. Водителям гужевых повозок (саней), погонщикам вьючных, верховых животных и скота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оставлять на дороге животных без надзора;</w:t>
      </w:r>
    </w:p>
    <w:p w:rsidR="00CA0B2E" w:rsidRPr="000A622F" w:rsidRDefault="00CA0B2E" w:rsidP="00E46CBC">
      <w:pPr>
        <w:ind w:firstLine="709"/>
        <w:rPr>
          <w:rFonts w:eastAsia="Times New Roman"/>
          <w:color w:val="000000" w:themeColor="text1"/>
          <w:szCs w:val="28"/>
          <w:lang w:eastAsia="ru-RU"/>
        </w:rPr>
      </w:pPr>
      <w:r w:rsidRPr="000A622F">
        <w:rPr>
          <w:rFonts w:eastAsia="Times New Roman"/>
          <w:color w:val="000000" w:themeColor="text1"/>
          <w:szCs w:val="28"/>
          <w:lang w:eastAsia="ru-RU"/>
        </w:rP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вести животных по дороге с </w:t>
      </w:r>
      <w:proofErr w:type="spellStart"/>
      <w:r w:rsidRPr="000A622F">
        <w:rPr>
          <w:rFonts w:eastAsia="Times New Roman"/>
          <w:color w:val="000000" w:themeColor="text1"/>
          <w:szCs w:val="28"/>
          <w:lang w:eastAsia="ru-RU"/>
        </w:rPr>
        <w:t>асфальт</w:t>
      </w:r>
      <w:proofErr w:type="gramStart"/>
      <w:r w:rsidRPr="000A622F">
        <w:rPr>
          <w:rFonts w:eastAsia="Times New Roman"/>
          <w:color w:val="000000" w:themeColor="text1"/>
          <w:szCs w:val="28"/>
          <w:lang w:eastAsia="ru-RU"/>
        </w:rPr>
        <w:t>о</w:t>
      </w:r>
      <w:proofErr w:type="spellEnd"/>
      <w:r w:rsidRPr="000A622F">
        <w:rPr>
          <w:rFonts w:eastAsia="Times New Roman"/>
          <w:color w:val="000000" w:themeColor="text1"/>
          <w:szCs w:val="28"/>
          <w:lang w:eastAsia="ru-RU"/>
        </w:rPr>
        <w:t>-</w:t>
      </w:r>
      <w:proofErr w:type="gramEnd"/>
      <w:r w:rsidRPr="000A622F">
        <w:rPr>
          <w:rFonts w:eastAsia="Times New Roman"/>
          <w:color w:val="000000" w:themeColor="text1"/>
          <w:szCs w:val="28"/>
          <w:lang w:eastAsia="ru-RU"/>
        </w:rPr>
        <w:t xml:space="preserve"> и цементобетонным покрытием при наличии иных путей.</w:t>
      </w:r>
    </w:p>
    <w:p w:rsidR="000D26E3" w:rsidRPr="000A622F" w:rsidRDefault="000D26E3" w:rsidP="00E11E60">
      <w:pPr>
        <w:ind w:firstLine="709"/>
        <w:rPr>
          <w:rFonts w:eastAsia="Times New Roman"/>
          <w:color w:val="000000" w:themeColor="text1"/>
          <w:szCs w:val="28"/>
          <w:lang w:eastAsia="ru-RU"/>
        </w:rPr>
      </w:pPr>
    </w:p>
    <w:p w:rsidR="00C3741F" w:rsidRPr="000A622F" w:rsidRDefault="00C3741F" w:rsidP="00E11E60">
      <w:pPr>
        <w:ind w:firstLine="709"/>
        <w:rPr>
          <w:rFonts w:eastAsia="Times New Roman"/>
          <w:color w:val="000000" w:themeColor="text1"/>
          <w:szCs w:val="28"/>
          <w:lang w:eastAsia="ru-RU"/>
        </w:rPr>
      </w:pPr>
    </w:p>
    <w:p w:rsidR="000D26E3" w:rsidRPr="000A622F" w:rsidRDefault="000D26E3" w:rsidP="00E11E60">
      <w:pPr>
        <w:ind w:firstLine="709"/>
        <w:rPr>
          <w:rFonts w:eastAsia="Times New Roman"/>
          <w:color w:val="000000" w:themeColor="text1"/>
          <w:szCs w:val="28"/>
          <w:lang w:eastAsia="ru-RU"/>
        </w:rPr>
      </w:pPr>
    </w:p>
    <w:p w:rsidR="000D26E3" w:rsidRPr="000A622F" w:rsidRDefault="000D26E3" w:rsidP="000D26E3">
      <w:pPr>
        <w:rPr>
          <w:rFonts w:eastAsia="Times New Roman"/>
          <w:color w:val="000000" w:themeColor="text1"/>
          <w:szCs w:val="28"/>
          <w:lang w:eastAsia="ru-RU"/>
        </w:rPr>
      </w:pPr>
      <w:proofErr w:type="gramStart"/>
      <w:r w:rsidRPr="000A622F">
        <w:rPr>
          <w:rFonts w:eastAsia="Times New Roman"/>
          <w:color w:val="000000" w:themeColor="text1"/>
          <w:szCs w:val="28"/>
          <w:lang w:eastAsia="ru-RU"/>
        </w:rPr>
        <w:t>Исполняющий</w:t>
      </w:r>
      <w:proofErr w:type="gramEnd"/>
      <w:r w:rsidRPr="000A622F">
        <w:rPr>
          <w:rFonts w:eastAsia="Times New Roman"/>
          <w:color w:val="000000" w:themeColor="text1"/>
          <w:szCs w:val="28"/>
          <w:lang w:eastAsia="ru-RU"/>
        </w:rPr>
        <w:t xml:space="preserve"> обязанности </w:t>
      </w:r>
    </w:p>
    <w:p w:rsidR="000D26E3" w:rsidRPr="000A622F" w:rsidRDefault="000D26E3" w:rsidP="000D26E3">
      <w:pPr>
        <w:rPr>
          <w:rFonts w:eastAsia="Times New Roman"/>
          <w:color w:val="000000" w:themeColor="text1"/>
          <w:szCs w:val="28"/>
          <w:lang w:eastAsia="ru-RU"/>
        </w:rPr>
      </w:pPr>
      <w:r w:rsidRPr="000A622F">
        <w:rPr>
          <w:rFonts w:eastAsia="Times New Roman"/>
          <w:color w:val="000000" w:themeColor="text1"/>
          <w:szCs w:val="28"/>
          <w:lang w:eastAsia="ru-RU"/>
        </w:rPr>
        <w:t xml:space="preserve">Министра Совета Министров </w:t>
      </w:r>
    </w:p>
    <w:p w:rsidR="000D26E3" w:rsidRPr="000A622F" w:rsidRDefault="000D26E3" w:rsidP="000D26E3">
      <w:pPr>
        <w:rPr>
          <w:rFonts w:eastAsia="Times New Roman"/>
          <w:color w:val="000000" w:themeColor="text1"/>
          <w:szCs w:val="28"/>
          <w:lang w:eastAsia="ru-RU"/>
        </w:rPr>
      </w:pPr>
      <w:r w:rsidRPr="000A622F">
        <w:rPr>
          <w:rFonts w:eastAsia="Times New Roman"/>
          <w:color w:val="000000" w:themeColor="text1"/>
          <w:szCs w:val="28"/>
          <w:lang w:eastAsia="ru-RU"/>
        </w:rPr>
        <w:t>Луганской Народной Республики</w:t>
      </w:r>
      <w:r w:rsidRPr="000A622F">
        <w:rPr>
          <w:rFonts w:eastAsia="Times New Roman"/>
          <w:color w:val="000000" w:themeColor="text1"/>
          <w:szCs w:val="28"/>
          <w:lang w:eastAsia="ru-RU"/>
        </w:rPr>
        <w:tab/>
      </w:r>
      <w:r w:rsidRPr="000A622F">
        <w:rPr>
          <w:rFonts w:eastAsia="Times New Roman"/>
          <w:color w:val="000000" w:themeColor="text1"/>
          <w:szCs w:val="28"/>
          <w:lang w:eastAsia="ru-RU"/>
        </w:rPr>
        <w:tab/>
      </w:r>
      <w:r w:rsidRPr="000A622F">
        <w:rPr>
          <w:rFonts w:eastAsia="Times New Roman"/>
          <w:color w:val="000000" w:themeColor="text1"/>
          <w:szCs w:val="28"/>
          <w:lang w:eastAsia="ru-RU"/>
        </w:rPr>
        <w:tab/>
      </w:r>
      <w:r w:rsidRPr="000A622F">
        <w:rPr>
          <w:rFonts w:eastAsia="Times New Roman"/>
          <w:color w:val="000000" w:themeColor="text1"/>
          <w:szCs w:val="28"/>
          <w:lang w:eastAsia="ru-RU"/>
        </w:rPr>
        <w:tab/>
      </w:r>
      <w:r w:rsidR="003B715C" w:rsidRPr="000A622F">
        <w:rPr>
          <w:rFonts w:eastAsia="Times New Roman"/>
          <w:color w:val="000000" w:themeColor="text1"/>
          <w:szCs w:val="28"/>
          <w:lang w:eastAsia="ru-RU"/>
        </w:rPr>
        <w:t xml:space="preserve">            </w:t>
      </w:r>
      <w:r w:rsidR="00E46CBC" w:rsidRPr="000A622F">
        <w:rPr>
          <w:rFonts w:eastAsia="Times New Roman"/>
          <w:color w:val="000000" w:themeColor="text1"/>
          <w:szCs w:val="28"/>
          <w:lang w:eastAsia="ru-RU"/>
        </w:rPr>
        <w:t xml:space="preserve">         </w:t>
      </w:r>
      <w:r w:rsidR="003B715C" w:rsidRPr="000A622F">
        <w:rPr>
          <w:rFonts w:eastAsia="Times New Roman"/>
          <w:color w:val="000000" w:themeColor="text1"/>
          <w:szCs w:val="28"/>
          <w:lang w:eastAsia="ru-RU"/>
        </w:rPr>
        <w:t xml:space="preserve">    </w:t>
      </w:r>
      <w:r w:rsidR="006D7D5E" w:rsidRPr="000A622F">
        <w:rPr>
          <w:rFonts w:eastAsia="Times New Roman"/>
          <w:color w:val="000000" w:themeColor="text1"/>
          <w:szCs w:val="28"/>
          <w:lang w:eastAsia="ru-RU"/>
        </w:rPr>
        <w:t xml:space="preserve">Е. В. </w:t>
      </w:r>
      <w:proofErr w:type="spellStart"/>
      <w:r w:rsidR="006D7D5E" w:rsidRPr="000A622F">
        <w:rPr>
          <w:rFonts w:eastAsia="Times New Roman"/>
          <w:color w:val="000000" w:themeColor="text1"/>
          <w:szCs w:val="28"/>
          <w:lang w:eastAsia="ru-RU"/>
        </w:rPr>
        <w:t>Реус</w:t>
      </w:r>
      <w:proofErr w:type="spellEnd"/>
      <w:r w:rsidR="006D7D5E" w:rsidRPr="000A622F">
        <w:rPr>
          <w:rFonts w:eastAsia="Times New Roman"/>
          <w:color w:val="000000" w:themeColor="text1"/>
          <w:szCs w:val="28"/>
          <w:lang w:eastAsia="ru-RU"/>
        </w:rPr>
        <w:t xml:space="preserve"> </w:t>
      </w:r>
    </w:p>
    <w:p w:rsidR="00CA0B2E" w:rsidRPr="000A622F" w:rsidRDefault="00CA0B2E" w:rsidP="000D26E3">
      <w:pPr>
        <w:rPr>
          <w:color w:val="000000" w:themeColor="text1"/>
          <w:szCs w:val="28"/>
        </w:rPr>
      </w:pPr>
    </w:p>
    <w:p w:rsidR="00302934" w:rsidRPr="000A622F" w:rsidRDefault="00302934" w:rsidP="00B200FA">
      <w:pPr>
        <w:ind w:left="4112" w:firstLine="708"/>
        <w:rPr>
          <w:rFonts w:eastAsia="Times New Roman"/>
          <w:color w:val="000000" w:themeColor="text1"/>
          <w:szCs w:val="28"/>
          <w:lang w:eastAsia="ru-RU"/>
        </w:rPr>
      </w:pPr>
    </w:p>
    <w:p w:rsidR="00302934" w:rsidRPr="000A622F" w:rsidRDefault="00302934" w:rsidP="00B200FA">
      <w:pPr>
        <w:ind w:left="4112" w:firstLine="708"/>
        <w:rPr>
          <w:rFonts w:eastAsia="Times New Roman"/>
          <w:color w:val="000000" w:themeColor="text1"/>
          <w:szCs w:val="28"/>
          <w:lang w:eastAsia="ru-RU"/>
        </w:rPr>
      </w:pPr>
    </w:p>
    <w:p w:rsidR="00302934" w:rsidRPr="000A622F" w:rsidRDefault="00302934" w:rsidP="00B200FA">
      <w:pPr>
        <w:ind w:left="4112" w:firstLine="708"/>
        <w:rPr>
          <w:rFonts w:eastAsia="Times New Roman"/>
          <w:color w:val="000000" w:themeColor="text1"/>
          <w:szCs w:val="28"/>
          <w:lang w:eastAsia="ru-RU"/>
        </w:rPr>
      </w:pPr>
    </w:p>
    <w:p w:rsidR="00302934" w:rsidRPr="000A622F" w:rsidRDefault="00302934" w:rsidP="00B200FA">
      <w:pPr>
        <w:ind w:left="4112" w:firstLine="708"/>
        <w:rPr>
          <w:rFonts w:eastAsia="Times New Roman"/>
          <w:color w:val="000000" w:themeColor="text1"/>
          <w:szCs w:val="28"/>
          <w:lang w:eastAsia="ru-RU"/>
        </w:rPr>
      </w:pPr>
    </w:p>
    <w:p w:rsidR="00302934" w:rsidRPr="000A622F" w:rsidRDefault="00302934" w:rsidP="00B200FA">
      <w:pPr>
        <w:ind w:left="4112" w:firstLine="708"/>
        <w:rPr>
          <w:rFonts w:eastAsia="Times New Roman"/>
          <w:color w:val="000000" w:themeColor="text1"/>
          <w:szCs w:val="28"/>
          <w:lang w:eastAsia="ru-RU"/>
        </w:rPr>
      </w:pPr>
    </w:p>
    <w:p w:rsidR="00302934" w:rsidRPr="000A622F" w:rsidRDefault="00302934" w:rsidP="00B200FA">
      <w:pPr>
        <w:ind w:left="4112" w:firstLine="708"/>
        <w:rPr>
          <w:rFonts w:eastAsia="Times New Roman"/>
          <w:color w:val="000000" w:themeColor="text1"/>
          <w:szCs w:val="28"/>
          <w:lang w:eastAsia="ru-RU"/>
        </w:rPr>
      </w:pPr>
    </w:p>
    <w:p w:rsidR="00704C49" w:rsidRPr="000A622F" w:rsidRDefault="00704C49" w:rsidP="00B200FA">
      <w:pPr>
        <w:ind w:left="4112" w:firstLine="708"/>
        <w:rPr>
          <w:rFonts w:eastAsia="Times New Roman"/>
          <w:color w:val="000000" w:themeColor="text1"/>
          <w:szCs w:val="28"/>
          <w:lang w:eastAsia="ru-RU"/>
        </w:rPr>
      </w:pPr>
    </w:p>
    <w:p w:rsidR="00704C49" w:rsidRPr="000A622F" w:rsidRDefault="00704C49" w:rsidP="00B200FA">
      <w:pPr>
        <w:ind w:left="4112" w:firstLine="708"/>
        <w:rPr>
          <w:rFonts w:eastAsia="Times New Roman"/>
          <w:color w:val="000000" w:themeColor="text1"/>
          <w:szCs w:val="28"/>
          <w:lang w:eastAsia="ru-RU"/>
        </w:rPr>
      </w:pPr>
    </w:p>
    <w:p w:rsidR="00704C49" w:rsidRPr="000A622F" w:rsidRDefault="00704C49" w:rsidP="00B200FA">
      <w:pPr>
        <w:ind w:left="4112" w:firstLine="708"/>
        <w:rPr>
          <w:rFonts w:eastAsia="Times New Roman"/>
          <w:color w:val="000000" w:themeColor="text1"/>
          <w:szCs w:val="28"/>
          <w:lang w:eastAsia="ru-RU"/>
        </w:rPr>
      </w:pPr>
    </w:p>
    <w:p w:rsidR="00704C49" w:rsidRPr="000A622F" w:rsidRDefault="00704C49" w:rsidP="00B200FA">
      <w:pPr>
        <w:ind w:left="4112" w:firstLine="708"/>
        <w:rPr>
          <w:rFonts w:eastAsia="Times New Roman"/>
          <w:color w:val="000000" w:themeColor="text1"/>
          <w:szCs w:val="28"/>
          <w:lang w:eastAsia="ru-RU"/>
        </w:rPr>
      </w:pPr>
    </w:p>
    <w:p w:rsidR="00704C49" w:rsidRPr="000A622F" w:rsidRDefault="00704C49" w:rsidP="00B200FA">
      <w:pPr>
        <w:ind w:left="4112" w:firstLine="708"/>
        <w:rPr>
          <w:rFonts w:eastAsia="Times New Roman"/>
          <w:color w:val="000000" w:themeColor="text1"/>
          <w:szCs w:val="28"/>
          <w:lang w:eastAsia="ru-RU"/>
        </w:rPr>
      </w:pPr>
    </w:p>
    <w:p w:rsidR="00704C49" w:rsidRPr="000A622F" w:rsidRDefault="00704C49" w:rsidP="00B200FA">
      <w:pPr>
        <w:ind w:left="4112" w:firstLine="708"/>
        <w:rPr>
          <w:rFonts w:eastAsia="Times New Roman"/>
          <w:color w:val="000000" w:themeColor="text1"/>
          <w:szCs w:val="28"/>
          <w:lang w:eastAsia="ru-RU"/>
        </w:rPr>
      </w:pPr>
    </w:p>
    <w:p w:rsidR="00025CE7" w:rsidRPr="000A622F" w:rsidRDefault="00025CE7" w:rsidP="00B200FA">
      <w:pPr>
        <w:ind w:left="4112" w:firstLine="708"/>
        <w:rPr>
          <w:rFonts w:eastAsia="Times New Roman"/>
          <w:color w:val="000000" w:themeColor="text1"/>
          <w:szCs w:val="28"/>
          <w:lang w:eastAsia="ru-RU"/>
        </w:rPr>
      </w:pPr>
    </w:p>
    <w:p w:rsidR="00025CE7" w:rsidRPr="000A622F" w:rsidRDefault="00025CE7" w:rsidP="00B200FA">
      <w:pPr>
        <w:ind w:left="4112" w:firstLine="708"/>
        <w:rPr>
          <w:rFonts w:eastAsia="Times New Roman"/>
          <w:color w:val="000000" w:themeColor="text1"/>
          <w:szCs w:val="28"/>
          <w:lang w:eastAsia="ru-RU"/>
        </w:rPr>
      </w:pPr>
    </w:p>
    <w:p w:rsidR="00025CE7" w:rsidRPr="000A622F" w:rsidRDefault="00025CE7" w:rsidP="00B200FA">
      <w:pPr>
        <w:ind w:left="4112" w:firstLine="708"/>
        <w:rPr>
          <w:rFonts w:eastAsia="Times New Roman"/>
          <w:color w:val="000000" w:themeColor="text1"/>
          <w:szCs w:val="28"/>
          <w:lang w:eastAsia="ru-RU"/>
        </w:rPr>
      </w:pPr>
    </w:p>
    <w:p w:rsidR="00025CE7" w:rsidRPr="000A622F" w:rsidRDefault="00025CE7" w:rsidP="00B200FA">
      <w:pPr>
        <w:ind w:left="4112" w:firstLine="708"/>
        <w:rPr>
          <w:rFonts w:eastAsia="Times New Roman"/>
          <w:color w:val="000000" w:themeColor="text1"/>
          <w:szCs w:val="28"/>
          <w:lang w:eastAsia="ru-RU"/>
        </w:rPr>
      </w:pPr>
    </w:p>
    <w:p w:rsidR="00025CE7" w:rsidRPr="000A622F" w:rsidRDefault="00025CE7" w:rsidP="00B200FA">
      <w:pPr>
        <w:ind w:left="4112" w:firstLine="708"/>
        <w:rPr>
          <w:rFonts w:eastAsia="Times New Roman"/>
          <w:color w:val="000000" w:themeColor="text1"/>
          <w:szCs w:val="28"/>
          <w:lang w:eastAsia="ru-RU"/>
        </w:rPr>
      </w:pPr>
    </w:p>
    <w:p w:rsidR="00685417" w:rsidRPr="000A622F" w:rsidRDefault="00685417" w:rsidP="00B200FA">
      <w:pPr>
        <w:ind w:left="4112" w:firstLine="708"/>
        <w:rPr>
          <w:rFonts w:eastAsia="Times New Roman"/>
          <w:color w:val="000000" w:themeColor="text1"/>
          <w:szCs w:val="28"/>
          <w:lang w:eastAsia="ru-RU"/>
        </w:rPr>
      </w:pPr>
    </w:p>
    <w:p w:rsidR="00685417" w:rsidRPr="000A622F" w:rsidRDefault="00685417" w:rsidP="00B200FA">
      <w:pPr>
        <w:ind w:left="4112" w:firstLine="708"/>
        <w:rPr>
          <w:rFonts w:eastAsia="Times New Roman"/>
          <w:color w:val="000000" w:themeColor="text1"/>
          <w:szCs w:val="28"/>
          <w:lang w:eastAsia="ru-RU"/>
        </w:rPr>
      </w:pPr>
    </w:p>
    <w:p w:rsidR="00685417" w:rsidRPr="000A622F" w:rsidRDefault="00685417" w:rsidP="00B200FA">
      <w:pPr>
        <w:ind w:left="4112" w:firstLine="708"/>
        <w:rPr>
          <w:rFonts w:eastAsia="Times New Roman"/>
          <w:color w:val="000000" w:themeColor="text1"/>
          <w:szCs w:val="28"/>
          <w:lang w:eastAsia="ru-RU"/>
        </w:rPr>
      </w:pPr>
    </w:p>
    <w:p w:rsidR="00685417" w:rsidRPr="000A622F" w:rsidRDefault="00685417" w:rsidP="00B200FA">
      <w:pPr>
        <w:ind w:left="4112" w:firstLine="708"/>
        <w:rPr>
          <w:rFonts w:eastAsia="Times New Roman"/>
          <w:color w:val="000000" w:themeColor="text1"/>
          <w:szCs w:val="28"/>
          <w:lang w:eastAsia="ru-RU"/>
        </w:rPr>
      </w:pPr>
    </w:p>
    <w:p w:rsidR="00685417" w:rsidRPr="000A622F" w:rsidRDefault="00685417" w:rsidP="00B200FA">
      <w:pPr>
        <w:ind w:left="4112" w:firstLine="708"/>
        <w:rPr>
          <w:rFonts w:eastAsia="Times New Roman"/>
          <w:color w:val="000000" w:themeColor="text1"/>
          <w:szCs w:val="28"/>
          <w:lang w:eastAsia="ru-RU"/>
        </w:rPr>
      </w:pPr>
    </w:p>
    <w:p w:rsidR="00704C49" w:rsidRPr="000A622F" w:rsidRDefault="00704C49" w:rsidP="00173E90">
      <w:pPr>
        <w:rPr>
          <w:rFonts w:eastAsia="Times New Roman"/>
          <w:color w:val="000000" w:themeColor="text1"/>
          <w:szCs w:val="28"/>
          <w:lang w:eastAsia="ru-RU"/>
        </w:rPr>
      </w:pPr>
    </w:p>
    <w:p w:rsidR="00CA0B2E" w:rsidRPr="000A622F" w:rsidRDefault="00CA0B2E" w:rsidP="00B200FA">
      <w:pPr>
        <w:ind w:left="4112" w:firstLine="708"/>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Приложение </w:t>
      </w:r>
      <w:r w:rsidR="00B200FA"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1</w:t>
      </w:r>
    </w:p>
    <w:p w:rsidR="00CA0B2E" w:rsidRPr="000A622F" w:rsidRDefault="00CA0B2E" w:rsidP="00B200FA">
      <w:pPr>
        <w:ind w:left="4820"/>
        <w:rPr>
          <w:rFonts w:eastAsia="Times New Roman"/>
          <w:color w:val="000000" w:themeColor="text1"/>
          <w:szCs w:val="28"/>
          <w:lang w:eastAsia="ru-RU"/>
        </w:rPr>
      </w:pPr>
      <w:r w:rsidRPr="000A622F">
        <w:rPr>
          <w:rFonts w:eastAsia="Times New Roman"/>
          <w:color w:val="000000" w:themeColor="text1"/>
          <w:szCs w:val="28"/>
          <w:lang w:eastAsia="ru-RU"/>
        </w:rPr>
        <w:t>к Правилам дорожного движения</w:t>
      </w:r>
    </w:p>
    <w:p w:rsidR="00CA0B2E" w:rsidRPr="000A622F" w:rsidRDefault="001376B0" w:rsidP="00B200FA">
      <w:pPr>
        <w:ind w:left="4820"/>
        <w:rPr>
          <w:rFonts w:eastAsia="Times New Roman"/>
          <w:color w:val="000000" w:themeColor="text1"/>
          <w:szCs w:val="28"/>
          <w:lang w:eastAsia="ru-RU"/>
        </w:rPr>
      </w:pPr>
      <w:r w:rsidRPr="000A622F">
        <w:rPr>
          <w:rFonts w:eastAsia="Times New Roman"/>
          <w:color w:val="000000" w:themeColor="text1"/>
          <w:szCs w:val="28"/>
          <w:lang w:eastAsia="ru-RU"/>
        </w:rPr>
        <w:t>Луганской Народной Республики</w:t>
      </w:r>
    </w:p>
    <w:p w:rsidR="00CA0B2E" w:rsidRPr="000A622F" w:rsidRDefault="00CA0B2E" w:rsidP="00B200FA">
      <w:pPr>
        <w:ind w:left="4820"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38690F" w:rsidRPr="000A622F" w:rsidRDefault="0038690F" w:rsidP="00B200FA">
      <w:pPr>
        <w:ind w:left="4820" w:firstLine="709"/>
        <w:rPr>
          <w:rFonts w:eastAsia="Times New Roman"/>
          <w:color w:val="000000" w:themeColor="text1"/>
          <w:szCs w:val="28"/>
          <w:lang w:eastAsia="ru-RU"/>
        </w:rPr>
      </w:pPr>
    </w:p>
    <w:p w:rsidR="00CA0B2E" w:rsidRPr="000A622F" w:rsidRDefault="00CA0B2E" w:rsidP="00B200FA">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ЗНАКИ</w:t>
      </w:r>
      <w:r w:rsidR="00B75DB2" w:rsidRPr="000A622F">
        <w:rPr>
          <w:rFonts w:eastAsia="Times New Roman"/>
          <w:b/>
          <w:color w:val="000000" w:themeColor="text1"/>
          <w:szCs w:val="28"/>
          <w:lang w:eastAsia="ru-RU"/>
        </w:rPr>
        <w:t xml:space="preserve"> ДОРОЖНЫЕ</w:t>
      </w:r>
    </w:p>
    <w:p w:rsidR="00B94157" w:rsidRPr="000A622F" w:rsidRDefault="00B94157" w:rsidP="00B200FA">
      <w:pPr>
        <w:ind w:firstLine="709"/>
        <w:jc w:val="center"/>
        <w:rPr>
          <w:rFonts w:eastAsia="Times New Roman"/>
          <w:b/>
          <w:color w:val="000000" w:themeColor="text1"/>
          <w:szCs w:val="28"/>
          <w:lang w:eastAsia="ru-RU"/>
        </w:rPr>
      </w:pPr>
    </w:p>
    <w:p w:rsidR="009B7B5B" w:rsidRPr="000A622F" w:rsidRDefault="000C16CB" w:rsidP="00B94157">
      <w:pPr>
        <w:ind w:firstLine="709"/>
        <w:rPr>
          <w:bCs/>
          <w:color w:val="000000" w:themeColor="text1"/>
          <w:szCs w:val="28"/>
        </w:rPr>
      </w:pPr>
      <w:r w:rsidRPr="000A622F">
        <w:rPr>
          <w:rFonts w:eastAsia="Times New Roman"/>
          <w:color w:val="000000" w:themeColor="text1"/>
          <w:szCs w:val="28"/>
          <w:lang w:eastAsia="ru-RU"/>
        </w:rPr>
        <w:t>Н</w:t>
      </w:r>
      <w:r w:rsidR="009B7B5B" w:rsidRPr="000A622F">
        <w:rPr>
          <w:rFonts w:eastAsia="Times New Roman"/>
          <w:color w:val="000000" w:themeColor="text1"/>
          <w:szCs w:val="28"/>
          <w:lang w:eastAsia="ru-RU"/>
        </w:rPr>
        <w:t>умерация дорожных знаков</w:t>
      </w:r>
      <w:r w:rsidR="00A54456" w:rsidRPr="000A622F">
        <w:rPr>
          <w:rFonts w:eastAsia="Times New Roman"/>
          <w:color w:val="000000" w:themeColor="text1"/>
          <w:szCs w:val="28"/>
          <w:lang w:eastAsia="ru-RU"/>
        </w:rPr>
        <w:t>, общие технические условия и правила применения</w:t>
      </w:r>
      <w:r w:rsidR="009B7B5B" w:rsidRPr="000A622F">
        <w:rPr>
          <w:rFonts w:eastAsia="Times New Roman"/>
          <w:color w:val="000000" w:themeColor="text1"/>
          <w:szCs w:val="28"/>
          <w:lang w:eastAsia="ru-RU"/>
        </w:rPr>
        <w:t xml:space="preserve"> </w:t>
      </w:r>
      <w:r w:rsidR="00A54456" w:rsidRPr="000A622F">
        <w:rPr>
          <w:rFonts w:eastAsia="Times New Roman"/>
          <w:color w:val="000000" w:themeColor="text1"/>
          <w:szCs w:val="28"/>
          <w:lang w:eastAsia="ru-RU"/>
        </w:rPr>
        <w:t>соответствую</w:t>
      </w:r>
      <w:r w:rsidR="009B7B5B" w:rsidRPr="000A622F">
        <w:rPr>
          <w:rFonts w:eastAsia="Times New Roman"/>
          <w:color w:val="000000" w:themeColor="text1"/>
          <w:szCs w:val="28"/>
          <w:lang w:eastAsia="ru-RU"/>
        </w:rPr>
        <w:t>т</w:t>
      </w:r>
      <w:r w:rsidR="009B7B5B" w:rsidRPr="000A622F">
        <w:rPr>
          <w:rFonts w:eastAsia="Times New Roman"/>
          <w:b/>
          <w:color w:val="000000" w:themeColor="text1"/>
          <w:szCs w:val="28"/>
          <w:lang w:eastAsia="ru-RU"/>
        </w:rPr>
        <w:t xml:space="preserve"> </w:t>
      </w:r>
      <w:r w:rsidR="00455529" w:rsidRPr="000A622F">
        <w:rPr>
          <w:rFonts w:eastAsia="Times New Roman"/>
          <w:color w:val="000000" w:themeColor="text1"/>
          <w:szCs w:val="28"/>
          <w:lang w:eastAsia="ru-RU"/>
        </w:rPr>
        <w:t>ГСТУ</w:t>
      </w:r>
      <w:r w:rsidR="009B7B5B" w:rsidRPr="000A622F">
        <w:rPr>
          <w:bCs/>
          <w:color w:val="000000" w:themeColor="text1"/>
          <w:szCs w:val="28"/>
        </w:rPr>
        <w:t xml:space="preserve"> 4100-2002</w:t>
      </w:r>
      <w:r w:rsidR="00B94157" w:rsidRPr="000A622F">
        <w:rPr>
          <w:bCs/>
          <w:color w:val="000000" w:themeColor="text1"/>
          <w:szCs w:val="28"/>
        </w:rPr>
        <w:t xml:space="preserve"> «Знаки дорожные. Общие технические условия. Правила применения», </w:t>
      </w:r>
      <w:proofErr w:type="gramStart"/>
      <w:r w:rsidR="00B94157" w:rsidRPr="000A622F">
        <w:rPr>
          <w:bCs/>
          <w:color w:val="000000" w:themeColor="text1"/>
          <w:szCs w:val="28"/>
        </w:rPr>
        <w:t>утвержденн</w:t>
      </w:r>
      <w:r w:rsidR="001E3A54">
        <w:rPr>
          <w:bCs/>
          <w:color w:val="000000" w:themeColor="text1"/>
          <w:szCs w:val="28"/>
        </w:rPr>
        <w:t>ому</w:t>
      </w:r>
      <w:proofErr w:type="gramEnd"/>
      <w:r w:rsidR="00B94157" w:rsidRPr="000A622F">
        <w:rPr>
          <w:bCs/>
          <w:color w:val="000000" w:themeColor="text1"/>
          <w:szCs w:val="28"/>
        </w:rPr>
        <w:t xml:space="preserve"> и введенн</w:t>
      </w:r>
      <w:r w:rsidR="001E3A54">
        <w:rPr>
          <w:bCs/>
          <w:color w:val="000000" w:themeColor="text1"/>
          <w:szCs w:val="28"/>
        </w:rPr>
        <w:t>ому</w:t>
      </w:r>
      <w:r w:rsidR="00B94157" w:rsidRPr="000A622F">
        <w:rPr>
          <w:bCs/>
          <w:color w:val="000000" w:themeColor="text1"/>
          <w:szCs w:val="28"/>
        </w:rPr>
        <w:t xml:space="preserve"> в действие приказом Госстандарта Украины от 03.06.2002 № 326, применяем</w:t>
      </w:r>
      <w:r w:rsidR="00326AE9">
        <w:rPr>
          <w:bCs/>
          <w:color w:val="000000" w:themeColor="text1"/>
          <w:szCs w:val="28"/>
        </w:rPr>
        <w:t>ому</w:t>
      </w:r>
      <w:r w:rsidR="00B94157" w:rsidRPr="000A622F">
        <w:rPr>
          <w:bCs/>
          <w:color w:val="000000" w:themeColor="text1"/>
          <w:szCs w:val="28"/>
        </w:rPr>
        <w:t xml:space="preserve"> на основании части 2 статьи 86 Временного Основного Закона (Конституции) Луганской Народной Республики.</w:t>
      </w:r>
    </w:p>
    <w:p w:rsidR="00CA0B2E" w:rsidRPr="000A622F" w:rsidRDefault="00CA0B2E" w:rsidP="000C16CB">
      <w:pPr>
        <w:rPr>
          <w:rFonts w:eastAsia="Times New Roman"/>
          <w:b/>
          <w:color w:val="000000" w:themeColor="text1"/>
          <w:szCs w:val="28"/>
          <w:lang w:eastAsia="ru-RU"/>
        </w:rPr>
      </w:pPr>
      <w:r w:rsidRPr="000A622F">
        <w:rPr>
          <w:rFonts w:eastAsia="Times New Roman"/>
          <w:b/>
          <w:color w:val="000000" w:themeColor="text1"/>
          <w:szCs w:val="28"/>
          <w:lang w:eastAsia="ru-RU"/>
        </w:rPr>
        <w:t> </w:t>
      </w:r>
    </w:p>
    <w:p w:rsidR="004D19E0" w:rsidRPr="000A622F" w:rsidRDefault="004D19E0" w:rsidP="00E11E60">
      <w:pPr>
        <w:ind w:firstLine="709"/>
        <w:rPr>
          <w:color w:val="000000" w:themeColor="text1"/>
        </w:rPr>
      </w:pPr>
      <w:r w:rsidRPr="000A622F">
        <w:rPr>
          <w:bCs/>
          <w:color w:val="000000" w:themeColor="text1"/>
        </w:rPr>
        <w:t>1. Предупреждающие знаки</w:t>
      </w:r>
    </w:p>
    <w:p w:rsidR="004D19E0" w:rsidRPr="000A622F" w:rsidRDefault="004D19E0" w:rsidP="00E11E60">
      <w:pPr>
        <w:ind w:firstLine="709"/>
        <w:rPr>
          <w:color w:val="000000" w:themeColor="text1"/>
        </w:rPr>
      </w:pPr>
      <w:r w:rsidRPr="000A622F">
        <w:rPr>
          <w:bCs/>
          <w:color w:val="000000" w:themeColor="text1"/>
        </w:rPr>
        <w:t>1.1</w:t>
      </w:r>
      <w:r w:rsidRPr="000A622F">
        <w:rPr>
          <w:color w:val="000000" w:themeColor="text1"/>
        </w:rPr>
        <w:t> «Опасный поворот направо»</w:t>
      </w:r>
    </w:p>
    <w:p w:rsidR="004D19E0" w:rsidRPr="000A622F" w:rsidRDefault="004D19E0" w:rsidP="00E11E60">
      <w:pPr>
        <w:ind w:firstLine="709"/>
        <w:rPr>
          <w:color w:val="000000" w:themeColor="text1"/>
        </w:rPr>
      </w:pPr>
      <w:r w:rsidRPr="000A622F">
        <w:rPr>
          <w:bCs/>
          <w:color w:val="000000" w:themeColor="text1"/>
        </w:rPr>
        <w:t>1.2</w:t>
      </w:r>
      <w:r w:rsidRPr="000A622F">
        <w:rPr>
          <w:color w:val="000000" w:themeColor="text1"/>
        </w:rPr>
        <w:t> «Опасный поворот налево»</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1.1</w:t>
      </w:r>
      <w:r w:rsidRPr="000A622F">
        <w:rPr>
          <w:color w:val="000000" w:themeColor="text1"/>
        </w:rPr>
        <w:t> и </w:t>
      </w:r>
      <w:r w:rsidRPr="000A622F">
        <w:rPr>
          <w:bCs/>
          <w:color w:val="000000" w:themeColor="text1"/>
        </w:rPr>
        <w:t>1.2</w:t>
      </w:r>
      <w:r w:rsidRPr="000A622F">
        <w:rPr>
          <w:color w:val="000000" w:themeColor="text1"/>
        </w:rPr>
        <w:t> предупреждают о закруглении дороги радиусом </w:t>
      </w:r>
      <w:r w:rsidRPr="000A622F">
        <w:rPr>
          <w:bCs/>
          <w:color w:val="000000" w:themeColor="text1"/>
        </w:rPr>
        <w:t>менее 500 м</w:t>
      </w:r>
      <w:r w:rsidRPr="000A622F">
        <w:rPr>
          <w:color w:val="000000" w:themeColor="text1"/>
        </w:rPr>
        <w:t> вне населенных пунктов и </w:t>
      </w:r>
      <w:r w:rsidRPr="000A622F">
        <w:rPr>
          <w:bCs/>
          <w:color w:val="000000" w:themeColor="text1"/>
        </w:rPr>
        <w:t>менее 150 м</w:t>
      </w:r>
      <w:r w:rsidRPr="000A622F">
        <w:rPr>
          <w:color w:val="000000" w:themeColor="text1"/>
        </w:rPr>
        <w:t> – в населенных пунктах или о закруглении с ограниченной обзорностью.</w:t>
      </w:r>
    </w:p>
    <w:p w:rsidR="004D19E0" w:rsidRPr="000A622F" w:rsidRDefault="004D19E0" w:rsidP="00E11E60">
      <w:pPr>
        <w:ind w:firstLine="709"/>
        <w:rPr>
          <w:color w:val="000000" w:themeColor="text1"/>
        </w:rPr>
      </w:pPr>
      <w:r w:rsidRPr="000A622F">
        <w:rPr>
          <w:bCs/>
          <w:color w:val="000000" w:themeColor="text1"/>
        </w:rPr>
        <w:t>1.3.1</w:t>
      </w:r>
      <w:r w:rsidRPr="000A622F">
        <w:rPr>
          <w:color w:val="000000" w:themeColor="text1"/>
        </w:rPr>
        <w:t>, </w:t>
      </w:r>
      <w:r w:rsidRPr="000A622F">
        <w:rPr>
          <w:bCs/>
          <w:color w:val="000000" w:themeColor="text1"/>
        </w:rPr>
        <w:t xml:space="preserve">1.3.2 </w:t>
      </w:r>
      <w:r w:rsidRPr="000A622F">
        <w:rPr>
          <w:color w:val="000000" w:themeColor="text1"/>
        </w:rPr>
        <w:t>«Несколько поворотов»</w:t>
      </w:r>
    </w:p>
    <w:p w:rsidR="004D19E0" w:rsidRPr="000A622F" w:rsidRDefault="004D19E0" w:rsidP="00E11E60">
      <w:pPr>
        <w:ind w:firstLine="709"/>
        <w:rPr>
          <w:color w:val="000000" w:themeColor="text1"/>
        </w:rPr>
      </w:pPr>
      <w:r w:rsidRPr="000A622F">
        <w:rPr>
          <w:color w:val="000000" w:themeColor="text1"/>
        </w:rPr>
        <w:t>Участок дороги с двумя и более расположенными один за другим опасными поворотами: </w:t>
      </w:r>
      <w:r w:rsidRPr="000A622F">
        <w:rPr>
          <w:bCs/>
          <w:color w:val="000000" w:themeColor="text1"/>
        </w:rPr>
        <w:t>1.3.1</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с первым поворотом направо, </w:t>
      </w:r>
      <w:r w:rsidRPr="000A622F">
        <w:rPr>
          <w:bCs/>
          <w:color w:val="000000" w:themeColor="text1"/>
        </w:rPr>
        <w:t>1.3.2</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с первым поворотом налево.</w:t>
      </w:r>
    </w:p>
    <w:p w:rsidR="004D19E0" w:rsidRPr="000A622F" w:rsidRDefault="004D19E0" w:rsidP="00E11E60">
      <w:pPr>
        <w:ind w:firstLine="709"/>
        <w:rPr>
          <w:color w:val="000000" w:themeColor="text1"/>
        </w:rPr>
      </w:pPr>
      <w:r w:rsidRPr="000A622F">
        <w:rPr>
          <w:bCs/>
          <w:color w:val="000000" w:themeColor="text1"/>
        </w:rPr>
        <w:t>1.4.1, 1.4.2, 1.4.3</w:t>
      </w:r>
      <w:r w:rsidRPr="000A622F">
        <w:rPr>
          <w:color w:val="000000" w:themeColor="text1"/>
        </w:rPr>
        <w:t> «Направление поворота»</w:t>
      </w:r>
    </w:p>
    <w:p w:rsidR="004D19E0" w:rsidRPr="000A622F" w:rsidRDefault="004D19E0" w:rsidP="00E11E60">
      <w:pPr>
        <w:ind w:firstLine="709"/>
        <w:rPr>
          <w:color w:val="000000" w:themeColor="text1"/>
        </w:rPr>
      </w:pPr>
      <w:proofErr w:type="gramStart"/>
      <w:r w:rsidRPr="000A622F">
        <w:rPr>
          <w:color w:val="000000" w:themeColor="text1"/>
        </w:rPr>
        <w:t>Знаки (</w:t>
      </w:r>
      <w:r w:rsidRPr="000A622F">
        <w:rPr>
          <w:bCs/>
          <w:color w:val="000000" w:themeColor="text1"/>
        </w:rPr>
        <w:t>1.4.1</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движение направо, </w:t>
      </w:r>
      <w:r w:rsidRPr="000A622F">
        <w:rPr>
          <w:bCs/>
          <w:color w:val="000000" w:themeColor="text1"/>
        </w:rPr>
        <w:t>1.4.2</w:t>
      </w:r>
      <w:r w:rsidR="00BC540C" w:rsidRPr="000A622F">
        <w:rPr>
          <w:color w:val="000000" w:themeColor="text1"/>
        </w:rPr>
        <w:t xml:space="preserve"> </w:t>
      </w:r>
      <w:r w:rsidR="00BC540C" w:rsidRPr="000A622F">
        <w:rPr>
          <w:rFonts w:eastAsia="Times New Roman"/>
          <w:color w:val="000000" w:themeColor="text1"/>
          <w:szCs w:val="28"/>
          <w:lang w:eastAsia="ru-RU"/>
        </w:rPr>
        <w:t>–</w:t>
      </w:r>
      <w:r w:rsidRPr="000A622F">
        <w:rPr>
          <w:color w:val="000000" w:themeColor="text1"/>
        </w:rPr>
        <w:t xml:space="preserve"> движение налево) показывают направление поворота дороги, обозначенной знаками </w:t>
      </w:r>
      <w:r w:rsidRPr="000A622F">
        <w:rPr>
          <w:bCs/>
          <w:color w:val="000000" w:themeColor="text1"/>
        </w:rPr>
        <w:t>1.1</w:t>
      </w:r>
      <w:r w:rsidRPr="000A622F">
        <w:rPr>
          <w:color w:val="000000" w:themeColor="text1"/>
        </w:rPr>
        <w:t> и </w:t>
      </w:r>
      <w:r w:rsidRPr="000A622F">
        <w:rPr>
          <w:bCs/>
          <w:color w:val="000000" w:themeColor="text1"/>
        </w:rPr>
        <w:t>1.2</w:t>
      </w:r>
      <w:r w:rsidRPr="000A622F">
        <w:rPr>
          <w:color w:val="000000" w:themeColor="text1"/>
        </w:rPr>
        <w:t>, направление объезда препятствия на дороге, а знак </w:t>
      </w:r>
      <w:r w:rsidRPr="000A622F">
        <w:rPr>
          <w:bCs/>
          <w:color w:val="000000" w:themeColor="text1"/>
        </w:rPr>
        <w:t>1.4.1</w:t>
      </w:r>
      <w:r w:rsidRPr="000A622F">
        <w:rPr>
          <w:color w:val="000000" w:themeColor="text1"/>
        </w:rPr>
        <w:t>, кроме того, – направление объезда центра перекрестка с круговым движением; знак </w:t>
      </w:r>
      <w:r w:rsidRPr="000A622F">
        <w:rPr>
          <w:bCs/>
          <w:color w:val="000000" w:themeColor="text1"/>
        </w:rPr>
        <w:t>1.4.3</w:t>
      </w:r>
      <w:r w:rsidRPr="000A622F">
        <w:rPr>
          <w:color w:val="000000" w:themeColor="text1"/>
        </w:rPr>
        <w:t> (движение направо или налево) показывает направление движения на Т-образных перекрестках, разветвлениях дорог или объезда ремонтируемого участка дороги.</w:t>
      </w:r>
      <w:proofErr w:type="gramEnd"/>
    </w:p>
    <w:p w:rsidR="004D19E0" w:rsidRPr="000A622F" w:rsidRDefault="004D19E0" w:rsidP="00E11E60">
      <w:pPr>
        <w:ind w:firstLine="709"/>
        <w:rPr>
          <w:color w:val="000000" w:themeColor="text1"/>
        </w:rPr>
      </w:pPr>
      <w:r w:rsidRPr="000A622F">
        <w:rPr>
          <w:bCs/>
          <w:color w:val="000000" w:themeColor="text1"/>
        </w:rPr>
        <w:t>1.5.1</w:t>
      </w:r>
      <w:r w:rsidR="00422579" w:rsidRPr="000A622F">
        <w:rPr>
          <w:bCs/>
          <w:color w:val="000000" w:themeColor="text1"/>
        </w:rPr>
        <w:t>, 1.5.2,</w:t>
      </w:r>
      <w:r w:rsidRPr="000A622F">
        <w:rPr>
          <w:bCs/>
          <w:color w:val="000000" w:themeColor="text1"/>
        </w:rPr>
        <w:t xml:space="preserve"> 1.5.3 </w:t>
      </w:r>
      <w:r w:rsidRPr="000A622F">
        <w:rPr>
          <w:color w:val="000000" w:themeColor="text1"/>
        </w:rPr>
        <w:t>«Сужение дороги»</w:t>
      </w:r>
    </w:p>
    <w:p w:rsidR="004D19E0" w:rsidRPr="000A622F" w:rsidRDefault="004D19E0" w:rsidP="00E11E60">
      <w:pPr>
        <w:ind w:firstLine="709"/>
        <w:rPr>
          <w:color w:val="000000" w:themeColor="text1"/>
        </w:rPr>
      </w:pPr>
      <w:proofErr w:type="gramStart"/>
      <w:r w:rsidRPr="000A622F">
        <w:rPr>
          <w:color w:val="000000" w:themeColor="text1"/>
        </w:rPr>
        <w:t>Знак </w:t>
      </w:r>
      <w:r w:rsidRPr="000A622F">
        <w:rPr>
          <w:bCs/>
          <w:color w:val="000000" w:themeColor="text1"/>
        </w:rPr>
        <w:t>1.5.1</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сужение дороги с обеих сторон, </w:t>
      </w:r>
      <w:r w:rsidRPr="000A622F">
        <w:rPr>
          <w:bCs/>
          <w:color w:val="000000" w:themeColor="text1"/>
        </w:rPr>
        <w:t>1.5.2</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с правой, </w:t>
      </w:r>
      <w:r w:rsidRPr="000A622F">
        <w:rPr>
          <w:bCs/>
          <w:color w:val="000000" w:themeColor="text1"/>
        </w:rPr>
        <w:t>1.5.3</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с левой стороны.</w:t>
      </w:r>
      <w:proofErr w:type="gramEnd"/>
    </w:p>
    <w:p w:rsidR="004D19E0" w:rsidRPr="000A622F" w:rsidRDefault="004D19E0" w:rsidP="00E11E60">
      <w:pPr>
        <w:ind w:firstLine="709"/>
        <w:rPr>
          <w:color w:val="000000" w:themeColor="text1"/>
        </w:rPr>
      </w:pPr>
      <w:r w:rsidRPr="000A622F">
        <w:rPr>
          <w:bCs/>
          <w:color w:val="000000" w:themeColor="text1"/>
        </w:rPr>
        <w:t>1.6</w:t>
      </w:r>
      <w:r w:rsidRPr="000A622F">
        <w:rPr>
          <w:color w:val="000000" w:themeColor="text1"/>
        </w:rPr>
        <w:t> «Крутой подъем»</w:t>
      </w:r>
    </w:p>
    <w:p w:rsidR="004D19E0" w:rsidRPr="000A622F" w:rsidRDefault="004D19E0" w:rsidP="00E11E60">
      <w:pPr>
        <w:ind w:firstLine="709"/>
        <w:rPr>
          <w:color w:val="000000" w:themeColor="text1"/>
        </w:rPr>
      </w:pPr>
      <w:r w:rsidRPr="000A622F">
        <w:rPr>
          <w:bCs/>
          <w:color w:val="000000" w:themeColor="text1"/>
        </w:rPr>
        <w:t>1.7</w:t>
      </w:r>
      <w:r w:rsidRPr="000A622F">
        <w:rPr>
          <w:color w:val="000000" w:themeColor="text1"/>
        </w:rPr>
        <w:t> «Крутой спуск»</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1.6</w:t>
      </w:r>
      <w:r w:rsidRPr="000A622F">
        <w:rPr>
          <w:color w:val="000000" w:themeColor="text1"/>
        </w:rPr>
        <w:t> и </w:t>
      </w:r>
      <w:r w:rsidRPr="000A622F">
        <w:rPr>
          <w:bCs/>
          <w:color w:val="000000" w:themeColor="text1"/>
        </w:rPr>
        <w:t>1.7</w:t>
      </w:r>
      <w:r w:rsidRPr="000A622F">
        <w:rPr>
          <w:color w:val="000000" w:themeColor="text1"/>
        </w:rPr>
        <w:t> предупреждают о приближении к подъему или спуску</w:t>
      </w:r>
      <w:r w:rsidR="00302934" w:rsidRPr="000A622F">
        <w:rPr>
          <w:color w:val="000000" w:themeColor="text1"/>
        </w:rPr>
        <w:t>.</w:t>
      </w:r>
      <w:r w:rsidRPr="000A622F">
        <w:rPr>
          <w:color w:val="000000" w:themeColor="text1"/>
        </w:rPr>
        <w:t xml:space="preserve"> </w:t>
      </w:r>
    </w:p>
    <w:p w:rsidR="004D19E0" w:rsidRPr="000A622F" w:rsidRDefault="004D19E0" w:rsidP="00E11E60">
      <w:pPr>
        <w:ind w:firstLine="709"/>
        <w:rPr>
          <w:color w:val="000000" w:themeColor="text1"/>
        </w:rPr>
      </w:pPr>
      <w:r w:rsidRPr="000A622F">
        <w:rPr>
          <w:bCs/>
          <w:color w:val="000000" w:themeColor="text1"/>
        </w:rPr>
        <w:t>1.8</w:t>
      </w:r>
      <w:r w:rsidRPr="000A622F">
        <w:rPr>
          <w:color w:val="000000" w:themeColor="text1"/>
        </w:rPr>
        <w:t> «Выезд на набережную или берег»</w:t>
      </w:r>
    </w:p>
    <w:p w:rsidR="004D19E0" w:rsidRPr="000A622F" w:rsidRDefault="004D19E0" w:rsidP="00E11E60">
      <w:pPr>
        <w:ind w:firstLine="709"/>
        <w:rPr>
          <w:color w:val="000000" w:themeColor="text1"/>
        </w:rPr>
      </w:pPr>
      <w:r w:rsidRPr="000A622F">
        <w:rPr>
          <w:color w:val="000000" w:themeColor="text1"/>
        </w:rPr>
        <w:t>Выезд на берег водоема, в том числе на паромную переправу (применяется с табличкой </w:t>
      </w:r>
      <w:r w:rsidRPr="000A622F">
        <w:rPr>
          <w:bCs/>
          <w:color w:val="000000" w:themeColor="text1"/>
        </w:rPr>
        <w:t>7.11</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1.9</w:t>
      </w:r>
      <w:r w:rsidRPr="000A622F">
        <w:rPr>
          <w:color w:val="000000" w:themeColor="text1"/>
        </w:rPr>
        <w:t> «Туннель»</w:t>
      </w:r>
    </w:p>
    <w:p w:rsidR="004D19E0" w:rsidRPr="000A622F" w:rsidRDefault="004D19E0" w:rsidP="00E11E60">
      <w:pPr>
        <w:ind w:firstLine="709"/>
        <w:rPr>
          <w:color w:val="000000" w:themeColor="text1"/>
        </w:rPr>
      </w:pPr>
      <w:r w:rsidRPr="000A622F">
        <w:rPr>
          <w:color w:val="000000" w:themeColor="text1"/>
        </w:rPr>
        <w:lastRenderedPageBreak/>
        <w:t xml:space="preserve">Приближение к сооружению, не имеющему искусственного освещения, обзорность въездного портала которого ограничена или на </w:t>
      </w:r>
      <w:proofErr w:type="gramStart"/>
      <w:r w:rsidRPr="000A622F">
        <w:rPr>
          <w:color w:val="000000" w:themeColor="text1"/>
        </w:rPr>
        <w:t>подъезде</w:t>
      </w:r>
      <w:proofErr w:type="gramEnd"/>
      <w:r w:rsidRPr="000A622F">
        <w:rPr>
          <w:color w:val="000000" w:themeColor="text1"/>
        </w:rPr>
        <w:t xml:space="preserve"> к которому сужена проезжая часть.</w:t>
      </w:r>
    </w:p>
    <w:p w:rsidR="004D19E0" w:rsidRPr="000A622F" w:rsidRDefault="004D19E0" w:rsidP="00E11E60">
      <w:pPr>
        <w:ind w:firstLine="709"/>
        <w:rPr>
          <w:color w:val="000000" w:themeColor="text1"/>
        </w:rPr>
      </w:pPr>
      <w:r w:rsidRPr="000A622F">
        <w:rPr>
          <w:bCs/>
          <w:color w:val="000000" w:themeColor="text1"/>
        </w:rPr>
        <w:t>1.10</w:t>
      </w:r>
      <w:r w:rsidRPr="000A622F">
        <w:rPr>
          <w:color w:val="000000" w:themeColor="text1"/>
        </w:rPr>
        <w:t> «Неровная дорога»</w:t>
      </w:r>
    </w:p>
    <w:p w:rsidR="004D19E0" w:rsidRPr="000A622F" w:rsidRDefault="004D19E0" w:rsidP="00E11E60">
      <w:pPr>
        <w:ind w:firstLine="709"/>
        <w:rPr>
          <w:color w:val="000000" w:themeColor="text1"/>
        </w:rPr>
      </w:pPr>
      <w:r w:rsidRPr="000A622F">
        <w:rPr>
          <w:color w:val="000000" w:themeColor="text1"/>
        </w:rPr>
        <w:t>Участок дороги, имеющий неровности проезжей части – волнистости, наплывы, вспучивания.</w:t>
      </w:r>
    </w:p>
    <w:p w:rsidR="004D19E0" w:rsidRPr="000A622F" w:rsidRDefault="004D19E0" w:rsidP="00E11E60">
      <w:pPr>
        <w:ind w:firstLine="709"/>
        <w:rPr>
          <w:color w:val="000000" w:themeColor="text1"/>
        </w:rPr>
      </w:pPr>
      <w:r w:rsidRPr="000A622F">
        <w:rPr>
          <w:bCs/>
          <w:color w:val="000000" w:themeColor="text1"/>
        </w:rPr>
        <w:t>1.11</w:t>
      </w:r>
      <w:r w:rsidRPr="000A622F">
        <w:rPr>
          <w:color w:val="000000" w:themeColor="text1"/>
        </w:rPr>
        <w:t> «Бугор»</w:t>
      </w:r>
    </w:p>
    <w:p w:rsidR="004D19E0" w:rsidRPr="000A622F" w:rsidRDefault="004D19E0" w:rsidP="00E11E60">
      <w:pPr>
        <w:ind w:firstLine="709"/>
        <w:rPr>
          <w:color w:val="000000" w:themeColor="text1"/>
        </w:rPr>
      </w:pPr>
      <w:r w:rsidRPr="000A622F">
        <w:rPr>
          <w:color w:val="000000" w:themeColor="text1"/>
        </w:rPr>
        <w:t>Участок дороги с буграми, наплывами или неплавным сопряжением конструкций мостов. Знак также может применяться перед искусственно создаваемыми буграми в местах, где необходимо принудительно ограничить скорость движения транспортных средств (опасные выезды с прилегающих территорий, места с интенсивным движением детей через дорогу и т. п.).</w:t>
      </w:r>
    </w:p>
    <w:p w:rsidR="004D19E0" w:rsidRPr="000A622F" w:rsidRDefault="004D19E0" w:rsidP="00E11E60">
      <w:pPr>
        <w:ind w:firstLine="709"/>
        <w:rPr>
          <w:color w:val="000000" w:themeColor="text1"/>
        </w:rPr>
      </w:pPr>
      <w:r w:rsidRPr="000A622F">
        <w:rPr>
          <w:bCs/>
          <w:color w:val="000000" w:themeColor="text1"/>
        </w:rPr>
        <w:t>1.12</w:t>
      </w:r>
      <w:r w:rsidRPr="000A622F">
        <w:rPr>
          <w:color w:val="000000" w:themeColor="text1"/>
        </w:rPr>
        <w:t> «Выбоина»</w:t>
      </w:r>
    </w:p>
    <w:p w:rsidR="004D19E0" w:rsidRPr="000A622F" w:rsidRDefault="004D19E0" w:rsidP="00E11E60">
      <w:pPr>
        <w:ind w:firstLine="709"/>
        <w:rPr>
          <w:color w:val="000000" w:themeColor="text1"/>
        </w:rPr>
      </w:pPr>
      <w:r w:rsidRPr="000A622F">
        <w:rPr>
          <w:color w:val="000000" w:themeColor="text1"/>
        </w:rPr>
        <w:t xml:space="preserve">Участок дороги с выбоинами или </w:t>
      </w:r>
      <w:proofErr w:type="spellStart"/>
      <w:r w:rsidRPr="000A622F">
        <w:rPr>
          <w:color w:val="000000" w:themeColor="text1"/>
        </w:rPr>
        <w:t>проседаниями</w:t>
      </w:r>
      <w:proofErr w:type="spellEnd"/>
      <w:r w:rsidRPr="000A622F">
        <w:rPr>
          <w:color w:val="000000" w:themeColor="text1"/>
        </w:rPr>
        <w:t xml:space="preserve"> дорожного покрытия на проезжей части.</w:t>
      </w:r>
    </w:p>
    <w:p w:rsidR="004D19E0" w:rsidRPr="000A622F" w:rsidRDefault="004D19E0" w:rsidP="00E11E60">
      <w:pPr>
        <w:ind w:firstLine="709"/>
        <w:rPr>
          <w:color w:val="000000" w:themeColor="text1"/>
        </w:rPr>
      </w:pPr>
      <w:r w:rsidRPr="000A622F">
        <w:rPr>
          <w:bCs/>
          <w:color w:val="000000" w:themeColor="text1"/>
        </w:rPr>
        <w:t>1.13</w:t>
      </w:r>
      <w:r w:rsidRPr="000A622F">
        <w:rPr>
          <w:color w:val="000000" w:themeColor="text1"/>
        </w:rPr>
        <w:t> «Скользкая дорога»</w:t>
      </w:r>
    </w:p>
    <w:p w:rsidR="004D19E0" w:rsidRPr="000A622F" w:rsidRDefault="004D19E0" w:rsidP="00E11E60">
      <w:pPr>
        <w:ind w:firstLine="709"/>
        <w:rPr>
          <w:color w:val="000000" w:themeColor="text1"/>
        </w:rPr>
      </w:pPr>
      <w:r w:rsidRPr="000A622F">
        <w:rPr>
          <w:color w:val="000000" w:themeColor="text1"/>
        </w:rPr>
        <w:t>Участок дороги с повышенной скользкостью проезжей части.</w:t>
      </w:r>
    </w:p>
    <w:p w:rsidR="004D19E0" w:rsidRPr="000A622F" w:rsidRDefault="004D19E0" w:rsidP="00E11E60">
      <w:pPr>
        <w:ind w:firstLine="709"/>
        <w:rPr>
          <w:color w:val="000000" w:themeColor="text1"/>
        </w:rPr>
      </w:pPr>
      <w:r w:rsidRPr="000A622F">
        <w:rPr>
          <w:bCs/>
          <w:color w:val="000000" w:themeColor="text1"/>
        </w:rPr>
        <w:t>1.14</w:t>
      </w:r>
      <w:r w:rsidRPr="000A622F">
        <w:rPr>
          <w:color w:val="000000" w:themeColor="text1"/>
        </w:rPr>
        <w:t> «Выброс каменных материалов»</w:t>
      </w:r>
    </w:p>
    <w:p w:rsidR="004D19E0" w:rsidRPr="000A622F" w:rsidRDefault="004D19E0" w:rsidP="00E11E60">
      <w:pPr>
        <w:ind w:firstLine="709"/>
        <w:rPr>
          <w:color w:val="000000" w:themeColor="text1"/>
        </w:rPr>
      </w:pPr>
      <w:r w:rsidRPr="000A622F">
        <w:rPr>
          <w:color w:val="000000" w:themeColor="text1"/>
        </w:rPr>
        <w:t>Участок дороги, на котором возможен выброс гравия, щебня и т.п. из-под колес транспортных средств.</w:t>
      </w:r>
    </w:p>
    <w:p w:rsidR="004D19E0" w:rsidRPr="000A622F" w:rsidRDefault="004D19E0" w:rsidP="00E11E60">
      <w:pPr>
        <w:ind w:firstLine="709"/>
        <w:rPr>
          <w:color w:val="000000" w:themeColor="text1"/>
        </w:rPr>
      </w:pPr>
      <w:r w:rsidRPr="000A622F">
        <w:rPr>
          <w:bCs/>
          <w:color w:val="000000" w:themeColor="text1"/>
        </w:rPr>
        <w:t>1.15</w:t>
      </w:r>
      <w:r w:rsidRPr="000A622F">
        <w:rPr>
          <w:color w:val="000000" w:themeColor="text1"/>
        </w:rPr>
        <w:t> «Опасная обочина»</w:t>
      </w:r>
    </w:p>
    <w:p w:rsidR="004D19E0" w:rsidRPr="000A622F" w:rsidRDefault="004D19E0" w:rsidP="00E11E60">
      <w:pPr>
        <w:ind w:firstLine="709"/>
        <w:rPr>
          <w:color w:val="000000" w:themeColor="text1"/>
        </w:rPr>
      </w:pPr>
      <w:r w:rsidRPr="000A622F">
        <w:rPr>
          <w:color w:val="000000" w:themeColor="text1"/>
        </w:rPr>
        <w:t>Повышенная, заниженная, разрушенная обочина или обочина, на которой выполняются ремонтные работы.</w:t>
      </w:r>
    </w:p>
    <w:p w:rsidR="004D19E0" w:rsidRPr="000A622F" w:rsidRDefault="004D19E0" w:rsidP="00E11E60">
      <w:pPr>
        <w:ind w:firstLine="709"/>
        <w:rPr>
          <w:color w:val="000000" w:themeColor="text1"/>
        </w:rPr>
      </w:pPr>
      <w:r w:rsidRPr="000A622F">
        <w:rPr>
          <w:bCs/>
          <w:color w:val="000000" w:themeColor="text1"/>
        </w:rPr>
        <w:t>1.16</w:t>
      </w:r>
      <w:r w:rsidRPr="000A622F">
        <w:rPr>
          <w:color w:val="000000" w:themeColor="text1"/>
        </w:rPr>
        <w:t> «Падение камней»</w:t>
      </w:r>
    </w:p>
    <w:p w:rsidR="004D19E0" w:rsidRPr="000A622F" w:rsidRDefault="004D19E0" w:rsidP="00E11E60">
      <w:pPr>
        <w:ind w:firstLine="709"/>
        <w:rPr>
          <w:color w:val="000000" w:themeColor="text1"/>
        </w:rPr>
      </w:pPr>
      <w:r w:rsidRPr="000A622F">
        <w:rPr>
          <w:color w:val="000000" w:themeColor="text1"/>
        </w:rPr>
        <w:t>Участок дороги, на котором могут быть падения камней, обвалы, оползни.</w:t>
      </w:r>
    </w:p>
    <w:p w:rsidR="004D19E0" w:rsidRPr="000A622F" w:rsidRDefault="004D19E0" w:rsidP="00E11E60">
      <w:pPr>
        <w:ind w:firstLine="709"/>
        <w:rPr>
          <w:color w:val="000000" w:themeColor="text1"/>
        </w:rPr>
      </w:pPr>
      <w:r w:rsidRPr="000A622F">
        <w:rPr>
          <w:bCs/>
          <w:color w:val="000000" w:themeColor="text1"/>
        </w:rPr>
        <w:t>1.17</w:t>
      </w:r>
      <w:r w:rsidRPr="000A622F">
        <w:rPr>
          <w:color w:val="000000" w:themeColor="text1"/>
        </w:rPr>
        <w:t> «Боковой ветер»</w:t>
      </w:r>
    </w:p>
    <w:p w:rsidR="004D19E0" w:rsidRPr="000A622F" w:rsidRDefault="004D19E0" w:rsidP="00E11E60">
      <w:pPr>
        <w:ind w:firstLine="709"/>
        <w:rPr>
          <w:color w:val="000000" w:themeColor="text1"/>
        </w:rPr>
      </w:pPr>
      <w:r w:rsidRPr="000A622F">
        <w:rPr>
          <w:color w:val="000000" w:themeColor="text1"/>
        </w:rPr>
        <w:t>Участок дороги, на котором возможен сильный боковой ветер или его внезапные порывы.</w:t>
      </w:r>
    </w:p>
    <w:p w:rsidR="004D19E0" w:rsidRPr="000A622F" w:rsidRDefault="004D19E0" w:rsidP="00E11E60">
      <w:pPr>
        <w:ind w:firstLine="709"/>
        <w:rPr>
          <w:color w:val="000000" w:themeColor="text1"/>
        </w:rPr>
      </w:pPr>
      <w:r w:rsidRPr="000A622F">
        <w:rPr>
          <w:bCs/>
          <w:color w:val="000000" w:themeColor="text1"/>
        </w:rPr>
        <w:t>1.18</w:t>
      </w:r>
      <w:r w:rsidRPr="000A622F">
        <w:rPr>
          <w:color w:val="000000" w:themeColor="text1"/>
        </w:rPr>
        <w:t> «Низколетящие самолеты»</w:t>
      </w:r>
    </w:p>
    <w:p w:rsidR="004D19E0" w:rsidRPr="000A622F" w:rsidRDefault="004D19E0" w:rsidP="00E11E60">
      <w:pPr>
        <w:ind w:firstLine="709"/>
        <w:rPr>
          <w:color w:val="000000" w:themeColor="text1"/>
        </w:rPr>
      </w:pPr>
      <w:r w:rsidRPr="000A622F">
        <w:rPr>
          <w:color w:val="000000" w:themeColor="text1"/>
        </w:rPr>
        <w:t>Участок дороги, проходящий вблизи аэродрома или над которым самолеты или вертолеты пролетают на небольшой высоте.</w:t>
      </w:r>
    </w:p>
    <w:p w:rsidR="004D19E0" w:rsidRPr="000A622F" w:rsidRDefault="004D19E0" w:rsidP="00E11E60">
      <w:pPr>
        <w:ind w:firstLine="709"/>
        <w:rPr>
          <w:color w:val="000000" w:themeColor="text1"/>
        </w:rPr>
      </w:pPr>
      <w:r w:rsidRPr="000A622F">
        <w:rPr>
          <w:bCs/>
          <w:color w:val="000000" w:themeColor="text1"/>
        </w:rPr>
        <w:t>1.19</w:t>
      </w:r>
      <w:r w:rsidRPr="000A622F">
        <w:rPr>
          <w:color w:val="000000" w:themeColor="text1"/>
        </w:rPr>
        <w:t> «Пересечение с круговым движением»</w:t>
      </w:r>
    </w:p>
    <w:p w:rsidR="004D19E0" w:rsidRPr="000A622F" w:rsidRDefault="004D19E0" w:rsidP="00E11E60">
      <w:pPr>
        <w:ind w:firstLine="709"/>
        <w:rPr>
          <w:color w:val="000000" w:themeColor="text1"/>
        </w:rPr>
      </w:pPr>
      <w:r w:rsidRPr="000A622F">
        <w:rPr>
          <w:bCs/>
          <w:color w:val="000000" w:themeColor="text1"/>
        </w:rPr>
        <w:t>1.20</w:t>
      </w:r>
      <w:r w:rsidRPr="000A622F">
        <w:rPr>
          <w:color w:val="000000" w:themeColor="text1"/>
        </w:rPr>
        <w:t> «Пересечение с трамвайными путями»</w:t>
      </w:r>
    </w:p>
    <w:p w:rsidR="004D19E0" w:rsidRPr="000A622F" w:rsidRDefault="004D19E0" w:rsidP="00E11E60">
      <w:pPr>
        <w:ind w:firstLine="709"/>
        <w:rPr>
          <w:color w:val="000000" w:themeColor="text1"/>
        </w:rPr>
      </w:pPr>
      <w:r w:rsidRPr="000A622F">
        <w:rPr>
          <w:color w:val="000000" w:themeColor="text1"/>
        </w:rPr>
        <w:t>Место пересечения дороги с трамвайными путями на перекрестке с ограниченной обзорностью или вне его.</w:t>
      </w:r>
    </w:p>
    <w:p w:rsidR="004D19E0" w:rsidRPr="000A622F" w:rsidRDefault="004D19E0" w:rsidP="00E11E60">
      <w:pPr>
        <w:ind w:firstLine="709"/>
        <w:rPr>
          <w:color w:val="000000" w:themeColor="text1"/>
        </w:rPr>
      </w:pPr>
      <w:r w:rsidRPr="000A622F">
        <w:rPr>
          <w:bCs/>
          <w:color w:val="000000" w:themeColor="text1"/>
        </w:rPr>
        <w:t>1.21</w:t>
      </w:r>
      <w:r w:rsidRPr="000A622F">
        <w:rPr>
          <w:color w:val="000000" w:themeColor="text1"/>
        </w:rPr>
        <w:t> «Пересечение равнозначных дорог»</w:t>
      </w:r>
    </w:p>
    <w:p w:rsidR="004D19E0" w:rsidRPr="000A622F" w:rsidRDefault="004D19E0" w:rsidP="00E11E60">
      <w:pPr>
        <w:ind w:firstLine="709"/>
        <w:rPr>
          <w:color w:val="000000" w:themeColor="text1"/>
        </w:rPr>
      </w:pPr>
      <w:r w:rsidRPr="000A622F">
        <w:rPr>
          <w:bCs/>
          <w:color w:val="000000" w:themeColor="text1"/>
        </w:rPr>
        <w:t>1.22</w:t>
      </w:r>
      <w:r w:rsidRPr="000A622F">
        <w:rPr>
          <w:color w:val="000000" w:themeColor="text1"/>
        </w:rPr>
        <w:t> «Пересечение с второстепенной дорогой»</w:t>
      </w:r>
    </w:p>
    <w:p w:rsidR="004D19E0" w:rsidRPr="000A622F" w:rsidRDefault="004D19E0" w:rsidP="00E11E60">
      <w:pPr>
        <w:ind w:firstLine="709"/>
        <w:rPr>
          <w:color w:val="000000" w:themeColor="text1"/>
        </w:rPr>
      </w:pPr>
      <w:r w:rsidRPr="000A622F">
        <w:rPr>
          <w:bCs/>
          <w:color w:val="000000" w:themeColor="text1"/>
        </w:rPr>
        <w:t>1.23.1</w:t>
      </w:r>
      <w:r w:rsidR="00422579" w:rsidRPr="000A622F">
        <w:rPr>
          <w:bCs/>
          <w:color w:val="000000" w:themeColor="text1"/>
        </w:rPr>
        <w:t>, 1.23.2, 1.23.3,</w:t>
      </w:r>
      <w:r w:rsidRPr="000A622F">
        <w:rPr>
          <w:bCs/>
          <w:color w:val="000000" w:themeColor="text1"/>
        </w:rPr>
        <w:t xml:space="preserve"> 1.23.4 </w:t>
      </w:r>
      <w:r w:rsidRPr="000A622F">
        <w:rPr>
          <w:color w:val="000000" w:themeColor="text1"/>
        </w:rPr>
        <w:t>«Прилегание второстепенной дороги»</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1.23.1</w:t>
      </w:r>
      <w:r w:rsidR="00BC540C" w:rsidRPr="000A622F">
        <w:rPr>
          <w:bCs/>
          <w:color w:val="000000" w:themeColor="text1"/>
        </w:rPr>
        <w:t xml:space="preserve"> </w:t>
      </w:r>
      <w:r w:rsidR="00BC540C" w:rsidRPr="000A622F">
        <w:rPr>
          <w:rFonts w:eastAsia="Times New Roman"/>
          <w:color w:val="000000" w:themeColor="text1"/>
          <w:szCs w:val="28"/>
          <w:lang w:eastAsia="ru-RU"/>
        </w:rPr>
        <w:t>–</w:t>
      </w:r>
      <w:r w:rsidRPr="000A622F">
        <w:rPr>
          <w:color w:val="000000" w:themeColor="text1"/>
        </w:rPr>
        <w:t xml:space="preserve"> прилегание с правой стороны, </w:t>
      </w:r>
      <w:r w:rsidRPr="000A622F">
        <w:rPr>
          <w:bCs/>
          <w:color w:val="000000" w:themeColor="text1"/>
        </w:rPr>
        <w:t>1.23.2</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с левой стороны, </w:t>
      </w:r>
      <w:r w:rsidRPr="000A622F">
        <w:rPr>
          <w:bCs/>
          <w:color w:val="000000" w:themeColor="text1"/>
        </w:rPr>
        <w:t>1.23.3</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с правой и левой стороны, </w:t>
      </w:r>
      <w:r w:rsidRPr="000A622F">
        <w:rPr>
          <w:bCs/>
          <w:color w:val="000000" w:themeColor="text1"/>
        </w:rPr>
        <w:t>1.23.4</w:t>
      </w:r>
      <w:r w:rsidRPr="000A622F">
        <w:rPr>
          <w:color w:val="000000" w:themeColor="text1"/>
        </w:rPr>
        <w:t> </w:t>
      </w:r>
      <w:r w:rsidR="00BC540C" w:rsidRPr="000A622F">
        <w:rPr>
          <w:rFonts w:eastAsia="Times New Roman"/>
          <w:color w:val="000000" w:themeColor="text1"/>
          <w:szCs w:val="28"/>
          <w:lang w:eastAsia="ru-RU"/>
        </w:rPr>
        <w:t>–</w:t>
      </w:r>
      <w:r w:rsidRPr="000A622F">
        <w:rPr>
          <w:color w:val="000000" w:themeColor="text1"/>
        </w:rPr>
        <w:t xml:space="preserve"> с левой и правой стороны.</w:t>
      </w:r>
    </w:p>
    <w:p w:rsidR="004D19E0" w:rsidRPr="000A622F" w:rsidRDefault="004D19E0" w:rsidP="00E11E60">
      <w:pPr>
        <w:ind w:firstLine="709"/>
        <w:rPr>
          <w:color w:val="000000" w:themeColor="text1"/>
        </w:rPr>
      </w:pPr>
      <w:r w:rsidRPr="000A622F">
        <w:rPr>
          <w:bCs/>
          <w:color w:val="000000" w:themeColor="text1"/>
        </w:rPr>
        <w:t>1.24</w:t>
      </w:r>
      <w:r w:rsidRPr="000A622F">
        <w:rPr>
          <w:color w:val="000000" w:themeColor="text1"/>
        </w:rPr>
        <w:t> «Светофорное регулирование»</w:t>
      </w:r>
    </w:p>
    <w:p w:rsidR="004D19E0" w:rsidRPr="000A622F" w:rsidRDefault="004D19E0" w:rsidP="00E11E60">
      <w:pPr>
        <w:ind w:firstLine="709"/>
        <w:rPr>
          <w:color w:val="000000" w:themeColor="text1"/>
        </w:rPr>
      </w:pPr>
      <w:r w:rsidRPr="000A622F">
        <w:rPr>
          <w:color w:val="000000" w:themeColor="text1"/>
        </w:rPr>
        <w:lastRenderedPageBreak/>
        <w:t>Перекресток, пешеходный переход или участок дороги, движение на котором регулируется светофором.</w:t>
      </w:r>
    </w:p>
    <w:p w:rsidR="004D19E0" w:rsidRPr="000A622F" w:rsidRDefault="004D19E0" w:rsidP="00E11E60">
      <w:pPr>
        <w:ind w:firstLine="709"/>
        <w:rPr>
          <w:color w:val="000000" w:themeColor="text1"/>
        </w:rPr>
      </w:pPr>
      <w:r w:rsidRPr="000A622F">
        <w:rPr>
          <w:bCs/>
          <w:color w:val="000000" w:themeColor="text1"/>
        </w:rPr>
        <w:t>1.25</w:t>
      </w:r>
      <w:r w:rsidRPr="000A622F">
        <w:rPr>
          <w:color w:val="000000" w:themeColor="text1"/>
        </w:rPr>
        <w:t> «Разводной мост»</w:t>
      </w:r>
    </w:p>
    <w:p w:rsidR="004D19E0" w:rsidRPr="000A622F" w:rsidRDefault="004D19E0" w:rsidP="00E11E60">
      <w:pPr>
        <w:ind w:firstLine="709"/>
        <w:rPr>
          <w:color w:val="000000" w:themeColor="text1"/>
        </w:rPr>
      </w:pPr>
      <w:r w:rsidRPr="000A622F">
        <w:rPr>
          <w:color w:val="000000" w:themeColor="text1"/>
        </w:rPr>
        <w:t>Приближение к разводному мосту.</w:t>
      </w:r>
    </w:p>
    <w:p w:rsidR="004D19E0" w:rsidRPr="000A622F" w:rsidRDefault="004D19E0" w:rsidP="00E11E60">
      <w:pPr>
        <w:ind w:firstLine="709"/>
        <w:rPr>
          <w:color w:val="000000" w:themeColor="text1"/>
        </w:rPr>
      </w:pPr>
      <w:r w:rsidRPr="000A622F">
        <w:rPr>
          <w:bCs/>
          <w:color w:val="000000" w:themeColor="text1"/>
        </w:rPr>
        <w:t>1.26</w:t>
      </w:r>
      <w:r w:rsidRPr="000A622F">
        <w:rPr>
          <w:color w:val="000000" w:themeColor="text1"/>
        </w:rPr>
        <w:t> «Двустороннее движение»</w:t>
      </w:r>
    </w:p>
    <w:p w:rsidR="004D19E0" w:rsidRPr="000A622F" w:rsidRDefault="004D19E0" w:rsidP="00E11E60">
      <w:pPr>
        <w:ind w:firstLine="709"/>
        <w:rPr>
          <w:color w:val="000000" w:themeColor="text1"/>
        </w:rPr>
      </w:pPr>
      <w:r w:rsidRPr="000A622F">
        <w:rPr>
          <w:color w:val="000000" w:themeColor="text1"/>
        </w:rPr>
        <w:t>Начало участка дороги (проезжей части) со встречным движением после одностороннего.</w:t>
      </w:r>
    </w:p>
    <w:p w:rsidR="004D19E0" w:rsidRPr="000A622F" w:rsidRDefault="004D19E0" w:rsidP="00E11E60">
      <w:pPr>
        <w:ind w:firstLine="709"/>
        <w:rPr>
          <w:color w:val="000000" w:themeColor="text1"/>
        </w:rPr>
      </w:pPr>
      <w:r w:rsidRPr="000A622F">
        <w:rPr>
          <w:bCs/>
          <w:color w:val="000000" w:themeColor="text1"/>
        </w:rPr>
        <w:t>1.27</w:t>
      </w:r>
      <w:r w:rsidRPr="000A622F">
        <w:rPr>
          <w:color w:val="000000" w:themeColor="text1"/>
        </w:rPr>
        <w:t> «Железнодорожный переезд со шлагбаумом»</w:t>
      </w:r>
    </w:p>
    <w:p w:rsidR="004D19E0" w:rsidRPr="000A622F" w:rsidRDefault="004D19E0" w:rsidP="00E11E60">
      <w:pPr>
        <w:ind w:firstLine="709"/>
        <w:rPr>
          <w:color w:val="000000" w:themeColor="text1"/>
        </w:rPr>
      </w:pPr>
      <w:r w:rsidRPr="000A622F">
        <w:rPr>
          <w:bCs/>
          <w:color w:val="000000" w:themeColor="text1"/>
        </w:rPr>
        <w:t>1.28</w:t>
      </w:r>
      <w:r w:rsidRPr="000A622F">
        <w:rPr>
          <w:color w:val="000000" w:themeColor="text1"/>
        </w:rPr>
        <w:t> «Железнодорожный переезд без шлагбаума»</w:t>
      </w:r>
    </w:p>
    <w:p w:rsidR="004D19E0" w:rsidRPr="000A622F" w:rsidRDefault="004D19E0" w:rsidP="00E11E60">
      <w:pPr>
        <w:ind w:firstLine="709"/>
        <w:rPr>
          <w:color w:val="000000" w:themeColor="text1"/>
        </w:rPr>
      </w:pPr>
      <w:r w:rsidRPr="000A622F">
        <w:rPr>
          <w:bCs/>
          <w:color w:val="000000" w:themeColor="text1"/>
        </w:rPr>
        <w:t>1.29</w:t>
      </w:r>
      <w:r w:rsidRPr="000A622F">
        <w:rPr>
          <w:color w:val="000000" w:themeColor="text1"/>
        </w:rPr>
        <w:t> «Однопутная железная дорога»</w:t>
      </w:r>
    </w:p>
    <w:p w:rsidR="004D19E0" w:rsidRPr="000A622F" w:rsidRDefault="004D19E0" w:rsidP="00E11E60">
      <w:pPr>
        <w:ind w:firstLine="709"/>
        <w:rPr>
          <w:color w:val="000000" w:themeColor="text1"/>
        </w:rPr>
      </w:pPr>
      <w:r w:rsidRPr="000A622F">
        <w:rPr>
          <w:color w:val="000000" w:themeColor="text1"/>
        </w:rPr>
        <w:t>Обозначение не оборудованного шлагбаумом переезда через железную дорогу с одним путем.</w:t>
      </w:r>
    </w:p>
    <w:p w:rsidR="004D19E0" w:rsidRPr="000A622F" w:rsidRDefault="004D19E0" w:rsidP="00E11E60">
      <w:pPr>
        <w:ind w:firstLine="709"/>
        <w:rPr>
          <w:color w:val="000000" w:themeColor="text1"/>
        </w:rPr>
      </w:pPr>
      <w:r w:rsidRPr="000A622F">
        <w:rPr>
          <w:bCs/>
          <w:color w:val="000000" w:themeColor="text1"/>
        </w:rPr>
        <w:t>1.30</w:t>
      </w:r>
      <w:r w:rsidRPr="000A622F">
        <w:rPr>
          <w:color w:val="000000" w:themeColor="text1"/>
        </w:rPr>
        <w:t> «Многопутная железная дорога»</w:t>
      </w:r>
    </w:p>
    <w:p w:rsidR="004D19E0" w:rsidRPr="000A622F" w:rsidRDefault="004D19E0" w:rsidP="00E11E60">
      <w:pPr>
        <w:ind w:firstLine="709"/>
        <w:rPr>
          <w:color w:val="000000" w:themeColor="text1"/>
        </w:rPr>
      </w:pPr>
      <w:r w:rsidRPr="000A622F">
        <w:rPr>
          <w:color w:val="000000" w:themeColor="text1"/>
        </w:rPr>
        <w:t>Обозначение не оборудованного шлагбаумом переезда через железную дорогу с двумя и более путями.</w:t>
      </w:r>
    </w:p>
    <w:p w:rsidR="004D19E0" w:rsidRPr="000A622F" w:rsidRDefault="004D19E0" w:rsidP="00E11E60">
      <w:pPr>
        <w:ind w:firstLine="709"/>
        <w:rPr>
          <w:color w:val="000000" w:themeColor="text1"/>
        </w:rPr>
      </w:pPr>
      <w:r w:rsidRPr="000A622F">
        <w:rPr>
          <w:bCs/>
          <w:color w:val="000000" w:themeColor="text1"/>
        </w:rPr>
        <w:t>1.31.1</w:t>
      </w:r>
      <w:r w:rsidR="00422579" w:rsidRPr="000A622F">
        <w:rPr>
          <w:bCs/>
          <w:color w:val="000000" w:themeColor="text1"/>
        </w:rPr>
        <w:t xml:space="preserve">, 1.31.2, 1.31.3, 1.31.4, 1.31.5, </w:t>
      </w:r>
      <w:r w:rsidRPr="000A622F">
        <w:rPr>
          <w:bCs/>
          <w:color w:val="000000" w:themeColor="text1"/>
        </w:rPr>
        <w:t xml:space="preserve">1.31.6 </w:t>
      </w:r>
      <w:r w:rsidRPr="000A622F">
        <w:rPr>
          <w:color w:val="000000" w:themeColor="text1"/>
        </w:rPr>
        <w:t>«Приближение к железнодорожному переезду»</w:t>
      </w:r>
    </w:p>
    <w:p w:rsidR="004D19E0" w:rsidRPr="000A622F" w:rsidRDefault="004D19E0" w:rsidP="00E11E60">
      <w:pPr>
        <w:ind w:firstLine="709"/>
        <w:rPr>
          <w:color w:val="000000" w:themeColor="text1"/>
        </w:rPr>
      </w:pPr>
      <w:r w:rsidRPr="000A622F">
        <w:rPr>
          <w:color w:val="000000" w:themeColor="text1"/>
        </w:rPr>
        <w:t>Дополнительное предупреждение о приближении к железнодорожному переезду вне населенных пунктов.</w:t>
      </w:r>
    </w:p>
    <w:p w:rsidR="004D19E0" w:rsidRPr="000A622F" w:rsidRDefault="004D19E0" w:rsidP="00E11E60">
      <w:pPr>
        <w:ind w:firstLine="709"/>
        <w:rPr>
          <w:color w:val="000000" w:themeColor="text1"/>
        </w:rPr>
      </w:pPr>
      <w:r w:rsidRPr="000A622F">
        <w:rPr>
          <w:bCs/>
          <w:color w:val="000000" w:themeColor="text1"/>
        </w:rPr>
        <w:t>1.32</w:t>
      </w:r>
      <w:r w:rsidRPr="000A622F">
        <w:rPr>
          <w:color w:val="000000" w:themeColor="text1"/>
        </w:rPr>
        <w:t> «Пешеходный переход»</w:t>
      </w:r>
    </w:p>
    <w:p w:rsidR="004D19E0" w:rsidRPr="000A622F" w:rsidRDefault="004D19E0" w:rsidP="00E11E60">
      <w:pPr>
        <w:ind w:firstLine="709"/>
        <w:rPr>
          <w:color w:val="000000" w:themeColor="text1"/>
        </w:rPr>
      </w:pPr>
      <w:r w:rsidRPr="000A622F">
        <w:rPr>
          <w:color w:val="000000" w:themeColor="text1"/>
        </w:rPr>
        <w:t>Приближение к нерегулируемому пешеходному переходу, обозначенному соответствующими дорожными знаками или дорожной разметкой.</w:t>
      </w:r>
    </w:p>
    <w:p w:rsidR="004D19E0" w:rsidRPr="000A622F" w:rsidRDefault="004D19E0" w:rsidP="00E11E60">
      <w:pPr>
        <w:ind w:firstLine="709"/>
        <w:rPr>
          <w:color w:val="000000" w:themeColor="text1"/>
        </w:rPr>
      </w:pPr>
      <w:r w:rsidRPr="000A622F">
        <w:rPr>
          <w:bCs/>
          <w:color w:val="000000" w:themeColor="text1"/>
        </w:rPr>
        <w:t>1.33</w:t>
      </w:r>
      <w:r w:rsidRPr="000A622F">
        <w:rPr>
          <w:color w:val="000000" w:themeColor="text1"/>
        </w:rPr>
        <w:t> «Дети»</w:t>
      </w:r>
    </w:p>
    <w:p w:rsidR="004D19E0" w:rsidRPr="000A622F" w:rsidRDefault="004D19E0" w:rsidP="00E11E60">
      <w:pPr>
        <w:ind w:firstLine="709"/>
        <w:rPr>
          <w:color w:val="000000" w:themeColor="text1"/>
        </w:rPr>
      </w:pPr>
      <w:r w:rsidRPr="000A622F">
        <w:rPr>
          <w:color w:val="000000" w:themeColor="text1"/>
        </w:rPr>
        <w:t>Участок дороги, на котором возможно появление детей с территории детского учреждения (дошкольное учреждение, школа, оздоровительный лагерь и т. п.), прилегающий непосредственно к дороге.</w:t>
      </w:r>
    </w:p>
    <w:p w:rsidR="004D19E0" w:rsidRPr="000A622F" w:rsidRDefault="004D19E0" w:rsidP="00E11E60">
      <w:pPr>
        <w:ind w:firstLine="709"/>
        <w:rPr>
          <w:color w:val="000000" w:themeColor="text1"/>
        </w:rPr>
      </w:pPr>
      <w:r w:rsidRPr="000A622F">
        <w:rPr>
          <w:bCs/>
          <w:color w:val="000000" w:themeColor="text1"/>
        </w:rPr>
        <w:t>1.34</w:t>
      </w:r>
      <w:r w:rsidRPr="000A622F">
        <w:rPr>
          <w:color w:val="000000" w:themeColor="text1"/>
        </w:rPr>
        <w:t> «Выезд велосипедистов»</w:t>
      </w:r>
    </w:p>
    <w:p w:rsidR="004D19E0" w:rsidRPr="000A622F" w:rsidRDefault="004D19E0" w:rsidP="00E11E60">
      <w:pPr>
        <w:ind w:firstLine="709"/>
        <w:rPr>
          <w:color w:val="000000" w:themeColor="text1"/>
        </w:rPr>
      </w:pPr>
      <w:r w:rsidRPr="000A622F">
        <w:rPr>
          <w:color w:val="000000" w:themeColor="text1"/>
        </w:rPr>
        <w:t xml:space="preserve">Участок дороги, на котором возможно появление велосипедистов, или место пересечения с </w:t>
      </w:r>
      <w:r w:rsidR="004E19E5" w:rsidRPr="000A622F">
        <w:rPr>
          <w:color w:val="000000" w:themeColor="text1"/>
        </w:rPr>
        <w:t xml:space="preserve">дорожкой для велосипедистов </w:t>
      </w:r>
      <w:r w:rsidRPr="000A622F">
        <w:rPr>
          <w:color w:val="000000" w:themeColor="text1"/>
        </w:rPr>
        <w:t>вне перекрестка.</w:t>
      </w:r>
    </w:p>
    <w:p w:rsidR="004D19E0" w:rsidRPr="000A622F" w:rsidRDefault="004D19E0" w:rsidP="00E11E60">
      <w:pPr>
        <w:ind w:firstLine="709"/>
        <w:rPr>
          <w:color w:val="000000" w:themeColor="text1"/>
        </w:rPr>
      </w:pPr>
      <w:r w:rsidRPr="000A622F">
        <w:rPr>
          <w:bCs/>
          <w:color w:val="000000" w:themeColor="text1"/>
        </w:rPr>
        <w:t>1.35</w:t>
      </w:r>
      <w:r w:rsidRPr="000A622F">
        <w:rPr>
          <w:color w:val="000000" w:themeColor="text1"/>
        </w:rPr>
        <w:t> «Перегон скота»</w:t>
      </w:r>
    </w:p>
    <w:p w:rsidR="004D19E0" w:rsidRPr="000A622F" w:rsidRDefault="004D19E0" w:rsidP="00E11E60">
      <w:pPr>
        <w:ind w:firstLine="709"/>
        <w:rPr>
          <w:color w:val="000000" w:themeColor="text1"/>
        </w:rPr>
      </w:pPr>
      <w:r w:rsidRPr="000A622F">
        <w:rPr>
          <w:color w:val="000000" w:themeColor="text1"/>
        </w:rPr>
        <w:t>Участок дороги, на котором возможно появление скота.</w:t>
      </w:r>
    </w:p>
    <w:p w:rsidR="004D19E0" w:rsidRPr="000A622F" w:rsidRDefault="004D19E0" w:rsidP="00E11E60">
      <w:pPr>
        <w:ind w:firstLine="709"/>
        <w:rPr>
          <w:color w:val="000000" w:themeColor="text1"/>
        </w:rPr>
      </w:pPr>
      <w:r w:rsidRPr="000A622F">
        <w:rPr>
          <w:bCs/>
          <w:color w:val="000000" w:themeColor="text1"/>
        </w:rPr>
        <w:t>1.36</w:t>
      </w:r>
      <w:r w:rsidRPr="000A622F">
        <w:rPr>
          <w:color w:val="000000" w:themeColor="text1"/>
        </w:rPr>
        <w:t> «Дикие животные»</w:t>
      </w:r>
    </w:p>
    <w:p w:rsidR="004D19E0" w:rsidRPr="000A622F" w:rsidRDefault="004D19E0" w:rsidP="00E11E60">
      <w:pPr>
        <w:ind w:firstLine="709"/>
        <w:rPr>
          <w:color w:val="000000" w:themeColor="text1"/>
        </w:rPr>
      </w:pPr>
      <w:r w:rsidRPr="000A622F">
        <w:rPr>
          <w:color w:val="000000" w:themeColor="text1"/>
        </w:rPr>
        <w:t>Участок дороги, на котором возможно появление диких животных.</w:t>
      </w:r>
    </w:p>
    <w:p w:rsidR="004D19E0" w:rsidRPr="000A622F" w:rsidRDefault="004D19E0" w:rsidP="00E11E60">
      <w:pPr>
        <w:ind w:firstLine="709"/>
        <w:rPr>
          <w:color w:val="000000" w:themeColor="text1"/>
        </w:rPr>
      </w:pPr>
      <w:r w:rsidRPr="000A622F">
        <w:rPr>
          <w:bCs/>
          <w:color w:val="000000" w:themeColor="text1"/>
        </w:rPr>
        <w:t>1.37</w:t>
      </w:r>
      <w:r w:rsidRPr="000A622F">
        <w:rPr>
          <w:color w:val="000000" w:themeColor="text1"/>
        </w:rPr>
        <w:t> «Дорожные работы»</w:t>
      </w:r>
    </w:p>
    <w:p w:rsidR="004D19E0" w:rsidRPr="000A622F" w:rsidRDefault="004D19E0" w:rsidP="00E11E60">
      <w:pPr>
        <w:ind w:firstLine="709"/>
        <w:rPr>
          <w:color w:val="000000" w:themeColor="text1"/>
        </w:rPr>
      </w:pPr>
      <w:r w:rsidRPr="000A622F">
        <w:rPr>
          <w:color w:val="000000" w:themeColor="text1"/>
        </w:rPr>
        <w:t>Участок дороги, на котором выполняются дорожные работы.</w:t>
      </w:r>
    </w:p>
    <w:p w:rsidR="004D19E0" w:rsidRPr="000A622F" w:rsidRDefault="004D19E0" w:rsidP="00E11E60">
      <w:pPr>
        <w:ind w:firstLine="709"/>
        <w:rPr>
          <w:color w:val="000000" w:themeColor="text1"/>
        </w:rPr>
      </w:pPr>
      <w:r w:rsidRPr="000A622F">
        <w:rPr>
          <w:bCs/>
          <w:color w:val="000000" w:themeColor="text1"/>
        </w:rPr>
        <w:t>1.38</w:t>
      </w:r>
      <w:r w:rsidRPr="000A622F">
        <w:rPr>
          <w:color w:val="000000" w:themeColor="text1"/>
        </w:rPr>
        <w:t> «Заторы в дорожном движении»</w:t>
      </w:r>
    </w:p>
    <w:p w:rsidR="004D19E0" w:rsidRPr="000A622F" w:rsidRDefault="004D19E0" w:rsidP="00E11E60">
      <w:pPr>
        <w:ind w:firstLine="709"/>
        <w:rPr>
          <w:color w:val="000000" w:themeColor="text1"/>
        </w:rPr>
      </w:pPr>
      <w:r w:rsidRPr="000A622F">
        <w:rPr>
          <w:color w:val="000000" w:themeColor="text1"/>
        </w:rPr>
        <w:t>Участок дороги, где сужение проезжей части вызывает заторы в дорожном движении вследствие выполнения дорожных работ или по иным причинам.</w:t>
      </w:r>
    </w:p>
    <w:p w:rsidR="004D19E0" w:rsidRPr="000A622F" w:rsidRDefault="004D19E0" w:rsidP="00E11E60">
      <w:pPr>
        <w:ind w:firstLine="709"/>
        <w:rPr>
          <w:color w:val="000000" w:themeColor="text1"/>
        </w:rPr>
      </w:pPr>
      <w:r w:rsidRPr="000A622F">
        <w:rPr>
          <w:bCs/>
          <w:color w:val="000000" w:themeColor="text1"/>
        </w:rPr>
        <w:t>1.39</w:t>
      </w:r>
      <w:r w:rsidRPr="000A622F">
        <w:rPr>
          <w:color w:val="000000" w:themeColor="text1"/>
        </w:rPr>
        <w:t> «Иная опасность (аварийно опасный участок)»</w:t>
      </w:r>
    </w:p>
    <w:p w:rsidR="004D19E0" w:rsidRPr="000A622F" w:rsidRDefault="004D19E0" w:rsidP="00E11E60">
      <w:pPr>
        <w:ind w:firstLine="709"/>
        <w:rPr>
          <w:color w:val="000000" w:themeColor="text1"/>
        </w:rPr>
      </w:pPr>
      <w:r w:rsidRPr="000A622F">
        <w:rPr>
          <w:color w:val="000000" w:themeColor="text1"/>
        </w:rPr>
        <w:t xml:space="preserve">Опасный участок дороги в местах, где ширина проезжей части, радиусы закруглений и т. п. не соответствуют требованиям строительных </w:t>
      </w:r>
      <w:r w:rsidRPr="000A622F">
        <w:rPr>
          <w:color w:val="000000" w:themeColor="text1"/>
        </w:rPr>
        <w:lastRenderedPageBreak/>
        <w:t>норм, а также место или участок концентрации дорожно-транспортных происшествий.</w:t>
      </w:r>
    </w:p>
    <w:p w:rsidR="004D19E0" w:rsidRPr="000A622F" w:rsidRDefault="004D19E0" w:rsidP="00E11E60">
      <w:pPr>
        <w:ind w:firstLine="709"/>
        <w:rPr>
          <w:color w:val="000000" w:themeColor="text1"/>
        </w:rPr>
      </w:pPr>
      <w:r w:rsidRPr="000A622F">
        <w:rPr>
          <w:bCs/>
          <w:color w:val="000000" w:themeColor="text1"/>
        </w:rPr>
        <w:t>Предупреждающие знаки</w:t>
      </w:r>
      <w:r w:rsidRPr="000A622F">
        <w:rPr>
          <w:color w:val="000000" w:themeColor="text1"/>
        </w:rPr>
        <w:t>, за исключением знаков </w:t>
      </w:r>
      <w:r w:rsidRPr="000A622F">
        <w:rPr>
          <w:bCs/>
          <w:color w:val="000000" w:themeColor="text1"/>
        </w:rPr>
        <w:t>1.4.1</w:t>
      </w:r>
      <w:r w:rsidR="003C221B" w:rsidRPr="000A622F">
        <w:rPr>
          <w:bCs/>
          <w:color w:val="000000" w:themeColor="text1"/>
        </w:rPr>
        <w:t xml:space="preserve">, 1.4.2, </w:t>
      </w:r>
      <w:r w:rsidRPr="000A622F">
        <w:rPr>
          <w:bCs/>
          <w:color w:val="000000" w:themeColor="text1"/>
        </w:rPr>
        <w:t>1.4.3</w:t>
      </w:r>
      <w:r w:rsidRPr="000A622F">
        <w:rPr>
          <w:color w:val="000000" w:themeColor="text1"/>
        </w:rPr>
        <w:t>, </w:t>
      </w:r>
      <w:r w:rsidRPr="000A622F">
        <w:rPr>
          <w:bCs/>
          <w:color w:val="000000" w:themeColor="text1"/>
        </w:rPr>
        <w:t>1.29</w:t>
      </w:r>
      <w:r w:rsidR="003C221B" w:rsidRPr="000A622F">
        <w:rPr>
          <w:bCs/>
          <w:color w:val="000000" w:themeColor="text1"/>
        </w:rPr>
        <w:t>, 1.30, 1.31.1, 1.31.2, 1.31.3, 1.31.4, 1.31.5,</w:t>
      </w:r>
      <w:r w:rsidRPr="000A622F">
        <w:rPr>
          <w:bCs/>
          <w:color w:val="000000" w:themeColor="text1"/>
        </w:rPr>
        <w:t xml:space="preserve"> 1.31.6</w:t>
      </w:r>
      <w:r w:rsidRPr="000A622F">
        <w:rPr>
          <w:color w:val="000000" w:themeColor="text1"/>
        </w:rPr>
        <w:t>, устанавливаются вне населенных пунктов на расстоянии </w:t>
      </w:r>
      <w:r w:rsidRPr="000A622F">
        <w:rPr>
          <w:bCs/>
          <w:color w:val="000000" w:themeColor="text1"/>
        </w:rPr>
        <w:t xml:space="preserve">150 </w:t>
      </w:r>
      <w:r w:rsidR="0038690F" w:rsidRPr="000A622F">
        <w:rPr>
          <w:rFonts w:eastAsia="Times New Roman"/>
          <w:color w:val="000000" w:themeColor="text1"/>
          <w:szCs w:val="28"/>
          <w:lang w:eastAsia="ru-RU"/>
        </w:rPr>
        <w:t>–</w:t>
      </w:r>
      <w:r w:rsidRPr="000A622F">
        <w:rPr>
          <w:bCs/>
          <w:color w:val="000000" w:themeColor="text1"/>
        </w:rPr>
        <w:t xml:space="preserve"> </w:t>
      </w:r>
      <w:smartTag w:uri="urn:schemas-microsoft-com:office:smarttags" w:element="metricconverter">
        <w:smartTagPr>
          <w:attr w:name="ProductID" w:val="300 м"/>
        </w:smartTagPr>
        <w:r w:rsidRPr="000A622F">
          <w:rPr>
            <w:bCs/>
            <w:color w:val="000000" w:themeColor="text1"/>
          </w:rPr>
          <w:t>300 м</w:t>
        </w:r>
      </w:smartTag>
      <w:r w:rsidRPr="000A622F">
        <w:rPr>
          <w:color w:val="000000" w:themeColor="text1"/>
        </w:rPr>
        <w:t>, в населенных пунктах – на расстоянии </w:t>
      </w:r>
      <w:r w:rsidRPr="000A622F">
        <w:rPr>
          <w:bCs/>
          <w:color w:val="000000" w:themeColor="text1"/>
        </w:rPr>
        <w:t xml:space="preserve">50 </w:t>
      </w:r>
      <w:r w:rsidR="0038690F" w:rsidRPr="000A622F">
        <w:rPr>
          <w:rFonts w:eastAsia="Times New Roman"/>
          <w:color w:val="000000" w:themeColor="text1"/>
          <w:szCs w:val="28"/>
          <w:lang w:eastAsia="ru-RU"/>
        </w:rPr>
        <w:t>–</w:t>
      </w:r>
      <w:r w:rsidRPr="000A622F">
        <w:rPr>
          <w:bCs/>
          <w:color w:val="000000" w:themeColor="text1"/>
        </w:rPr>
        <w:t xml:space="preserve"> 100 м</w:t>
      </w:r>
      <w:r w:rsidRPr="000A622F">
        <w:rPr>
          <w:color w:val="000000" w:themeColor="text1"/>
        </w:rPr>
        <w:t> до начала опасного участка. При необходимости знаки устанавливаются и на другом расстоянии, которое указывается на табличке </w:t>
      </w:r>
      <w:r w:rsidRPr="000A622F">
        <w:rPr>
          <w:bCs/>
          <w:color w:val="000000" w:themeColor="text1"/>
        </w:rPr>
        <w:t>7.1.1.</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1.6</w:t>
      </w:r>
      <w:r w:rsidRPr="000A622F">
        <w:rPr>
          <w:color w:val="000000" w:themeColor="text1"/>
        </w:rPr>
        <w:t> и </w:t>
      </w:r>
      <w:r w:rsidRPr="000A622F">
        <w:rPr>
          <w:bCs/>
          <w:color w:val="000000" w:themeColor="text1"/>
        </w:rPr>
        <w:t>1.7</w:t>
      </w:r>
      <w:r w:rsidRPr="000A622F">
        <w:rPr>
          <w:color w:val="000000" w:themeColor="text1"/>
        </w:rPr>
        <w:t> устанавливаются непосредственно перед началом подъемов или спусков, расположенных один за другим.</w:t>
      </w:r>
    </w:p>
    <w:p w:rsidR="004D19E0" w:rsidRPr="000A622F" w:rsidRDefault="004D19E0" w:rsidP="00E11E60">
      <w:pPr>
        <w:ind w:firstLine="709"/>
        <w:rPr>
          <w:color w:val="000000" w:themeColor="text1"/>
        </w:rPr>
      </w:pPr>
      <w:r w:rsidRPr="000A622F">
        <w:rPr>
          <w:color w:val="000000" w:themeColor="text1"/>
        </w:rPr>
        <w:t>На знаках </w:t>
      </w:r>
      <w:r w:rsidRPr="000A622F">
        <w:rPr>
          <w:bCs/>
          <w:color w:val="000000" w:themeColor="text1"/>
        </w:rPr>
        <w:t>1.23.1</w:t>
      </w:r>
      <w:r w:rsidR="003C221B" w:rsidRPr="000A622F">
        <w:rPr>
          <w:bCs/>
          <w:color w:val="000000" w:themeColor="text1"/>
        </w:rPr>
        <w:t>, 1.23.2, 1.23.3,</w:t>
      </w:r>
      <w:r w:rsidRPr="000A622F">
        <w:rPr>
          <w:bCs/>
          <w:color w:val="000000" w:themeColor="text1"/>
        </w:rPr>
        <w:t xml:space="preserve"> 1.23.4</w:t>
      </w:r>
      <w:r w:rsidRPr="000A622F">
        <w:rPr>
          <w:color w:val="000000" w:themeColor="text1"/>
        </w:rPr>
        <w:t> изображения прилегания соответствует реальной конфигурации перекрестка.</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1.23.3</w:t>
      </w:r>
      <w:r w:rsidRPr="000A622F">
        <w:rPr>
          <w:color w:val="000000" w:themeColor="text1"/>
        </w:rPr>
        <w:t> и </w:t>
      </w:r>
      <w:r w:rsidRPr="000A622F">
        <w:rPr>
          <w:bCs/>
          <w:color w:val="000000" w:themeColor="text1"/>
        </w:rPr>
        <w:t>1.23.4</w:t>
      </w:r>
      <w:r w:rsidRPr="000A622F">
        <w:rPr>
          <w:color w:val="000000" w:themeColor="text1"/>
        </w:rPr>
        <w:t xml:space="preserve"> устанавливаются, когда расстояние между </w:t>
      </w:r>
      <w:proofErr w:type="spellStart"/>
      <w:r w:rsidRPr="000A622F">
        <w:rPr>
          <w:color w:val="000000" w:themeColor="text1"/>
        </w:rPr>
        <w:t>прилеганиями</w:t>
      </w:r>
      <w:proofErr w:type="spellEnd"/>
      <w:r w:rsidRPr="000A622F">
        <w:rPr>
          <w:color w:val="000000" w:themeColor="text1"/>
        </w:rPr>
        <w:t xml:space="preserve"> второстепенных дорог менее </w:t>
      </w:r>
      <w:r w:rsidRPr="000A622F">
        <w:rPr>
          <w:bCs/>
          <w:color w:val="000000" w:themeColor="text1"/>
        </w:rPr>
        <w:t>50 м</w:t>
      </w:r>
      <w:r w:rsidR="0038690F" w:rsidRPr="000A622F">
        <w:rPr>
          <w:color w:val="000000" w:themeColor="text1"/>
        </w:rPr>
        <w:t xml:space="preserve"> в населенных пунктах и             </w:t>
      </w:r>
      <w:r w:rsidRPr="000A622F">
        <w:rPr>
          <w:bCs/>
          <w:color w:val="000000" w:themeColor="text1"/>
        </w:rPr>
        <w:t>100 м</w:t>
      </w:r>
      <w:r w:rsidRPr="000A622F">
        <w:rPr>
          <w:color w:val="000000" w:themeColor="text1"/>
        </w:rPr>
        <w:t> – вне их.</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1.29</w:t>
      </w:r>
      <w:r w:rsidRPr="000A622F">
        <w:rPr>
          <w:color w:val="000000" w:themeColor="text1"/>
        </w:rPr>
        <w:t> и </w:t>
      </w:r>
      <w:r w:rsidRPr="000A622F">
        <w:rPr>
          <w:bCs/>
          <w:color w:val="000000" w:themeColor="text1"/>
        </w:rPr>
        <w:t>1.30</w:t>
      </w:r>
      <w:r w:rsidRPr="000A622F">
        <w:rPr>
          <w:color w:val="000000" w:themeColor="text1"/>
        </w:rPr>
        <w:t> устанавливаются непосредственно перед железнодорожным переездом.</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1.31.1</w:t>
      </w:r>
      <w:r w:rsidRPr="000A622F">
        <w:rPr>
          <w:color w:val="000000" w:themeColor="text1"/>
        </w:rPr>
        <w:t> устанавливается с первым (главным) по ходу движения знаком </w:t>
      </w:r>
      <w:r w:rsidRPr="000A622F">
        <w:rPr>
          <w:bCs/>
          <w:color w:val="000000" w:themeColor="text1"/>
        </w:rPr>
        <w:t>1.27</w:t>
      </w:r>
      <w:r w:rsidRPr="000A622F">
        <w:rPr>
          <w:color w:val="000000" w:themeColor="text1"/>
        </w:rPr>
        <w:t> или </w:t>
      </w:r>
      <w:r w:rsidRPr="000A622F">
        <w:rPr>
          <w:bCs/>
          <w:color w:val="000000" w:themeColor="text1"/>
        </w:rPr>
        <w:t>1.28</w:t>
      </w:r>
      <w:r w:rsidRPr="000A622F">
        <w:rPr>
          <w:color w:val="000000" w:themeColor="text1"/>
        </w:rPr>
        <w:t>, знак </w:t>
      </w:r>
      <w:r w:rsidRPr="000A622F">
        <w:rPr>
          <w:bCs/>
          <w:color w:val="000000" w:themeColor="text1"/>
        </w:rPr>
        <w:t>1.31.4</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с дублирующим, который устанавливается на левой стороне проезжей части, знаки </w:t>
      </w:r>
      <w:r w:rsidRPr="000A622F">
        <w:rPr>
          <w:bCs/>
          <w:color w:val="000000" w:themeColor="text1"/>
        </w:rPr>
        <w:t>1.31.3</w:t>
      </w:r>
      <w:r w:rsidRPr="000A622F">
        <w:rPr>
          <w:color w:val="000000" w:themeColor="text1"/>
        </w:rPr>
        <w:t> и </w:t>
      </w:r>
      <w:r w:rsidRPr="000A622F">
        <w:rPr>
          <w:bCs/>
          <w:color w:val="000000" w:themeColor="text1"/>
        </w:rPr>
        <w:t>1.31.6</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со вторым </w:t>
      </w:r>
      <w:r w:rsidR="0038690F" w:rsidRPr="000A622F">
        <w:rPr>
          <w:color w:val="000000" w:themeColor="text1"/>
        </w:rPr>
        <w:t xml:space="preserve">знаком </w:t>
      </w:r>
      <w:r w:rsidRPr="000A622F">
        <w:rPr>
          <w:bCs/>
          <w:color w:val="000000" w:themeColor="text1"/>
        </w:rPr>
        <w:t>1.27</w:t>
      </w:r>
      <w:r w:rsidRPr="000A622F">
        <w:rPr>
          <w:color w:val="000000" w:themeColor="text1"/>
        </w:rPr>
        <w:t> или </w:t>
      </w:r>
      <w:r w:rsidRPr="000A622F">
        <w:rPr>
          <w:bCs/>
          <w:color w:val="000000" w:themeColor="text1"/>
        </w:rPr>
        <w:t>1.28</w:t>
      </w:r>
      <w:r w:rsidRPr="000A622F">
        <w:rPr>
          <w:color w:val="000000" w:themeColor="text1"/>
        </w:rPr>
        <w:t>, знаки </w:t>
      </w:r>
      <w:r w:rsidRPr="000A622F">
        <w:rPr>
          <w:bCs/>
          <w:color w:val="000000" w:themeColor="text1"/>
        </w:rPr>
        <w:t>1.31.2</w:t>
      </w:r>
      <w:r w:rsidRPr="000A622F">
        <w:rPr>
          <w:color w:val="000000" w:themeColor="text1"/>
        </w:rPr>
        <w:t> и </w:t>
      </w:r>
      <w:r w:rsidRPr="000A622F">
        <w:rPr>
          <w:bCs/>
          <w:color w:val="000000" w:themeColor="text1"/>
        </w:rPr>
        <w:t>1.31.5</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самостоятельно (на равномерном расстоянии между первым и вторым знаком </w:t>
      </w:r>
      <w:r w:rsidRPr="000A622F">
        <w:rPr>
          <w:bCs/>
          <w:color w:val="000000" w:themeColor="text1"/>
        </w:rPr>
        <w:t>1.27</w:t>
      </w:r>
      <w:r w:rsidRPr="000A622F">
        <w:rPr>
          <w:color w:val="000000" w:themeColor="text1"/>
        </w:rPr>
        <w:t> или </w:t>
      </w:r>
      <w:r w:rsidRPr="000A622F">
        <w:rPr>
          <w:bCs/>
          <w:color w:val="000000" w:themeColor="text1"/>
        </w:rPr>
        <w:t>1.28</w:t>
      </w:r>
      <w:r w:rsidRPr="000A622F">
        <w:rPr>
          <w:color w:val="000000" w:themeColor="text1"/>
        </w:rPr>
        <w:t>).</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1.37</w:t>
      </w:r>
      <w:r w:rsidRPr="000A622F">
        <w:rPr>
          <w:color w:val="000000" w:themeColor="text1"/>
        </w:rPr>
        <w:t> может быть установлен на расстоянии </w:t>
      </w:r>
      <w:r w:rsidRPr="000A622F">
        <w:rPr>
          <w:bCs/>
          <w:color w:val="000000" w:themeColor="text1"/>
        </w:rPr>
        <w:t>10-15 м</w:t>
      </w:r>
      <w:r w:rsidRPr="000A622F">
        <w:rPr>
          <w:color w:val="000000" w:themeColor="text1"/>
        </w:rPr>
        <w:t> до места выполнения кратковременных дорожных работ на проезжей части в населенном пункте.</w:t>
      </w:r>
    </w:p>
    <w:p w:rsidR="004D19E0" w:rsidRPr="000A622F" w:rsidRDefault="0038690F" w:rsidP="00E11E60">
      <w:pPr>
        <w:ind w:firstLine="709"/>
        <w:rPr>
          <w:color w:val="000000" w:themeColor="text1"/>
        </w:rPr>
      </w:pPr>
      <w:r w:rsidRPr="000A622F">
        <w:rPr>
          <w:color w:val="000000" w:themeColor="text1"/>
        </w:rPr>
        <w:t>Вне населенных пунктов знаки </w:t>
      </w:r>
      <w:r w:rsidR="004D19E0" w:rsidRPr="000A622F">
        <w:rPr>
          <w:bCs/>
          <w:color w:val="000000" w:themeColor="text1"/>
        </w:rPr>
        <w:t>1.8</w:t>
      </w:r>
      <w:r w:rsidR="004D19E0" w:rsidRPr="000A622F">
        <w:rPr>
          <w:color w:val="000000" w:themeColor="text1"/>
        </w:rPr>
        <w:t>,</w:t>
      </w:r>
      <w:r w:rsidRPr="000A622F">
        <w:rPr>
          <w:color w:val="000000" w:themeColor="text1"/>
        </w:rPr>
        <w:t> </w:t>
      </w:r>
      <w:r w:rsidRPr="000A622F">
        <w:rPr>
          <w:bCs/>
          <w:color w:val="000000" w:themeColor="text1"/>
        </w:rPr>
        <w:t>1.13 </w:t>
      </w:r>
      <w:r w:rsidR="003C221B" w:rsidRPr="000A622F">
        <w:rPr>
          <w:bCs/>
          <w:color w:val="000000" w:themeColor="text1"/>
        </w:rPr>
        <w:t>,1.14, 1.15,</w:t>
      </w:r>
      <w:r w:rsidR="004D19E0" w:rsidRPr="000A622F">
        <w:rPr>
          <w:bCs/>
          <w:color w:val="000000" w:themeColor="text1"/>
        </w:rPr>
        <w:t xml:space="preserve"> 1.16</w:t>
      </w:r>
      <w:r w:rsidR="004D19E0" w:rsidRPr="000A622F">
        <w:rPr>
          <w:color w:val="000000" w:themeColor="text1"/>
        </w:rPr>
        <w:t>,</w:t>
      </w:r>
      <w:r w:rsidRPr="000A622F">
        <w:rPr>
          <w:color w:val="000000" w:themeColor="text1"/>
        </w:rPr>
        <w:t xml:space="preserve"> </w:t>
      </w:r>
      <w:r w:rsidR="004D19E0" w:rsidRPr="000A622F">
        <w:rPr>
          <w:bCs/>
          <w:color w:val="000000" w:themeColor="text1"/>
        </w:rPr>
        <w:t>1.25</w:t>
      </w:r>
      <w:r w:rsidR="004D19E0" w:rsidRPr="000A622F">
        <w:rPr>
          <w:color w:val="000000" w:themeColor="text1"/>
        </w:rPr>
        <w:t>,</w:t>
      </w:r>
      <w:r w:rsidRPr="000A622F">
        <w:rPr>
          <w:color w:val="000000" w:themeColor="text1"/>
        </w:rPr>
        <w:t xml:space="preserve"> </w:t>
      </w:r>
      <w:r w:rsidR="004D19E0" w:rsidRPr="000A622F">
        <w:rPr>
          <w:bCs/>
          <w:color w:val="000000" w:themeColor="text1"/>
        </w:rPr>
        <w:t>1.27</w:t>
      </w:r>
      <w:r w:rsidR="004D19E0" w:rsidRPr="000A622F">
        <w:rPr>
          <w:color w:val="000000" w:themeColor="text1"/>
        </w:rPr>
        <w:t>,</w:t>
      </w:r>
      <w:r w:rsidRPr="000A622F">
        <w:rPr>
          <w:color w:val="000000" w:themeColor="text1"/>
        </w:rPr>
        <w:t xml:space="preserve"> </w:t>
      </w:r>
      <w:r w:rsidR="004D19E0" w:rsidRPr="000A622F">
        <w:rPr>
          <w:bCs/>
          <w:color w:val="000000" w:themeColor="text1"/>
        </w:rPr>
        <w:t>1.28</w:t>
      </w:r>
      <w:r w:rsidR="004D19E0" w:rsidRPr="000A622F">
        <w:rPr>
          <w:color w:val="000000" w:themeColor="text1"/>
        </w:rPr>
        <w:t>,</w:t>
      </w:r>
      <w:r w:rsidRPr="000A622F">
        <w:rPr>
          <w:color w:val="000000" w:themeColor="text1"/>
        </w:rPr>
        <w:t xml:space="preserve"> </w:t>
      </w:r>
      <w:r w:rsidR="004D19E0" w:rsidRPr="000A622F">
        <w:rPr>
          <w:bCs/>
          <w:color w:val="000000" w:themeColor="text1"/>
        </w:rPr>
        <w:t>1.33</w:t>
      </w:r>
      <w:r w:rsidRPr="000A622F">
        <w:rPr>
          <w:bCs/>
          <w:color w:val="000000" w:themeColor="text1"/>
        </w:rPr>
        <w:t xml:space="preserve"> </w:t>
      </w:r>
      <w:r w:rsidRPr="000A622F">
        <w:rPr>
          <w:color w:val="000000" w:themeColor="text1"/>
        </w:rPr>
        <w:t xml:space="preserve">и </w:t>
      </w:r>
      <w:r w:rsidR="004D19E0" w:rsidRPr="000A622F">
        <w:rPr>
          <w:bCs/>
          <w:color w:val="000000" w:themeColor="text1"/>
        </w:rPr>
        <w:t>1.37</w:t>
      </w:r>
      <w:r w:rsidR="004D19E0" w:rsidRPr="000A622F">
        <w:rPr>
          <w:color w:val="000000" w:themeColor="text1"/>
        </w:rPr>
        <w:t>, а в населенных пунктах знаки </w:t>
      </w:r>
      <w:r w:rsidR="004D19E0" w:rsidRPr="000A622F">
        <w:rPr>
          <w:bCs/>
          <w:color w:val="000000" w:themeColor="text1"/>
        </w:rPr>
        <w:t>1.33</w:t>
      </w:r>
      <w:r w:rsidR="004D19E0" w:rsidRPr="000A622F">
        <w:rPr>
          <w:color w:val="000000" w:themeColor="text1"/>
        </w:rPr>
        <w:t> и </w:t>
      </w:r>
      <w:r w:rsidR="004D19E0" w:rsidRPr="000A622F">
        <w:rPr>
          <w:bCs/>
          <w:color w:val="000000" w:themeColor="text1"/>
        </w:rPr>
        <w:t>1.37</w:t>
      </w:r>
      <w:r w:rsidR="004D19E0" w:rsidRPr="000A622F">
        <w:rPr>
          <w:color w:val="000000" w:themeColor="text1"/>
        </w:rPr>
        <w:t> повторяются. Следующий знак устанавливается на расстоянии не менее </w:t>
      </w:r>
      <w:r w:rsidR="004D19E0" w:rsidRPr="000A622F">
        <w:rPr>
          <w:bCs/>
          <w:color w:val="000000" w:themeColor="text1"/>
        </w:rPr>
        <w:t>50 м</w:t>
      </w:r>
      <w:r w:rsidR="004D19E0" w:rsidRPr="000A622F">
        <w:rPr>
          <w:color w:val="000000" w:themeColor="text1"/>
        </w:rPr>
        <w:t> до начала опасного участка.</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1.10</w:t>
      </w:r>
      <w:r w:rsidRPr="000A622F">
        <w:rPr>
          <w:color w:val="000000" w:themeColor="text1"/>
        </w:rPr>
        <w:t>, </w:t>
      </w:r>
      <w:r w:rsidRPr="000A622F">
        <w:rPr>
          <w:bCs/>
          <w:color w:val="000000" w:themeColor="text1"/>
        </w:rPr>
        <w:t>1.12</w:t>
      </w:r>
      <w:r w:rsidRPr="000A622F">
        <w:rPr>
          <w:color w:val="000000" w:themeColor="text1"/>
        </w:rPr>
        <w:t>, </w:t>
      </w:r>
      <w:r w:rsidRPr="000A622F">
        <w:rPr>
          <w:bCs/>
          <w:color w:val="000000" w:themeColor="text1"/>
        </w:rPr>
        <w:t>1.14</w:t>
      </w:r>
      <w:r w:rsidRPr="000A622F">
        <w:rPr>
          <w:color w:val="000000" w:themeColor="text1"/>
        </w:rPr>
        <w:t>, </w:t>
      </w:r>
      <w:r w:rsidRPr="000A622F">
        <w:rPr>
          <w:bCs/>
          <w:color w:val="000000" w:themeColor="text1"/>
        </w:rPr>
        <w:t>1.15</w:t>
      </w:r>
      <w:r w:rsidRPr="000A622F">
        <w:rPr>
          <w:color w:val="000000" w:themeColor="text1"/>
        </w:rPr>
        <w:t>, </w:t>
      </w:r>
      <w:r w:rsidRPr="000A622F">
        <w:rPr>
          <w:bCs/>
          <w:color w:val="000000" w:themeColor="text1"/>
        </w:rPr>
        <w:t>1.37</w:t>
      </w:r>
      <w:r w:rsidRPr="000A622F">
        <w:rPr>
          <w:color w:val="000000" w:themeColor="text1"/>
        </w:rPr>
        <w:t> и </w:t>
      </w:r>
      <w:r w:rsidRPr="000A622F">
        <w:rPr>
          <w:bCs/>
          <w:color w:val="000000" w:themeColor="text1"/>
        </w:rPr>
        <w:t>1.38</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временные и устанавливаются на период, необходимый для выполнения соответствующих работ на дороге.</w:t>
      </w:r>
    </w:p>
    <w:p w:rsidR="0076113A" w:rsidRPr="000A622F" w:rsidRDefault="0076113A" w:rsidP="00E11E60">
      <w:pPr>
        <w:ind w:firstLine="709"/>
        <w:rPr>
          <w:b/>
          <w:color w:val="000000" w:themeColor="text1"/>
        </w:rPr>
      </w:pPr>
    </w:p>
    <w:p w:rsidR="004D19E0" w:rsidRPr="000A622F" w:rsidRDefault="004D19E0" w:rsidP="00E11E60">
      <w:pPr>
        <w:ind w:firstLine="709"/>
        <w:rPr>
          <w:color w:val="000000" w:themeColor="text1"/>
        </w:rPr>
      </w:pPr>
      <w:r w:rsidRPr="000A622F">
        <w:rPr>
          <w:color w:val="000000" w:themeColor="text1"/>
        </w:rPr>
        <w:t>2. Знаки приоритета</w:t>
      </w:r>
    </w:p>
    <w:p w:rsidR="004D19E0" w:rsidRPr="000A622F" w:rsidRDefault="004D19E0" w:rsidP="00E11E60">
      <w:pPr>
        <w:ind w:firstLine="709"/>
        <w:rPr>
          <w:color w:val="000000" w:themeColor="text1"/>
        </w:rPr>
      </w:pPr>
      <w:r w:rsidRPr="000A622F">
        <w:rPr>
          <w:bCs/>
          <w:color w:val="000000" w:themeColor="text1"/>
        </w:rPr>
        <w:t>2.1</w:t>
      </w:r>
      <w:r w:rsidRPr="000A622F">
        <w:rPr>
          <w:color w:val="000000" w:themeColor="text1"/>
        </w:rPr>
        <w:t> «Уступить дорогу»</w:t>
      </w:r>
    </w:p>
    <w:p w:rsidR="004D19E0" w:rsidRPr="000A622F" w:rsidRDefault="004D19E0" w:rsidP="00E11E60">
      <w:pPr>
        <w:ind w:firstLine="709"/>
        <w:rPr>
          <w:color w:val="000000" w:themeColor="text1"/>
        </w:rPr>
      </w:pPr>
      <w:r w:rsidRPr="000A622F">
        <w:rPr>
          <w:color w:val="000000" w:themeColor="text1"/>
        </w:rPr>
        <w:t>Водитель должен уступить дорогу транспортным средствам, подъезжающим к нерегулируемому перекрестку по главной дороге, а при наличии таблички </w:t>
      </w:r>
      <w:r w:rsidRPr="000A622F">
        <w:rPr>
          <w:bCs/>
          <w:color w:val="000000" w:themeColor="text1"/>
        </w:rPr>
        <w:t>7.8</w:t>
      </w:r>
      <w:r w:rsidRPr="000A622F">
        <w:rPr>
          <w:color w:val="000000" w:themeColor="text1"/>
        </w:rPr>
        <w:t> – транспортным средствам, движущимся по главной дороге.</w:t>
      </w:r>
    </w:p>
    <w:p w:rsidR="004D19E0" w:rsidRPr="000A622F" w:rsidRDefault="004D19E0" w:rsidP="00E11E60">
      <w:pPr>
        <w:ind w:firstLine="709"/>
        <w:rPr>
          <w:color w:val="000000" w:themeColor="text1"/>
        </w:rPr>
      </w:pPr>
      <w:r w:rsidRPr="000A622F">
        <w:rPr>
          <w:bCs/>
          <w:color w:val="000000" w:themeColor="text1"/>
        </w:rPr>
        <w:t>2.2</w:t>
      </w:r>
      <w:r w:rsidRPr="000A622F">
        <w:rPr>
          <w:color w:val="000000" w:themeColor="text1"/>
        </w:rPr>
        <w:t> «Проезд без остановки запрещен»</w:t>
      </w:r>
    </w:p>
    <w:p w:rsidR="004D19E0" w:rsidRPr="000A622F" w:rsidRDefault="004D19E0" w:rsidP="00E11E60">
      <w:pPr>
        <w:ind w:firstLine="709"/>
        <w:rPr>
          <w:color w:val="000000" w:themeColor="text1"/>
        </w:rPr>
      </w:pPr>
      <w:r w:rsidRPr="000A622F">
        <w:rPr>
          <w:color w:val="000000" w:themeColor="text1"/>
        </w:rPr>
        <w:t>Запрещается проезд без остановки перед разметкой </w:t>
      </w:r>
      <w:r w:rsidRPr="000A622F">
        <w:rPr>
          <w:bCs/>
          <w:color w:val="000000" w:themeColor="text1"/>
        </w:rPr>
        <w:t>1.12</w:t>
      </w:r>
      <w:r w:rsidRPr="000A622F">
        <w:rPr>
          <w:color w:val="000000" w:themeColor="text1"/>
        </w:rPr>
        <w:t> (</w:t>
      </w:r>
      <w:proofErr w:type="gramStart"/>
      <w:r w:rsidRPr="000A622F">
        <w:rPr>
          <w:color w:val="000000" w:themeColor="text1"/>
        </w:rPr>
        <w:t>стоп-линия</w:t>
      </w:r>
      <w:proofErr w:type="gramEnd"/>
      <w:r w:rsidRPr="000A622F">
        <w:rPr>
          <w:color w:val="000000" w:themeColor="text1"/>
        </w:rPr>
        <w:t>), а если она отсутствует – перед знаком. Необходимо уступить дорогу транспортным средствам, которые следуют по пересекаемой дороге, а при наличии таблички </w:t>
      </w:r>
      <w:r w:rsidRPr="000A622F">
        <w:rPr>
          <w:bCs/>
          <w:color w:val="000000" w:themeColor="text1"/>
        </w:rPr>
        <w:t>7.8</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транспортным средствам, двигающимся по главной дороге, а также справа по равнозначной дороге.</w:t>
      </w:r>
    </w:p>
    <w:p w:rsidR="004D19E0" w:rsidRPr="000A622F" w:rsidRDefault="004D19E0" w:rsidP="00E11E60">
      <w:pPr>
        <w:ind w:firstLine="709"/>
        <w:rPr>
          <w:color w:val="000000" w:themeColor="text1"/>
        </w:rPr>
      </w:pPr>
      <w:r w:rsidRPr="000A622F">
        <w:rPr>
          <w:bCs/>
          <w:color w:val="000000" w:themeColor="text1"/>
        </w:rPr>
        <w:lastRenderedPageBreak/>
        <w:t>2.3</w:t>
      </w:r>
      <w:r w:rsidRPr="000A622F">
        <w:rPr>
          <w:color w:val="000000" w:themeColor="text1"/>
        </w:rPr>
        <w:t> «Главная дорога»</w:t>
      </w:r>
    </w:p>
    <w:p w:rsidR="004D19E0" w:rsidRPr="000A622F" w:rsidRDefault="004D19E0" w:rsidP="00E11E60">
      <w:pPr>
        <w:ind w:firstLine="709"/>
        <w:rPr>
          <w:color w:val="000000" w:themeColor="text1"/>
        </w:rPr>
      </w:pPr>
      <w:r w:rsidRPr="000A622F">
        <w:rPr>
          <w:color w:val="000000" w:themeColor="text1"/>
        </w:rPr>
        <w:t>Предоставляется право первоочередного проезда нерегулируемых перекрестков.</w:t>
      </w:r>
    </w:p>
    <w:p w:rsidR="004D19E0" w:rsidRPr="000A622F" w:rsidRDefault="004D19E0" w:rsidP="00E11E60">
      <w:pPr>
        <w:ind w:firstLine="709"/>
        <w:rPr>
          <w:color w:val="000000" w:themeColor="text1"/>
        </w:rPr>
      </w:pPr>
      <w:r w:rsidRPr="000A622F">
        <w:rPr>
          <w:bCs/>
          <w:color w:val="000000" w:themeColor="text1"/>
        </w:rPr>
        <w:t>2.4</w:t>
      </w:r>
      <w:r w:rsidRPr="000A622F">
        <w:rPr>
          <w:color w:val="000000" w:themeColor="text1"/>
        </w:rPr>
        <w:t> «Конец главной дороги»</w:t>
      </w:r>
    </w:p>
    <w:p w:rsidR="004D19E0" w:rsidRPr="000A622F" w:rsidRDefault="004D19E0" w:rsidP="00E11E60">
      <w:pPr>
        <w:ind w:firstLine="709"/>
        <w:rPr>
          <w:color w:val="000000" w:themeColor="text1"/>
        </w:rPr>
      </w:pPr>
      <w:r w:rsidRPr="000A622F">
        <w:rPr>
          <w:color w:val="000000" w:themeColor="text1"/>
        </w:rPr>
        <w:t>Отменяется право первоочередного проезда нерегулируемых перекрестков.</w:t>
      </w:r>
    </w:p>
    <w:p w:rsidR="004D19E0" w:rsidRPr="000A622F" w:rsidRDefault="004D19E0" w:rsidP="00E11E60">
      <w:pPr>
        <w:ind w:firstLine="709"/>
        <w:rPr>
          <w:color w:val="000000" w:themeColor="text1"/>
        </w:rPr>
      </w:pPr>
      <w:r w:rsidRPr="000A622F">
        <w:rPr>
          <w:bCs/>
          <w:color w:val="000000" w:themeColor="text1"/>
        </w:rPr>
        <w:t>2.5</w:t>
      </w:r>
      <w:r w:rsidRPr="000A622F">
        <w:rPr>
          <w:color w:val="000000" w:themeColor="text1"/>
        </w:rPr>
        <w:t> «Преимущество встречного движения»</w:t>
      </w:r>
    </w:p>
    <w:p w:rsidR="004D19E0" w:rsidRPr="000A622F" w:rsidRDefault="004D19E0" w:rsidP="00E11E60">
      <w:pPr>
        <w:ind w:firstLine="709"/>
        <w:rPr>
          <w:color w:val="000000" w:themeColor="text1"/>
        </w:rPr>
      </w:pPr>
      <w:r w:rsidRPr="000A622F">
        <w:rPr>
          <w:color w:val="000000" w:themeColor="text1"/>
        </w:rPr>
        <w:t>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w:t>
      </w:r>
    </w:p>
    <w:p w:rsidR="004D19E0" w:rsidRPr="000A622F" w:rsidRDefault="004D19E0" w:rsidP="00E11E60">
      <w:pPr>
        <w:ind w:firstLine="709"/>
        <w:rPr>
          <w:color w:val="000000" w:themeColor="text1"/>
        </w:rPr>
      </w:pPr>
      <w:r w:rsidRPr="000A622F">
        <w:rPr>
          <w:bCs/>
          <w:color w:val="000000" w:themeColor="text1"/>
        </w:rPr>
        <w:t>2.6</w:t>
      </w:r>
      <w:r w:rsidRPr="000A622F">
        <w:rPr>
          <w:color w:val="000000" w:themeColor="text1"/>
        </w:rPr>
        <w:t> «Преимущество перед встречным движением»</w:t>
      </w:r>
    </w:p>
    <w:p w:rsidR="004D19E0" w:rsidRPr="000A622F" w:rsidRDefault="004D19E0" w:rsidP="00E11E60">
      <w:pPr>
        <w:ind w:firstLine="709"/>
        <w:rPr>
          <w:color w:val="000000" w:themeColor="text1"/>
        </w:rPr>
      </w:pPr>
      <w:r w:rsidRPr="000A622F">
        <w:rPr>
          <w:color w:val="000000" w:themeColor="text1"/>
        </w:rPr>
        <w:t>Узкий участок дороги, во время движения на котором водитель имеет преимущество относительно встречных транспортных средств.</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2.1</w:t>
      </w:r>
      <w:r w:rsidR="003C221B" w:rsidRPr="000A622F">
        <w:rPr>
          <w:bCs/>
          <w:color w:val="000000" w:themeColor="text1"/>
        </w:rPr>
        <w:t>, 2.2,</w:t>
      </w:r>
      <w:r w:rsidRPr="000A622F">
        <w:rPr>
          <w:bCs/>
          <w:color w:val="000000" w:themeColor="text1"/>
        </w:rPr>
        <w:t xml:space="preserve"> 2.3</w:t>
      </w:r>
      <w:r w:rsidRPr="000A622F">
        <w:rPr>
          <w:color w:val="000000" w:themeColor="text1"/>
        </w:rPr>
        <w:t>, </w:t>
      </w:r>
      <w:r w:rsidRPr="000A622F">
        <w:rPr>
          <w:bCs/>
          <w:color w:val="000000" w:themeColor="text1"/>
        </w:rPr>
        <w:t>2.5</w:t>
      </w:r>
      <w:r w:rsidRPr="000A622F">
        <w:rPr>
          <w:color w:val="000000" w:themeColor="text1"/>
        </w:rPr>
        <w:t> и </w:t>
      </w:r>
      <w:r w:rsidRPr="000A622F">
        <w:rPr>
          <w:bCs/>
          <w:color w:val="000000" w:themeColor="text1"/>
        </w:rPr>
        <w:t>2.6</w:t>
      </w:r>
      <w:r w:rsidRPr="000A622F">
        <w:rPr>
          <w:color w:val="000000" w:themeColor="text1"/>
        </w:rPr>
        <w:t> устанавливаются непосредственно перед перекрестком или узким участком дороги, кроме того, знак </w:t>
      </w:r>
      <w:r w:rsidRPr="000A622F">
        <w:rPr>
          <w:bCs/>
          <w:color w:val="000000" w:themeColor="text1"/>
        </w:rPr>
        <w:t>2.3</w:t>
      </w:r>
      <w:r w:rsidRPr="000A622F">
        <w:rPr>
          <w:color w:val="000000" w:themeColor="text1"/>
        </w:rPr>
        <w:t> в начале, а знак </w:t>
      </w:r>
      <w:r w:rsidRPr="000A622F">
        <w:rPr>
          <w:bCs/>
          <w:color w:val="000000" w:themeColor="text1"/>
        </w:rPr>
        <w:t>2.4</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в конце главной дороги. Знак </w:t>
      </w:r>
      <w:r w:rsidRPr="000A622F">
        <w:rPr>
          <w:bCs/>
          <w:color w:val="000000" w:themeColor="text1"/>
        </w:rPr>
        <w:t>2.3</w:t>
      </w:r>
      <w:r w:rsidRPr="000A622F">
        <w:rPr>
          <w:color w:val="000000" w:themeColor="text1"/>
        </w:rPr>
        <w:t> с табличкой </w:t>
      </w:r>
      <w:r w:rsidRPr="000A622F">
        <w:rPr>
          <w:bCs/>
          <w:color w:val="000000" w:themeColor="text1"/>
        </w:rPr>
        <w:t>7.8</w:t>
      </w:r>
      <w:r w:rsidRPr="000A622F">
        <w:rPr>
          <w:color w:val="000000" w:themeColor="text1"/>
        </w:rPr>
        <w:t> обязательно повторяется перед перекрестком, на котором главная дорога изменяет свое направление.</w:t>
      </w:r>
    </w:p>
    <w:p w:rsidR="004D19E0" w:rsidRPr="000A622F" w:rsidRDefault="004D19E0" w:rsidP="00E11E60">
      <w:pPr>
        <w:ind w:firstLine="709"/>
        <w:rPr>
          <w:color w:val="000000" w:themeColor="text1"/>
        </w:rPr>
      </w:pPr>
      <w:r w:rsidRPr="000A622F">
        <w:rPr>
          <w:color w:val="000000" w:themeColor="text1"/>
        </w:rPr>
        <w:t>Вне населенных пунктов на дорогах с твердым покрытием знак </w:t>
      </w:r>
      <w:r w:rsidRPr="000A622F">
        <w:rPr>
          <w:bCs/>
          <w:color w:val="000000" w:themeColor="text1"/>
        </w:rPr>
        <w:t>2.1</w:t>
      </w:r>
      <w:r w:rsidRPr="000A622F">
        <w:rPr>
          <w:color w:val="000000" w:themeColor="text1"/>
        </w:rPr>
        <w:t> повторяется с дополнительной табличкой </w:t>
      </w:r>
      <w:r w:rsidRPr="000A622F">
        <w:rPr>
          <w:bCs/>
          <w:color w:val="000000" w:themeColor="text1"/>
        </w:rPr>
        <w:t>7.1.1.</w:t>
      </w:r>
    </w:p>
    <w:p w:rsidR="004D19E0" w:rsidRPr="000A622F" w:rsidRDefault="004D19E0" w:rsidP="00E11E60">
      <w:pPr>
        <w:ind w:firstLine="709"/>
        <w:rPr>
          <w:color w:val="000000" w:themeColor="text1"/>
        </w:rPr>
      </w:pPr>
      <w:r w:rsidRPr="000A622F">
        <w:rPr>
          <w:color w:val="000000" w:themeColor="text1"/>
        </w:rPr>
        <w:t>Если непосредственно перед перекрестком установлен знак </w:t>
      </w:r>
      <w:r w:rsidRPr="000A622F">
        <w:rPr>
          <w:bCs/>
          <w:color w:val="000000" w:themeColor="text1"/>
        </w:rPr>
        <w:t>2.2</w:t>
      </w:r>
      <w:r w:rsidRPr="000A622F">
        <w:rPr>
          <w:color w:val="000000" w:themeColor="text1"/>
        </w:rPr>
        <w:t>, то ему должен предшествовать знак </w:t>
      </w:r>
      <w:r w:rsidRPr="000A622F">
        <w:rPr>
          <w:bCs/>
          <w:color w:val="000000" w:themeColor="text1"/>
        </w:rPr>
        <w:t>2.1</w:t>
      </w:r>
      <w:r w:rsidRPr="000A622F">
        <w:rPr>
          <w:color w:val="000000" w:themeColor="text1"/>
        </w:rPr>
        <w:t> с дополнительной табличкой </w:t>
      </w:r>
      <w:r w:rsidRPr="000A622F">
        <w:rPr>
          <w:bCs/>
          <w:color w:val="000000" w:themeColor="text1"/>
        </w:rPr>
        <w:t>7.1.2.</w:t>
      </w:r>
    </w:p>
    <w:p w:rsidR="004D19E0" w:rsidRPr="000A622F" w:rsidRDefault="004D19E0" w:rsidP="00E11E60">
      <w:pPr>
        <w:ind w:firstLine="709"/>
        <w:rPr>
          <w:color w:val="000000" w:themeColor="text1"/>
        </w:rPr>
      </w:pPr>
      <w:r w:rsidRPr="000A622F">
        <w:rPr>
          <w:color w:val="000000" w:themeColor="text1"/>
        </w:rPr>
        <w:t>Если знак </w:t>
      </w:r>
      <w:r w:rsidRPr="000A622F">
        <w:rPr>
          <w:bCs/>
          <w:color w:val="000000" w:themeColor="text1"/>
        </w:rPr>
        <w:t>2.2</w:t>
      </w:r>
      <w:r w:rsidRPr="000A622F">
        <w:rPr>
          <w:color w:val="000000" w:themeColor="text1"/>
        </w:rPr>
        <w:t xml:space="preserve"> установлен перед железнодорожным переездом, который не охраняется и не оборудован светофорной сигнализацией, водитель должен остановиться перед </w:t>
      </w:r>
      <w:proofErr w:type="gramStart"/>
      <w:r w:rsidRPr="000A622F">
        <w:rPr>
          <w:color w:val="000000" w:themeColor="text1"/>
        </w:rPr>
        <w:t>стоп-линией</w:t>
      </w:r>
      <w:proofErr w:type="gramEnd"/>
      <w:r w:rsidRPr="000A622F">
        <w:rPr>
          <w:color w:val="000000" w:themeColor="text1"/>
        </w:rPr>
        <w:t>, а при ее отсутствии – перед этим знаком.</w:t>
      </w:r>
    </w:p>
    <w:p w:rsidR="004D19E0" w:rsidRPr="000A622F" w:rsidRDefault="004D19E0" w:rsidP="00E11E60">
      <w:pPr>
        <w:ind w:firstLine="709"/>
        <w:rPr>
          <w:color w:val="000000" w:themeColor="text1"/>
        </w:rPr>
      </w:pPr>
    </w:p>
    <w:p w:rsidR="004D19E0" w:rsidRPr="000A622F" w:rsidRDefault="004D19E0" w:rsidP="0076113A">
      <w:pPr>
        <w:ind w:firstLine="709"/>
        <w:rPr>
          <w:color w:val="000000" w:themeColor="text1"/>
        </w:rPr>
      </w:pPr>
      <w:r w:rsidRPr="000A622F">
        <w:rPr>
          <w:color w:val="000000" w:themeColor="text1"/>
        </w:rPr>
        <w:t>3. Запрещающие знаки</w:t>
      </w:r>
    </w:p>
    <w:p w:rsidR="004D19E0" w:rsidRPr="000A622F" w:rsidRDefault="004D19E0" w:rsidP="0076113A">
      <w:pPr>
        <w:ind w:firstLine="709"/>
        <w:rPr>
          <w:color w:val="000000" w:themeColor="text1"/>
        </w:rPr>
      </w:pPr>
      <w:r w:rsidRPr="000A622F">
        <w:rPr>
          <w:bCs/>
          <w:color w:val="000000" w:themeColor="text1"/>
        </w:rPr>
        <w:t>3.1</w:t>
      </w:r>
      <w:r w:rsidRPr="000A622F">
        <w:rPr>
          <w:color w:val="000000" w:themeColor="text1"/>
        </w:rPr>
        <w:t> «Движение запрещено»</w:t>
      </w:r>
    </w:p>
    <w:p w:rsidR="004D19E0" w:rsidRPr="000A622F" w:rsidRDefault="004D19E0" w:rsidP="0076113A">
      <w:pPr>
        <w:ind w:firstLine="709"/>
        <w:rPr>
          <w:color w:val="000000" w:themeColor="text1"/>
        </w:rPr>
      </w:pPr>
      <w:r w:rsidRPr="000A622F">
        <w:rPr>
          <w:color w:val="000000" w:themeColor="text1"/>
        </w:rPr>
        <w:t>Запрещается движение всех транспортных сре</w:t>
      </w:r>
      <w:proofErr w:type="gramStart"/>
      <w:r w:rsidRPr="000A622F">
        <w:rPr>
          <w:color w:val="000000" w:themeColor="text1"/>
        </w:rPr>
        <w:t xml:space="preserve">дств в </w:t>
      </w:r>
      <w:r w:rsidR="0038690F" w:rsidRPr="000A622F">
        <w:rPr>
          <w:color w:val="000000" w:themeColor="text1"/>
        </w:rPr>
        <w:t>сл</w:t>
      </w:r>
      <w:proofErr w:type="gramEnd"/>
      <w:r w:rsidR="0038690F" w:rsidRPr="000A622F">
        <w:rPr>
          <w:color w:val="000000" w:themeColor="text1"/>
        </w:rPr>
        <w:t xml:space="preserve">едующих </w:t>
      </w:r>
      <w:r w:rsidRPr="000A622F">
        <w:rPr>
          <w:color w:val="000000" w:themeColor="text1"/>
        </w:rPr>
        <w:t>случаях:</w:t>
      </w:r>
    </w:p>
    <w:p w:rsidR="004D19E0" w:rsidRPr="000A622F" w:rsidRDefault="0038690F" w:rsidP="0076113A">
      <w:pPr>
        <w:ind w:firstLine="709"/>
        <w:rPr>
          <w:color w:val="000000" w:themeColor="text1"/>
        </w:rPr>
      </w:pPr>
      <w:r w:rsidRPr="000A622F">
        <w:rPr>
          <w:color w:val="000000" w:themeColor="text1"/>
        </w:rPr>
        <w:t xml:space="preserve">когда </w:t>
      </w:r>
      <w:r w:rsidR="004D19E0" w:rsidRPr="000A622F">
        <w:rPr>
          <w:color w:val="000000" w:themeColor="text1"/>
        </w:rPr>
        <w:t>начало пешеходной зоны, обозначено знаком </w:t>
      </w:r>
      <w:r w:rsidR="004D19E0" w:rsidRPr="000A622F">
        <w:rPr>
          <w:bCs/>
          <w:color w:val="000000" w:themeColor="text1"/>
        </w:rPr>
        <w:t>5.33</w:t>
      </w:r>
      <w:r w:rsidR="004D19E0" w:rsidRPr="000A622F">
        <w:rPr>
          <w:color w:val="000000" w:themeColor="text1"/>
        </w:rPr>
        <w:t>;</w:t>
      </w:r>
    </w:p>
    <w:p w:rsidR="004D19E0" w:rsidRPr="000A622F" w:rsidRDefault="004D19E0" w:rsidP="0076113A">
      <w:pPr>
        <w:ind w:firstLine="709"/>
        <w:rPr>
          <w:color w:val="000000" w:themeColor="text1"/>
        </w:rPr>
      </w:pPr>
      <w:r w:rsidRPr="000A622F">
        <w:rPr>
          <w:color w:val="000000" w:themeColor="text1"/>
        </w:rPr>
        <w:t>дорога и</w:t>
      </w:r>
      <w:r w:rsidR="0038690F" w:rsidRPr="000A622F">
        <w:rPr>
          <w:color w:val="000000" w:themeColor="text1"/>
        </w:rPr>
        <w:t xml:space="preserve"> </w:t>
      </w:r>
      <w:r w:rsidRPr="000A622F">
        <w:rPr>
          <w:color w:val="000000" w:themeColor="text1"/>
        </w:rPr>
        <w:t>(или) улица находится в аварийном состоянии и непригодна для движения транспортных средств; в этом случае обязательно устанавливается знак </w:t>
      </w:r>
      <w:r w:rsidRPr="000A622F">
        <w:rPr>
          <w:bCs/>
          <w:color w:val="000000" w:themeColor="text1"/>
        </w:rPr>
        <w:t>3.43</w:t>
      </w:r>
      <w:r w:rsidRPr="000A622F">
        <w:rPr>
          <w:color w:val="000000" w:themeColor="text1"/>
        </w:rPr>
        <w:t>.</w:t>
      </w:r>
    </w:p>
    <w:p w:rsidR="004D19E0" w:rsidRPr="000A622F" w:rsidRDefault="004D19E0" w:rsidP="0076113A">
      <w:pPr>
        <w:ind w:firstLine="709"/>
        <w:rPr>
          <w:color w:val="000000" w:themeColor="text1"/>
        </w:rPr>
      </w:pPr>
      <w:r w:rsidRPr="000A622F">
        <w:rPr>
          <w:bCs/>
          <w:color w:val="000000" w:themeColor="text1"/>
        </w:rPr>
        <w:t>3.2</w:t>
      </w:r>
      <w:r w:rsidRPr="000A622F">
        <w:rPr>
          <w:color w:val="000000" w:themeColor="text1"/>
        </w:rPr>
        <w:t> «Движение механических транспортных средств запрещено»</w:t>
      </w:r>
    </w:p>
    <w:p w:rsidR="004D19E0" w:rsidRPr="000A622F" w:rsidRDefault="004D19E0" w:rsidP="0076113A">
      <w:pPr>
        <w:ind w:firstLine="709"/>
        <w:rPr>
          <w:color w:val="000000" w:themeColor="text1"/>
        </w:rPr>
      </w:pPr>
      <w:r w:rsidRPr="000A622F">
        <w:rPr>
          <w:bCs/>
          <w:color w:val="000000" w:themeColor="text1"/>
        </w:rPr>
        <w:t>3.3</w:t>
      </w:r>
      <w:r w:rsidRPr="000A622F">
        <w:rPr>
          <w:color w:val="000000" w:themeColor="text1"/>
        </w:rPr>
        <w:t> «Движение грузовых автомобилей запрещено»</w:t>
      </w:r>
    </w:p>
    <w:p w:rsidR="0076113A" w:rsidRPr="000A622F" w:rsidRDefault="004D19E0" w:rsidP="00E11E60">
      <w:pPr>
        <w:ind w:firstLine="709"/>
        <w:rPr>
          <w:color w:val="000000" w:themeColor="text1"/>
        </w:rPr>
      </w:pPr>
      <w:proofErr w:type="gramStart"/>
      <w:r w:rsidRPr="000A622F">
        <w:rPr>
          <w:color w:val="000000" w:themeColor="text1"/>
        </w:rPr>
        <w:t>Запрещается движение грузовых автомобилей и составов транспортных средств с разрешенной максимальной массой свыше </w:t>
      </w:r>
      <w:r w:rsidRPr="000A622F">
        <w:rPr>
          <w:bCs/>
          <w:color w:val="000000" w:themeColor="text1"/>
        </w:rPr>
        <w:t>3,5 т</w:t>
      </w:r>
      <w:r w:rsidRPr="000A622F">
        <w:rPr>
          <w:color w:val="000000" w:themeColor="text1"/>
        </w:rPr>
        <w:t xml:space="preserve"> (если на знаке не </w:t>
      </w:r>
      <w:proofErr w:type="gramEnd"/>
    </w:p>
    <w:p w:rsidR="004D19E0" w:rsidRPr="000A622F" w:rsidRDefault="004D19E0" w:rsidP="0076113A">
      <w:pPr>
        <w:rPr>
          <w:color w:val="000000" w:themeColor="text1"/>
        </w:rPr>
      </w:pPr>
      <w:r w:rsidRPr="000A622F">
        <w:rPr>
          <w:color w:val="000000" w:themeColor="text1"/>
        </w:rPr>
        <w:t xml:space="preserve">указана масса) или </w:t>
      </w:r>
      <w:proofErr w:type="gramStart"/>
      <w:r w:rsidRPr="000A622F">
        <w:rPr>
          <w:color w:val="000000" w:themeColor="text1"/>
        </w:rPr>
        <w:t>превышающей</w:t>
      </w:r>
      <w:proofErr w:type="gramEnd"/>
      <w:r w:rsidRPr="000A622F">
        <w:rPr>
          <w:color w:val="000000" w:themeColor="text1"/>
        </w:rPr>
        <w:t xml:space="preserve"> указанную на знаке, а также тракторов, самоходных машин и механизмов.</w:t>
      </w:r>
    </w:p>
    <w:p w:rsidR="004D19E0" w:rsidRPr="000A622F" w:rsidRDefault="004D19E0" w:rsidP="00E11E60">
      <w:pPr>
        <w:ind w:firstLine="709"/>
        <w:rPr>
          <w:color w:val="000000" w:themeColor="text1"/>
        </w:rPr>
      </w:pPr>
      <w:r w:rsidRPr="000A622F">
        <w:rPr>
          <w:bCs/>
          <w:color w:val="000000" w:themeColor="text1"/>
        </w:rPr>
        <w:t>3.4</w:t>
      </w:r>
      <w:r w:rsidRPr="000A622F">
        <w:rPr>
          <w:color w:val="000000" w:themeColor="text1"/>
        </w:rPr>
        <w:t> «Движение с прицепом запрещено»</w:t>
      </w:r>
    </w:p>
    <w:p w:rsidR="004D19E0" w:rsidRPr="000A622F" w:rsidRDefault="004D19E0" w:rsidP="00E11E60">
      <w:pPr>
        <w:ind w:firstLine="709"/>
        <w:rPr>
          <w:color w:val="000000" w:themeColor="text1"/>
        </w:rPr>
      </w:pPr>
      <w:r w:rsidRPr="000A622F">
        <w:rPr>
          <w:color w:val="000000" w:themeColor="text1"/>
        </w:rPr>
        <w:t>Запрещается движение грузовых автомобилей и тракторов с прицепами любого типа, а также буксировка механических транспортных средств.</w:t>
      </w:r>
    </w:p>
    <w:p w:rsidR="004D19E0" w:rsidRPr="000A622F" w:rsidRDefault="004D19E0" w:rsidP="00E11E60">
      <w:pPr>
        <w:ind w:firstLine="709"/>
        <w:rPr>
          <w:color w:val="000000" w:themeColor="text1"/>
        </w:rPr>
      </w:pPr>
      <w:r w:rsidRPr="000A622F">
        <w:rPr>
          <w:bCs/>
          <w:color w:val="000000" w:themeColor="text1"/>
        </w:rPr>
        <w:t>3.5</w:t>
      </w:r>
      <w:r w:rsidRPr="000A622F">
        <w:rPr>
          <w:color w:val="000000" w:themeColor="text1"/>
        </w:rPr>
        <w:t> «Движение тракторов запрещено»</w:t>
      </w:r>
    </w:p>
    <w:p w:rsidR="004D19E0" w:rsidRPr="000A622F" w:rsidRDefault="004D19E0" w:rsidP="00E11E60">
      <w:pPr>
        <w:ind w:firstLine="709"/>
        <w:rPr>
          <w:color w:val="000000" w:themeColor="text1"/>
        </w:rPr>
      </w:pPr>
      <w:r w:rsidRPr="000A622F">
        <w:rPr>
          <w:color w:val="000000" w:themeColor="text1"/>
        </w:rPr>
        <w:lastRenderedPageBreak/>
        <w:t>Запрещается движение тракторов, самоходных машин и механизмов.</w:t>
      </w:r>
    </w:p>
    <w:p w:rsidR="004D19E0" w:rsidRPr="000A622F" w:rsidRDefault="004D19E0" w:rsidP="00E11E60">
      <w:pPr>
        <w:ind w:firstLine="709"/>
        <w:rPr>
          <w:color w:val="000000" w:themeColor="text1"/>
        </w:rPr>
      </w:pPr>
      <w:r w:rsidRPr="000A622F">
        <w:rPr>
          <w:bCs/>
          <w:color w:val="000000" w:themeColor="text1"/>
        </w:rPr>
        <w:t>3.6</w:t>
      </w:r>
      <w:r w:rsidRPr="000A622F">
        <w:rPr>
          <w:color w:val="000000" w:themeColor="text1"/>
        </w:rPr>
        <w:t> «Движение мотоциклов запрещено»</w:t>
      </w:r>
    </w:p>
    <w:p w:rsidR="004D19E0" w:rsidRPr="000A622F" w:rsidRDefault="004D19E0" w:rsidP="00E11E60">
      <w:pPr>
        <w:ind w:firstLine="709"/>
        <w:rPr>
          <w:color w:val="000000" w:themeColor="text1"/>
        </w:rPr>
      </w:pPr>
      <w:r w:rsidRPr="000A622F">
        <w:rPr>
          <w:bCs/>
          <w:color w:val="000000" w:themeColor="text1"/>
        </w:rPr>
        <w:t>3.7</w:t>
      </w:r>
      <w:r w:rsidRPr="000A622F">
        <w:rPr>
          <w:color w:val="000000" w:themeColor="text1"/>
        </w:rPr>
        <w:t> «Движение на мопедах запрещено»</w:t>
      </w:r>
    </w:p>
    <w:p w:rsidR="004D19E0" w:rsidRPr="000A622F" w:rsidRDefault="004D19E0" w:rsidP="00E11E60">
      <w:pPr>
        <w:ind w:firstLine="709"/>
        <w:rPr>
          <w:color w:val="000000" w:themeColor="text1"/>
        </w:rPr>
      </w:pPr>
      <w:r w:rsidRPr="000A622F">
        <w:rPr>
          <w:color w:val="000000" w:themeColor="text1"/>
        </w:rPr>
        <w:t>Запрещается движение на мопедах и велосипедах с подвесным двигателем.</w:t>
      </w:r>
    </w:p>
    <w:p w:rsidR="004D19E0" w:rsidRPr="000A622F" w:rsidRDefault="004D19E0" w:rsidP="00E11E60">
      <w:pPr>
        <w:ind w:firstLine="709"/>
        <w:rPr>
          <w:color w:val="000000" w:themeColor="text1"/>
        </w:rPr>
      </w:pPr>
      <w:r w:rsidRPr="000A622F">
        <w:rPr>
          <w:bCs/>
          <w:color w:val="000000" w:themeColor="text1"/>
        </w:rPr>
        <w:t>3.8</w:t>
      </w:r>
      <w:r w:rsidRPr="000A622F">
        <w:rPr>
          <w:color w:val="000000" w:themeColor="text1"/>
        </w:rPr>
        <w:t> «Движение на велосипедах запрещено»</w:t>
      </w:r>
    </w:p>
    <w:p w:rsidR="004D19E0" w:rsidRPr="000A622F" w:rsidRDefault="004D19E0" w:rsidP="00E11E60">
      <w:pPr>
        <w:ind w:firstLine="709"/>
        <w:rPr>
          <w:color w:val="000000" w:themeColor="text1"/>
        </w:rPr>
      </w:pPr>
      <w:r w:rsidRPr="000A622F">
        <w:rPr>
          <w:bCs/>
          <w:color w:val="000000" w:themeColor="text1"/>
        </w:rPr>
        <w:t>3.9</w:t>
      </w:r>
      <w:r w:rsidRPr="000A622F">
        <w:rPr>
          <w:color w:val="000000" w:themeColor="text1"/>
        </w:rPr>
        <w:t> «Движение пешеходов запрещено»</w:t>
      </w:r>
    </w:p>
    <w:p w:rsidR="004D19E0" w:rsidRPr="000A622F" w:rsidRDefault="004D19E0" w:rsidP="00E11E60">
      <w:pPr>
        <w:ind w:firstLine="709"/>
        <w:rPr>
          <w:color w:val="000000" w:themeColor="text1"/>
        </w:rPr>
      </w:pPr>
      <w:r w:rsidRPr="000A622F">
        <w:rPr>
          <w:bCs/>
          <w:color w:val="000000" w:themeColor="text1"/>
        </w:rPr>
        <w:t>3.10</w:t>
      </w:r>
      <w:r w:rsidRPr="000A622F">
        <w:rPr>
          <w:color w:val="000000" w:themeColor="text1"/>
        </w:rPr>
        <w:t> «Движение с ручными тележками запрещено»</w:t>
      </w:r>
    </w:p>
    <w:p w:rsidR="004D19E0" w:rsidRPr="000A622F" w:rsidRDefault="004D19E0" w:rsidP="00E11E60">
      <w:pPr>
        <w:ind w:firstLine="709"/>
        <w:rPr>
          <w:color w:val="000000" w:themeColor="text1"/>
        </w:rPr>
      </w:pPr>
      <w:r w:rsidRPr="000A622F">
        <w:rPr>
          <w:bCs/>
          <w:color w:val="000000" w:themeColor="text1"/>
        </w:rPr>
        <w:t>3.11</w:t>
      </w:r>
      <w:r w:rsidRPr="000A622F">
        <w:rPr>
          <w:color w:val="000000" w:themeColor="text1"/>
        </w:rPr>
        <w:t> «Движение гужевых повозок (саней) запрещено»</w:t>
      </w:r>
    </w:p>
    <w:p w:rsidR="004D19E0" w:rsidRPr="000A622F" w:rsidRDefault="004D19E0" w:rsidP="00E11E60">
      <w:pPr>
        <w:ind w:firstLine="709"/>
        <w:rPr>
          <w:color w:val="000000" w:themeColor="text1"/>
        </w:rPr>
      </w:pPr>
      <w:r w:rsidRPr="000A622F">
        <w:rPr>
          <w:color w:val="000000" w:themeColor="text1"/>
        </w:rPr>
        <w:t>Запрещается движение гужевых повозок (саней), животных под седлом или вьюком, а также прогон скота.</w:t>
      </w:r>
    </w:p>
    <w:p w:rsidR="004D19E0" w:rsidRPr="000A622F" w:rsidRDefault="004D19E0" w:rsidP="00E11E60">
      <w:pPr>
        <w:ind w:firstLine="709"/>
        <w:rPr>
          <w:color w:val="000000" w:themeColor="text1"/>
        </w:rPr>
      </w:pPr>
      <w:r w:rsidRPr="000A622F">
        <w:rPr>
          <w:bCs/>
          <w:color w:val="000000" w:themeColor="text1"/>
        </w:rPr>
        <w:t>3.12</w:t>
      </w:r>
      <w:r w:rsidRPr="000A622F">
        <w:rPr>
          <w:color w:val="000000" w:themeColor="text1"/>
        </w:rPr>
        <w:t> «Движение транспортных средств, перевозящих опасные грузы, запрещено»</w:t>
      </w:r>
    </w:p>
    <w:p w:rsidR="004D19E0" w:rsidRPr="000A622F" w:rsidRDefault="004D19E0" w:rsidP="00E11E60">
      <w:pPr>
        <w:ind w:firstLine="709"/>
        <w:rPr>
          <w:color w:val="000000" w:themeColor="text1"/>
        </w:rPr>
      </w:pPr>
      <w:r w:rsidRPr="000A622F">
        <w:rPr>
          <w:bCs/>
          <w:color w:val="000000" w:themeColor="text1"/>
        </w:rPr>
        <w:t>3.13</w:t>
      </w:r>
      <w:r w:rsidRPr="000A622F">
        <w:rPr>
          <w:color w:val="000000" w:themeColor="text1"/>
        </w:rPr>
        <w:t> «Движение транспортных средств, перевозящих взрывчатку, запрещено»</w:t>
      </w:r>
    </w:p>
    <w:p w:rsidR="004D19E0" w:rsidRPr="000A622F" w:rsidRDefault="004D19E0" w:rsidP="00E11E60">
      <w:pPr>
        <w:ind w:firstLine="709"/>
        <w:rPr>
          <w:color w:val="000000" w:themeColor="text1"/>
        </w:rPr>
      </w:pPr>
      <w:r w:rsidRPr="000A622F">
        <w:rPr>
          <w:bCs/>
          <w:color w:val="000000" w:themeColor="text1"/>
        </w:rPr>
        <w:t>3.14</w:t>
      </w:r>
      <w:r w:rsidRPr="000A622F">
        <w:rPr>
          <w:color w:val="000000" w:themeColor="text1"/>
        </w:rPr>
        <w:t> «Движение транспортных средств, перевозящих вещества, загрязняющих воду, запрещено»</w:t>
      </w:r>
    </w:p>
    <w:p w:rsidR="004D19E0" w:rsidRPr="000A622F" w:rsidRDefault="004D19E0" w:rsidP="00E11E60">
      <w:pPr>
        <w:ind w:firstLine="709"/>
        <w:rPr>
          <w:color w:val="000000" w:themeColor="text1"/>
        </w:rPr>
      </w:pPr>
      <w:r w:rsidRPr="000A622F">
        <w:rPr>
          <w:bCs/>
          <w:color w:val="000000" w:themeColor="text1"/>
        </w:rPr>
        <w:t>3.15</w:t>
      </w:r>
      <w:r w:rsidRPr="000A622F">
        <w:rPr>
          <w:color w:val="000000" w:themeColor="text1"/>
        </w:rPr>
        <w:t> «Движение транспортных средств, масса которых превышает ... т, запрещено»</w:t>
      </w:r>
    </w:p>
    <w:p w:rsidR="004D19E0" w:rsidRPr="000A622F" w:rsidRDefault="004D19E0" w:rsidP="00E11E60">
      <w:pPr>
        <w:ind w:firstLine="709"/>
        <w:rPr>
          <w:color w:val="000000" w:themeColor="text1"/>
        </w:rPr>
      </w:pPr>
      <w:r w:rsidRPr="000A622F">
        <w:rPr>
          <w:color w:val="000000" w:themeColor="text1"/>
        </w:rPr>
        <w:t xml:space="preserve">Запрещается движение транспортных средств, в том числе их составов, общая фактическая масса которых превышает </w:t>
      </w:r>
      <w:proofErr w:type="gramStart"/>
      <w:r w:rsidRPr="000A622F">
        <w:rPr>
          <w:color w:val="000000" w:themeColor="text1"/>
        </w:rPr>
        <w:t>указанную</w:t>
      </w:r>
      <w:proofErr w:type="gramEnd"/>
      <w:r w:rsidRPr="000A622F">
        <w:rPr>
          <w:color w:val="000000" w:themeColor="text1"/>
        </w:rPr>
        <w:t xml:space="preserve"> на знаке.</w:t>
      </w:r>
    </w:p>
    <w:p w:rsidR="004D19E0" w:rsidRPr="000A622F" w:rsidRDefault="004D19E0" w:rsidP="00E11E60">
      <w:pPr>
        <w:ind w:firstLine="709"/>
        <w:rPr>
          <w:color w:val="000000" w:themeColor="text1"/>
        </w:rPr>
      </w:pPr>
      <w:r w:rsidRPr="000A622F">
        <w:rPr>
          <w:bCs/>
          <w:color w:val="000000" w:themeColor="text1"/>
        </w:rPr>
        <w:t>3.16</w:t>
      </w:r>
      <w:r w:rsidRPr="000A622F">
        <w:rPr>
          <w:color w:val="000000" w:themeColor="text1"/>
        </w:rPr>
        <w:t> «Движение транспортных средств, нагрузка на ось которых превышает ... т, запрещено»</w:t>
      </w:r>
    </w:p>
    <w:p w:rsidR="004D19E0" w:rsidRPr="000A622F" w:rsidRDefault="004D19E0" w:rsidP="00E11E60">
      <w:pPr>
        <w:ind w:firstLine="709"/>
        <w:rPr>
          <w:color w:val="000000" w:themeColor="text1"/>
        </w:rPr>
      </w:pPr>
      <w:r w:rsidRPr="000A622F">
        <w:rPr>
          <w:color w:val="000000" w:themeColor="text1"/>
        </w:rPr>
        <w:t xml:space="preserve">Запрещается движение транспортных средств, у которых фактическая нагрузка на любую ось больше </w:t>
      </w:r>
      <w:proofErr w:type="gramStart"/>
      <w:r w:rsidRPr="000A622F">
        <w:rPr>
          <w:color w:val="000000" w:themeColor="text1"/>
        </w:rPr>
        <w:t>указанной</w:t>
      </w:r>
      <w:proofErr w:type="gramEnd"/>
      <w:r w:rsidRPr="000A622F">
        <w:rPr>
          <w:color w:val="000000" w:themeColor="text1"/>
        </w:rPr>
        <w:t xml:space="preserve"> на знаке.</w:t>
      </w:r>
    </w:p>
    <w:p w:rsidR="004D19E0" w:rsidRPr="000A622F" w:rsidRDefault="004D19E0" w:rsidP="00E11E60">
      <w:pPr>
        <w:ind w:firstLine="709"/>
        <w:rPr>
          <w:color w:val="000000" w:themeColor="text1"/>
        </w:rPr>
      </w:pPr>
      <w:r w:rsidRPr="000A622F">
        <w:rPr>
          <w:bCs/>
          <w:color w:val="000000" w:themeColor="text1"/>
        </w:rPr>
        <w:t>3.17</w:t>
      </w:r>
      <w:r w:rsidRPr="000A622F">
        <w:rPr>
          <w:color w:val="000000" w:themeColor="text1"/>
        </w:rPr>
        <w:t xml:space="preserve"> «Движение транспортных средств, ширина которых превышает ... </w:t>
      </w:r>
      <w:proofErr w:type="gramStart"/>
      <w:r w:rsidRPr="000A622F">
        <w:rPr>
          <w:color w:val="000000" w:themeColor="text1"/>
        </w:rPr>
        <w:t>м</w:t>
      </w:r>
      <w:proofErr w:type="gramEnd"/>
      <w:r w:rsidRPr="000A622F">
        <w:rPr>
          <w:color w:val="000000" w:themeColor="text1"/>
        </w:rPr>
        <w:t>, запрещено»</w:t>
      </w:r>
    </w:p>
    <w:p w:rsidR="004D19E0" w:rsidRPr="000A622F" w:rsidRDefault="004D19E0" w:rsidP="00E11E60">
      <w:pPr>
        <w:ind w:firstLine="709"/>
        <w:rPr>
          <w:color w:val="000000" w:themeColor="text1"/>
        </w:rPr>
      </w:pPr>
      <w:r w:rsidRPr="000A622F">
        <w:rPr>
          <w:color w:val="000000" w:themeColor="text1"/>
        </w:rPr>
        <w:t xml:space="preserve">Запрещается движение транспортных средств, габаритная ширина которых (с грузом и без него) больше </w:t>
      </w:r>
      <w:proofErr w:type="gramStart"/>
      <w:r w:rsidRPr="000A622F">
        <w:rPr>
          <w:color w:val="000000" w:themeColor="text1"/>
        </w:rPr>
        <w:t>указанной</w:t>
      </w:r>
      <w:proofErr w:type="gramEnd"/>
      <w:r w:rsidRPr="000A622F">
        <w:rPr>
          <w:color w:val="000000" w:themeColor="text1"/>
        </w:rPr>
        <w:t xml:space="preserve"> на знаке.</w:t>
      </w:r>
    </w:p>
    <w:p w:rsidR="004D19E0" w:rsidRPr="000A622F" w:rsidRDefault="004D19E0" w:rsidP="00E11E60">
      <w:pPr>
        <w:ind w:firstLine="709"/>
        <w:rPr>
          <w:color w:val="000000" w:themeColor="text1"/>
        </w:rPr>
      </w:pPr>
      <w:r w:rsidRPr="000A622F">
        <w:rPr>
          <w:bCs/>
          <w:color w:val="000000" w:themeColor="text1"/>
        </w:rPr>
        <w:t>3.18</w:t>
      </w:r>
      <w:r w:rsidRPr="000A622F">
        <w:rPr>
          <w:color w:val="000000" w:themeColor="text1"/>
        </w:rPr>
        <w:t xml:space="preserve"> «Движение транспортных средств, высота которых превышает ... </w:t>
      </w:r>
      <w:proofErr w:type="gramStart"/>
      <w:r w:rsidRPr="000A622F">
        <w:rPr>
          <w:color w:val="000000" w:themeColor="text1"/>
        </w:rPr>
        <w:t>м</w:t>
      </w:r>
      <w:proofErr w:type="gramEnd"/>
      <w:r w:rsidRPr="000A622F">
        <w:rPr>
          <w:color w:val="000000" w:themeColor="text1"/>
        </w:rPr>
        <w:t>, запрещено»</w:t>
      </w:r>
    </w:p>
    <w:p w:rsidR="004D19E0" w:rsidRPr="000A622F" w:rsidRDefault="004D19E0" w:rsidP="00E11E60">
      <w:pPr>
        <w:ind w:firstLine="709"/>
        <w:rPr>
          <w:color w:val="000000" w:themeColor="text1"/>
        </w:rPr>
      </w:pPr>
      <w:r w:rsidRPr="000A622F">
        <w:rPr>
          <w:color w:val="000000" w:themeColor="text1"/>
        </w:rPr>
        <w:t xml:space="preserve">Запрещается движение транспортных средств, габаритная высота которых (с грузом или без него) больше </w:t>
      </w:r>
      <w:proofErr w:type="gramStart"/>
      <w:r w:rsidRPr="000A622F">
        <w:rPr>
          <w:color w:val="000000" w:themeColor="text1"/>
        </w:rPr>
        <w:t>указанной</w:t>
      </w:r>
      <w:proofErr w:type="gramEnd"/>
      <w:r w:rsidRPr="000A622F">
        <w:rPr>
          <w:color w:val="000000" w:themeColor="text1"/>
        </w:rPr>
        <w:t xml:space="preserve"> на знаке.</w:t>
      </w:r>
    </w:p>
    <w:p w:rsidR="004D19E0" w:rsidRPr="000A622F" w:rsidRDefault="004D19E0" w:rsidP="00E11E60">
      <w:pPr>
        <w:ind w:firstLine="709"/>
        <w:rPr>
          <w:color w:val="000000" w:themeColor="text1"/>
        </w:rPr>
      </w:pPr>
      <w:r w:rsidRPr="000A622F">
        <w:rPr>
          <w:bCs/>
          <w:color w:val="000000" w:themeColor="text1"/>
        </w:rPr>
        <w:t>3.19</w:t>
      </w:r>
      <w:r w:rsidRPr="000A622F">
        <w:rPr>
          <w:color w:val="000000" w:themeColor="text1"/>
        </w:rPr>
        <w:t xml:space="preserve"> «Движение транспортных средств, длина которых превышает ... </w:t>
      </w:r>
      <w:proofErr w:type="gramStart"/>
      <w:r w:rsidRPr="000A622F">
        <w:rPr>
          <w:color w:val="000000" w:themeColor="text1"/>
        </w:rPr>
        <w:t>м</w:t>
      </w:r>
      <w:proofErr w:type="gramEnd"/>
      <w:r w:rsidRPr="000A622F">
        <w:rPr>
          <w:color w:val="000000" w:themeColor="text1"/>
        </w:rPr>
        <w:t>, запрещено»</w:t>
      </w:r>
    </w:p>
    <w:p w:rsidR="004D19E0" w:rsidRPr="000A622F" w:rsidRDefault="004D19E0" w:rsidP="00E11E60">
      <w:pPr>
        <w:ind w:firstLine="709"/>
        <w:rPr>
          <w:color w:val="000000" w:themeColor="text1"/>
        </w:rPr>
      </w:pPr>
      <w:r w:rsidRPr="000A622F">
        <w:rPr>
          <w:color w:val="000000" w:themeColor="text1"/>
        </w:rPr>
        <w:t xml:space="preserve">Запрещается движение транспортных средств, габаритная длина которых (с грузом или без него) превышает </w:t>
      </w:r>
      <w:proofErr w:type="gramStart"/>
      <w:r w:rsidRPr="000A622F">
        <w:rPr>
          <w:color w:val="000000" w:themeColor="text1"/>
        </w:rPr>
        <w:t>указанную</w:t>
      </w:r>
      <w:proofErr w:type="gramEnd"/>
      <w:r w:rsidRPr="000A622F">
        <w:rPr>
          <w:color w:val="000000" w:themeColor="text1"/>
        </w:rPr>
        <w:t xml:space="preserve"> на знаке.</w:t>
      </w:r>
    </w:p>
    <w:p w:rsidR="004D19E0" w:rsidRPr="000A622F" w:rsidRDefault="004D19E0" w:rsidP="00E11E60">
      <w:pPr>
        <w:ind w:firstLine="709"/>
        <w:rPr>
          <w:color w:val="000000" w:themeColor="text1"/>
        </w:rPr>
      </w:pPr>
      <w:r w:rsidRPr="000A622F">
        <w:rPr>
          <w:bCs/>
          <w:color w:val="000000" w:themeColor="text1"/>
        </w:rPr>
        <w:t>3.20</w:t>
      </w:r>
      <w:r w:rsidRPr="000A622F">
        <w:rPr>
          <w:color w:val="000000" w:themeColor="text1"/>
        </w:rPr>
        <w:t xml:space="preserve"> «Движение транспортных средств без соблюдения дистанции ... </w:t>
      </w:r>
      <w:proofErr w:type="gramStart"/>
      <w:r w:rsidRPr="000A622F">
        <w:rPr>
          <w:color w:val="000000" w:themeColor="text1"/>
        </w:rPr>
        <w:t>м</w:t>
      </w:r>
      <w:proofErr w:type="gramEnd"/>
      <w:r w:rsidRPr="000A622F">
        <w:rPr>
          <w:color w:val="000000" w:themeColor="text1"/>
        </w:rPr>
        <w:t xml:space="preserve"> запрещено»</w:t>
      </w:r>
    </w:p>
    <w:p w:rsidR="004D19E0" w:rsidRPr="000A622F" w:rsidRDefault="004D19E0" w:rsidP="00E11E60">
      <w:pPr>
        <w:ind w:firstLine="709"/>
        <w:rPr>
          <w:color w:val="000000" w:themeColor="text1"/>
        </w:rPr>
      </w:pPr>
      <w:r w:rsidRPr="000A622F">
        <w:rPr>
          <w:color w:val="000000" w:themeColor="text1"/>
        </w:rPr>
        <w:t>Запрещается движение транспортных сре</w:t>
      </w:r>
      <w:proofErr w:type="gramStart"/>
      <w:r w:rsidRPr="000A622F">
        <w:rPr>
          <w:color w:val="000000" w:themeColor="text1"/>
        </w:rPr>
        <w:t>дств с д</w:t>
      </w:r>
      <w:proofErr w:type="gramEnd"/>
      <w:r w:rsidRPr="000A622F">
        <w:rPr>
          <w:color w:val="000000" w:themeColor="text1"/>
        </w:rPr>
        <w:t>истанцией между ними меньше указанной на знаке.</w:t>
      </w:r>
    </w:p>
    <w:p w:rsidR="004D19E0" w:rsidRPr="000A622F" w:rsidRDefault="004D19E0" w:rsidP="00E11E60">
      <w:pPr>
        <w:ind w:firstLine="709"/>
        <w:rPr>
          <w:color w:val="000000" w:themeColor="text1"/>
        </w:rPr>
      </w:pPr>
      <w:r w:rsidRPr="000A622F">
        <w:rPr>
          <w:bCs/>
          <w:color w:val="000000" w:themeColor="text1"/>
        </w:rPr>
        <w:t>3.21</w:t>
      </w:r>
      <w:r w:rsidRPr="000A622F">
        <w:rPr>
          <w:color w:val="000000" w:themeColor="text1"/>
        </w:rPr>
        <w:t> «Въезд запрещен»</w:t>
      </w:r>
    </w:p>
    <w:p w:rsidR="004D19E0" w:rsidRPr="000A622F" w:rsidRDefault="004D19E0" w:rsidP="00E11E60">
      <w:pPr>
        <w:ind w:firstLine="709"/>
        <w:rPr>
          <w:color w:val="000000" w:themeColor="text1"/>
        </w:rPr>
      </w:pPr>
      <w:r w:rsidRPr="000A622F">
        <w:rPr>
          <w:color w:val="000000" w:themeColor="text1"/>
        </w:rPr>
        <w:t>Запрещает въезд всех транспортных сре</w:t>
      </w:r>
      <w:proofErr w:type="gramStart"/>
      <w:r w:rsidRPr="000A622F">
        <w:rPr>
          <w:color w:val="000000" w:themeColor="text1"/>
        </w:rPr>
        <w:t>дств с ц</w:t>
      </w:r>
      <w:proofErr w:type="gramEnd"/>
      <w:r w:rsidRPr="000A622F">
        <w:rPr>
          <w:color w:val="000000" w:themeColor="text1"/>
        </w:rPr>
        <w:t>елью:</w:t>
      </w:r>
    </w:p>
    <w:p w:rsidR="004D19E0" w:rsidRPr="000A622F" w:rsidRDefault="004D19E0" w:rsidP="00C7623C">
      <w:pPr>
        <w:ind w:firstLine="709"/>
        <w:rPr>
          <w:color w:val="000000" w:themeColor="text1"/>
        </w:rPr>
      </w:pPr>
      <w:r w:rsidRPr="000A622F">
        <w:rPr>
          <w:color w:val="000000" w:themeColor="text1"/>
        </w:rPr>
        <w:lastRenderedPageBreak/>
        <w:t>предотвращения встречного движения транспортных средств на участках дорог с односторонним движением;</w:t>
      </w:r>
    </w:p>
    <w:p w:rsidR="004D19E0" w:rsidRPr="000A622F" w:rsidRDefault="004D19E0" w:rsidP="00C7623C">
      <w:pPr>
        <w:ind w:firstLine="709"/>
        <w:rPr>
          <w:color w:val="000000" w:themeColor="text1"/>
        </w:rPr>
      </w:pPr>
      <w:r w:rsidRPr="000A622F">
        <w:rPr>
          <w:color w:val="000000" w:themeColor="text1"/>
        </w:rPr>
        <w:t>предотвращения выезда транспортных средств навстречу общему потоку на дорогах, обозначенных знаком </w:t>
      </w:r>
      <w:r w:rsidRPr="000A622F">
        <w:rPr>
          <w:bCs/>
          <w:color w:val="000000" w:themeColor="text1"/>
        </w:rPr>
        <w:t>5.8</w:t>
      </w:r>
      <w:r w:rsidRPr="000A622F">
        <w:rPr>
          <w:color w:val="000000" w:themeColor="text1"/>
        </w:rPr>
        <w:t>;</w:t>
      </w:r>
    </w:p>
    <w:p w:rsidR="004D19E0" w:rsidRPr="000A622F" w:rsidRDefault="004D19E0" w:rsidP="00C7623C">
      <w:pPr>
        <w:ind w:firstLine="709"/>
        <w:rPr>
          <w:color w:val="000000" w:themeColor="text1"/>
        </w:rPr>
      </w:pPr>
      <w:r w:rsidRPr="000A622F">
        <w:rPr>
          <w:color w:val="000000" w:themeColor="text1"/>
        </w:rPr>
        <w:t>организации отдельного въезда и выезда на площадки, которые используются для стоянки транспортных средств, площадки отдыха, автозаправочные станции и пр.</w:t>
      </w:r>
    </w:p>
    <w:p w:rsidR="004D19E0" w:rsidRPr="000A622F" w:rsidRDefault="004D19E0" w:rsidP="00C7623C">
      <w:pPr>
        <w:ind w:firstLine="709"/>
        <w:rPr>
          <w:color w:val="000000" w:themeColor="text1"/>
        </w:rPr>
      </w:pPr>
      <w:r w:rsidRPr="000A622F">
        <w:rPr>
          <w:color w:val="000000" w:themeColor="text1"/>
        </w:rPr>
        <w:t>предотвращения въезда на отдельную полосу движения, при этом знак </w:t>
      </w:r>
      <w:r w:rsidRPr="000A622F">
        <w:rPr>
          <w:bCs/>
          <w:color w:val="000000" w:themeColor="text1"/>
        </w:rPr>
        <w:t>3.21</w:t>
      </w:r>
      <w:r w:rsidRPr="000A622F">
        <w:rPr>
          <w:color w:val="000000" w:themeColor="text1"/>
        </w:rPr>
        <w:t> должен использоваться вместе с табличкой </w:t>
      </w:r>
      <w:r w:rsidRPr="000A622F">
        <w:rPr>
          <w:bCs/>
          <w:color w:val="000000" w:themeColor="text1"/>
        </w:rPr>
        <w:t>7.9</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3.22</w:t>
      </w:r>
      <w:r w:rsidRPr="000A622F">
        <w:rPr>
          <w:color w:val="000000" w:themeColor="text1"/>
        </w:rPr>
        <w:t> «Поворот направо запрещен»</w:t>
      </w:r>
    </w:p>
    <w:p w:rsidR="004D19E0" w:rsidRPr="000A622F" w:rsidRDefault="004D19E0" w:rsidP="00E11E60">
      <w:pPr>
        <w:ind w:firstLine="709"/>
        <w:rPr>
          <w:color w:val="000000" w:themeColor="text1"/>
        </w:rPr>
      </w:pPr>
      <w:r w:rsidRPr="000A622F">
        <w:rPr>
          <w:bCs/>
          <w:color w:val="000000" w:themeColor="text1"/>
        </w:rPr>
        <w:t>3.23</w:t>
      </w:r>
      <w:r w:rsidRPr="000A622F">
        <w:rPr>
          <w:color w:val="000000" w:themeColor="text1"/>
        </w:rPr>
        <w:t> «Поворот налево запрещен»</w:t>
      </w:r>
    </w:p>
    <w:p w:rsidR="004D19E0" w:rsidRPr="000A622F" w:rsidRDefault="004D19E0" w:rsidP="00E11E60">
      <w:pPr>
        <w:ind w:firstLine="709"/>
        <w:rPr>
          <w:color w:val="000000" w:themeColor="text1"/>
        </w:rPr>
      </w:pPr>
      <w:r w:rsidRPr="000A622F">
        <w:rPr>
          <w:color w:val="000000" w:themeColor="text1"/>
        </w:rPr>
        <w:t>Запрещается поворот налево транспортных средств. При этом разворот разрешается.</w:t>
      </w:r>
    </w:p>
    <w:p w:rsidR="004D19E0" w:rsidRPr="000A622F" w:rsidRDefault="004D19E0" w:rsidP="00E11E60">
      <w:pPr>
        <w:ind w:firstLine="709"/>
        <w:rPr>
          <w:color w:val="000000" w:themeColor="text1"/>
        </w:rPr>
      </w:pPr>
      <w:r w:rsidRPr="000A622F">
        <w:rPr>
          <w:bCs/>
          <w:color w:val="000000" w:themeColor="text1"/>
        </w:rPr>
        <w:t>3.24</w:t>
      </w:r>
      <w:r w:rsidRPr="000A622F">
        <w:rPr>
          <w:color w:val="000000" w:themeColor="text1"/>
        </w:rPr>
        <w:t> «Разворот запрещен»</w:t>
      </w:r>
    </w:p>
    <w:p w:rsidR="004D19E0" w:rsidRPr="000A622F" w:rsidRDefault="004D19E0" w:rsidP="00E11E60">
      <w:pPr>
        <w:ind w:firstLine="709"/>
        <w:rPr>
          <w:color w:val="000000" w:themeColor="text1"/>
        </w:rPr>
      </w:pPr>
      <w:r w:rsidRPr="000A622F">
        <w:rPr>
          <w:color w:val="000000" w:themeColor="text1"/>
        </w:rPr>
        <w:t>Запрещается разворот транспортных средств. При этом поворот налево разрешается.</w:t>
      </w:r>
    </w:p>
    <w:p w:rsidR="004D19E0" w:rsidRPr="000A622F" w:rsidRDefault="004D19E0" w:rsidP="00E11E60">
      <w:pPr>
        <w:ind w:firstLine="709"/>
        <w:rPr>
          <w:color w:val="000000" w:themeColor="text1"/>
        </w:rPr>
      </w:pPr>
      <w:r w:rsidRPr="000A622F">
        <w:rPr>
          <w:bCs/>
          <w:color w:val="000000" w:themeColor="text1"/>
        </w:rPr>
        <w:t>3.25</w:t>
      </w:r>
      <w:r w:rsidRPr="000A622F">
        <w:rPr>
          <w:color w:val="000000" w:themeColor="text1"/>
        </w:rPr>
        <w:t> «Обгон запрещен»</w:t>
      </w:r>
    </w:p>
    <w:p w:rsidR="004D19E0" w:rsidRPr="000A622F" w:rsidRDefault="004D19E0" w:rsidP="00E11E60">
      <w:pPr>
        <w:ind w:firstLine="709"/>
        <w:rPr>
          <w:color w:val="000000" w:themeColor="text1"/>
        </w:rPr>
      </w:pPr>
      <w:r w:rsidRPr="000A622F">
        <w:rPr>
          <w:color w:val="000000" w:themeColor="text1"/>
        </w:rPr>
        <w:t xml:space="preserve">Запрещается обгон всех транспортных средств (кроме одиночных, движущихся со скоростью менее </w:t>
      </w:r>
      <w:smartTag w:uri="urn:schemas-microsoft-com:office:smarttags" w:element="metricconverter">
        <w:smartTagPr>
          <w:attr w:name="ProductID" w:val="30 км/ч"/>
        </w:smartTagPr>
        <w:r w:rsidRPr="000A622F">
          <w:rPr>
            <w:color w:val="000000" w:themeColor="text1"/>
          </w:rPr>
          <w:t>30 км/ч</w:t>
        </w:r>
      </w:smartTag>
      <w:r w:rsidRPr="000A622F">
        <w:rPr>
          <w:color w:val="000000" w:themeColor="text1"/>
        </w:rPr>
        <w:t>).</w:t>
      </w:r>
    </w:p>
    <w:p w:rsidR="004D19E0" w:rsidRPr="000A622F" w:rsidRDefault="004D19E0" w:rsidP="00E11E60">
      <w:pPr>
        <w:ind w:firstLine="709"/>
        <w:rPr>
          <w:color w:val="000000" w:themeColor="text1"/>
        </w:rPr>
      </w:pPr>
      <w:r w:rsidRPr="000A622F">
        <w:rPr>
          <w:color w:val="000000" w:themeColor="text1"/>
        </w:rPr>
        <w:t xml:space="preserve">Одиночными считаются единичные транспортные средства, автопоезда, а также буксирующее транспортное средство в сцепке </w:t>
      </w:r>
      <w:proofErr w:type="gramStart"/>
      <w:r w:rsidRPr="000A622F">
        <w:rPr>
          <w:color w:val="000000" w:themeColor="text1"/>
        </w:rPr>
        <w:t>с</w:t>
      </w:r>
      <w:proofErr w:type="gramEnd"/>
      <w:r w:rsidRPr="000A622F">
        <w:rPr>
          <w:color w:val="000000" w:themeColor="text1"/>
        </w:rPr>
        <w:t xml:space="preserve"> буксируемым.</w:t>
      </w:r>
    </w:p>
    <w:p w:rsidR="004D19E0" w:rsidRPr="000A622F" w:rsidRDefault="004D19E0" w:rsidP="00E11E60">
      <w:pPr>
        <w:ind w:firstLine="709"/>
        <w:rPr>
          <w:color w:val="000000" w:themeColor="text1"/>
        </w:rPr>
      </w:pPr>
      <w:r w:rsidRPr="000A622F">
        <w:rPr>
          <w:bCs/>
          <w:color w:val="000000" w:themeColor="text1"/>
        </w:rPr>
        <w:t>3.26</w:t>
      </w:r>
      <w:r w:rsidRPr="000A622F">
        <w:rPr>
          <w:color w:val="000000" w:themeColor="text1"/>
        </w:rPr>
        <w:t> «Конец запрещения обгона»</w:t>
      </w:r>
    </w:p>
    <w:p w:rsidR="004D19E0" w:rsidRPr="000A622F" w:rsidRDefault="004D19E0" w:rsidP="00E11E60">
      <w:pPr>
        <w:ind w:firstLine="709"/>
        <w:rPr>
          <w:color w:val="000000" w:themeColor="text1"/>
        </w:rPr>
      </w:pPr>
      <w:r w:rsidRPr="000A622F">
        <w:rPr>
          <w:bCs/>
          <w:color w:val="000000" w:themeColor="text1"/>
        </w:rPr>
        <w:t>3.27</w:t>
      </w:r>
      <w:r w:rsidRPr="000A622F">
        <w:rPr>
          <w:color w:val="000000" w:themeColor="text1"/>
        </w:rPr>
        <w:t> «Обгон грузовым автомобилям запрещен»</w:t>
      </w:r>
    </w:p>
    <w:p w:rsidR="004D19E0" w:rsidRPr="000A622F" w:rsidRDefault="004D19E0" w:rsidP="00E11E60">
      <w:pPr>
        <w:ind w:firstLine="709"/>
        <w:rPr>
          <w:color w:val="000000" w:themeColor="text1"/>
        </w:rPr>
      </w:pPr>
      <w:r w:rsidRPr="000A622F">
        <w:rPr>
          <w:color w:val="000000" w:themeColor="text1"/>
        </w:rPr>
        <w:t>Запрещается грузовым автомобилям с разрешенной максимальной массой свыше </w:t>
      </w:r>
      <w:r w:rsidRPr="000A622F">
        <w:rPr>
          <w:bCs/>
          <w:color w:val="000000" w:themeColor="text1"/>
        </w:rPr>
        <w:t>3,5 т</w:t>
      </w:r>
      <w:r w:rsidRPr="000A622F">
        <w:rPr>
          <w:color w:val="000000" w:themeColor="text1"/>
        </w:rPr>
        <w:t> обгонять все транспортные средства (кроме одиночных, движущихся со скоростью менее </w:t>
      </w:r>
      <w:r w:rsidRPr="000A622F">
        <w:rPr>
          <w:bCs/>
          <w:color w:val="000000" w:themeColor="text1"/>
        </w:rPr>
        <w:t>30 км/ч</w:t>
      </w:r>
      <w:proofErr w:type="gramStart"/>
      <w:r w:rsidRPr="000A622F">
        <w:rPr>
          <w:color w:val="000000" w:themeColor="text1"/>
        </w:rPr>
        <w:t> )</w:t>
      </w:r>
      <w:proofErr w:type="gramEnd"/>
      <w:r w:rsidRPr="000A622F">
        <w:rPr>
          <w:color w:val="000000" w:themeColor="text1"/>
        </w:rPr>
        <w:t>. Тракторам запрещается обгон всех транспортных средств, кроме одиночных велосипедов, гужевых повозок (саней).</w:t>
      </w:r>
    </w:p>
    <w:p w:rsidR="004D19E0" w:rsidRPr="000A622F" w:rsidRDefault="004D19E0" w:rsidP="00E11E60">
      <w:pPr>
        <w:ind w:firstLine="709"/>
        <w:rPr>
          <w:color w:val="000000" w:themeColor="text1"/>
        </w:rPr>
      </w:pPr>
      <w:r w:rsidRPr="000A622F">
        <w:rPr>
          <w:bCs/>
          <w:color w:val="000000" w:themeColor="text1"/>
        </w:rPr>
        <w:t>3.28</w:t>
      </w:r>
      <w:r w:rsidRPr="000A622F">
        <w:rPr>
          <w:color w:val="000000" w:themeColor="text1"/>
        </w:rPr>
        <w:t> «Конец запрещения обгона грузовым автомобилям»</w:t>
      </w:r>
    </w:p>
    <w:p w:rsidR="004D19E0" w:rsidRPr="000A622F" w:rsidRDefault="004D19E0" w:rsidP="00E11E60">
      <w:pPr>
        <w:ind w:firstLine="709"/>
        <w:rPr>
          <w:color w:val="000000" w:themeColor="text1"/>
        </w:rPr>
      </w:pPr>
      <w:r w:rsidRPr="000A622F">
        <w:rPr>
          <w:bCs/>
          <w:color w:val="000000" w:themeColor="text1"/>
        </w:rPr>
        <w:t>3.29</w:t>
      </w:r>
      <w:r w:rsidRPr="000A622F">
        <w:rPr>
          <w:color w:val="000000" w:themeColor="text1"/>
        </w:rPr>
        <w:t> «Ограничение максимальной скорости»</w:t>
      </w:r>
    </w:p>
    <w:p w:rsidR="004D19E0" w:rsidRPr="000A622F" w:rsidRDefault="004D19E0" w:rsidP="00E11E60">
      <w:pPr>
        <w:ind w:firstLine="709"/>
        <w:rPr>
          <w:color w:val="000000" w:themeColor="text1"/>
        </w:rPr>
      </w:pPr>
      <w:r w:rsidRPr="000A622F">
        <w:rPr>
          <w:color w:val="000000" w:themeColor="text1"/>
        </w:rPr>
        <w:t xml:space="preserve">Запрещается движение со скоростью, превышающей </w:t>
      </w:r>
      <w:proofErr w:type="gramStart"/>
      <w:r w:rsidRPr="000A622F">
        <w:rPr>
          <w:color w:val="000000" w:themeColor="text1"/>
        </w:rPr>
        <w:t>указанную</w:t>
      </w:r>
      <w:proofErr w:type="gramEnd"/>
      <w:r w:rsidRPr="000A622F">
        <w:rPr>
          <w:color w:val="000000" w:themeColor="text1"/>
        </w:rPr>
        <w:t xml:space="preserve"> на знаке.</w:t>
      </w:r>
    </w:p>
    <w:p w:rsidR="004D19E0" w:rsidRPr="000A622F" w:rsidRDefault="004D19E0" w:rsidP="00E11E60">
      <w:pPr>
        <w:ind w:firstLine="709"/>
        <w:rPr>
          <w:color w:val="000000" w:themeColor="text1"/>
        </w:rPr>
      </w:pPr>
      <w:r w:rsidRPr="000A622F">
        <w:rPr>
          <w:bCs/>
          <w:color w:val="000000" w:themeColor="text1"/>
        </w:rPr>
        <w:t>3.30</w:t>
      </w:r>
      <w:r w:rsidRPr="000A622F">
        <w:rPr>
          <w:color w:val="000000" w:themeColor="text1"/>
        </w:rPr>
        <w:t> «Конец ограничения максимальной скорости»</w:t>
      </w:r>
    </w:p>
    <w:p w:rsidR="004D19E0" w:rsidRPr="000A622F" w:rsidRDefault="004D19E0" w:rsidP="00E11E60">
      <w:pPr>
        <w:ind w:firstLine="709"/>
        <w:rPr>
          <w:color w:val="000000" w:themeColor="text1"/>
        </w:rPr>
      </w:pPr>
      <w:r w:rsidRPr="000A622F">
        <w:rPr>
          <w:bCs/>
          <w:color w:val="000000" w:themeColor="text1"/>
        </w:rPr>
        <w:t>3.31</w:t>
      </w:r>
      <w:r w:rsidRPr="000A622F">
        <w:rPr>
          <w:color w:val="000000" w:themeColor="text1"/>
        </w:rPr>
        <w:t> «Зона ограничения максимальной скорости»</w:t>
      </w:r>
    </w:p>
    <w:p w:rsidR="004D19E0" w:rsidRPr="000A622F" w:rsidRDefault="004D19E0" w:rsidP="00E11E60">
      <w:pPr>
        <w:ind w:firstLine="709"/>
        <w:rPr>
          <w:color w:val="000000" w:themeColor="text1"/>
        </w:rPr>
      </w:pPr>
      <w:r w:rsidRPr="000A622F">
        <w:rPr>
          <w:color w:val="000000" w:themeColor="text1"/>
        </w:rPr>
        <w:t xml:space="preserve">Запрещается в зоне (населенный пункт, микрорайон, зона отдыха и </w:t>
      </w:r>
      <w:r w:rsidR="00390B5F">
        <w:rPr>
          <w:color w:val="000000" w:themeColor="text1"/>
        </w:rPr>
        <w:t xml:space="preserve">                  </w:t>
      </w:r>
      <w:r w:rsidRPr="000A622F">
        <w:rPr>
          <w:color w:val="000000" w:themeColor="text1"/>
        </w:rPr>
        <w:t xml:space="preserve">т. п.) движение со скоростью, превышающей </w:t>
      </w:r>
      <w:proofErr w:type="gramStart"/>
      <w:r w:rsidRPr="000A622F">
        <w:rPr>
          <w:color w:val="000000" w:themeColor="text1"/>
        </w:rPr>
        <w:t>указанную</w:t>
      </w:r>
      <w:proofErr w:type="gramEnd"/>
      <w:r w:rsidRPr="000A622F">
        <w:rPr>
          <w:color w:val="000000" w:themeColor="text1"/>
        </w:rPr>
        <w:t xml:space="preserve"> на знаке.</w:t>
      </w:r>
    </w:p>
    <w:p w:rsidR="004D19E0" w:rsidRPr="000A622F" w:rsidRDefault="004D19E0" w:rsidP="00E11E60">
      <w:pPr>
        <w:ind w:firstLine="709"/>
        <w:rPr>
          <w:color w:val="000000" w:themeColor="text1"/>
        </w:rPr>
      </w:pPr>
      <w:r w:rsidRPr="000A622F">
        <w:rPr>
          <w:bCs/>
          <w:color w:val="000000" w:themeColor="text1"/>
        </w:rPr>
        <w:t>3.32</w:t>
      </w:r>
      <w:r w:rsidRPr="000A622F">
        <w:rPr>
          <w:color w:val="000000" w:themeColor="text1"/>
        </w:rPr>
        <w:t> «Конец зоны ограничения максимальной скорости»</w:t>
      </w:r>
    </w:p>
    <w:p w:rsidR="004D19E0" w:rsidRPr="000A622F" w:rsidRDefault="004D19E0" w:rsidP="00E11E60">
      <w:pPr>
        <w:ind w:firstLine="709"/>
        <w:rPr>
          <w:color w:val="000000" w:themeColor="text1"/>
        </w:rPr>
      </w:pPr>
      <w:r w:rsidRPr="000A622F">
        <w:rPr>
          <w:bCs/>
          <w:color w:val="000000" w:themeColor="text1"/>
        </w:rPr>
        <w:t>3.33</w:t>
      </w:r>
      <w:r w:rsidRPr="000A622F">
        <w:rPr>
          <w:color w:val="000000" w:themeColor="text1"/>
        </w:rPr>
        <w:t> «Подача звукового сигнала запрещена»</w:t>
      </w:r>
    </w:p>
    <w:p w:rsidR="004D19E0" w:rsidRPr="000A622F" w:rsidRDefault="004D19E0" w:rsidP="00E11E60">
      <w:pPr>
        <w:ind w:firstLine="709"/>
        <w:rPr>
          <w:color w:val="000000" w:themeColor="text1"/>
        </w:rPr>
      </w:pPr>
      <w:r w:rsidRPr="000A622F">
        <w:rPr>
          <w:color w:val="000000" w:themeColor="text1"/>
        </w:rPr>
        <w:t>Запрещается пользование звуковыми сигналами, кроме случаев, когда без этого невозможно предотвратить дорожно-транспортное происшествие.</w:t>
      </w:r>
    </w:p>
    <w:p w:rsidR="004D19E0" w:rsidRPr="000A622F" w:rsidRDefault="004D19E0" w:rsidP="00E11E60">
      <w:pPr>
        <w:ind w:firstLine="709"/>
        <w:rPr>
          <w:color w:val="000000" w:themeColor="text1"/>
        </w:rPr>
      </w:pPr>
      <w:r w:rsidRPr="000A622F">
        <w:rPr>
          <w:bCs/>
          <w:color w:val="000000" w:themeColor="text1"/>
        </w:rPr>
        <w:t>3.34</w:t>
      </w:r>
      <w:r w:rsidRPr="000A622F">
        <w:rPr>
          <w:color w:val="000000" w:themeColor="text1"/>
        </w:rPr>
        <w:t> «Остановка запрещена»</w:t>
      </w:r>
    </w:p>
    <w:p w:rsidR="004D19E0" w:rsidRPr="000A622F" w:rsidRDefault="004D19E0" w:rsidP="00E11E60">
      <w:pPr>
        <w:ind w:firstLine="709"/>
        <w:rPr>
          <w:color w:val="000000" w:themeColor="text1"/>
        </w:rPr>
      </w:pPr>
      <w:r w:rsidRPr="000A622F">
        <w:rPr>
          <w:color w:val="000000" w:themeColor="text1"/>
        </w:rPr>
        <w:lastRenderedPageBreak/>
        <w:t>Запрещаются остановка и стоянка транспортных средств, кроме такси, осуществляющего посадку или высадку пассажиров (выгрузку или погрузку груза).</w:t>
      </w:r>
    </w:p>
    <w:p w:rsidR="004D19E0" w:rsidRPr="000A622F" w:rsidRDefault="004D19E0" w:rsidP="00E11E60">
      <w:pPr>
        <w:ind w:firstLine="709"/>
        <w:rPr>
          <w:color w:val="000000" w:themeColor="text1"/>
        </w:rPr>
      </w:pPr>
      <w:r w:rsidRPr="000A622F">
        <w:rPr>
          <w:bCs/>
          <w:color w:val="000000" w:themeColor="text1"/>
        </w:rPr>
        <w:t>3.35</w:t>
      </w:r>
      <w:r w:rsidRPr="000A622F">
        <w:rPr>
          <w:color w:val="000000" w:themeColor="text1"/>
        </w:rPr>
        <w:t> «Стоянка запрещена»</w:t>
      </w:r>
    </w:p>
    <w:p w:rsidR="004D19E0" w:rsidRPr="000A622F" w:rsidRDefault="004D19E0" w:rsidP="00E11E60">
      <w:pPr>
        <w:ind w:firstLine="709"/>
        <w:rPr>
          <w:color w:val="000000" w:themeColor="text1"/>
        </w:rPr>
      </w:pPr>
      <w:r w:rsidRPr="000A622F">
        <w:rPr>
          <w:color w:val="000000" w:themeColor="text1"/>
        </w:rPr>
        <w:t>Запрещается стоянка всех транспортных средств.</w:t>
      </w:r>
    </w:p>
    <w:p w:rsidR="004D19E0" w:rsidRPr="000A622F" w:rsidRDefault="004D19E0" w:rsidP="00E11E60">
      <w:pPr>
        <w:ind w:firstLine="709"/>
        <w:rPr>
          <w:color w:val="000000" w:themeColor="text1"/>
        </w:rPr>
      </w:pPr>
      <w:r w:rsidRPr="000A622F">
        <w:rPr>
          <w:bCs/>
          <w:color w:val="000000" w:themeColor="text1"/>
        </w:rPr>
        <w:t>3.36</w:t>
      </w:r>
      <w:r w:rsidRPr="000A622F">
        <w:rPr>
          <w:color w:val="000000" w:themeColor="text1"/>
        </w:rPr>
        <w:t> «Стоянка запрещена по нечетным числам месяца»</w:t>
      </w:r>
    </w:p>
    <w:p w:rsidR="004D19E0" w:rsidRPr="000A622F" w:rsidRDefault="004D19E0" w:rsidP="00E11E60">
      <w:pPr>
        <w:ind w:firstLine="709"/>
        <w:rPr>
          <w:color w:val="000000" w:themeColor="text1"/>
        </w:rPr>
      </w:pPr>
      <w:r w:rsidRPr="000A622F">
        <w:rPr>
          <w:bCs/>
          <w:color w:val="000000" w:themeColor="text1"/>
        </w:rPr>
        <w:t>3.37</w:t>
      </w:r>
      <w:r w:rsidRPr="000A622F">
        <w:rPr>
          <w:color w:val="000000" w:themeColor="text1"/>
        </w:rPr>
        <w:t> «Стоянка запрещена по четным числам месяца»</w:t>
      </w:r>
    </w:p>
    <w:p w:rsidR="004D19E0" w:rsidRPr="000A622F" w:rsidRDefault="004D19E0" w:rsidP="00E11E60">
      <w:pPr>
        <w:ind w:firstLine="709"/>
        <w:rPr>
          <w:color w:val="000000" w:themeColor="text1"/>
        </w:rPr>
      </w:pPr>
      <w:r w:rsidRPr="000A622F">
        <w:rPr>
          <w:bCs/>
          <w:color w:val="000000" w:themeColor="text1"/>
        </w:rPr>
        <w:t>3.38</w:t>
      </w:r>
      <w:r w:rsidRPr="000A622F">
        <w:rPr>
          <w:color w:val="000000" w:themeColor="text1"/>
        </w:rPr>
        <w:t> «Зона ограниченной стоянки»</w:t>
      </w:r>
    </w:p>
    <w:p w:rsidR="004D19E0" w:rsidRPr="000A622F" w:rsidRDefault="004D19E0" w:rsidP="00E11E60">
      <w:pPr>
        <w:ind w:firstLine="709"/>
        <w:rPr>
          <w:color w:val="000000" w:themeColor="text1"/>
        </w:rPr>
      </w:pPr>
      <w:r w:rsidRPr="000A622F">
        <w:rPr>
          <w:color w:val="000000" w:themeColor="text1"/>
        </w:rPr>
        <w:t>Определяет территорию в населенном пункте, на которой продолжительность стоянки ограничена независимо от того, взимается ли за это плата. В нижней части знака могут быть указаны условия ограничения стоянки. В соответствующих случаях на знаке или дополнительных табличках </w:t>
      </w:r>
      <w:r w:rsidRPr="000A622F">
        <w:rPr>
          <w:bCs/>
          <w:color w:val="000000" w:themeColor="text1"/>
        </w:rPr>
        <w:t>7.4.1</w:t>
      </w:r>
      <w:r w:rsidR="008621BC" w:rsidRPr="000A622F">
        <w:rPr>
          <w:bCs/>
          <w:color w:val="000000" w:themeColor="text1"/>
        </w:rPr>
        <w:t>, 7.4.2, 7.4.3, 7.4.4.,7.4.5,7.4.6,</w:t>
      </w:r>
      <w:r w:rsidRPr="000A622F">
        <w:rPr>
          <w:bCs/>
          <w:color w:val="000000" w:themeColor="text1"/>
        </w:rPr>
        <w:t xml:space="preserve"> 7.4.7, 7.19</w:t>
      </w:r>
      <w:r w:rsidRPr="000A622F">
        <w:rPr>
          <w:color w:val="000000" w:themeColor="text1"/>
        </w:rPr>
        <w:t> указываются дни и время суток, на протяжении которых действует ограничение, а также его условия.</w:t>
      </w:r>
    </w:p>
    <w:p w:rsidR="004D19E0" w:rsidRPr="000A622F" w:rsidRDefault="004D19E0" w:rsidP="00E11E60">
      <w:pPr>
        <w:ind w:firstLine="709"/>
        <w:rPr>
          <w:color w:val="000000" w:themeColor="text1"/>
        </w:rPr>
      </w:pPr>
      <w:r w:rsidRPr="000A622F">
        <w:rPr>
          <w:color w:val="000000" w:themeColor="text1"/>
        </w:rPr>
        <w:t xml:space="preserve">Запрещается стоянка в обозначенной зоне продолжительностью </w:t>
      </w:r>
      <w:proofErr w:type="gramStart"/>
      <w:r w:rsidRPr="000A622F">
        <w:rPr>
          <w:color w:val="000000" w:themeColor="text1"/>
        </w:rPr>
        <w:t>более указанной</w:t>
      </w:r>
      <w:proofErr w:type="gramEnd"/>
      <w:r w:rsidRPr="000A622F">
        <w:rPr>
          <w:color w:val="000000" w:themeColor="text1"/>
        </w:rPr>
        <w:t xml:space="preserve"> на табличках </w:t>
      </w:r>
      <w:r w:rsidRPr="000A622F">
        <w:rPr>
          <w:bCs/>
          <w:color w:val="000000" w:themeColor="text1"/>
        </w:rPr>
        <w:t>7.4.1</w:t>
      </w:r>
      <w:r w:rsidR="008621BC" w:rsidRPr="000A622F">
        <w:rPr>
          <w:bCs/>
          <w:color w:val="000000" w:themeColor="text1"/>
        </w:rPr>
        <w:t>, 7.4.2, 7.4.3, 7.4.4.,7.4.5,7.4.6,</w:t>
      </w:r>
      <w:r w:rsidRPr="000A622F">
        <w:rPr>
          <w:bCs/>
          <w:color w:val="000000" w:themeColor="text1"/>
        </w:rPr>
        <w:t xml:space="preserve"> 7.4.7, 7.19</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3.39</w:t>
      </w:r>
      <w:r w:rsidRPr="000A622F">
        <w:rPr>
          <w:color w:val="000000" w:themeColor="text1"/>
        </w:rPr>
        <w:t> «Конец зоны ограниченной стоянки»</w:t>
      </w:r>
    </w:p>
    <w:p w:rsidR="004D19E0" w:rsidRPr="000A622F" w:rsidRDefault="004D19E0" w:rsidP="00E11E60">
      <w:pPr>
        <w:ind w:firstLine="709"/>
        <w:rPr>
          <w:color w:val="000000" w:themeColor="text1"/>
        </w:rPr>
      </w:pPr>
      <w:r w:rsidRPr="000A622F">
        <w:rPr>
          <w:bCs/>
          <w:color w:val="000000" w:themeColor="text1"/>
        </w:rPr>
        <w:t>3.40</w:t>
      </w:r>
      <w:r w:rsidRPr="000A622F">
        <w:rPr>
          <w:color w:val="000000" w:themeColor="text1"/>
        </w:rPr>
        <w:t> «Таможня»</w:t>
      </w:r>
    </w:p>
    <w:p w:rsidR="004D19E0" w:rsidRPr="000A622F" w:rsidRDefault="004D19E0" w:rsidP="00E11E60">
      <w:pPr>
        <w:ind w:firstLine="709"/>
        <w:rPr>
          <w:color w:val="000000" w:themeColor="text1"/>
        </w:rPr>
      </w:pPr>
      <w:r w:rsidRPr="000A622F">
        <w:rPr>
          <w:color w:val="000000" w:themeColor="text1"/>
        </w:rPr>
        <w:t>Запрещается проезд без остановки возле таможни.</w:t>
      </w:r>
    </w:p>
    <w:p w:rsidR="004D19E0" w:rsidRPr="000A622F" w:rsidRDefault="004D19E0" w:rsidP="00E11E60">
      <w:pPr>
        <w:ind w:firstLine="709"/>
        <w:rPr>
          <w:color w:val="000000" w:themeColor="text1"/>
        </w:rPr>
      </w:pPr>
      <w:r w:rsidRPr="000A622F">
        <w:rPr>
          <w:bCs/>
          <w:color w:val="000000" w:themeColor="text1"/>
        </w:rPr>
        <w:t>3.41</w:t>
      </w:r>
      <w:r w:rsidRPr="000A622F">
        <w:rPr>
          <w:color w:val="000000" w:themeColor="text1"/>
        </w:rPr>
        <w:t> «Контроль»</w:t>
      </w:r>
    </w:p>
    <w:p w:rsidR="004D19E0" w:rsidRPr="000A622F" w:rsidRDefault="004D19E0" w:rsidP="00E11E60">
      <w:pPr>
        <w:ind w:firstLine="709"/>
        <w:rPr>
          <w:color w:val="000000" w:themeColor="text1"/>
        </w:rPr>
      </w:pPr>
      <w:r w:rsidRPr="000A622F">
        <w:rPr>
          <w:color w:val="000000" w:themeColor="text1"/>
        </w:rPr>
        <w:t>Запрещается проезд без остановки перед контрольными пунктами (пост полиции, карантинный пост, приграничная зона, закрытая территория, пункт оплаты проезда на платных дорогах и т. п.).</w:t>
      </w:r>
    </w:p>
    <w:p w:rsidR="004D19E0" w:rsidRPr="000A622F" w:rsidRDefault="004D19E0" w:rsidP="00E11E60">
      <w:pPr>
        <w:ind w:firstLine="709"/>
        <w:rPr>
          <w:color w:val="000000" w:themeColor="text1"/>
        </w:rPr>
      </w:pPr>
      <w:r w:rsidRPr="000A622F">
        <w:rPr>
          <w:bCs/>
          <w:color w:val="000000" w:themeColor="text1"/>
        </w:rPr>
        <w:t>3.42</w:t>
      </w:r>
      <w:r w:rsidRPr="000A622F">
        <w:rPr>
          <w:color w:val="000000" w:themeColor="text1"/>
        </w:rPr>
        <w:t> «Конец всех запретов и ограничений»</w:t>
      </w:r>
    </w:p>
    <w:p w:rsidR="004D19E0" w:rsidRPr="000A622F" w:rsidRDefault="004D19E0" w:rsidP="00E11E60">
      <w:pPr>
        <w:ind w:firstLine="709"/>
        <w:rPr>
          <w:color w:val="000000" w:themeColor="text1"/>
        </w:rPr>
      </w:pPr>
      <w:r w:rsidRPr="000A622F">
        <w:rPr>
          <w:color w:val="000000" w:themeColor="text1"/>
        </w:rPr>
        <w:t>Определяет одновременно конец действия всех запретов и ограничений, введенных запрещающими </w:t>
      </w:r>
      <w:r w:rsidRPr="000A622F">
        <w:rPr>
          <w:bCs/>
          <w:color w:val="000000" w:themeColor="text1"/>
        </w:rPr>
        <w:t>дорожными знаками</w:t>
      </w:r>
      <w:r w:rsidRPr="000A622F">
        <w:rPr>
          <w:color w:val="000000" w:themeColor="text1"/>
        </w:rPr>
        <w:t> </w:t>
      </w:r>
      <w:r w:rsidRPr="000A622F">
        <w:rPr>
          <w:bCs/>
          <w:color w:val="000000" w:themeColor="text1"/>
        </w:rPr>
        <w:t>3.20, 3.25, 3.27, 3.29, 3.33</w:t>
      </w:r>
      <w:r w:rsidR="008621BC" w:rsidRPr="000A622F">
        <w:rPr>
          <w:bCs/>
          <w:color w:val="000000" w:themeColor="text1"/>
        </w:rPr>
        <w:t xml:space="preserve">, 3.34, 3.35, 3.36, </w:t>
      </w:r>
      <w:r w:rsidRPr="000A622F">
        <w:rPr>
          <w:bCs/>
          <w:color w:val="000000" w:themeColor="text1"/>
        </w:rPr>
        <w:t>3.37</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3.43</w:t>
      </w:r>
      <w:r w:rsidRPr="000A622F">
        <w:rPr>
          <w:color w:val="000000" w:themeColor="text1"/>
        </w:rPr>
        <w:t> «Опасность»</w:t>
      </w:r>
    </w:p>
    <w:p w:rsidR="004D19E0" w:rsidRPr="000A622F" w:rsidRDefault="004D19E0" w:rsidP="00E11E60">
      <w:pPr>
        <w:ind w:firstLine="709"/>
        <w:rPr>
          <w:color w:val="000000" w:themeColor="text1"/>
        </w:rPr>
      </w:pPr>
      <w:r w:rsidRPr="000A622F">
        <w:rPr>
          <w:color w:val="000000" w:themeColor="text1"/>
        </w:rPr>
        <w:t>Запрещает движение всех без исключения пользователей дорог, улиц, железнодорожных переездов в связи с дорожно-транспортным происшествием, аварией, проявлением стихийного бедствия или иной опасностью для движения (оползень, падение камней, сильный снегопад, наводнение и т. п.).</w:t>
      </w:r>
    </w:p>
    <w:p w:rsidR="004D19E0" w:rsidRPr="000A622F" w:rsidRDefault="004D19E0" w:rsidP="00E11E60">
      <w:pPr>
        <w:ind w:firstLine="709"/>
        <w:rPr>
          <w:color w:val="000000" w:themeColor="text1"/>
        </w:rPr>
      </w:pPr>
      <w:r w:rsidRPr="000A622F">
        <w:rPr>
          <w:color w:val="000000" w:themeColor="text1"/>
        </w:rPr>
        <w:t>Не распространяется действие знаков:</w:t>
      </w:r>
    </w:p>
    <w:p w:rsidR="004D19E0" w:rsidRPr="000A622F" w:rsidRDefault="004D19E0" w:rsidP="00E11E60">
      <w:pPr>
        <w:ind w:firstLine="709"/>
        <w:rPr>
          <w:color w:val="000000" w:themeColor="text1"/>
        </w:rPr>
      </w:pPr>
      <w:r w:rsidRPr="000A622F">
        <w:rPr>
          <w:bCs/>
          <w:color w:val="000000" w:themeColor="text1"/>
        </w:rPr>
        <w:t>3.1, 3.2, 3.21</w:t>
      </w:r>
      <w:r w:rsidR="008621BC" w:rsidRPr="000A622F">
        <w:rPr>
          <w:bCs/>
          <w:color w:val="000000" w:themeColor="text1"/>
        </w:rPr>
        <w:t xml:space="preserve">, 3.22, 3.23, </w:t>
      </w:r>
      <w:r w:rsidRPr="000A622F">
        <w:rPr>
          <w:bCs/>
          <w:color w:val="000000" w:themeColor="text1"/>
        </w:rPr>
        <w:t>3.24,</w:t>
      </w:r>
      <w:r w:rsidR="008621BC" w:rsidRPr="000A622F">
        <w:rPr>
          <w:bCs/>
          <w:color w:val="000000" w:themeColor="text1"/>
        </w:rPr>
        <w:t xml:space="preserve"> </w:t>
      </w:r>
      <w:r w:rsidRPr="000A622F">
        <w:rPr>
          <w:bCs/>
          <w:color w:val="000000" w:themeColor="text1"/>
        </w:rPr>
        <w:t>3.34</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на транспортные средства, движущиеся по установленным маршрутам;</w:t>
      </w:r>
    </w:p>
    <w:p w:rsidR="004D19E0" w:rsidRPr="000A622F" w:rsidRDefault="004D19E0" w:rsidP="00E11E60">
      <w:pPr>
        <w:ind w:firstLine="709"/>
        <w:rPr>
          <w:color w:val="000000" w:themeColor="text1"/>
        </w:rPr>
      </w:pPr>
      <w:r w:rsidRPr="000A622F">
        <w:rPr>
          <w:bCs/>
          <w:color w:val="000000" w:themeColor="text1"/>
        </w:rPr>
        <w:t>3.1, 3.2, 3.35</w:t>
      </w:r>
      <w:r w:rsidR="008621BC" w:rsidRPr="000A622F">
        <w:rPr>
          <w:bCs/>
          <w:color w:val="000000" w:themeColor="text1"/>
        </w:rPr>
        <w:t xml:space="preserve">, 3.36, 3.37, </w:t>
      </w:r>
      <w:r w:rsidRPr="000A622F">
        <w:rPr>
          <w:bCs/>
          <w:color w:val="000000" w:themeColor="text1"/>
        </w:rPr>
        <w:t>3.38</w:t>
      </w:r>
      <w:r w:rsidRPr="000A622F">
        <w:rPr>
          <w:color w:val="000000" w:themeColor="text1"/>
        </w:rPr>
        <w:t>, а также знака </w:t>
      </w:r>
      <w:r w:rsidRPr="000A622F">
        <w:rPr>
          <w:bCs/>
          <w:color w:val="000000" w:themeColor="text1"/>
        </w:rPr>
        <w:t>3.34</w:t>
      </w:r>
      <w:r w:rsidRPr="000A622F">
        <w:rPr>
          <w:color w:val="000000" w:themeColor="text1"/>
        </w:rPr>
        <w:t> при наличии под ним таблички </w:t>
      </w:r>
      <w:r w:rsidRPr="000A622F">
        <w:rPr>
          <w:bCs/>
          <w:color w:val="000000" w:themeColor="text1"/>
        </w:rPr>
        <w:t>7.18</w:t>
      </w:r>
      <w:r w:rsidRPr="000A622F">
        <w:rPr>
          <w:color w:val="000000" w:themeColor="text1"/>
        </w:rPr>
        <w:t> на водителей-инвалидов, управляющих мотоколяской или автомобилем, обозначенными опознавательным знаком «Инвалид»</w:t>
      </w:r>
    </w:p>
    <w:p w:rsidR="004D19E0" w:rsidRPr="000A622F" w:rsidRDefault="004D19E0" w:rsidP="00E11E60">
      <w:pPr>
        <w:ind w:firstLine="709"/>
        <w:rPr>
          <w:color w:val="000000" w:themeColor="text1"/>
        </w:rPr>
      </w:pPr>
      <w:proofErr w:type="gramStart"/>
      <w:r w:rsidRPr="000A622F">
        <w:rPr>
          <w:bCs/>
          <w:color w:val="000000" w:themeColor="text1"/>
        </w:rPr>
        <w:t>3.1</w:t>
      </w:r>
      <w:r w:rsidR="008621BC" w:rsidRPr="000A622F">
        <w:rPr>
          <w:bCs/>
          <w:color w:val="000000" w:themeColor="text1"/>
        </w:rPr>
        <w:t xml:space="preserve">, 3.2, 3.3, 3.4, 3.5, 3.6, 3.7, </w:t>
      </w:r>
      <w:r w:rsidRPr="000A622F">
        <w:rPr>
          <w:bCs/>
          <w:color w:val="000000" w:themeColor="text1"/>
        </w:rPr>
        <w:t>3.8, 3.11</w:t>
      </w:r>
      <w:r w:rsidRPr="000A622F">
        <w:rPr>
          <w:color w:val="000000" w:themeColor="text1"/>
        </w:rPr>
        <w:t> </w:t>
      </w:r>
      <w:r w:rsidR="0038690F" w:rsidRPr="000A622F">
        <w:rPr>
          <w:rFonts w:eastAsia="Times New Roman"/>
          <w:color w:val="000000" w:themeColor="text1"/>
          <w:szCs w:val="28"/>
          <w:lang w:eastAsia="ru-RU"/>
        </w:rPr>
        <w:t xml:space="preserve">– </w:t>
      </w:r>
      <w:r w:rsidRPr="000A622F">
        <w:rPr>
          <w:color w:val="000000" w:themeColor="text1"/>
        </w:rPr>
        <w:t xml:space="preserve">на транспортные средства, обслуживающие граждан или принадлежащие гражданам, которые проживают или работают в обозначенной зоне, а также на транспортные средства, которые обслуживают предприятия, которые расположенные в </w:t>
      </w:r>
      <w:r w:rsidRPr="000A622F">
        <w:rPr>
          <w:color w:val="000000" w:themeColor="text1"/>
        </w:rPr>
        <w:lastRenderedPageBreak/>
        <w:t>обозначенной зоне.</w:t>
      </w:r>
      <w:proofErr w:type="gramEnd"/>
      <w:r w:rsidRPr="000A622F">
        <w:rPr>
          <w:color w:val="000000" w:themeColor="text1"/>
        </w:rPr>
        <w:t xml:space="preserve"> В таких случаях транспортные средства должны въезжать в обозначенную зону и выезжать из нее на ближайшем перекрестке к месту назначения;</w:t>
      </w:r>
    </w:p>
    <w:p w:rsidR="004D19E0" w:rsidRPr="000A622F" w:rsidRDefault="004D19E0" w:rsidP="00E11E60">
      <w:pPr>
        <w:ind w:firstLine="709"/>
        <w:rPr>
          <w:color w:val="000000" w:themeColor="text1"/>
        </w:rPr>
      </w:pPr>
      <w:r w:rsidRPr="000A622F">
        <w:rPr>
          <w:bCs/>
          <w:color w:val="000000" w:themeColor="text1"/>
        </w:rPr>
        <w:t>3.3</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на грузовые автомобили, которые имеют косую белую полосу на внешней боковой поверхности или перевозят группы людей;</w:t>
      </w:r>
    </w:p>
    <w:p w:rsidR="004D19E0" w:rsidRPr="000A622F" w:rsidRDefault="004D19E0" w:rsidP="00E11E60">
      <w:pPr>
        <w:ind w:firstLine="709"/>
        <w:rPr>
          <w:color w:val="000000" w:themeColor="text1"/>
        </w:rPr>
      </w:pPr>
      <w:r w:rsidRPr="000A622F">
        <w:rPr>
          <w:bCs/>
          <w:color w:val="000000" w:themeColor="text1"/>
        </w:rPr>
        <w:t>3.35</w:t>
      </w:r>
      <w:r w:rsidR="008621BC" w:rsidRPr="000A622F">
        <w:rPr>
          <w:bCs/>
          <w:color w:val="000000" w:themeColor="text1"/>
        </w:rPr>
        <w:t xml:space="preserve">, 3.36, 3.37, </w:t>
      </w:r>
      <w:r w:rsidRPr="000A622F">
        <w:rPr>
          <w:bCs/>
          <w:color w:val="000000" w:themeColor="text1"/>
        </w:rPr>
        <w:t>3.38</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на такси с включенным таксометром.</w:t>
      </w:r>
    </w:p>
    <w:p w:rsidR="004D19E0" w:rsidRPr="000A622F" w:rsidRDefault="004D19E0" w:rsidP="00E11E60">
      <w:pPr>
        <w:ind w:firstLine="709"/>
        <w:rPr>
          <w:color w:val="000000" w:themeColor="text1"/>
        </w:rPr>
      </w:pPr>
      <w:r w:rsidRPr="000A622F">
        <w:rPr>
          <w:color w:val="000000" w:themeColor="text1"/>
        </w:rPr>
        <w:t>Действие знаков </w:t>
      </w:r>
      <w:r w:rsidRPr="000A622F">
        <w:rPr>
          <w:bCs/>
          <w:color w:val="000000" w:themeColor="text1"/>
        </w:rPr>
        <w:t>3.22</w:t>
      </w:r>
      <w:r w:rsidR="008621BC" w:rsidRPr="000A622F">
        <w:rPr>
          <w:bCs/>
          <w:color w:val="000000" w:themeColor="text1"/>
        </w:rPr>
        <w:t xml:space="preserve">, 3.23, </w:t>
      </w:r>
      <w:r w:rsidRPr="000A622F">
        <w:rPr>
          <w:bCs/>
          <w:color w:val="000000" w:themeColor="text1"/>
        </w:rPr>
        <w:t>3.24</w:t>
      </w:r>
      <w:r w:rsidRPr="000A622F">
        <w:rPr>
          <w:color w:val="000000" w:themeColor="text1"/>
        </w:rPr>
        <w:t> распространяется на пересечение проезжих частей и прочие места, перед которыми установлен один из этих знаков.</w:t>
      </w:r>
    </w:p>
    <w:p w:rsidR="004D19E0" w:rsidRPr="000A622F" w:rsidRDefault="004D19E0" w:rsidP="00E11E60">
      <w:pPr>
        <w:ind w:firstLine="709"/>
        <w:rPr>
          <w:color w:val="000000" w:themeColor="text1"/>
        </w:rPr>
      </w:pPr>
      <w:r w:rsidRPr="000A622F">
        <w:rPr>
          <w:color w:val="000000" w:themeColor="text1"/>
        </w:rPr>
        <w:t>Зона действия знаков </w:t>
      </w:r>
      <w:r w:rsidRPr="000A622F">
        <w:rPr>
          <w:bCs/>
          <w:color w:val="000000" w:themeColor="text1"/>
        </w:rPr>
        <w:t>3.1</w:t>
      </w:r>
      <w:r w:rsidR="008621BC" w:rsidRPr="000A622F">
        <w:rPr>
          <w:bCs/>
          <w:color w:val="000000" w:themeColor="text1"/>
        </w:rPr>
        <w:t xml:space="preserve">, 3.2, 3.3, 3.4, 3.5, 3.6, 3.7, 3.8, 3.9, 3.10, 3.11, 3.12, 3.13, 3.14, </w:t>
      </w:r>
      <w:r w:rsidRPr="000A622F">
        <w:rPr>
          <w:bCs/>
          <w:color w:val="000000" w:themeColor="text1"/>
        </w:rPr>
        <w:t>3.15, 3.19</w:t>
      </w:r>
      <w:r w:rsidR="008621BC" w:rsidRPr="000A622F">
        <w:rPr>
          <w:bCs/>
          <w:color w:val="000000" w:themeColor="text1"/>
        </w:rPr>
        <w:t>, 3.20,</w:t>
      </w:r>
      <w:r w:rsidRPr="000A622F">
        <w:rPr>
          <w:bCs/>
          <w:color w:val="000000" w:themeColor="text1"/>
        </w:rPr>
        <w:t xml:space="preserve"> 3.21, 3.25, 3.27, 3.29, 3.33</w:t>
      </w:r>
      <w:r w:rsidR="008621BC" w:rsidRPr="000A622F">
        <w:rPr>
          <w:bCs/>
          <w:color w:val="000000" w:themeColor="text1"/>
        </w:rPr>
        <w:t>, 3.34, 3.35, 3.36,</w:t>
      </w:r>
      <w:r w:rsidRPr="000A622F">
        <w:rPr>
          <w:bCs/>
          <w:color w:val="000000" w:themeColor="text1"/>
        </w:rPr>
        <w:t xml:space="preserve"> 3.37</w:t>
      </w:r>
      <w:r w:rsidRPr="000A622F">
        <w:rPr>
          <w:color w:val="000000" w:themeColor="text1"/>
        </w:rPr>
        <w:t> </w:t>
      </w:r>
      <w:r w:rsidR="0038690F" w:rsidRPr="000A622F">
        <w:rPr>
          <w:rFonts w:eastAsia="Times New Roman"/>
          <w:color w:val="000000" w:themeColor="text1"/>
          <w:szCs w:val="28"/>
          <w:lang w:eastAsia="ru-RU"/>
        </w:rPr>
        <w:t>–</w:t>
      </w:r>
      <w:r w:rsidRPr="000A622F">
        <w:rPr>
          <w:color w:val="000000" w:themeColor="text1"/>
        </w:rPr>
        <w:t xml:space="preserve"> от места установки до ближайшего перекрестка за ним, а в населенных пунктах, где нет перекрестков, – до конца населенного пункта. Действие знаков не прерывается в местах выезда с прилегающих к дороге территорий и в местах пересечения (прилегания) с полевыми, лесными и другими дорогами без покрытия, перед которыми не установлены знаки приоритета.</w:t>
      </w:r>
    </w:p>
    <w:p w:rsidR="004D19E0" w:rsidRPr="000A622F" w:rsidRDefault="004D19E0" w:rsidP="00E11E60">
      <w:pPr>
        <w:ind w:firstLine="709"/>
        <w:rPr>
          <w:color w:val="000000" w:themeColor="text1"/>
        </w:rPr>
      </w:pPr>
      <w:r w:rsidRPr="000A622F">
        <w:rPr>
          <w:color w:val="000000" w:themeColor="text1"/>
        </w:rPr>
        <w:t>В случае запрещения движения на участках дорог, обозначенных знаками </w:t>
      </w:r>
      <w:r w:rsidRPr="000A622F">
        <w:rPr>
          <w:bCs/>
          <w:color w:val="000000" w:themeColor="text1"/>
        </w:rPr>
        <w:t>3.17</w:t>
      </w:r>
      <w:r w:rsidR="008621BC" w:rsidRPr="000A622F">
        <w:rPr>
          <w:bCs/>
          <w:color w:val="000000" w:themeColor="text1"/>
        </w:rPr>
        <w:t xml:space="preserve">, 3.18, </w:t>
      </w:r>
      <w:r w:rsidRPr="000A622F">
        <w:rPr>
          <w:bCs/>
          <w:color w:val="000000" w:themeColor="text1"/>
        </w:rPr>
        <w:t>3.19</w:t>
      </w:r>
      <w:r w:rsidRPr="000A622F">
        <w:rPr>
          <w:color w:val="000000" w:themeColor="text1"/>
        </w:rPr>
        <w:t>, объезд следует осуществлять по другому маршруту.</w:t>
      </w:r>
    </w:p>
    <w:p w:rsidR="004D19E0" w:rsidRPr="000A622F" w:rsidRDefault="00C004DF" w:rsidP="00E11E60">
      <w:pPr>
        <w:ind w:firstLine="709"/>
        <w:rPr>
          <w:color w:val="000000" w:themeColor="text1"/>
        </w:rPr>
      </w:pPr>
      <w:r w:rsidRPr="000A622F">
        <w:rPr>
          <w:color w:val="000000" w:themeColor="text1"/>
        </w:rPr>
        <w:t>Действие</w:t>
      </w:r>
      <w:r w:rsidR="000049D7" w:rsidRPr="000A622F">
        <w:rPr>
          <w:color w:val="000000" w:themeColor="text1"/>
        </w:rPr>
        <w:t xml:space="preserve"> </w:t>
      </w:r>
      <w:r w:rsidR="004D19E0" w:rsidRPr="000A622F">
        <w:rPr>
          <w:color w:val="000000" w:themeColor="text1"/>
        </w:rPr>
        <w:t>знаков</w:t>
      </w:r>
      <w:r w:rsidR="000049D7" w:rsidRPr="000A622F">
        <w:rPr>
          <w:color w:val="000000" w:themeColor="text1"/>
        </w:rPr>
        <w:t xml:space="preserve"> </w:t>
      </w:r>
      <w:r w:rsidR="004D19E0" w:rsidRPr="000A622F">
        <w:rPr>
          <w:bCs/>
          <w:color w:val="000000" w:themeColor="text1"/>
        </w:rPr>
        <w:t>3.31</w:t>
      </w:r>
      <w:r w:rsidR="000049D7" w:rsidRPr="000A622F">
        <w:rPr>
          <w:bCs/>
          <w:color w:val="000000" w:themeColor="text1"/>
        </w:rPr>
        <w:t xml:space="preserve"> </w:t>
      </w:r>
      <w:r w:rsidR="004D19E0" w:rsidRPr="000A622F">
        <w:rPr>
          <w:color w:val="000000" w:themeColor="text1"/>
        </w:rPr>
        <w:t>и</w:t>
      </w:r>
      <w:r w:rsidR="000049D7" w:rsidRPr="000A622F">
        <w:rPr>
          <w:color w:val="000000" w:themeColor="text1"/>
        </w:rPr>
        <w:t xml:space="preserve"> </w:t>
      </w:r>
      <w:r w:rsidR="004D19E0" w:rsidRPr="000A622F">
        <w:rPr>
          <w:bCs/>
          <w:color w:val="000000" w:themeColor="text1"/>
        </w:rPr>
        <w:t>3.38</w:t>
      </w:r>
      <w:r w:rsidR="000049D7" w:rsidRPr="000A622F">
        <w:rPr>
          <w:bCs/>
          <w:color w:val="000000" w:themeColor="text1"/>
        </w:rPr>
        <w:t xml:space="preserve"> </w:t>
      </w:r>
      <w:r w:rsidRPr="000A622F">
        <w:rPr>
          <w:color w:val="000000" w:themeColor="text1"/>
        </w:rPr>
        <w:t>распространяется</w:t>
      </w:r>
      <w:r w:rsidR="000049D7" w:rsidRPr="000A622F">
        <w:rPr>
          <w:color w:val="000000" w:themeColor="text1"/>
        </w:rPr>
        <w:t xml:space="preserve"> </w:t>
      </w:r>
      <w:r w:rsidRPr="000A622F">
        <w:rPr>
          <w:color w:val="000000" w:themeColor="text1"/>
        </w:rPr>
        <w:t>на</w:t>
      </w:r>
      <w:r w:rsidR="000049D7" w:rsidRPr="000A622F">
        <w:rPr>
          <w:color w:val="000000" w:themeColor="text1"/>
        </w:rPr>
        <w:t xml:space="preserve"> </w:t>
      </w:r>
      <w:r w:rsidR="004D19E0" w:rsidRPr="000A622F">
        <w:rPr>
          <w:color w:val="000000" w:themeColor="text1"/>
        </w:rPr>
        <w:t>всю</w:t>
      </w:r>
      <w:r w:rsidR="000049D7" w:rsidRPr="000A622F">
        <w:rPr>
          <w:color w:val="000000" w:themeColor="text1"/>
        </w:rPr>
        <w:t xml:space="preserve"> </w:t>
      </w:r>
      <w:r w:rsidR="004D19E0" w:rsidRPr="000A622F">
        <w:rPr>
          <w:color w:val="000000" w:themeColor="text1"/>
        </w:rPr>
        <w:t>соответствующую зону.</w:t>
      </w:r>
    </w:p>
    <w:p w:rsidR="004D19E0" w:rsidRPr="000A622F" w:rsidRDefault="004D19E0" w:rsidP="00E11E60">
      <w:pPr>
        <w:ind w:firstLine="709"/>
        <w:rPr>
          <w:color w:val="000000" w:themeColor="text1"/>
        </w:rPr>
      </w:pPr>
      <w:r w:rsidRPr="000A622F">
        <w:rPr>
          <w:color w:val="000000" w:themeColor="text1"/>
        </w:rPr>
        <w:t>Действие знаков </w:t>
      </w:r>
      <w:r w:rsidRPr="000A622F">
        <w:rPr>
          <w:bCs/>
          <w:color w:val="000000" w:themeColor="text1"/>
        </w:rPr>
        <w:t>3.9, 3.10, 3.34</w:t>
      </w:r>
      <w:r w:rsidR="008621BC" w:rsidRPr="000A622F">
        <w:rPr>
          <w:bCs/>
          <w:color w:val="000000" w:themeColor="text1"/>
        </w:rPr>
        <w:t xml:space="preserve">, 3.35,3.36, </w:t>
      </w:r>
      <w:r w:rsidRPr="000A622F">
        <w:rPr>
          <w:bCs/>
          <w:color w:val="000000" w:themeColor="text1"/>
        </w:rPr>
        <w:t>3.37</w:t>
      </w:r>
      <w:r w:rsidRPr="000A622F">
        <w:rPr>
          <w:color w:val="000000" w:themeColor="text1"/>
        </w:rPr>
        <w:t> распространяется только на ту сторону дороги, на которой они установлены.</w:t>
      </w:r>
    </w:p>
    <w:p w:rsidR="004D19E0" w:rsidRPr="000A622F" w:rsidRDefault="004D19E0" w:rsidP="00E11E60">
      <w:pPr>
        <w:ind w:firstLine="709"/>
        <w:rPr>
          <w:color w:val="000000" w:themeColor="text1"/>
        </w:rPr>
      </w:pPr>
      <w:r w:rsidRPr="000A622F">
        <w:rPr>
          <w:color w:val="000000" w:themeColor="text1"/>
        </w:rPr>
        <w:t>Действие знака </w:t>
      </w:r>
      <w:r w:rsidRPr="000A622F">
        <w:rPr>
          <w:bCs/>
          <w:color w:val="000000" w:themeColor="text1"/>
        </w:rPr>
        <w:t>3.16</w:t>
      </w:r>
      <w:r w:rsidRPr="000A622F">
        <w:rPr>
          <w:color w:val="000000" w:themeColor="text1"/>
        </w:rPr>
        <w:t xml:space="preserve"> распространяется на ту дорогу (участок дороги), </w:t>
      </w:r>
      <w:proofErr w:type="gramStart"/>
      <w:r w:rsidRPr="000A622F">
        <w:rPr>
          <w:color w:val="000000" w:themeColor="text1"/>
        </w:rPr>
        <w:t>в начале</w:t>
      </w:r>
      <w:proofErr w:type="gramEnd"/>
      <w:r w:rsidRPr="000A622F">
        <w:rPr>
          <w:color w:val="000000" w:themeColor="text1"/>
        </w:rPr>
        <w:t xml:space="preserve"> которой установлен этот знак.</w:t>
      </w:r>
    </w:p>
    <w:p w:rsidR="004D19E0" w:rsidRPr="000A622F" w:rsidRDefault="004D19E0" w:rsidP="00E11E60">
      <w:pPr>
        <w:ind w:firstLine="709"/>
        <w:rPr>
          <w:color w:val="000000" w:themeColor="text1"/>
        </w:rPr>
      </w:pPr>
      <w:r w:rsidRPr="000A622F">
        <w:rPr>
          <w:color w:val="000000" w:themeColor="text1"/>
        </w:rPr>
        <w:t>Действие знаков </w:t>
      </w:r>
      <w:r w:rsidRPr="000A622F">
        <w:rPr>
          <w:bCs/>
          <w:color w:val="000000" w:themeColor="text1"/>
        </w:rPr>
        <w:t>3.17, 3.18</w:t>
      </w:r>
      <w:r w:rsidRPr="000A622F">
        <w:rPr>
          <w:color w:val="000000" w:themeColor="text1"/>
        </w:rPr>
        <w:t> распространяется на то место, перед которым установлен этот знак.</w:t>
      </w:r>
    </w:p>
    <w:p w:rsidR="004D19E0" w:rsidRPr="000A622F" w:rsidRDefault="004D19E0" w:rsidP="00E11E60">
      <w:pPr>
        <w:ind w:firstLine="709"/>
        <w:rPr>
          <w:color w:val="000000" w:themeColor="text1"/>
        </w:rPr>
      </w:pPr>
      <w:r w:rsidRPr="000A622F">
        <w:rPr>
          <w:color w:val="000000" w:themeColor="text1"/>
        </w:rPr>
        <w:t>Действие знака </w:t>
      </w:r>
      <w:r w:rsidRPr="000A622F">
        <w:rPr>
          <w:bCs/>
          <w:color w:val="000000" w:themeColor="text1"/>
        </w:rPr>
        <w:t>3.29</w:t>
      </w:r>
      <w:r w:rsidRPr="000A622F">
        <w:rPr>
          <w:color w:val="000000" w:themeColor="text1"/>
        </w:rPr>
        <w:t>, установленного перед населенным пунктом, обозначенным знаком </w:t>
      </w:r>
      <w:r w:rsidRPr="000A622F">
        <w:rPr>
          <w:bCs/>
          <w:color w:val="000000" w:themeColor="text1"/>
        </w:rPr>
        <w:t>5.45</w:t>
      </w:r>
      <w:r w:rsidRPr="000A622F">
        <w:rPr>
          <w:color w:val="000000" w:themeColor="text1"/>
        </w:rPr>
        <w:t>, распространяется до этого знака.</w:t>
      </w:r>
    </w:p>
    <w:p w:rsidR="004D19E0" w:rsidRPr="000A622F" w:rsidRDefault="004D19E0" w:rsidP="00E11E60">
      <w:pPr>
        <w:ind w:firstLine="709"/>
        <w:rPr>
          <w:color w:val="000000" w:themeColor="text1"/>
        </w:rPr>
      </w:pPr>
      <w:r w:rsidRPr="000A622F">
        <w:rPr>
          <w:color w:val="000000" w:themeColor="text1"/>
        </w:rPr>
        <w:t>В случае одновременного применения знаков </w:t>
      </w:r>
      <w:r w:rsidRPr="000A622F">
        <w:rPr>
          <w:bCs/>
          <w:color w:val="000000" w:themeColor="text1"/>
        </w:rPr>
        <w:t>3.36</w:t>
      </w:r>
      <w:r w:rsidRPr="000A622F">
        <w:rPr>
          <w:color w:val="000000" w:themeColor="text1"/>
        </w:rPr>
        <w:t> и </w:t>
      </w:r>
      <w:r w:rsidRPr="000A622F">
        <w:rPr>
          <w:bCs/>
          <w:color w:val="000000" w:themeColor="text1"/>
        </w:rPr>
        <w:t>3.37</w:t>
      </w:r>
      <w:r w:rsidR="007C514A" w:rsidRPr="000A622F">
        <w:rPr>
          <w:bCs/>
          <w:color w:val="000000" w:themeColor="text1"/>
        </w:rPr>
        <w:t>,</w:t>
      </w:r>
      <w:r w:rsidRPr="000A622F">
        <w:rPr>
          <w:color w:val="000000" w:themeColor="text1"/>
        </w:rPr>
        <w:t> время перестановки транспортных средств с одной стороны дороги на другую – </w:t>
      </w:r>
      <w:r w:rsidRPr="000A622F">
        <w:rPr>
          <w:bCs/>
          <w:color w:val="000000" w:themeColor="text1"/>
        </w:rPr>
        <w:t>с 19 до 24 ч</w:t>
      </w:r>
      <w:r w:rsidRPr="000A622F">
        <w:rPr>
          <w:color w:val="000000" w:themeColor="text1"/>
        </w:rPr>
        <w:t>.</w:t>
      </w:r>
    </w:p>
    <w:p w:rsidR="004D19E0" w:rsidRPr="000A622F" w:rsidRDefault="004D19E0" w:rsidP="00E11E60">
      <w:pPr>
        <w:ind w:firstLine="709"/>
        <w:rPr>
          <w:color w:val="000000" w:themeColor="text1"/>
        </w:rPr>
      </w:pPr>
      <w:r w:rsidRPr="000A622F">
        <w:rPr>
          <w:color w:val="000000" w:themeColor="text1"/>
        </w:rPr>
        <w:t>Зона действия знаков может быть уменьшена:</w:t>
      </w:r>
    </w:p>
    <w:p w:rsidR="004D19E0" w:rsidRPr="000A622F" w:rsidRDefault="004D19E0" w:rsidP="00E11E60">
      <w:pPr>
        <w:ind w:firstLine="709"/>
        <w:rPr>
          <w:color w:val="000000" w:themeColor="text1"/>
        </w:rPr>
      </w:pPr>
      <w:r w:rsidRPr="000A622F">
        <w:rPr>
          <w:color w:val="000000" w:themeColor="text1"/>
        </w:rPr>
        <w:t>для знаков </w:t>
      </w:r>
      <w:r w:rsidRPr="000A622F">
        <w:rPr>
          <w:bCs/>
          <w:color w:val="000000" w:themeColor="text1"/>
        </w:rPr>
        <w:t>3.20</w:t>
      </w:r>
      <w:r w:rsidRPr="000A622F">
        <w:rPr>
          <w:color w:val="000000" w:themeColor="text1"/>
        </w:rPr>
        <w:t> и </w:t>
      </w:r>
      <w:r w:rsidRPr="000A622F">
        <w:rPr>
          <w:bCs/>
          <w:color w:val="000000" w:themeColor="text1"/>
        </w:rPr>
        <w:t>3.33</w:t>
      </w:r>
      <w:r w:rsidRPr="000A622F">
        <w:rPr>
          <w:color w:val="000000" w:themeColor="text1"/>
        </w:rPr>
        <w:t> </w:t>
      </w:r>
      <w:r w:rsidR="007C514A" w:rsidRPr="000A622F">
        <w:rPr>
          <w:rFonts w:eastAsia="Times New Roman"/>
          <w:color w:val="000000" w:themeColor="text1"/>
          <w:szCs w:val="28"/>
          <w:lang w:eastAsia="ru-RU"/>
        </w:rPr>
        <w:t>–</w:t>
      </w:r>
      <w:r w:rsidRPr="000A622F">
        <w:rPr>
          <w:color w:val="000000" w:themeColor="text1"/>
        </w:rPr>
        <w:t xml:space="preserve"> применением таблички </w:t>
      </w:r>
      <w:r w:rsidRPr="000A622F">
        <w:rPr>
          <w:bCs/>
          <w:color w:val="000000" w:themeColor="text1"/>
        </w:rPr>
        <w:t>7.2.1</w:t>
      </w:r>
      <w:r w:rsidRPr="000A622F">
        <w:rPr>
          <w:color w:val="000000" w:themeColor="text1"/>
        </w:rPr>
        <w:t>;</w:t>
      </w:r>
    </w:p>
    <w:p w:rsidR="004D19E0" w:rsidRPr="000A622F" w:rsidRDefault="004D19E0" w:rsidP="00E11E60">
      <w:pPr>
        <w:ind w:firstLine="709"/>
        <w:rPr>
          <w:color w:val="000000" w:themeColor="text1"/>
        </w:rPr>
      </w:pPr>
      <w:r w:rsidRPr="000A622F">
        <w:rPr>
          <w:color w:val="000000" w:themeColor="text1"/>
        </w:rPr>
        <w:t>для знаков </w:t>
      </w:r>
      <w:r w:rsidRPr="000A622F">
        <w:rPr>
          <w:bCs/>
          <w:color w:val="000000" w:themeColor="text1"/>
        </w:rPr>
        <w:t>3.25, 3.27, 3.29, 3.31, 3.38</w:t>
      </w:r>
      <w:r w:rsidRPr="000A622F">
        <w:rPr>
          <w:color w:val="000000" w:themeColor="text1"/>
        </w:rPr>
        <w:t> </w:t>
      </w:r>
      <w:r w:rsidR="007C514A" w:rsidRPr="000A622F">
        <w:rPr>
          <w:rFonts w:eastAsia="Times New Roman"/>
          <w:color w:val="000000" w:themeColor="text1"/>
          <w:szCs w:val="28"/>
          <w:lang w:eastAsia="ru-RU"/>
        </w:rPr>
        <w:t>–</w:t>
      </w:r>
      <w:r w:rsidRPr="000A622F">
        <w:rPr>
          <w:color w:val="000000" w:themeColor="text1"/>
        </w:rPr>
        <w:t xml:space="preserve"> установкой в конце зоны их действия соответственно знаков </w:t>
      </w:r>
      <w:r w:rsidRPr="000A622F">
        <w:rPr>
          <w:bCs/>
          <w:color w:val="000000" w:themeColor="text1"/>
        </w:rPr>
        <w:t>3.26, 3.28, 3.30, 3.32, 3.39</w:t>
      </w:r>
      <w:r w:rsidRPr="000A622F">
        <w:rPr>
          <w:color w:val="000000" w:themeColor="text1"/>
        </w:rPr>
        <w:t>;</w:t>
      </w:r>
    </w:p>
    <w:p w:rsidR="004D19E0" w:rsidRPr="000A622F" w:rsidRDefault="004D19E0" w:rsidP="00E11E60">
      <w:pPr>
        <w:ind w:firstLine="709"/>
        <w:rPr>
          <w:color w:val="000000" w:themeColor="text1"/>
        </w:rPr>
      </w:pPr>
      <w:r w:rsidRPr="000A622F">
        <w:rPr>
          <w:color w:val="000000" w:themeColor="text1"/>
        </w:rPr>
        <w:t>для знака </w:t>
      </w:r>
      <w:r w:rsidRPr="000A622F">
        <w:rPr>
          <w:bCs/>
          <w:color w:val="000000" w:themeColor="text1"/>
        </w:rPr>
        <w:t>3.29</w:t>
      </w:r>
      <w:r w:rsidR="00AC7A50">
        <w:rPr>
          <w:color w:val="000000" w:themeColor="text1"/>
        </w:rPr>
        <w:t xml:space="preserve"> </w:t>
      </w:r>
      <w:r w:rsidR="007C514A" w:rsidRPr="000A622F">
        <w:rPr>
          <w:rFonts w:eastAsia="Times New Roman"/>
          <w:color w:val="000000" w:themeColor="text1"/>
          <w:szCs w:val="28"/>
          <w:lang w:eastAsia="ru-RU"/>
        </w:rPr>
        <w:t>–</w:t>
      </w:r>
      <w:r w:rsidRPr="000A622F">
        <w:rPr>
          <w:color w:val="000000" w:themeColor="text1"/>
        </w:rPr>
        <w:t xml:space="preserve"> изменением на знаке величины максимальной скорости движения;</w:t>
      </w:r>
    </w:p>
    <w:p w:rsidR="004D19E0" w:rsidRPr="000A622F" w:rsidRDefault="004D19E0" w:rsidP="00E11E60">
      <w:pPr>
        <w:ind w:firstLine="709"/>
        <w:rPr>
          <w:color w:val="000000" w:themeColor="text1"/>
        </w:rPr>
      </w:pPr>
      <w:r w:rsidRPr="000A622F">
        <w:rPr>
          <w:color w:val="000000" w:themeColor="text1"/>
        </w:rPr>
        <w:t>для знаков </w:t>
      </w:r>
      <w:r w:rsidRPr="000A622F">
        <w:rPr>
          <w:bCs/>
          <w:color w:val="000000" w:themeColor="text1"/>
        </w:rPr>
        <w:t>3.34</w:t>
      </w:r>
      <w:r w:rsidR="008621BC" w:rsidRPr="000A622F">
        <w:rPr>
          <w:bCs/>
          <w:color w:val="000000" w:themeColor="text1"/>
        </w:rPr>
        <w:t xml:space="preserve">, 3.35, 3.36, </w:t>
      </w:r>
      <w:r w:rsidRPr="000A622F">
        <w:rPr>
          <w:bCs/>
          <w:color w:val="000000" w:themeColor="text1"/>
        </w:rPr>
        <w:t>3.37</w:t>
      </w:r>
      <w:r w:rsidRPr="000A622F">
        <w:rPr>
          <w:color w:val="000000" w:themeColor="text1"/>
        </w:rPr>
        <w:t> </w:t>
      </w:r>
      <w:r w:rsidR="007C514A" w:rsidRPr="000A622F">
        <w:rPr>
          <w:rFonts w:eastAsia="Times New Roman"/>
          <w:color w:val="000000" w:themeColor="text1"/>
          <w:szCs w:val="28"/>
          <w:lang w:eastAsia="ru-RU"/>
        </w:rPr>
        <w:t>–</w:t>
      </w:r>
      <w:r w:rsidRPr="000A622F">
        <w:rPr>
          <w:color w:val="000000" w:themeColor="text1"/>
        </w:rPr>
        <w:t xml:space="preserve"> табличкой </w:t>
      </w:r>
      <w:r w:rsidRPr="000A622F">
        <w:rPr>
          <w:bCs/>
          <w:color w:val="000000" w:themeColor="text1"/>
        </w:rPr>
        <w:t>7.2.2</w:t>
      </w:r>
      <w:r w:rsidRPr="000A622F">
        <w:rPr>
          <w:color w:val="000000" w:themeColor="text1"/>
        </w:rPr>
        <w:t> в начале зоны действия, а также установкой в конце их зоны действия дублирующих знаков </w:t>
      </w:r>
      <w:r w:rsidRPr="000A622F">
        <w:rPr>
          <w:bCs/>
          <w:color w:val="000000" w:themeColor="text1"/>
        </w:rPr>
        <w:t>3.34</w:t>
      </w:r>
      <w:r w:rsidR="008621BC" w:rsidRPr="000A622F">
        <w:rPr>
          <w:bCs/>
          <w:color w:val="000000" w:themeColor="text1"/>
        </w:rPr>
        <w:t xml:space="preserve">, 3.35, 3.36, </w:t>
      </w:r>
      <w:r w:rsidRPr="000A622F">
        <w:rPr>
          <w:bCs/>
          <w:color w:val="000000" w:themeColor="text1"/>
        </w:rPr>
        <w:t>3.37</w:t>
      </w:r>
      <w:r w:rsidRPr="000A622F">
        <w:rPr>
          <w:color w:val="000000" w:themeColor="text1"/>
        </w:rPr>
        <w:t> с табличкой </w:t>
      </w:r>
      <w:r w:rsidRPr="000A622F">
        <w:rPr>
          <w:bCs/>
          <w:color w:val="000000" w:themeColor="text1"/>
        </w:rPr>
        <w:t>7.2.3</w:t>
      </w:r>
      <w:r w:rsidRPr="000A622F">
        <w:rPr>
          <w:color w:val="000000" w:themeColor="text1"/>
        </w:rPr>
        <w:t>.</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3.34</w:t>
      </w:r>
      <w:r w:rsidRPr="000A622F">
        <w:rPr>
          <w:color w:val="000000" w:themeColor="text1"/>
        </w:rPr>
        <w:t> может применяться вместе с разметкой </w:t>
      </w:r>
      <w:r w:rsidRPr="000A622F">
        <w:rPr>
          <w:bCs/>
          <w:color w:val="000000" w:themeColor="text1"/>
        </w:rPr>
        <w:t>1.4</w:t>
      </w:r>
      <w:r w:rsidRPr="000A622F">
        <w:rPr>
          <w:color w:val="000000" w:themeColor="text1"/>
        </w:rPr>
        <w:t>, знак </w:t>
      </w:r>
      <w:r w:rsidRPr="000A622F">
        <w:rPr>
          <w:bCs/>
          <w:color w:val="000000" w:themeColor="text1"/>
        </w:rPr>
        <w:t>3.35</w:t>
      </w:r>
      <w:r w:rsidRPr="000A622F">
        <w:rPr>
          <w:color w:val="000000" w:themeColor="text1"/>
        </w:rPr>
        <w:t> </w:t>
      </w:r>
      <w:r w:rsidR="007C514A" w:rsidRPr="000A622F">
        <w:rPr>
          <w:rFonts w:eastAsia="Times New Roman"/>
          <w:color w:val="000000" w:themeColor="text1"/>
          <w:szCs w:val="28"/>
          <w:lang w:eastAsia="ru-RU"/>
        </w:rPr>
        <w:t>–</w:t>
      </w:r>
      <w:r w:rsidRPr="000A622F">
        <w:rPr>
          <w:color w:val="000000" w:themeColor="text1"/>
        </w:rPr>
        <w:t xml:space="preserve"> с разметкой 1.10.1 и 1.10.2 при этом зона их действия определяется по длине линии разметки.</w:t>
      </w:r>
    </w:p>
    <w:p w:rsidR="004D19E0" w:rsidRPr="000A622F" w:rsidRDefault="004D19E0" w:rsidP="00E11E60">
      <w:pPr>
        <w:ind w:firstLine="709"/>
        <w:rPr>
          <w:color w:val="000000" w:themeColor="text1"/>
        </w:rPr>
      </w:pPr>
      <w:r w:rsidRPr="000A622F">
        <w:rPr>
          <w:color w:val="000000" w:themeColor="text1"/>
        </w:rPr>
        <w:lastRenderedPageBreak/>
        <w:t>В случае запрещения движения транспортных средств и пешеходов знаками </w:t>
      </w:r>
      <w:r w:rsidRPr="000A622F">
        <w:rPr>
          <w:bCs/>
          <w:color w:val="000000" w:themeColor="text1"/>
        </w:rPr>
        <w:t>3.5</w:t>
      </w:r>
      <w:r w:rsidR="008621BC" w:rsidRPr="000A622F">
        <w:rPr>
          <w:bCs/>
          <w:color w:val="000000" w:themeColor="text1"/>
        </w:rPr>
        <w:t xml:space="preserve">, 3.6, 3.7, 3.8, 3.9, 3.10, </w:t>
      </w:r>
      <w:r w:rsidRPr="000A622F">
        <w:rPr>
          <w:bCs/>
          <w:color w:val="000000" w:themeColor="text1"/>
        </w:rPr>
        <w:t>3.11</w:t>
      </w:r>
      <w:r w:rsidRPr="000A622F">
        <w:rPr>
          <w:color w:val="000000" w:themeColor="text1"/>
        </w:rPr>
        <w:t> на одном знаке может быть нанесено не более трех их символов, разделенных между собой.</w:t>
      </w:r>
    </w:p>
    <w:p w:rsidR="004D19E0" w:rsidRPr="000A622F" w:rsidRDefault="004D19E0" w:rsidP="00E11E60">
      <w:pPr>
        <w:ind w:firstLine="709"/>
        <w:rPr>
          <w:color w:val="000000" w:themeColor="text1"/>
        </w:rPr>
      </w:pPr>
    </w:p>
    <w:p w:rsidR="004D19E0" w:rsidRPr="000A622F" w:rsidRDefault="004D19E0" w:rsidP="00E11E60">
      <w:pPr>
        <w:ind w:firstLine="709"/>
        <w:rPr>
          <w:color w:val="000000" w:themeColor="text1"/>
        </w:rPr>
      </w:pPr>
      <w:r w:rsidRPr="000A622F">
        <w:rPr>
          <w:color w:val="000000" w:themeColor="text1"/>
        </w:rPr>
        <w:t>4. Предписывающие знаки</w:t>
      </w:r>
    </w:p>
    <w:p w:rsidR="004D19E0" w:rsidRPr="000A622F" w:rsidRDefault="004D19E0" w:rsidP="00E11E60">
      <w:pPr>
        <w:ind w:firstLine="709"/>
        <w:rPr>
          <w:color w:val="000000" w:themeColor="text1"/>
        </w:rPr>
      </w:pPr>
      <w:r w:rsidRPr="000A622F">
        <w:rPr>
          <w:bCs/>
          <w:color w:val="000000" w:themeColor="text1"/>
        </w:rPr>
        <w:t>4.1</w:t>
      </w:r>
      <w:r w:rsidRPr="000A622F">
        <w:rPr>
          <w:color w:val="000000" w:themeColor="text1"/>
        </w:rPr>
        <w:t> «Движение прямо»</w:t>
      </w:r>
    </w:p>
    <w:p w:rsidR="004D19E0" w:rsidRPr="000A622F" w:rsidRDefault="004D19E0" w:rsidP="00E11E60">
      <w:pPr>
        <w:ind w:firstLine="709"/>
        <w:rPr>
          <w:color w:val="000000" w:themeColor="text1"/>
        </w:rPr>
      </w:pPr>
      <w:r w:rsidRPr="000A622F">
        <w:rPr>
          <w:bCs/>
          <w:color w:val="000000" w:themeColor="text1"/>
        </w:rPr>
        <w:t>4.2</w:t>
      </w:r>
      <w:r w:rsidRPr="000A622F">
        <w:rPr>
          <w:color w:val="000000" w:themeColor="text1"/>
        </w:rPr>
        <w:t> «Движение направо»</w:t>
      </w:r>
    </w:p>
    <w:p w:rsidR="004D19E0" w:rsidRPr="000A622F" w:rsidRDefault="004D19E0" w:rsidP="00E11E60">
      <w:pPr>
        <w:ind w:firstLine="709"/>
        <w:rPr>
          <w:color w:val="000000" w:themeColor="text1"/>
        </w:rPr>
      </w:pPr>
      <w:r w:rsidRPr="000A622F">
        <w:rPr>
          <w:bCs/>
          <w:color w:val="000000" w:themeColor="text1"/>
        </w:rPr>
        <w:t>4.3</w:t>
      </w:r>
      <w:r w:rsidRPr="000A622F">
        <w:rPr>
          <w:color w:val="000000" w:themeColor="text1"/>
        </w:rPr>
        <w:t> «Движение налево»</w:t>
      </w:r>
    </w:p>
    <w:p w:rsidR="004D19E0" w:rsidRPr="000A622F" w:rsidRDefault="004D19E0" w:rsidP="00E11E60">
      <w:pPr>
        <w:ind w:firstLine="709"/>
        <w:rPr>
          <w:color w:val="000000" w:themeColor="text1"/>
        </w:rPr>
      </w:pPr>
      <w:r w:rsidRPr="000A622F">
        <w:rPr>
          <w:bCs/>
          <w:color w:val="000000" w:themeColor="text1"/>
        </w:rPr>
        <w:t>4.4</w:t>
      </w:r>
      <w:r w:rsidRPr="000A622F">
        <w:rPr>
          <w:color w:val="000000" w:themeColor="text1"/>
        </w:rPr>
        <w:t> «Движение прямо или направо»</w:t>
      </w:r>
    </w:p>
    <w:p w:rsidR="004D19E0" w:rsidRPr="000A622F" w:rsidRDefault="004D19E0" w:rsidP="00E11E60">
      <w:pPr>
        <w:ind w:firstLine="709"/>
        <w:rPr>
          <w:color w:val="000000" w:themeColor="text1"/>
        </w:rPr>
      </w:pPr>
      <w:r w:rsidRPr="000A622F">
        <w:rPr>
          <w:bCs/>
          <w:color w:val="000000" w:themeColor="text1"/>
        </w:rPr>
        <w:t>4.5</w:t>
      </w:r>
      <w:r w:rsidRPr="000A622F">
        <w:rPr>
          <w:color w:val="000000" w:themeColor="text1"/>
        </w:rPr>
        <w:t> «Движение прямо или налево»</w:t>
      </w:r>
    </w:p>
    <w:p w:rsidR="004D19E0" w:rsidRPr="000A622F" w:rsidRDefault="004D19E0" w:rsidP="00E11E60">
      <w:pPr>
        <w:ind w:firstLine="709"/>
        <w:rPr>
          <w:color w:val="000000" w:themeColor="text1"/>
        </w:rPr>
      </w:pPr>
      <w:r w:rsidRPr="000A622F">
        <w:rPr>
          <w:bCs/>
          <w:color w:val="000000" w:themeColor="text1"/>
        </w:rPr>
        <w:t>4.6</w:t>
      </w:r>
      <w:r w:rsidRPr="000A622F">
        <w:rPr>
          <w:color w:val="000000" w:themeColor="text1"/>
        </w:rPr>
        <w:t> «Движение направо или налево»</w:t>
      </w:r>
    </w:p>
    <w:p w:rsidR="004D19E0" w:rsidRPr="000A622F" w:rsidRDefault="004D19E0" w:rsidP="00E11E60">
      <w:pPr>
        <w:ind w:firstLine="709"/>
        <w:rPr>
          <w:color w:val="000000" w:themeColor="text1"/>
        </w:rPr>
      </w:pPr>
      <w:r w:rsidRPr="000A622F">
        <w:rPr>
          <w:color w:val="000000" w:themeColor="text1"/>
        </w:rPr>
        <w:t>Движение только в направлениях, указанных стрелками на знаках </w:t>
      </w:r>
      <w:r w:rsidRPr="000A622F">
        <w:rPr>
          <w:bCs/>
          <w:color w:val="000000" w:themeColor="text1"/>
        </w:rPr>
        <w:t>4.1</w:t>
      </w:r>
      <w:r w:rsidR="00222968" w:rsidRPr="000A622F">
        <w:rPr>
          <w:bCs/>
          <w:color w:val="000000" w:themeColor="text1"/>
        </w:rPr>
        <w:t>, 4.2, 4.3, 4.4, 4.5,</w:t>
      </w:r>
      <w:r w:rsidRPr="000A622F">
        <w:rPr>
          <w:bCs/>
          <w:color w:val="000000" w:themeColor="text1"/>
        </w:rPr>
        <w:t xml:space="preserve"> 4.6</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4.7</w:t>
      </w:r>
      <w:r w:rsidRPr="000A622F">
        <w:rPr>
          <w:color w:val="000000" w:themeColor="text1"/>
        </w:rPr>
        <w:t> «Объезд препятствия с правой стороны»</w:t>
      </w:r>
    </w:p>
    <w:p w:rsidR="004D19E0" w:rsidRPr="000A622F" w:rsidRDefault="004D19E0" w:rsidP="00E11E60">
      <w:pPr>
        <w:ind w:firstLine="709"/>
        <w:rPr>
          <w:color w:val="000000" w:themeColor="text1"/>
        </w:rPr>
      </w:pPr>
      <w:r w:rsidRPr="000A622F">
        <w:rPr>
          <w:bCs/>
          <w:color w:val="000000" w:themeColor="text1"/>
        </w:rPr>
        <w:t>4.8</w:t>
      </w:r>
      <w:r w:rsidRPr="000A622F">
        <w:rPr>
          <w:color w:val="000000" w:themeColor="text1"/>
        </w:rPr>
        <w:t> «Объезд препятствия с левой стороны»</w:t>
      </w:r>
    </w:p>
    <w:p w:rsidR="004D19E0" w:rsidRPr="000A622F" w:rsidRDefault="004D19E0" w:rsidP="00E11E60">
      <w:pPr>
        <w:ind w:firstLine="709"/>
        <w:rPr>
          <w:color w:val="000000" w:themeColor="text1"/>
        </w:rPr>
      </w:pPr>
      <w:r w:rsidRPr="000A622F">
        <w:rPr>
          <w:color w:val="000000" w:themeColor="text1"/>
        </w:rPr>
        <w:t>Объезд только со стороны, показанной стрелкой на знаках </w:t>
      </w:r>
      <w:r w:rsidRPr="000A622F">
        <w:rPr>
          <w:bCs/>
          <w:color w:val="000000" w:themeColor="text1"/>
        </w:rPr>
        <w:t>4.7</w:t>
      </w:r>
      <w:r w:rsidRPr="000A622F">
        <w:rPr>
          <w:color w:val="000000" w:themeColor="text1"/>
        </w:rPr>
        <w:t> и </w:t>
      </w:r>
      <w:r w:rsidRPr="000A622F">
        <w:rPr>
          <w:bCs/>
          <w:color w:val="000000" w:themeColor="text1"/>
        </w:rPr>
        <w:t>4.8</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4.9</w:t>
      </w:r>
      <w:r w:rsidRPr="000A622F">
        <w:rPr>
          <w:color w:val="000000" w:themeColor="text1"/>
        </w:rPr>
        <w:t> «Объезд препятствия с правой или левой стороны»</w:t>
      </w:r>
    </w:p>
    <w:p w:rsidR="004D19E0" w:rsidRPr="000A622F" w:rsidRDefault="004D19E0" w:rsidP="00E11E60">
      <w:pPr>
        <w:ind w:firstLine="709"/>
        <w:rPr>
          <w:color w:val="000000" w:themeColor="text1"/>
        </w:rPr>
      </w:pPr>
      <w:r w:rsidRPr="000A622F">
        <w:rPr>
          <w:bCs/>
          <w:color w:val="000000" w:themeColor="text1"/>
        </w:rPr>
        <w:t>4.10</w:t>
      </w:r>
      <w:r w:rsidRPr="000A622F">
        <w:rPr>
          <w:color w:val="000000" w:themeColor="text1"/>
        </w:rPr>
        <w:t> «Круговое движение»</w:t>
      </w:r>
    </w:p>
    <w:p w:rsidR="004D19E0" w:rsidRPr="000A622F" w:rsidRDefault="004D19E0" w:rsidP="00E11E60">
      <w:pPr>
        <w:ind w:firstLine="709"/>
        <w:rPr>
          <w:color w:val="000000" w:themeColor="text1"/>
        </w:rPr>
      </w:pPr>
      <w:r w:rsidRPr="000A622F">
        <w:rPr>
          <w:color w:val="000000" w:themeColor="text1"/>
        </w:rPr>
        <w:t>Требует объезда клумбы (центрального островка) в направлении, показанном стрелками на перекрестке с круговым движением.</w:t>
      </w:r>
    </w:p>
    <w:p w:rsidR="004D19E0" w:rsidRPr="000A622F" w:rsidRDefault="004D19E0" w:rsidP="00E11E60">
      <w:pPr>
        <w:ind w:firstLine="709"/>
        <w:rPr>
          <w:color w:val="000000" w:themeColor="text1"/>
        </w:rPr>
      </w:pPr>
      <w:r w:rsidRPr="000A622F">
        <w:rPr>
          <w:bCs/>
          <w:color w:val="000000" w:themeColor="text1"/>
        </w:rPr>
        <w:t>4.11</w:t>
      </w:r>
      <w:r w:rsidRPr="000A622F">
        <w:rPr>
          <w:color w:val="000000" w:themeColor="text1"/>
        </w:rPr>
        <w:t> «Движение легковых автомобилей»</w:t>
      </w:r>
    </w:p>
    <w:p w:rsidR="004D19E0" w:rsidRPr="000A622F" w:rsidRDefault="004D19E0" w:rsidP="00E11E60">
      <w:pPr>
        <w:ind w:firstLine="709"/>
        <w:rPr>
          <w:color w:val="000000" w:themeColor="text1"/>
        </w:rPr>
      </w:pPr>
      <w:r w:rsidRPr="000A622F">
        <w:rPr>
          <w:color w:val="000000" w:themeColor="text1"/>
        </w:rPr>
        <w:t>Разрешается движение только легковых автомобилей, автобусов, мотоциклов, маршрутных транспортных средств и грузовых автомобилей, разрешенная максимальная масса которых не превышает </w:t>
      </w:r>
      <w:r w:rsidRPr="000A622F">
        <w:rPr>
          <w:bCs/>
          <w:color w:val="000000" w:themeColor="text1"/>
        </w:rPr>
        <w:t>3,5 т</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4.12</w:t>
      </w:r>
      <w:r w:rsidRPr="000A622F">
        <w:rPr>
          <w:color w:val="000000" w:themeColor="text1"/>
        </w:rPr>
        <w:t> «Дорожка для велосипедистов»</w:t>
      </w:r>
    </w:p>
    <w:p w:rsidR="004D19E0" w:rsidRPr="000A622F" w:rsidRDefault="004D19E0" w:rsidP="00E11E60">
      <w:pPr>
        <w:ind w:firstLine="709"/>
        <w:rPr>
          <w:color w:val="000000" w:themeColor="text1"/>
        </w:rPr>
      </w:pPr>
      <w:r w:rsidRPr="000A622F">
        <w:rPr>
          <w:color w:val="000000" w:themeColor="text1"/>
        </w:rPr>
        <w:t xml:space="preserve">Движение только на велосипедах. Если нет тротуара или </w:t>
      </w:r>
      <w:r w:rsidR="004E19E5" w:rsidRPr="000A622F">
        <w:rPr>
          <w:color w:val="000000" w:themeColor="text1"/>
        </w:rPr>
        <w:t>дорожки для пешеходов</w:t>
      </w:r>
      <w:r w:rsidRPr="000A622F">
        <w:rPr>
          <w:color w:val="000000" w:themeColor="text1"/>
        </w:rPr>
        <w:t>, разрешается также движение пешеходов.</w:t>
      </w:r>
    </w:p>
    <w:p w:rsidR="004D19E0" w:rsidRPr="000A622F" w:rsidRDefault="004D19E0" w:rsidP="00E11E60">
      <w:pPr>
        <w:ind w:firstLine="709"/>
        <w:rPr>
          <w:color w:val="000000" w:themeColor="text1"/>
        </w:rPr>
      </w:pPr>
      <w:r w:rsidRPr="000A622F">
        <w:rPr>
          <w:bCs/>
          <w:color w:val="000000" w:themeColor="text1"/>
        </w:rPr>
        <w:t>4.13</w:t>
      </w:r>
      <w:r w:rsidRPr="000A622F">
        <w:rPr>
          <w:color w:val="000000" w:themeColor="text1"/>
        </w:rPr>
        <w:t> «Дорожка для пешеходов»</w:t>
      </w:r>
    </w:p>
    <w:p w:rsidR="004D19E0" w:rsidRPr="000A622F" w:rsidRDefault="004D19E0" w:rsidP="00E11E60">
      <w:pPr>
        <w:ind w:firstLine="709"/>
        <w:rPr>
          <w:color w:val="000000" w:themeColor="text1"/>
        </w:rPr>
      </w:pPr>
      <w:r w:rsidRPr="000A622F">
        <w:rPr>
          <w:color w:val="000000" w:themeColor="text1"/>
        </w:rPr>
        <w:t>Движение только пешеходов.</w:t>
      </w:r>
    </w:p>
    <w:p w:rsidR="004D19E0" w:rsidRPr="000A622F" w:rsidRDefault="004D19E0" w:rsidP="00E11E60">
      <w:pPr>
        <w:ind w:firstLine="709"/>
        <w:rPr>
          <w:color w:val="000000" w:themeColor="text1"/>
        </w:rPr>
      </w:pPr>
      <w:r w:rsidRPr="000A622F">
        <w:rPr>
          <w:bCs/>
          <w:color w:val="000000" w:themeColor="text1"/>
        </w:rPr>
        <w:t>4.14</w:t>
      </w:r>
      <w:r w:rsidRPr="000A622F">
        <w:rPr>
          <w:color w:val="000000" w:themeColor="text1"/>
        </w:rPr>
        <w:t> «Дорожка для пешеходов и велосипедистов»</w:t>
      </w:r>
    </w:p>
    <w:p w:rsidR="004D19E0" w:rsidRPr="000A622F" w:rsidRDefault="004D19E0" w:rsidP="00E11E60">
      <w:pPr>
        <w:ind w:firstLine="709"/>
        <w:rPr>
          <w:color w:val="000000" w:themeColor="text1"/>
        </w:rPr>
      </w:pPr>
      <w:r w:rsidRPr="000A622F">
        <w:rPr>
          <w:color w:val="000000" w:themeColor="text1"/>
        </w:rPr>
        <w:t>Движение пешеходов и велосипедистов.</w:t>
      </w:r>
    </w:p>
    <w:p w:rsidR="004D19E0" w:rsidRPr="000A622F" w:rsidRDefault="004D19E0" w:rsidP="00E11E60">
      <w:pPr>
        <w:ind w:firstLine="709"/>
        <w:rPr>
          <w:color w:val="000000" w:themeColor="text1"/>
        </w:rPr>
      </w:pPr>
      <w:r w:rsidRPr="000A622F">
        <w:rPr>
          <w:bCs/>
          <w:color w:val="000000" w:themeColor="text1"/>
        </w:rPr>
        <w:t>4.15</w:t>
      </w:r>
      <w:r w:rsidRPr="000A622F">
        <w:rPr>
          <w:color w:val="000000" w:themeColor="text1"/>
        </w:rPr>
        <w:t> «Дорожка для всадников»</w:t>
      </w:r>
    </w:p>
    <w:p w:rsidR="004D19E0" w:rsidRPr="000A622F" w:rsidRDefault="004D19E0" w:rsidP="00E11E60">
      <w:pPr>
        <w:ind w:firstLine="709"/>
        <w:rPr>
          <w:color w:val="000000" w:themeColor="text1"/>
        </w:rPr>
      </w:pPr>
      <w:r w:rsidRPr="000A622F">
        <w:rPr>
          <w:color w:val="000000" w:themeColor="text1"/>
        </w:rPr>
        <w:t>Движение только всадников.</w:t>
      </w:r>
    </w:p>
    <w:p w:rsidR="004D19E0" w:rsidRPr="000A622F" w:rsidRDefault="004D19E0" w:rsidP="00E11E60">
      <w:pPr>
        <w:ind w:firstLine="709"/>
        <w:rPr>
          <w:color w:val="000000" w:themeColor="text1"/>
        </w:rPr>
      </w:pPr>
      <w:r w:rsidRPr="000A622F">
        <w:rPr>
          <w:bCs/>
          <w:color w:val="000000" w:themeColor="text1"/>
        </w:rPr>
        <w:t>4.16</w:t>
      </w:r>
      <w:r w:rsidRPr="000A622F">
        <w:rPr>
          <w:color w:val="000000" w:themeColor="text1"/>
        </w:rPr>
        <w:t> «Ограничение минимальной скорости»</w:t>
      </w:r>
    </w:p>
    <w:p w:rsidR="004D19E0" w:rsidRPr="000A622F" w:rsidRDefault="004D19E0" w:rsidP="00E11E60">
      <w:pPr>
        <w:ind w:firstLine="709"/>
        <w:rPr>
          <w:color w:val="000000" w:themeColor="text1"/>
        </w:rPr>
      </w:pPr>
      <w:r w:rsidRPr="000A622F">
        <w:rPr>
          <w:color w:val="000000" w:themeColor="text1"/>
        </w:rPr>
        <w:t>Движение с не меньшей скоростью, чем указано на знаке, но и не большей, чем это предусмотрено пунктами </w:t>
      </w:r>
      <w:r w:rsidRPr="000A622F">
        <w:rPr>
          <w:bCs/>
          <w:color w:val="000000" w:themeColor="text1"/>
        </w:rPr>
        <w:t xml:space="preserve">12.4 </w:t>
      </w:r>
      <w:r w:rsidR="007C514A" w:rsidRPr="000A622F">
        <w:rPr>
          <w:rFonts w:eastAsia="Times New Roman"/>
          <w:color w:val="000000" w:themeColor="text1"/>
          <w:szCs w:val="28"/>
          <w:lang w:eastAsia="ru-RU"/>
        </w:rPr>
        <w:t>–</w:t>
      </w:r>
      <w:r w:rsidRPr="000A622F">
        <w:rPr>
          <w:bCs/>
          <w:color w:val="000000" w:themeColor="text1"/>
        </w:rPr>
        <w:t xml:space="preserve"> 12.7</w:t>
      </w:r>
      <w:r w:rsidRPr="000A622F">
        <w:rPr>
          <w:color w:val="000000" w:themeColor="text1"/>
        </w:rPr>
        <w:t> Правил.</w:t>
      </w:r>
    </w:p>
    <w:p w:rsidR="004D19E0" w:rsidRPr="000A622F" w:rsidRDefault="004D19E0" w:rsidP="00E11E60">
      <w:pPr>
        <w:ind w:firstLine="709"/>
        <w:rPr>
          <w:color w:val="000000" w:themeColor="text1"/>
        </w:rPr>
      </w:pPr>
      <w:r w:rsidRPr="000A622F">
        <w:rPr>
          <w:bCs/>
          <w:color w:val="000000" w:themeColor="text1"/>
        </w:rPr>
        <w:t>4.17</w:t>
      </w:r>
      <w:r w:rsidRPr="000A622F">
        <w:rPr>
          <w:color w:val="000000" w:themeColor="text1"/>
        </w:rPr>
        <w:t> «Конец ограничения минимальной скорости»</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4.3, 4.5</w:t>
      </w:r>
      <w:r w:rsidRPr="000A622F">
        <w:rPr>
          <w:color w:val="000000" w:themeColor="text1"/>
        </w:rPr>
        <w:t> и </w:t>
      </w:r>
      <w:r w:rsidRPr="000A622F">
        <w:rPr>
          <w:bCs/>
          <w:color w:val="000000" w:themeColor="text1"/>
        </w:rPr>
        <w:t>4.6</w:t>
      </w:r>
      <w:r w:rsidRPr="000A622F">
        <w:rPr>
          <w:color w:val="000000" w:themeColor="text1"/>
        </w:rPr>
        <w:t> разрешают также разворот транспортных средств. Действие знаков</w:t>
      </w:r>
      <w:r w:rsidR="00EE4EE0" w:rsidRPr="000A622F">
        <w:rPr>
          <w:color w:val="000000" w:themeColor="text1"/>
        </w:rPr>
        <w:t xml:space="preserve"> </w:t>
      </w:r>
      <w:r w:rsidRPr="000A622F">
        <w:rPr>
          <w:bCs/>
          <w:color w:val="000000" w:themeColor="text1"/>
        </w:rPr>
        <w:t>4.1</w:t>
      </w:r>
      <w:r w:rsidR="00222968" w:rsidRPr="000A622F">
        <w:rPr>
          <w:bCs/>
          <w:color w:val="000000" w:themeColor="text1"/>
        </w:rPr>
        <w:t xml:space="preserve">, 4.2, 4.3, 4.4, 4.5, </w:t>
      </w:r>
      <w:r w:rsidRPr="000A622F">
        <w:rPr>
          <w:bCs/>
          <w:color w:val="000000" w:themeColor="text1"/>
        </w:rPr>
        <w:t>4.6</w:t>
      </w:r>
      <w:r w:rsidR="00EE4EE0" w:rsidRPr="000A622F">
        <w:rPr>
          <w:bCs/>
          <w:color w:val="000000" w:themeColor="text1"/>
        </w:rPr>
        <w:t xml:space="preserve"> </w:t>
      </w:r>
      <w:r w:rsidRPr="000A622F">
        <w:rPr>
          <w:color w:val="000000" w:themeColor="text1"/>
        </w:rPr>
        <w:t>не распространяется на транспортные средства, движущиеся по установленным маршрутам. Действие знаков </w:t>
      </w:r>
      <w:r w:rsidRPr="000A622F">
        <w:rPr>
          <w:bCs/>
          <w:color w:val="000000" w:themeColor="text1"/>
        </w:rPr>
        <w:t>4.1</w:t>
      </w:r>
      <w:r w:rsidR="00EE4EE0" w:rsidRPr="000A622F">
        <w:rPr>
          <w:bCs/>
          <w:color w:val="000000" w:themeColor="text1"/>
        </w:rPr>
        <w:t>,</w:t>
      </w:r>
      <w:r w:rsidRPr="000A622F">
        <w:rPr>
          <w:bCs/>
          <w:color w:val="000000" w:themeColor="text1"/>
        </w:rPr>
        <w:t xml:space="preserve"> </w:t>
      </w:r>
      <w:r w:rsidR="00EE4EE0" w:rsidRPr="000A622F">
        <w:rPr>
          <w:bCs/>
          <w:color w:val="000000" w:themeColor="text1"/>
        </w:rPr>
        <w:t>4.2, 4.3, 4.4, 4.5,</w:t>
      </w:r>
      <w:r w:rsidRPr="000A622F">
        <w:rPr>
          <w:bCs/>
          <w:color w:val="000000" w:themeColor="text1"/>
        </w:rPr>
        <w:t xml:space="preserve"> 4.6</w:t>
      </w:r>
      <w:r w:rsidRPr="000A622F">
        <w:rPr>
          <w:color w:val="000000" w:themeColor="text1"/>
        </w:rPr>
        <w:t> распространяется на пересечение проезжих частей, перед которым они установлены. Действие знака </w:t>
      </w:r>
      <w:r w:rsidRPr="000A622F">
        <w:rPr>
          <w:bCs/>
          <w:color w:val="000000" w:themeColor="text1"/>
        </w:rPr>
        <w:t>4.1</w:t>
      </w:r>
      <w:r w:rsidRPr="000A622F">
        <w:rPr>
          <w:color w:val="000000" w:themeColor="text1"/>
        </w:rPr>
        <w:t xml:space="preserve">, установленного в начале дороги или за перекрестком, распространяется на </w:t>
      </w:r>
      <w:r w:rsidRPr="000A622F">
        <w:rPr>
          <w:color w:val="000000" w:themeColor="text1"/>
        </w:rPr>
        <w:lastRenderedPageBreak/>
        <w:t>участок дороги до ближайшего перекрестка. Знак не запрещает поворот направо во дворы и на другие примыкающие к дороге территории.</w:t>
      </w:r>
    </w:p>
    <w:p w:rsidR="004D19E0" w:rsidRPr="000A622F" w:rsidRDefault="00AC7A50" w:rsidP="00E11E60">
      <w:pPr>
        <w:ind w:firstLine="709"/>
        <w:rPr>
          <w:color w:val="000000" w:themeColor="text1"/>
        </w:rPr>
      </w:pPr>
      <w:r>
        <w:rPr>
          <w:color w:val="000000" w:themeColor="text1"/>
        </w:rPr>
        <w:t xml:space="preserve">Действие знака </w:t>
      </w:r>
      <w:r w:rsidR="004D19E0" w:rsidRPr="000A622F">
        <w:rPr>
          <w:bCs/>
          <w:color w:val="000000" w:themeColor="text1"/>
        </w:rPr>
        <w:t>4.11</w:t>
      </w:r>
      <w:r w:rsidR="004D19E0" w:rsidRPr="000A622F">
        <w:rPr>
          <w:color w:val="000000" w:themeColor="text1"/>
        </w:rPr>
        <w:t> не распространяется на транспортные средства, обслуживающие граждан или принадлежащие гражданам, которые проживают или работают в обозначенной зоне, а также на транспортные средства, обслуживающие предприятия, которые расположены в этой зоне. В таких случаях транспортные средства должны въезжать в обозначенную зону и выезжать из нее на ближайшем перекрестке к месту назначения.</w:t>
      </w:r>
    </w:p>
    <w:p w:rsidR="004D19E0" w:rsidRPr="000A622F" w:rsidRDefault="004D19E0" w:rsidP="00E11E60">
      <w:pPr>
        <w:ind w:firstLine="709"/>
        <w:rPr>
          <w:color w:val="000000" w:themeColor="text1"/>
        </w:rPr>
      </w:pPr>
      <w:r w:rsidRPr="000A622F">
        <w:rPr>
          <w:color w:val="000000" w:themeColor="text1"/>
        </w:rPr>
        <w:t>5. Информационно-указательные знаки</w:t>
      </w:r>
    </w:p>
    <w:p w:rsidR="004D19E0" w:rsidRPr="000A622F" w:rsidRDefault="004D19E0" w:rsidP="00E11E60">
      <w:pPr>
        <w:ind w:firstLine="709"/>
        <w:rPr>
          <w:color w:val="000000" w:themeColor="text1"/>
        </w:rPr>
      </w:pPr>
      <w:r w:rsidRPr="000A622F">
        <w:rPr>
          <w:bCs/>
          <w:color w:val="000000" w:themeColor="text1"/>
        </w:rPr>
        <w:t>5.1</w:t>
      </w:r>
      <w:r w:rsidRPr="000A622F">
        <w:rPr>
          <w:color w:val="000000" w:themeColor="text1"/>
        </w:rPr>
        <w:t> «Автомагистраль»</w:t>
      </w:r>
    </w:p>
    <w:p w:rsidR="004D19E0" w:rsidRPr="000A622F" w:rsidRDefault="004D19E0" w:rsidP="00E11E60">
      <w:pPr>
        <w:ind w:firstLine="709"/>
        <w:rPr>
          <w:color w:val="000000" w:themeColor="text1"/>
        </w:rPr>
      </w:pPr>
      <w:r w:rsidRPr="000A622F">
        <w:rPr>
          <w:color w:val="000000" w:themeColor="text1"/>
        </w:rPr>
        <w:t>Дорога, на которой действуют особые условия дорожного движения, предусмотренные разделом 16</w:t>
      </w:r>
      <w:r w:rsidR="00736C6A" w:rsidRPr="000A622F">
        <w:rPr>
          <w:color w:val="000000" w:themeColor="text1"/>
        </w:rPr>
        <w:t> </w:t>
      </w:r>
      <w:r w:rsidRPr="000A622F">
        <w:rPr>
          <w:color w:val="000000" w:themeColor="text1"/>
        </w:rPr>
        <w:t xml:space="preserve"> Правил.</w:t>
      </w:r>
    </w:p>
    <w:p w:rsidR="004D19E0" w:rsidRPr="000A622F" w:rsidRDefault="004D19E0" w:rsidP="00E11E60">
      <w:pPr>
        <w:ind w:firstLine="709"/>
        <w:rPr>
          <w:color w:val="000000" w:themeColor="text1"/>
        </w:rPr>
      </w:pPr>
      <w:r w:rsidRPr="000A622F">
        <w:rPr>
          <w:bCs/>
          <w:color w:val="000000" w:themeColor="text1"/>
        </w:rPr>
        <w:t>5.2</w:t>
      </w:r>
      <w:r w:rsidRPr="000A622F">
        <w:rPr>
          <w:color w:val="000000" w:themeColor="text1"/>
        </w:rPr>
        <w:t> «Конец автомагистрали»</w:t>
      </w:r>
    </w:p>
    <w:p w:rsidR="004D19E0" w:rsidRPr="000A622F" w:rsidRDefault="004D19E0" w:rsidP="00E11E60">
      <w:pPr>
        <w:ind w:firstLine="709"/>
        <w:rPr>
          <w:color w:val="000000" w:themeColor="text1"/>
        </w:rPr>
      </w:pPr>
      <w:r w:rsidRPr="000A622F">
        <w:rPr>
          <w:bCs/>
          <w:color w:val="000000" w:themeColor="text1"/>
        </w:rPr>
        <w:t>5.3</w:t>
      </w:r>
      <w:r w:rsidRPr="000A622F">
        <w:rPr>
          <w:color w:val="000000" w:themeColor="text1"/>
        </w:rPr>
        <w:t> «Дорога для автомобилей»</w:t>
      </w:r>
    </w:p>
    <w:p w:rsidR="004D19E0" w:rsidRPr="000A622F" w:rsidRDefault="004D19E0" w:rsidP="00E11E60">
      <w:pPr>
        <w:ind w:firstLine="709"/>
        <w:rPr>
          <w:color w:val="000000" w:themeColor="text1"/>
        </w:rPr>
      </w:pPr>
      <w:r w:rsidRPr="000A622F">
        <w:rPr>
          <w:color w:val="000000" w:themeColor="text1"/>
        </w:rPr>
        <w:t>Дорога, на которой действуют особые условия дорожного движения, предусмотренные </w:t>
      </w:r>
      <w:r w:rsidRPr="000A622F">
        <w:rPr>
          <w:bCs/>
          <w:color w:val="000000" w:themeColor="text1"/>
        </w:rPr>
        <w:t>разделом 16</w:t>
      </w:r>
      <w:r w:rsidRPr="000A622F">
        <w:rPr>
          <w:color w:val="000000" w:themeColor="text1"/>
        </w:rPr>
        <w:t>  Правил.</w:t>
      </w:r>
    </w:p>
    <w:p w:rsidR="004D19E0" w:rsidRPr="000A622F" w:rsidRDefault="004D19E0" w:rsidP="00E11E60">
      <w:pPr>
        <w:ind w:firstLine="709"/>
        <w:rPr>
          <w:color w:val="000000" w:themeColor="text1"/>
        </w:rPr>
      </w:pPr>
      <w:r w:rsidRPr="000A622F">
        <w:rPr>
          <w:bCs/>
          <w:color w:val="000000" w:themeColor="text1"/>
        </w:rPr>
        <w:t>5.4</w:t>
      </w:r>
      <w:r w:rsidRPr="000A622F">
        <w:rPr>
          <w:color w:val="000000" w:themeColor="text1"/>
        </w:rPr>
        <w:t> «Конец дороги для автомобилей»</w:t>
      </w:r>
    </w:p>
    <w:p w:rsidR="004D19E0" w:rsidRPr="000A622F" w:rsidRDefault="004D19E0" w:rsidP="00E11E60">
      <w:pPr>
        <w:ind w:firstLine="709"/>
        <w:rPr>
          <w:color w:val="000000" w:themeColor="text1"/>
        </w:rPr>
      </w:pPr>
      <w:r w:rsidRPr="000A622F">
        <w:rPr>
          <w:bCs/>
          <w:color w:val="000000" w:themeColor="text1"/>
        </w:rPr>
        <w:t>5.5</w:t>
      </w:r>
      <w:r w:rsidRPr="000A622F">
        <w:rPr>
          <w:color w:val="000000" w:themeColor="text1"/>
        </w:rPr>
        <w:t> «Дорога с односторонним движением»</w:t>
      </w:r>
    </w:p>
    <w:p w:rsidR="004D19E0" w:rsidRPr="000A622F" w:rsidRDefault="004D19E0" w:rsidP="00E11E60">
      <w:pPr>
        <w:ind w:firstLine="709"/>
        <w:rPr>
          <w:color w:val="000000" w:themeColor="text1"/>
        </w:rPr>
      </w:pPr>
      <w:r w:rsidRPr="000A622F">
        <w:rPr>
          <w:color w:val="000000" w:themeColor="text1"/>
        </w:rPr>
        <w:t>Дорога или отделенная проезжая часть, по которой движение транспортных средств по всей ширине осуществляется только в одном направлении.</w:t>
      </w:r>
    </w:p>
    <w:p w:rsidR="004D19E0" w:rsidRPr="000A622F" w:rsidRDefault="004D19E0" w:rsidP="00E11E60">
      <w:pPr>
        <w:ind w:firstLine="709"/>
        <w:rPr>
          <w:color w:val="000000" w:themeColor="text1"/>
        </w:rPr>
      </w:pPr>
      <w:r w:rsidRPr="000A622F">
        <w:rPr>
          <w:bCs/>
          <w:color w:val="000000" w:themeColor="text1"/>
        </w:rPr>
        <w:t>5.6</w:t>
      </w:r>
      <w:r w:rsidRPr="000A622F">
        <w:rPr>
          <w:color w:val="000000" w:themeColor="text1"/>
        </w:rPr>
        <w:t> «Конец дороги с односторонним движением»</w:t>
      </w:r>
    </w:p>
    <w:p w:rsidR="004D19E0" w:rsidRPr="000A622F" w:rsidRDefault="004D19E0" w:rsidP="00E11E60">
      <w:pPr>
        <w:ind w:firstLine="709"/>
        <w:rPr>
          <w:color w:val="000000" w:themeColor="text1"/>
        </w:rPr>
      </w:pPr>
      <w:r w:rsidRPr="000A622F">
        <w:rPr>
          <w:bCs/>
          <w:color w:val="000000" w:themeColor="text1"/>
        </w:rPr>
        <w:t>5.7.1, 5.7.2 «Выезд на дорогу с односторонним движением»</w:t>
      </w:r>
    </w:p>
    <w:p w:rsidR="004D19E0" w:rsidRPr="000A622F" w:rsidRDefault="004D19E0" w:rsidP="00E11E60">
      <w:pPr>
        <w:ind w:firstLine="709"/>
        <w:rPr>
          <w:color w:val="000000" w:themeColor="text1"/>
        </w:rPr>
      </w:pPr>
      <w:r w:rsidRPr="000A622F">
        <w:rPr>
          <w:color w:val="000000" w:themeColor="text1"/>
        </w:rPr>
        <w:t>Указывают направление движения на пересекаемой дороге, если на ней организовано одностороннее движение. Движение транспортных средств по этой дороге или проезжей части разрешается только в направлении стрелки.</w:t>
      </w:r>
    </w:p>
    <w:p w:rsidR="004D19E0" w:rsidRPr="000A622F" w:rsidRDefault="004D19E0" w:rsidP="00E11E60">
      <w:pPr>
        <w:ind w:firstLine="709"/>
        <w:rPr>
          <w:color w:val="000000" w:themeColor="text1"/>
        </w:rPr>
      </w:pPr>
      <w:r w:rsidRPr="000A622F">
        <w:rPr>
          <w:bCs/>
          <w:color w:val="000000" w:themeColor="text1"/>
        </w:rPr>
        <w:t>5.8</w:t>
      </w:r>
      <w:r w:rsidRPr="000A622F">
        <w:rPr>
          <w:color w:val="000000" w:themeColor="text1"/>
        </w:rPr>
        <w:t> «Дорога с полосой для движения маршрутных транспортных средств»</w:t>
      </w:r>
    </w:p>
    <w:p w:rsidR="004D19E0" w:rsidRPr="000A622F" w:rsidRDefault="004D19E0" w:rsidP="00E11E60">
      <w:pPr>
        <w:ind w:firstLine="709"/>
        <w:rPr>
          <w:color w:val="000000" w:themeColor="text1"/>
        </w:rPr>
      </w:pPr>
      <w:r w:rsidRPr="000A622F">
        <w:rPr>
          <w:color w:val="000000" w:themeColor="text1"/>
        </w:rPr>
        <w:t>Дорога, на которой движение транспортных средств осуществляется по установленному маршруту по специально отведенной полосе навстречу общему потоку транспортных средств.</w:t>
      </w:r>
    </w:p>
    <w:p w:rsidR="004D19E0" w:rsidRPr="000A622F" w:rsidRDefault="004D19E0" w:rsidP="00E11E60">
      <w:pPr>
        <w:ind w:firstLine="709"/>
        <w:rPr>
          <w:color w:val="000000" w:themeColor="text1"/>
        </w:rPr>
      </w:pPr>
      <w:r w:rsidRPr="000A622F">
        <w:rPr>
          <w:bCs/>
          <w:color w:val="000000" w:themeColor="text1"/>
        </w:rPr>
        <w:t>5.9</w:t>
      </w:r>
      <w:r w:rsidRPr="000A622F">
        <w:rPr>
          <w:color w:val="000000" w:themeColor="text1"/>
        </w:rPr>
        <w:t> «Конец дороги с полосой для движения маршрутных транспортных средств»</w:t>
      </w:r>
    </w:p>
    <w:p w:rsidR="004D19E0" w:rsidRPr="000A622F" w:rsidRDefault="004D19E0" w:rsidP="00E11E60">
      <w:pPr>
        <w:ind w:firstLine="709"/>
        <w:rPr>
          <w:color w:val="000000" w:themeColor="text1"/>
        </w:rPr>
      </w:pPr>
      <w:r w:rsidRPr="000A622F">
        <w:rPr>
          <w:bCs/>
          <w:color w:val="000000" w:themeColor="text1"/>
        </w:rPr>
        <w:t xml:space="preserve">5.10.1, 5.10.2 </w:t>
      </w:r>
      <w:r w:rsidRPr="000A622F">
        <w:rPr>
          <w:color w:val="000000" w:themeColor="text1"/>
        </w:rPr>
        <w:t>«Выезд на дорогу с полосой для движения маршрутных транспортных средств»</w:t>
      </w:r>
    </w:p>
    <w:p w:rsidR="004D19E0" w:rsidRPr="000A622F" w:rsidRDefault="004D19E0" w:rsidP="00E11E60">
      <w:pPr>
        <w:ind w:firstLine="709"/>
        <w:rPr>
          <w:color w:val="000000" w:themeColor="text1"/>
        </w:rPr>
      </w:pPr>
      <w:r w:rsidRPr="000A622F">
        <w:rPr>
          <w:bCs/>
          <w:color w:val="000000" w:themeColor="text1"/>
        </w:rPr>
        <w:t>5.11</w:t>
      </w:r>
      <w:r w:rsidRPr="000A622F">
        <w:rPr>
          <w:color w:val="000000" w:themeColor="text1"/>
        </w:rPr>
        <w:t> «Полоса для движения маршрутных транспортных средств»</w:t>
      </w:r>
    </w:p>
    <w:p w:rsidR="004D19E0" w:rsidRPr="000A622F" w:rsidRDefault="004D19E0" w:rsidP="00E11E60">
      <w:pPr>
        <w:ind w:firstLine="709"/>
        <w:rPr>
          <w:color w:val="000000" w:themeColor="text1"/>
        </w:rPr>
      </w:pPr>
      <w:r w:rsidRPr="000A622F">
        <w:rPr>
          <w:color w:val="000000" w:themeColor="text1"/>
        </w:rPr>
        <w:t>Полоса предназначена только для транспортных средств, движущихся по установленным маршрутам попутно с общим потоком транспортных средств.</w:t>
      </w:r>
    </w:p>
    <w:p w:rsidR="004D19E0" w:rsidRPr="000A622F" w:rsidRDefault="004D19E0" w:rsidP="00E11E60">
      <w:pPr>
        <w:ind w:firstLine="709"/>
        <w:rPr>
          <w:color w:val="000000" w:themeColor="text1"/>
        </w:rPr>
      </w:pPr>
      <w:r w:rsidRPr="000A622F">
        <w:rPr>
          <w:color w:val="000000" w:themeColor="text1"/>
        </w:rPr>
        <w:t>Действие знака распространяется на полосу движения, над которой он установлен. Действие знака, установленного справа от дороги, распространяется на правую полосу движения.</w:t>
      </w:r>
    </w:p>
    <w:p w:rsidR="004D19E0" w:rsidRPr="000A622F" w:rsidRDefault="004D19E0" w:rsidP="00E11E60">
      <w:pPr>
        <w:ind w:firstLine="709"/>
        <w:rPr>
          <w:color w:val="000000" w:themeColor="text1"/>
        </w:rPr>
      </w:pPr>
      <w:r w:rsidRPr="000A622F">
        <w:rPr>
          <w:bCs/>
          <w:color w:val="000000" w:themeColor="text1"/>
        </w:rPr>
        <w:t>5.12</w:t>
      </w:r>
      <w:r w:rsidRPr="000A622F">
        <w:rPr>
          <w:color w:val="000000" w:themeColor="text1"/>
        </w:rPr>
        <w:t> «Конец полосы для движения маршрутных транспортных средств»</w:t>
      </w:r>
    </w:p>
    <w:p w:rsidR="004D19E0" w:rsidRPr="000A622F" w:rsidRDefault="004D19E0" w:rsidP="00E11E60">
      <w:pPr>
        <w:ind w:firstLine="709"/>
        <w:rPr>
          <w:color w:val="000000" w:themeColor="text1"/>
        </w:rPr>
      </w:pPr>
      <w:r w:rsidRPr="000A622F">
        <w:rPr>
          <w:bCs/>
          <w:color w:val="000000" w:themeColor="text1"/>
        </w:rPr>
        <w:t>5.13</w:t>
      </w:r>
      <w:r w:rsidRPr="000A622F">
        <w:rPr>
          <w:color w:val="000000" w:themeColor="text1"/>
        </w:rPr>
        <w:t> «Дорога с реверсивным движением»</w:t>
      </w:r>
    </w:p>
    <w:p w:rsidR="004D19E0" w:rsidRPr="000A622F" w:rsidRDefault="004D19E0" w:rsidP="00E11E60">
      <w:pPr>
        <w:ind w:firstLine="709"/>
        <w:rPr>
          <w:color w:val="000000" w:themeColor="text1"/>
        </w:rPr>
      </w:pPr>
      <w:r w:rsidRPr="000A622F">
        <w:rPr>
          <w:color w:val="000000" w:themeColor="text1"/>
        </w:rPr>
        <w:lastRenderedPageBreak/>
        <w:t xml:space="preserve">Начало участка дороги, на котором по одной или нескольким полосам направление движения может изменяться </w:t>
      </w:r>
      <w:proofErr w:type="gramStart"/>
      <w:r w:rsidRPr="000A622F">
        <w:rPr>
          <w:color w:val="000000" w:themeColor="text1"/>
        </w:rPr>
        <w:t>на</w:t>
      </w:r>
      <w:proofErr w:type="gramEnd"/>
      <w:r w:rsidRPr="000A622F">
        <w:rPr>
          <w:color w:val="000000" w:themeColor="text1"/>
        </w:rPr>
        <w:t xml:space="preserve"> противоположное.</w:t>
      </w:r>
    </w:p>
    <w:p w:rsidR="004D19E0" w:rsidRPr="000A622F" w:rsidRDefault="004D19E0" w:rsidP="00E11E60">
      <w:pPr>
        <w:ind w:firstLine="709"/>
        <w:rPr>
          <w:color w:val="000000" w:themeColor="text1"/>
        </w:rPr>
      </w:pPr>
      <w:r w:rsidRPr="000A622F">
        <w:rPr>
          <w:bCs/>
          <w:color w:val="000000" w:themeColor="text1"/>
        </w:rPr>
        <w:t>5.14</w:t>
      </w:r>
      <w:r w:rsidRPr="000A622F">
        <w:rPr>
          <w:color w:val="000000" w:themeColor="text1"/>
        </w:rPr>
        <w:t> «Конец дороги с реверсивным движением»</w:t>
      </w:r>
    </w:p>
    <w:p w:rsidR="004D19E0" w:rsidRPr="000A622F" w:rsidRDefault="004D19E0" w:rsidP="00E11E60">
      <w:pPr>
        <w:ind w:firstLine="709"/>
        <w:rPr>
          <w:color w:val="000000" w:themeColor="text1"/>
        </w:rPr>
      </w:pPr>
      <w:r w:rsidRPr="000A622F">
        <w:rPr>
          <w:bCs/>
          <w:color w:val="000000" w:themeColor="text1"/>
        </w:rPr>
        <w:t>5.15</w:t>
      </w:r>
      <w:r w:rsidRPr="000A622F">
        <w:rPr>
          <w:color w:val="000000" w:themeColor="text1"/>
        </w:rPr>
        <w:t> «Выезд на дорогу с реверсивным движением»</w:t>
      </w:r>
    </w:p>
    <w:p w:rsidR="004D19E0" w:rsidRPr="000A622F" w:rsidRDefault="004D19E0" w:rsidP="00E11E60">
      <w:pPr>
        <w:ind w:firstLine="709"/>
        <w:rPr>
          <w:color w:val="000000" w:themeColor="text1"/>
        </w:rPr>
      </w:pPr>
      <w:r w:rsidRPr="000A622F">
        <w:rPr>
          <w:bCs/>
          <w:color w:val="000000" w:themeColor="text1"/>
        </w:rPr>
        <w:t>5.16</w:t>
      </w:r>
      <w:r w:rsidRPr="000A622F">
        <w:rPr>
          <w:color w:val="000000" w:themeColor="text1"/>
        </w:rPr>
        <w:t> «Направления движения по полосам»</w:t>
      </w:r>
    </w:p>
    <w:p w:rsidR="004D19E0" w:rsidRPr="000A622F" w:rsidRDefault="004D19E0" w:rsidP="00E11E60">
      <w:pPr>
        <w:ind w:firstLine="709"/>
        <w:rPr>
          <w:color w:val="000000" w:themeColor="text1"/>
        </w:rPr>
      </w:pPr>
      <w:r w:rsidRPr="000A622F">
        <w:rPr>
          <w:color w:val="000000" w:themeColor="text1"/>
        </w:rPr>
        <w:t>Показывает количество полос на перекрестке и разрешенные направления движения по каждой из них.</w:t>
      </w:r>
    </w:p>
    <w:p w:rsidR="004D19E0" w:rsidRPr="000A622F" w:rsidRDefault="004D19E0" w:rsidP="00E11E60">
      <w:pPr>
        <w:ind w:firstLine="709"/>
        <w:rPr>
          <w:color w:val="000000" w:themeColor="text1"/>
        </w:rPr>
      </w:pPr>
      <w:r w:rsidRPr="000A622F">
        <w:rPr>
          <w:bCs/>
          <w:color w:val="000000" w:themeColor="text1"/>
        </w:rPr>
        <w:t xml:space="preserve">5.17.1, 5.17.2 </w:t>
      </w:r>
      <w:r w:rsidRPr="000A622F">
        <w:rPr>
          <w:color w:val="000000" w:themeColor="text1"/>
        </w:rPr>
        <w:t>«Направление движения по полосам»</w:t>
      </w:r>
    </w:p>
    <w:p w:rsidR="004D19E0" w:rsidRPr="000A622F" w:rsidRDefault="004D19E0" w:rsidP="00E11E60">
      <w:pPr>
        <w:ind w:firstLine="709"/>
        <w:rPr>
          <w:color w:val="000000" w:themeColor="text1"/>
        </w:rPr>
      </w:pPr>
      <w:r w:rsidRPr="000A622F">
        <w:rPr>
          <w:bCs/>
          <w:color w:val="000000" w:themeColor="text1"/>
        </w:rPr>
        <w:t>5.18</w:t>
      </w:r>
      <w:r w:rsidRPr="000A622F">
        <w:rPr>
          <w:color w:val="000000" w:themeColor="text1"/>
        </w:rPr>
        <w:t> «Направление движения по полосе»</w:t>
      </w:r>
    </w:p>
    <w:p w:rsidR="004D19E0" w:rsidRPr="000A622F" w:rsidRDefault="004D19E0" w:rsidP="00E11E60">
      <w:pPr>
        <w:ind w:firstLine="709"/>
        <w:rPr>
          <w:color w:val="000000" w:themeColor="text1"/>
        </w:rPr>
      </w:pPr>
      <w:r w:rsidRPr="000A622F">
        <w:rPr>
          <w:color w:val="000000" w:themeColor="text1"/>
        </w:rPr>
        <w:t>Показывает разрешенное направление движения по полосе.</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5.18</w:t>
      </w:r>
      <w:r w:rsidRPr="000A622F">
        <w:rPr>
          <w:color w:val="000000" w:themeColor="text1"/>
        </w:rPr>
        <w:t> со стрелкой, изображающей поворот налево иным образом, чем это предусмотрено Правилами, означает, что на данном перекрестке поворот налево или разворот осуществляется с выездом за пределы перекрестка направо и объездом клумбы (разделительного островка) в направлении стрелки.</w:t>
      </w:r>
    </w:p>
    <w:p w:rsidR="004D19E0" w:rsidRPr="000A622F" w:rsidRDefault="004D19E0" w:rsidP="00E11E60">
      <w:pPr>
        <w:ind w:firstLine="709"/>
        <w:rPr>
          <w:color w:val="000000" w:themeColor="text1"/>
        </w:rPr>
      </w:pPr>
      <w:r w:rsidRPr="000A622F">
        <w:rPr>
          <w:bCs/>
          <w:color w:val="000000" w:themeColor="text1"/>
        </w:rPr>
        <w:t>5.19</w:t>
      </w:r>
      <w:r w:rsidRPr="000A622F">
        <w:rPr>
          <w:color w:val="000000" w:themeColor="text1"/>
        </w:rPr>
        <w:t> «Использование полосы движения»</w:t>
      </w:r>
    </w:p>
    <w:p w:rsidR="004D19E0" w:rsidRPr="000A622F" w:rsidRDefault="004D19E0" w:rsidP="00E11E60">
      <w:pPr>
        <w:ind w:firstLine="709"/>
        <w:rPr>
          <w:color w:val="000000" w:themeColor="text1"/>
        </w:rPr>
      </w:pPr>
      <w:r w:rsidRPr="000A622F">
        <w:rPr>
          <w:color w:val="000000" w:themeColor="text1"/>
        </w:rPr>
        <w:t>Информирует водителей об использовании полосы для движения только определенных видов транспортных средств в указанных направлениях.</w:t>
      </w:r>
    </w:p>
    <w:p w:rsidR="004D19E0" w:rsidRPr="000A622F" w:rsidRDefault="004D19E0" w:rsidP="00E11E60">
      <w:pPr>
        <w:ind w:firstLine="709"/>
        <w:rPr>
          <w:color w:val="000000" w:themeColor="text1"/>
        </w:rPr>
      </w:pPr>
      <w:r w:rsidRPr="000A622F">
        <w:rPr>
          <w:color w:val="000000" w:themeColor="text1"/>
        </w:rPr>
        <w:t>Если на знаке изображен знак, запрещающий или разрешающий движение каким-либо транспортным средствам, движение этих транспортных средств по ней соответственно запрещается или разрешается.</w:t>
      </w:r>
    </w:p>
    <w:p w:rsidR="004D19E0" w:rsidRPr="000A622F" w:rsidRDefault="004D19E0" w:rsidP="00E11E60">
      <w:pPr>
        <w:ind w:firstLine="709"/>
        <w:rPr>
          <w:color w:val="000000" w:themeColor="text1"/>
        </w:rPr>
      </w:pPr>
      <w:r w:rsidRPr="000A622F">
        <w:rPr>
          <w:bCs/>
          <w:color w:val="000000" w:themeColor="text1"/>
        </w:rPr>
        <w:t>5.20.1</w:t>
      </w:r>
      <w:r w:rsidR="00050151" w:rsidRPr="000A622F">
        <w:rPr>
          <w:bCs/>
          <w:color w:val="000000" w:themeColor="text1"/>
        </w:rPr>
        <w:t xml:space="preserve">, 5.20.2, </w:t>
      </w:r>
      <w:r w:rsidRPr="000A622F">
        <w:rPr>
          <w:bCs/>
          <w:color w:val="000000" w:themeColor="text1"/>
        </w:rPr>
        <w:t xml:space="preserve">5.20.3 </w:t>
      </w:r>
      <w:r w:rsidRPr="000A622F">
        <w:rPr>
          <w:color w:val="000000" w:themeColor="text1"/>
        </w:rPr>
        <w:t>«Начало дополнительной полосы движения»</w:t>
      </w:r>
    </w:p>
    <w:p w:rsidR="004D19E0" w:rsidRPr="000A622F" w:rsidRDefault="004D19E0" w:rsidP="00E11E60">
      <w:pPr>
        <w:ind w:firstLine="709"/>
        <w:rPr>
          <w:color w:val="000000" w:themeColor="text1"/>
        </w:rPr>
      </w:pPr>
      <w:r w:rsidRPr="000A622F">
        <w:rPr>
          <w:color w:val="000000" w:themeColor="text1"/>
        </w:rPr>
        <w:t>Начало дополнительной полосы движения на подъеме или полосы торможения.</w:t>
      </w:r>
    </w:p>
    <w:p w:rsidR="004D19E0" w:rsidRPr="000A622F" w:rsidRDefault="004D19E0" w:rsidP="00E11E60">
      <w:pPr>
        <w:ind w:firstLine="709"/>
        <w:rPr>
          <w:color w:val="000000" w:themeColor="text1"/>
        </w:rPr>
      </w:pPr>
      <w:r w:rsidRPr="000A622F">
        <w:rPr>
          <w:color w:val="000000" w:themeColor="text1"/>
        </w:rPr>
        <w:t>Если на знаке, установленном перед дополнительной полосой, изображен знак </w:t>
      </w:r>
      <w:r w:rsidRPr="000A622F">
        <w:rPr>
          <w:bCs/>
          <w:color w:val="000000" w:themeColor="text1"/>
        </w:rPr>
        <w:t>4.16</w:t>
      </w:r>
      <w:r w:rsidRPr="000A622F">
        <w:rPr>
          <w:color w:val="000000" w:themeColor="text1"/>
        </w:rPr>
        <w:t>, водитель транспортного средства, которое не может продолжать движение на основной полосе с указанной или большей скоростью, должен перестроиться на дополнительную полосу движения.</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5.20.3</w:t>
      </w:r>
      <w:r w:rsidRPr="000A622F">
        <w:rPr>
          <w:color w:val="000000" w:themeColor="text1"/>
        </w:rPr>
        <w:t> обозначает начало дополнительной полосы слева или начало полосы торможения перед перекрестком для поворота налево или разворота.</w:t>
      </w:r>
    </w:p>
    <w:p w:rsidR="004D19E0" w:rsidRPr="000A622F" w:rsidRDefault="004D19E0" w:rsidP="00E11E60">
      <w:pPr>
        <w:ind w:firstLine="709"/>
        <w:rPr>
          <w:color w:val="000000" w:themeColor="text1"/>
        </w:rPr>
      </w:pPr>
      <w:r w:rsidRPr="000A622F">
        <w:rPr>
          <w:bCs/>
          <w:color w:val="000000" w:themeColor="text1"/>
        </w:rPr>
        <w:t xml:space="preserve">5.21.1, 5.21.2 </w:t>
      </w:r>
      <w:r w:rsidRPr="000A622F">
        <w:rPr>
          <w:color w:val="000000" w:themeColor="text1"/>
        </w:rPr>
        <w:t>«Конец дополнительной полосы движения»</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5.21.1</w:t>
      </w:r>
      <w:r w:rsidRPr="000A622F">
        <w:rPr>
          <w:color w:val="000000" w:themeColor="text1"/>
        </w:rPr>
        <w:t> указывает на конец дополнительной полосы или полосы разгона, </w:t>
      </w:r>
      <w:r w:rsidRPr="000A622F">
        <w:rPr>
          <w:bCs/>
          <w:color w:val="000000" w:themeColor="text1"/>
        </w:rPr>
        <w:t>5.21.2</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на конец полосы, предназначенной для движения в данном направлении.</w:t>
      </w:r>
    </w:p>
    <w:p w:rsidR="004D19E0" w:rsidRPr="000A622F" w:rsidRDefault="004D19E0" w:rsidP="00E11E60">
      <w:pPr>
        <w:ind w:firstLine="709"/>
        <w:rPr>
          <w:color w:val="000000" w:themeColor="text1"/>
        </w:rPr>
      </w:pPr>
      <w:r w:rsidRPr="000A622F">
        <w:rPr>
          <w:bCs/>
          <w:color w:val="000000" w:themeColor="text1"/>
        </w:rPr>
        <w:t>5.22</w:t>
      </w:r>
      <w:r w:rsidRPr="000A622F">
        <w:rPr>
          <w:color w:val="000000" w:themeColor="text1"/>
        </w:rPr>
        <w:t> «Прилегание полосы для разгона транспортных средств»</w:t>
      </w:r>
    </w:p>
    <w:p w:rsidR="004D19E0" w:rsidRPr="000A622F" w:rsidRDefault="004D19E0" w:rsidP="00E11E60">
      <w:pPr>
        <w:ind w:firstLine="709"/>
        <w:rPr>
          <w:color w:val="000000" w:themeColor="text1"/>
        </w:rPr>
      </w:pPr>
      <w:r w:rsidRPr="000A622F">
        <w:rPr>
          <w:color w:val="000000" w:themeColor="text1"/>
        </w:rPr>
        <w:t>Место, где полоса для разгона прилегает к основной полосе движения на одном уровне с правой стороны.</w:t>
      </w:r>
    </w:p>
    <w:p w:rsidR="004D19E0" w:rsidRPr="000A622F" w:rsidRDefault="004D19E0" w:rsidP="00E11E60">
      <w:pPr>
        <w:ind w:firstLine="709"/>
        <w:rPr>
          <w:color w:val="000000" w:themeColor="text1"/>
        </w:rPr>
      </w:pPr>
      <w:r w:rsidRPr="000A622F">
        <w:rPr>
          <w:bCs/>
          <w:color w:val="000000" w:themeColor="text1"/>
        </w:rPr>
        <w:t>5.23</w:t>
      </w:r>
      <w:r w:rsidRPr="000A622F">
        <w:rPr>
          <w:color w:val="000000" w:themeColor="text1"/>
        </w:rPr>
        <w:t> «Прилегание дополнительной полосы движения с правой стороны»</w:t>
      </w:r>
    </w:p>
    <w:p w:rsidR="004D19E0" w:rsidRPr="000A622F" w:rsidRDefault="004D19E0" w:rsidP="00E11E60">
      <w:pPr>
        <w:ind w:firstLine="709"/>
        <w:rPr>
          <w:color w:val="000000" w:themeColor="text1"/>
        </w:rPr>
      </w:pPr>
      <w:r w:rsidRPr="000A622F">
        <w:rPr>
          <w:color w:val="000000" w:themeColor="text1"/>
        </w:rPr>
        <w:t>Информирует о том, что дополнительная полоса движения прилегает к основной полосе движения на дороге с правой стороны.</w:t>
      </w:r>
    </w:p>
    <w:p w:rsidR="004D19E0" w:rsidRPr="000A622F" w:rsidRDefault="004D19E0" w:rsidP="00E11E60">
      <w:pPr>
        <w:ind w:firstLine="709"/>
        <w:rPr>
          <w:color w:val="000000" w:themeColor="text1"/>
        </w:rPr>
      </w:pPr>
      <w:r w:rsidRPr="000A622F">
        <w:rPr>
          <w:bCs/>
          <w:color w:val="000000" w:themeColor="text1"/>
        </w:rPr>
        <w:lastRenderedPageBreak/>
        <w:t xml:space="preserve">5.24.1, 5.24.2 </w:t>
      </w:r>
      <w:r w:rsidRPr="000A622F">
        <w:rPr>
          <w:color w:val="000000" w:themeColor="text1"/>
        </w:rPr>
        <w:t>«Изменение направления движения на дороге с разделительной полосой»</w:t>
      </w:r>
    </w:p>
    <w:p w:rsidR="004D19E0" w:rsidRPr="000A622F" w:rsidRDefault="004D19E0" w:rsidP="00E11E60">
      <w:pPr>
        <w:ind w:firstLine="709"/>
        <w:rPr>
          <w:color w:val="000000" w:themeColor="text1"/>
        </w:rPr>
      </w:pPr>
      <w:r w:rsidRPr="000A622F">
        <w:rPr>
          <w:color w:val="000000" w:themeColor="text1"/>
        </w:rPr>
        <w:t>Показывает направление объезда закрытого для движения участка проезжей части на дороге с разделительной полосой или направление движения для возвращения на проезжую часть справа.</w:t>
      </w:r>
    </w:p>
    <w:p w:rsidR="004D19E0" w:rsidRPr="000A622F" w:rsidRDefault="004D19E0" w:rsidP="00E11E60">
      <w:pPr>
        <w:ind w:firstLine="709"/>
        <w:rPr>
          <w:color w:val="000000" w:themeColor="text1"/>
        </w:rPr>
      </w:pPr>
      <w:r w:rsidRPr="000A622F">
        <w:rPr>
          <w:bCs/>
          <w:color w:val="000000" w:themeColor="text1"/>
        </w:rPr>
        <w:t>5.25</w:t>
      </w:r>
      <w:r w:rsidRPr="000A622F">
        <w:rPr>
          <w:color w:val="000000" w:themeColor="text1"/>
        </w:rPr>
        <w:t> «Полоса движения для аварийной остановки»</w:t>
      </w:r>
    </w:p>
    <w:p w:rsidR="004D19E0" w:rsidRPr="000A622F" w:rsidRDefault="004D19E0" w:rsidP="00E11E60">
      <w:pPr>
        <w:ind w:firstLine="709"/>
        <w:rPr>
          <w:color w:val="000000" w:themeColor="text1"/>
        </w:rPr>
      </w:pPr>
      <w:r w:rsidRPr="000A622F">
        <w:rPr>
          <w:color w:val="000000" w:themeColor="text1"/>
        </w:rPr>
        <w:t>Информирует водителя о расположении полосы, специально подготовленной для аварийной остановки транспортных сре</w:t>
      </w:r>
      <w:proofErr w:type="gramStart"/>
      <w:r w:rsidRPr="000A622F">
        <w:rPr>
          <w:color w:val="000000" w:themeColor="text1"/>
        </w:rPr>
        <w:t>дств в сл</w:t>
      </w:r>
      <w:proofErr w:type="gramEnd"/>
      <w:r w:rsidRPr="000A622F">
        <w:rPr>
          <w:color w:val="000000" w:themeColor="text1"/>
        </w:rPr>
        <w:t>учае отказа тормозной системы.</w:t>
      </w:r>
    </w:p>
    <w:p w:rsidR="004D19E0" w:rsidRPr="000A622F" w:rsidRDefault="004D19E0" w:rsidP="00E11E60">
      <w:pPr>
        <w:ind w:firstLine="709"/>
        <w:rPr>
          <w:color w:val="000000" w:themeColor="text1"/>
        </w:rPr>
      </w:pPr>
      <w:r w:rsidRPr="000A622F">
        <w:rPr>
          <w:bCs/>
          <w:color w:val="000000" w:themeColor="text1"/>
        </w:rPr>
        <w:t>5.26</w:t>
      </w:r>
      <w:r w:rsidRPr="000A622F">
        <w:rPr>
          <w:color w:val="000000" w:themeColor="text1"/>
        </w:rPr>
        <w:t> «Место для разворота»</w:t>
      </w:r>
    </w:p>
    <w:p w:rsidR="004D19E0" w:rsidRPr="000A622F" w:rsidRDefault="004D19E0" w:rsidP="00E11E60">
      <w:pPr>
        <w:ind w:firstLine="709"/>
        <w:rPr>
          <w:color w:val="000000" w:themeColor="text1"/>
        </w:rPr>
      </w:pPr>
      <w:r w:rsidRPr="000A622F">
        <w:rPr>
          <w:color w:val="000000" w:themeColor="text1"/>
        </w:rPr>
        <w:t>Обозначает место для разворота транспортных средств. Поворот налево запрещается.</w:t>
      </w:r>
    </w:p>
    <w:p w:rsidR="004D19E0" w:rsidRPr="000A622F" w:rsidRDefault="004D19E0" w:rsidP="00E11E60">
      <w:pPr>
        <w:ind w:firstLine="709"/>
        <w:rPr>
          <w:color w:val="000000" w:themeColor="text1"/>
        </w:rPr>
      </w:pPr>
      <w:r w:rsidRPr="000A622F">
        <w:rPr>
          <w:bCs/>
          <w:color w:val="000000" w:themeColor="text1"/>
        </w:rPr>
        <w:t>5.27</w:t>
      </w:r>
      <w:r w:rsidRPr="000A622F">
        <w:rPr>
          <w:color w:val="000000" w:themeColor="text1"/>
        </w:rPr>
        <w:t> «Зона для разворота»</w:t>
      </w:r>
    </w:p>
    <w:p w:rsidR="004D19E0" w:rsidRPr="000A622F" w:rsidRDefault="004D19E0" w:rsidP="00E11E60">
      <w:pPr>
        <w:ind w:firstLine="709"/>
        <w:rPr>
          <w:color w:val="000000" w:themeColor="text1"/>
        </w:rPr>
      </w:pPr>
      <w:r w:rsidRPr="000A622F">
        <w:rPr>
          <w:color w:val="000000" w:themeColor="text1"/>
        </w:rPr>
        <w:t>Обозначает зону по длине для разворота транспортных средств. Поворот налево запрещается.</w:t>
      </w:r>
    </w:p>
    <w:p w:rsidR="004D19E0" w:rsidRPr="000A622F" w:rsidRDefault="004D19E0" w:rsidP="00E11E60">
      <w:pPr>
        <w:ind w:firstLine="709"/>
        <w:rPr>
          <w:color w:val="000000" w:themeColor="text1"/>
        </w:rPr>
      </w:pPr>
      <w:r w:rsidRPr="000A622F">
        <w:rPr>
          <w:bCs/>
          <w:color w:val="000000" w:themeColor="text1"/>
        </w:rPr>
        <w:t>5.28.1</w:t>
      </w:r>
      <w:r w:rsidR="00EE4EE0" w:rsidRPr="000A622F">
        <w:rPr>
          <w:bCs/>
          <w:color w:val="000000" w:themeColor="text1"/>
        </w:rPr>
        <w:t xml:space="preserve">, 5.28.2 </w:t>
      </w:r>
      <w:r w:rsidRPr="000A622F">
        <w:rPr>
          <w:color w:val="000000" w:themeColor="text1"/>
        </w:rPr>
        <w:t>«Направление движения для грузовых автомобилей»</w:t>
      </w:r>
    </w:p>
    <w:p w:rsidR="004D19E0" w:rsidRPr="000A622F" w:rsidRDefault="004D19E0" w:rsidP="00E11E60">
      <w:pPr>
        <w:ind w:firstLine="709"/>
        <w:rPr>
          <w:color w:val="000000" w:themeColor="text1"/>
        </w:rPr>
      </w:pPr>
      <w:r w:rsidRPr="000A622F">
        <w:rPr>
          <w:color w:val="000000" w:themeColor="text1"/>
        </w:rPr>
        <w:t>Показывают рекомендуемое направление движения для грузовых автомобилей и самоходных машин.</w:t>
      </w:r>
    </w:p>
    <w:p w:rsidR="004D19E0" w:rsidRPr="000A622F" w:rsidRDefault="004D19E0" w:rsidP="00E11E60">
      <w:pPr>
        <w:ind w:firstLine="709"/>
        <w:rPr>
          <w:color w:val="000000" w:themeColor="text1"/>
        </w:rPr>
      </w:pPr>
      <w:r w:rsidRPr="000A622F">
        <w:rPr>
          <w:bCs/>
          <w:color w:val="000000" w:themeColor="text1"/>
        </w:rPr>
        <w:t>5.29.1</w:t>
      </w:r>
      <w:r w:rsidR="00EE4EE0" w:rsidRPr="000A622F">
        <w:rPr>
          <w:bCs/>
          <w:color w:val="000000" w:themeColor="text1"/>
        </w:rPr>
        <w:t xml:space="preserve">, 5.29.2, </w:t>
      </w:r>
      <w:r w:rsidRPr="000A622F">
        <w:rPr>
          <w:bCs/>
          <w:color w:val="000000" w:themeColor="text1"/>
        </w:rPr>
        <w:t xml:space="preserve">5.29.3 </w:t>
      </w:r>
      <w:r w:rsidRPr="000A622F">
        <w:rPr>
          <w:color w:val="000000" w:themeColor="text1"/>
        </w:rPr>
        <w:t>«Тупик»</w:t>
      </w:r>
    </w:p>
    <w:p w:rsidR="004D19E0" w:rsidRPr="000A622F" w:rsidRDefault="004D19E0" w:rsidP="00E11E60">
      <w:pPr>
        <w:ind w:firstLine="709"/>
        <w:rPr>
          <w:color w:val="000000" w:themeColor="text1"/>
        </w:rPr>
      </w:pPr>
      <w:r w:rsidRPr="000A622F">
        <w:rPr>
          <w:color w:val="000000" w:themeColor="text1"/>
        </w:rPr>
        <w:t>Дорога, не имеющая сквозного проезда.</w:t>
      </w:r>
    </w:p>
    <w:p w:rsidR="004D19E0" w:rsidRPr="000A622F" w:rsidRDefault="004D19E0" w:rsidP="00E11E60">
      <w:pPr>
        <w:ind w:firstLine="709"/>
        <w:rPr>
          <w:color w:val="000000" w:themeColor="text1"/>
        </w:rPr>
      </w:pPr>
      <w:r w:rsidRPr="000A622F">
        <w:rPr>
          <w:bCs/>
          <w:color w:val="000000" w:themeColor="text1"/>
        </w:rPr>
        <w:t>5.30</w:t>
      </w:r>
      <w:r w:rsidRPr="000A622F">
        <w:rPr>
          <w:color w:val="000000" w:themeColor="text1"/>
        </w:rPr>
        <w:t> «Рекомендуемая скорость»</w:t>
      </w:r>
    </w:p>
    <w:p w:rsidR="004D19E0" w:rsidRPr="000A622F" w:rsidRDefault="004D19E0" w:rsidP="00E11E60">
      <w:pPr>
        <w:ind w:firstLine="709"/>
        <w:rPr>
          <w:color w:val="000000" w:themeColor="text1"/>
        </w:rPr>
      </w:pPr>
      <w:r w:rsidRPr="000A622F">
        <w:rPr>
          <w:color w:val="000000" w:themeColor="text1"/>
        </w:rPr>
        <w:t>Зона действия знака распространяется до ближайшего перекрестка.</w:t>
      </w:r>
    </w:p>
    <w:p w:rsidR="004D19E0" w:rsidRPr="000A622F" w:rsidRDefault="004D19E0" w:rsidP="00E11E60">
      <w:pPr>
        <w:ind w:firstLine="709"/>
        <w:rPr>
          <w:color w:val="000000" w:themeColor="text1"/>
        </w:rPr>
      </w:pPr>
      <w:r w:rsidRPr="000A622F">
        <w:rPr>
          <w:bCs/>
          <w:color w:val="000000" w:themeColor="text1"/>
        </w:rPr>
        <w:t>5.31</w:t>
      </w:r>
      <w:r w:rsidRPr="000A622F">
        <w:rPr>
          <w:color w:val="000000" w:themeColor="text1"/>
        </w:rPr>
        <w:t> «Жилая зона»</w:t>
      </w:r>
    </w:p>
    <w:p w:rsidR="004D19E0" w:rsidRPr="000A622F" w:rsidRDefault="004D19E0" w:rsidP="00E11E60">
      <w:pPr>
        <w:ind w:firstLine="709"/>
        <w:rPr>
          <w:color w:val="000000" w:themeColor="text1"/>
        </w:rPr>
      </w:pPr>
      <w:r w:rsidRPr="000A622F">
        <w:rPr>
          <w:color w:val="000000" w:themeColor="text1"/>
        </w:rPr>
        <w:t>Информирует о въезде на территорию, где действуют особые условия дорожного движения, предусмотренные Правилами.</w:t>
      </w:r>
    </w:p>
    <w:p w:rsidR="004D19E0" w:rsidRPr="000A622F" w:rsidRDefault="004D19E0" w:rsidP="00E11E60">
      <w:pPr>
        <w:ind w:firstLine="709"/>
        <w:rPr>
          <w:color w:val="000000" w:themeColor="text1"/>
        </w:rPr>
      </w:pPr>
      <w:r w:rsidRPr="000A622F">
        <w:rPr>
          <w:bCs/>
          <w:color w:val="000000" w:themeColor="text1"/>
        </w:rPr>
        <w:t>5.32</w:t>
      </w:r>
      <w:r w:rsidRPr="000A622F">
        <w:rPr>
          <w:color w:val="000000" w:themeColor="text1"/>
        </w:rPr>
        <w:t> «Конец жилой зоны»</w:t>
      </w:r>
    </w:p>
    <w:p w:rsidR="004D19E0" w:rsidRPr="000A622F" w:rsidRDefault="004D19E0" w:rsidP="00E11E60">
      <w:pPr>
        <w:ind w:firstLine="709"/>
        <w:rPr>
          <w:color w:val="000000" w:themeColor="text1"/>
        </w:rPr>
      </w:pPr>
      <w:r w:rsidRPr="000A622F">
        <w:rPr>
          <w:bCs/>
          <w:color w:val="000000" w:themeColor="text1"/>
        </w:rPr>
        <w:t>5.33</w:t>
      </w:r>
      <w:r w:rsidRPr="000A622F">
        <w:rPr>
          <w:color w:val="000000" w:themeColor="text1"/>
        </w:rPr>
        <w:t> «Пешеходная зона»</w:t>
      </w:r>
    </w:p>
    <w:p w:rsidR="004D19E0" w:rsidRPr="000A622F" w:rsidRDefault="004D19E0" w:rsidP="00E11E60">
      <w:pPr>
        <w:ind w:firstLine="709"/>
        <w:rPr>
          <w:color w:val="000000" w:themeColor="text1"/>
        </w:rPr>
      </w:pPr>
      <w:r w:rsidRPr="000A622F">
        <w:rPr>
          <w:color w:val="000000" w:themeColor="text1"/>
        </w:rPr>
        <w:t>Информирует об особенностях и условиях дорожного движения, предусмотренных Правилами.</w:t>
      </w:r>
    </w:p>
    <w:p w:rsidR="004D19E0" w:rsidRPr="000A622F" w:rsidRDefault="004D19E0" w:rsidP="00E11E60">
      <w:pPr>
        <w:ind w:firstLine="709"/>
        <w:rPr>
          <w:color w:val="000000" w:themeColor="text1"/>
        </w:rPr>
      </w:pPr>
      <w:r w:rsidRPr="000A622F">
        <w:rPr>
          <w:bCs/>
          <w:color w:val="000000" w:themeColor="text1"/>
        </w:rPr>
        <w:t>5.34</w:t>
      </w:r>
      <w:r w:rsidRPr="000A622F">
        <w:rPr>
          <w:color w:val="000000" w:themeColor="text1"/>
        </w:rPr>
        <w:t> «Конец пешеходной зоны»</w:t>
      </w:r>
    </w:p>
    <w:p w:rsidR="004D19E0" w:rsidRPr="000A622F" w:rsidRDefault="004D19E0" w:rsidP="00E11E60">
      <w:pPr>
        <w:ind w:firstLine="709"/>
        <w:rPr>
          <w:color w:val="000000" w:themeColor="text1"/>
        </w:rPr>
      </w:pPr>
      <w:r w:rsidRPr="000A622F">
        <w:rPr>
          <w:bCs/>
          <w:color w:val="000000" w:themeColor="text1"/>
        </w:rPr>
        <w:t xml:space="preserve">5.35.1, 5.35.2 </w:t>
      </w:r>
      <w:r w:rsidRPr="000A622F">
        <w:rPr>
          <w:color w:val="000000" w:themeColor="text1"/>
        </w:rPr>
        <w:t>«Пешеходный переход»</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5.35.1</w:t>
      </w:r>
      <w:r w:rsidRPr="000A622F">
        <w:rPr>
          <w:color w:val="000000" w:themeColor="text1"/>
        </w:rPr>
        <w:t> устанавливается справа от дороги на ближней границе перехода, а знак </w:t>
      </w:r>
      <w:r w:rsidRPr="000A622F">
        <w:rPr>
          <w:bCs/>
          <w:color w:val="000000" w:themeColor="text1"/>
        </w:rPr>
        <w:t>5.35.2</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слева от дороги на дальней границе перехода.</w:t>
      </w:r>
    </w:p>
    <w:p w:rsidR="004D19E0" w:rsidRPr="000A622F" w:rsidRDefault="004D19E0" w:rsidP="00E11E60">
      <w:pPr>
        <w:ind w:firstLine="709"/>
        <w:rPr>
          <w:color w:val="000000" w:themeColor="text1"/>
        </w:rPr>
      </w:pPr>
      <w:r w:rsidRPr="000A622F">
        <w:rPr>
          <w:bCs/>
          <w:color w:val="000000" w:themeColor="text1"/>
        </w:rPr>
        <w:t xml:space="preserve">5.36.1, 5.36.2 </w:t>
      </w:r>
      <w:r w:rsidRPr="000A622F">
        <w:rPr>
          <w:color w:val="000000" w:themeColor="text1"/>
        </w:rPr>
        <w:t>«Подземный пешеходный переход»</w:t>
      </w:r>
    </w:p>
    <w:p w:rsidR="004D19E0" w:rsidRPr="000A622F" w:rsidRDefault="004D19E0" w:rsidP="00E11E60">
      <w:pPr>
        <w:ind w:firstLine="709"/>
        <w:rPr>
          <w:color w:val="000000" w:themeColor="text1"/>
        </w:rPr>
      </w:pPr>
      <w:r w:rsidRPr="000A622F">
        <w:rPr>
          <w:bCs/>
          <w:color w:val="000000" w:themeColor="text1"/>
        </w:rPr>
        <w:t xml:space="preserve">5.37.1, 5.37.2 </w:t>
      </w:r>
      <w:r w:rsidRPr="000A622F">
        <w:rPr>
          <w:color w:val="000000" w:themeColor="text1"/>
        </w:rPr>
        <w:t>«Надземный пешеходный переход»</w:t>
      </w:r>
    </w:p>
    <w:p w:rsidR="004D19E0" w:rsidRPr="000A622F" w:rsidRDefault="004D19E0" w:rsidP="00E11E60">
      <w:pPr>
        <w:ind w:firstLine="709"/>
        <w:rPr>
          <w:color w:val="000000" w:themeColor="text1"/>
        </w:rPr>
      </w:pPr>
      <w:r w:rsidRPr="000A622F">
        <w:rPr>
          <w:bCs/>
          <w:color w:val="000000" w:themeColor="text1"/>
        </w:rPr>
        <w:t>5.38</w:t>
      </w:r>
      <w:r w:rsidRPr="000A622F">
        <w:rPr>
          <w:color w:val="000000" w:themeColor="text1"/>
        </w:rPr>
        <w:t> «Место для стоянки»</w:t>
      </w:r>
    </w:p>
    <w:p w:rsidR="004D19E0" w:rsidRPr="000A622F" w:rsidRDefault="004D19E0" w:rsidP="00E11E60">
      <w:pPr>
        <w:ind w:firstLine="709"/>
        <w:rPr>
          <w:color w:val="000000" w:themeColor="text1"/>
        </w:rPr>
      </w:pPr>
      <w:r w:rsidRPr="000A622F">
        <w:rPr>
          <w:color w:val="000000" w:themeColor="text1"/>
        </w:rPr>
        <w:t>Применяется для обозначения мест и площадок для стоянки транспортных средств. Знак с буквой «Р» и символом крыши применяется для крытых стоянок. Знак с буквой «Р» и символом автобуса применяется для крытых стоянок с возможностью пересадки на маршрутные транспортные средства.</w:t>
      </w:r>
    </w:p>
    <w:p w:rsidR="004D19E0" w:rsidRPr="000A622F" w:rsidRDefault="004D19E0" w:rsidP="00E11E60">
      <w:pPr>
        <w:ind w:firstLine="709"/>
        <w:rPr>
          <w:color w:val="000000" w:themeColor="text1"/>
        </w:rPr>
      </w:pPr>
      <w:r w:rsidRPr="000A622F">
        <w:rPr>
          <w:bCs/>
          <w:color w:val="000000" w:themeColor="text1"/>
        </w:rPr>
        <w:t>5.39</w:t>
      </w:r>
      <w:r w:rsidRPr="000A622F">
        <w:rPr>
          <w:color w:val="000000" w:themeColor="text1"/>
        </w:rPr>
        <w:t> «Зона стоянки»</w:t>
      </w:r>
    </w:p>
    <w:p w:rsidR="004D19E0" w:rsidRPr="000A622F" w:rsidRDefault="004D19E0" w:rsidP="00E11E60">
      <w:pPr>
        <w:ind w:firstLine="709"/>
        <w:rPr>
          <w:color w:val="000000" w:themeColor="text1"/>
        </w:rPr>
      </w:pPr>
      <w:r w:rsidRPr="000A622F">
        <w:rPr>
          <w:color w:val="000000" w:themeColor="text1"/>
        </w:rPr>
        <w:t>Определяет зону, где разрешена стоянка, при условиях, которые отмечаются на знаке или дополнительных табличках под ним.</w:t>
      </w:r>
    </w:p>
    <w:p w:rsidR="004D19E0" w:rsidRPr="000A622F" w:rsidRDefault="004D19E0" w:rsidP="00E11E60">
      <w:pPr>
        <w:ind w:firstLine="709"/>
        <w:rPr>
          <w:color w:val="000000" w:themeColor="text1"/>
        </w:rPr>
      </w:pPr>
      <w:r w:rsidRPr="000A622F">
        <w:rPr>
          <w:bCs/>
          <w:color w:val="000000" w:themeColor="text1"/>
        </w:rPr>
        <w:lastRenderedPageBreak/>
        <w:t>5.40</w:t>
      </w:r>
      <w:r w:rsidRPr="000A622F">
        <w:rPr>
          <w:color w:val="000000" w:themeColor="text1"/>
        </w:rPr>
        <w:t> «Конец зоны стоянки»</w:t>
      </w:r>
    </w:p>
    <w:p w:rsidR="004D19E0" w:rsidRPr="000A622F" w:rsidRDefault="004D19E0" w:rsidP="00E11E60">
      <w:pPr>
        <w:ind w:firstLine="709"/>
        <w:rPr>
          <w:color w:val="000000" w:themeColor="text1"/>
        </w:rPr>
      </w:pPr>
      <w:r w:rsidRPr="000A622F">
        <w:rPr>
          <w:bCs/>
          <w:color w:val="000000" w:themeColor="text1"/>
        </w:rPr>
        <w:t>5.41</w:t>
      </w:r>
      <w:r w:rsidRPr="000A622F">
        <w:rPr>
          <w:color w:val="000000" w:themeColor="text1"/>
        </w:rPr>
        <w:t> «Пункт остановки автобуса»</w:t>
      </w:r>
    </w:p>
    <w:p w:rsidR="004D19E0" w:rsidRPr="000A622F" w:rsidRDefault="004D19E0" w:rsidP="00E11E60">
      <w:pPr>
        <w:ind w:firstLine="709"/>
        <w:rPr>
          <w:color w:val="000000" w:themeColor="text1"/>
        </w:rPr>
      </w:pPr>
      <w:r w:rsidRPr="000A622F">
        <w:rPr>
          <w:color w:val="000000" w:themeColor="text1"/>
        </w:rPr>
        <w:t>Знак обозначает начало посадочной площадки автобуса. За пределами населенных пунктов знак может быть установлен на павильон со стороны прибытия маршрутных транспортных средств.</w:t>
      </w:r>
    </w:p>
    <w:p w:rsidR="004D19E0" w:rsidRPr="000A622F" w:rsidRDefault="004D19E0" w:rsidP="00E11E60">
      <w:pPr>
        <w:ind w:firstLine="709"/>
        <w:rPr>
          <w:color w:val="000000" w:themeColor="text1"/>
        </w:rPr>
      </w:pPr>
      <w:r w:rsidRPr="000A622F">
        <w:rPr>
          <w:color w:val="000000" w:themeColor="text1"/>
        </w:rPr>
        <w:t>В нижней части знака может быть нанесено изображение таблички </w:t>
      </w:r>
      <w:r w:rsidRPr="000A622F">
        <w:rPr>
          <w:bCs/>
          <w:color w:val="000000" w:themeColor="text1"/>
        </w:rPr>
        <w:t>7.2.1</w:t>
      </w:r>
      <w:r w:rsidRPr="000A622F">
        <w:rPr>
          <w:color w:val="000000" w:themeColor="text1"/>
        </w:rPr>
        <w:t> с указанием протяженности посадочной площадки.</w:t>
      </w:r>
    </w:p>
    <w:p w:rsidR="004D19E0" w:rsidRPr="000A622F" w:rsidRDefault="004D19E0" w:rsidP="00E11E60">
      <w:pPr>
        <w:ind w:firstLine="709"/>
        <w:rPr>
          <w:color w:val="000000" w:themeColor="text1"/>
        </w:rPr>
      </w:pPr>
      <w:r w:rsidRPr="000A622F">
        <w:rPr>
          <w:bCs/>
          <w:color w:val="000000" w:themeColor="text1"/>
        </w:rPr>
        <w:t>5.42</w:t>
      </w:r>
      <w:r w:rsidRPr="000A622F">
        <w:rPr>
          <w:color w:val="000000" w:themeColor="text1"/>
        </w:rPr>
        <w:t> «Пункт остановки трамвая»</w:t>
      </w:r>
    </w:p>
    <w:p w:rsidR="004D19E0" w:rsidRPr="000A622F" w:rsidRDefault="004D19E0" w:rsidP="00E11E60">
      <w:pPr>
        <w:ind w:firstLine="709"/>
        <w:rPr>
          <w:color w:val="000000" w:themeColor="text1"/>
        </w:rPr>
      </w:pPr>
      <w:r w:rsidRPr="000A622F">
        <w:rPr>
          <w:color w:val="000000" w:themeColor="text1"/>
        </w:rPr>
        <w:t>Знак обозначает начало посадочной площадки трамвая.</w:t>
      </w:r>
    </w:p>
    <w:p w:rsidR="004D19E0" w:rsidRPr="000A622F" w:rsidRDefault="004D19E0" w:rsidP="00E11E60">
      <w:pPr>
        <w:ind w:firstLine="709"/>
        <w:rPr>
          <w:color w:val="000000" w:themeColor="text1"/>
        </w:rPr>
      </w:pPr>
      <w:r w:rsidRPr="000A622F">
        <w:rPr>
          <w:color w:val="000000" w:themeColor="text1"/>
        </w:rPr>
        <w:t>В нижней части знака может быть нанесено изображение таблички </w:t>
      </w:r>
      <w:r w:rsidRPr="000A622F">
        <w:rPr>
          <w:bCs/>
          <w:color w:val="000000" w:themeColor="text1"/>
        </w:rPr>
        <w:t>7.2.1</w:t>
      </w:r>
      <w:r w:rsidRPr="000A622F">
        <w:rPr>
          <w:color w:val="000000" w:themeColor="text1"/>
        </w:rPr>
        <w:t> с указанием протяженности посадочной площадки.</w:t>
      </w:r>
    </w:p>
    <w:p w:rsidR="004D19E0" w:rsidRPr="000A622F" w:rsidRDefault="004D19E0" w:rsidP="00E11E60">
      <w:pPr>
        <w:ind w:firstLine="709"/>
        <w:rPr>
          <w:color w:val="000000" w:themeColor="text1"/>
        </w:rPr>
      </w:pPr>
      <w:r w:rsidRPr="000A622F">
        <w:rPr>
          <w:bCs/>
          <w:color w:val="000000" w:themeColor="text1"/>
        </w:rPr>
        <w:t>5.43</w:t>
      </w:r>
      <w:r w:rsidRPr="000A622F">
        <w:rPr>
          <w:color w:val="000000" w:themeColor="text1"/>
        </w:rPr>
        <w:t> «Пункт остановки троллейбуса»</w:t>
      </w:r>
    </w:p>
    <w:p w:rsidR="004D19E0" w:rsidRPr="000A622F" w:rsidRDefault="004D19E0" w:rsidP="00E11E60">
      <w:pPr>
        <w:ind w:firstLine="709"/>
        <w:rPr>
          <w:color w:val="000000" w:themeColor="text1"/>
        </w:rPr>
      </w:pPr>
      <w:r w:rsidRPr="000A622F">
        <w:rPr>
          <w:color w:val="000000" w:themeColor="text1"/>
        </w:rPr>
        <w:t>Знак обозначает начало посадочной площадки троллейбуса. За пределами населенных пунктов знак может быть установлен на павильоне со стороны прибытия маршрутных транспортных средств.</w:t>
      </w:r>
    </w:p>
    <w:p w:rsidR="004D19E0" w:rsidRPr="000A622F" w:rsidRDefault="004D19E0" w:rsidP="00E11E60">
      <w:pPr>
        <w:ind w:firstLine="709"/>
        <w:rPr>
          <w:color w:val="000000" w:themeColor="text1"/>
        </w:rPr>
      </w:pPr>
      <w:r w:rsidRPr="000A622F">
        <w:rPr>
          <w:color w:val="000000" w:themeColor="text1"/>
        </w:rPr>
        <w:t>В нижней части знака может быть нанесено изображение таблички </w:t>
      </w:r>
      <w:r w:rsidRPr="000A622F">
        <w:rPr>
          <w:bCs/>
          <w:color w:val="000000" w:themeColor="text1"/>
        </w:rPr>
        <w:t>7.2.1</w:t>
      </w:r>
      <w:r w:rsidRPr="000A622F">
        <w:rPr>
          <w:color w:val="000000" w:themeColor="text1"/>
        </w:rPr>
        <w:t> с указанием протяженности посадочной площадки.</w:t>
      </w:r>
    </w:p>
    <w:p w:rsidR="004D19E0" w:rsidRPr="000A622F" w:rsidRDefault="004D19E0" w:rsidP="00E11E60">
      <w:pPr>
        <w:ind w:firstLine="709"/>
        <w:rPr>
          <w:color w:val="000000" w:themeColor="text1"/>
        </w:rPr>
      </w:pPr>
      <w:r w:rsidRPr="000A622F">
        <w:rPr>
          <w:bCs/>
          <w:color w:val="000000" w:themeColor="text1"/>
        </w:rPr>
        <w:t>5.44</w:t>
      </w:r>
      <w:r w:rsidRPr="000A622F">
        <w:rPr>
          <w:color w:val="000000" w:themeColor="text1"/>
        </w:rPr>
        <w:t> «Место остановки такси»</w:t>
      </w:r>
    </w:p>
    <w:p w:rsidR="004D19E0" w:rsidRPr="000A622F" w:rsidRDefault="004D19E0" w:rsidP="00E11E60">
      <w:pPr>
        <w:ind w:firstLine="709"/>
        <w:rPr>
          <w:color w:val="000000" w:themeColor="text1"/>
        </w:rPr>
      </w:pPr>
      <w:r w:rsidRPr="000A622F">
        <w:rPr>
          <w:bCs/>
          <w:color w:val="000000" w:themeColor="text1"/>
        </w:rPr>
        <w:t>5.45</w:t>
      </w:r>
      <w:r w:rsidRPr="000A622F">
        <w:rPr>
          <w:color w:val="000000" w:themeColor="text1"/>
        </w:rPr>
        <w:t> «Начало населенного пункта»</w:t>
      </w:r>
    </w:p>
    <w:p w:rsidR="004D19E0" w:rsidRPr="000A622F" w:rsidRDefault="004D19E0" w:rsidP="00E11E60">
      <w:pPr>
        <w:ind w:firstLine="709"/>
        <w:rPr>
          <w:color w:val="000000" w:themeColor="text1"/>
        </w:rPr>
      </w:pPr>
      <w:r w:rsidRPr="000A622F">
        <w:rPr>
          <w:color w:val="000000" w:themeColor="text1"/>
        </w:rPr>
        <w:t>Наименование и начало застройки населенного пункта, в котором действуют требования Правил, определяющие порядок движения в населенных пунктах.</w:t>
      </w:r>
    </w:p>
    <w:p w:rsidR="004D19E0" w:rsidRPr="000A622F" w:rsidRDefault="004D19E0" w:rsidP="00E11E60">
      <w:pPr>
        <w:ind w:firstLine="709"/>
        <w:rPr>
          <w:color w:val="000000" w:themeColor="text1"/>
        </w:rPr>
      </w:pPr>
      <w:r w:rsidRPr="000A622F">
        <w:rPr>
          <w:bCs/>
          <w:color w:val="000000" w:themeColor="text1"/>
        </w:rPr>
        <w:t>5.46</w:t>
      </w:r>
      <w:r w:rsidRPr="000A622F">
        <w:rPr>
          <w:color w:val="000000" w:themeColor="text1"/>
        </w:rPr>
        <w:t> «Конец населенного пункта»</w:t>
      </w:r>
    </w:p>
    <w:p w:rsidR="004D19E0" w:rsidRPr="000A622F" w:rsidRDefault="004D19E0" w:rsidP="00E11E60">
      <w:pPr>
        <w:ind w:firstLine="709"/>
        <w:rPr>
          <w:color w:val="000000" w:themeColor="text1"/>
        </w:rPr>
      </w:pPr>
      <w:r w:rsidRPr="000A622F">
        <w:rPr>
          <w:color w:val="000000" w:themeColor="text1"/>
        </w:rPr>
        <w:t>Место, с которого на данной дороге утрачивают силу требования данных Правил, определяющие порядок движения в населенных пунктах.</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5.45</w:t>
      </w:r>
      <w:r w:rsidRPr="000A622F">
        <w:rPr>
          <w:color w:val="000000" w:themeColor="text1"/>
        </w:rPr>
        <w:t> и </w:t>
      </w:r>
      <w:r w:rsidRPr="000A622F">
        <w:rPr>
          <w:bCs/>
          <w:color w:val="000000" w:themeColor="text1"/>
        </w:rPr>
        <w:t>5.46</w:t>
      </w:r>
      <w:r w:rsidRPr="000A622F">
        <w:rPr>
          <w:color w:val="000000" w:themeColor="text1"/>
        </w:rPr>
        <w:t> устанавливаются на фактической границе застройки, прилегающей к дороге.</w:t>
      </w:r>
    </w:p>
    <w:p w:rsidR="004D19E0" w:rsidRPr="000A622F" w:rsidRDefault="004D19E0" w:rsidP="00E11E60">
      <w:pPr>
        <w:ind w:firstLine="709"/>
        <w:rPr>
          <w:color w:val="000000" w:themeColor="text1"/>
        </w:rPr>
      </w:pPr>
      <w:r w:rsidRPr="000A622F">
        <w:rPr>
          <w:bCs/>
          <w:color w:val="000000" w:themeColor="text1"/>
        </w:rPr>
        <w:t>5.47</w:t>
      </w:r>
      <w:r w:rsidRPr="000A622F">
        <w:rPr>
          <w:color w:val="000000" w:themeColor="text1"/>
        </w:rPr>
        <w:t> «Начало населенного пункта»</w:t>
      </w:r>
    </w:p>
    <w:p w:rsidR="004D19E0" w:rsidRPr="000A622F" w:rsidRDefault="004D19E0" w:rsidP="00E11E60">
      <w:pPr>
        <w:ind w:firstLine="709"/>
        <w:rPr>
          <w:color w:val="000000" w:themeColor="text1"/>
        </w:rPr>
      </w:pPr>
      <w:r w:rsidRPr="000A622F">
        <w:rPr>
          <w:color w:val="000000" w:themeColor="text1"/>
        </w:rPr>
        <w:t>Наименование и начало застройки населенного пункта, в котором на данной дороге не действуют требования Правил, определяющие порядок движения в населенных пунктах.</w:t>
      </w:r>
    </w:p>
    <w:p w:rsidR="004D19E0" w:rsidRPr="000A622F" w:rsidRDefault="004D19E0" w:rsidP="00E11E60">
      <w:pPr>
        <w:ind w:firstLine="709"/>
        <w:rPr>
          <w:color w:val="000000" w:themeColor="text1"/>
        </w:rPr>
      </w:pPr>
      <w:r w:rsidRPr="000A622F">
        <w:rPr>
          <w:bCs/>
          <w:color w:val="000000" w:themeColor="text1"/>
        </w:rPr>
        <w:t>5.48</w:t>
      </w:r>
      <w:r w:rsidRPr="000A622F">
        <w:rPr>
          <w:color w:val="000000" w:themeColor="text1"/>
        </w:rPr>
        <w:t> «Конец населенного пункта»</w:t>
      </w:r>
    </w:p>
    <w:p w:rsidR="004D19E0" w:rsidRPr="000A622F" w:rsidRDefault="004D19E0" w:rsidP="00E11E60">
      <w:pPr>
        <w:ind w:firstLine="709"/>
        <w:rPr>
          <w:color w:val="000000" w:themeColor="text1"/>
        </w:rPr>
      </w:pPr>
      <w:r w:rsidRPr="000A622F">
        <w:rPr>
          <w:color w:val="000000" w:themeColor="text1"/>
        </w:rPr>
        <w:t>Конец населенного пункта, обозначенного знаком </w:t>
      </w:r>
      <w:r w:rsidRPr="000A622F">
        <w:rPr>
          <w:bCs/>
          <w:color w:val="000000" w:themeColor="text1"/>
        </w:rPr>
        <w:t>5.47</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5.49</w:t>
      </w:r>
      <w:r w:rsidRPr="000A622F">
        <w:rPr>
          <w:color w:val="000000" w:themeColor="text1"/>
        </w:rPr>
        <w:t> «Указатель общих ограничений скорости»</w:t>
      </w:r>
    </w:p>
    <w:p w:rsidR="004D19E0" w:rsidRPr="000A622F" w:rsidRDefault="004D19E0" w:rsidP="00E11E60">
      <w:pPr>
        <w:ind w:firstLine="709"/>
        <w:rPr>
          <w:color w:val="000000" w:themeColor="text1"/>
        </w:rPr>
      </w:pPr>
      <w:r w:rsidRPr="000A622F">
        <w:rPr>
          <w:color w:val="000000" w:themeColor="text1"/>
        </w:rPr>
        <w:t>Информирует об общих ограничениях скорости на территории Луганской Народной Республики.</w:t>
      </w:r>
    </w:p>
    <w:p w:rsidR="004D19E0" w:rsidRPr="000A622F" w:rsidRDefault="004D19E0" w:rsidP="00E11E60">
      <w:pPr>
        <w:ind w:firstLine="709"/>
        <w:rPr>
          <w:color w:val="000000" w:themeColor="text1"/>
        </w:rPr>
      </w:pPr>
      <w:r w:rsidRPr="000A622F">
        <w:rPr>
          <w:bCs/>
          <w:color w:val="000000" w:themeColor="text1"/>
        </w:rPr>
        <w:t>5.50</w:t>
      </w:r>
      <w:r w:rsidRPr="000A622F">
        <w:rPr>
          <w:color w:val="000000" w:themeColor="text1"/>
        </w:rPr>
        <w:t> «Возможность использования дороги»</w:t>
      </w:r>
    </w:p>
    <w:p w:rsidR="004D19E0" w:rsidRPr="000A622F" w:rsidRDefault="004D19E0" w:rsidP="00E11E60">
      <w:pPr>
        <w:ind w:firstLine="709"/>
        <w:rPr>
          <w:color w:val="000000" w:themeColor="text1"/>
        </w:rPr>
      </w:pPr>
      <w:r w:rsidRPr="000A622F">
        <w:rPr>
          <w:color w:val="000000" w:themeColor="text1"/>
        </w:rPr>
        <w:t>Информирует о возможности движения по горной дороге, в частности в случае переезда через перевал, название которого указывается в верхней части знака. Таблички </w:t>
      </w:r>
      <w:r w:rsidRPr="000A622F">
        <w:rPr>
          <w:bCs/>
          <w:color w:val="000000" w:themeColor="text1"/>
        </w:rPr>
        <w:t>1</w:t>
      </w:r>
      <w:r w:rsidRPr="000A622F">
        <w:rPr>
          <w:color w:val="000000" w:themeColor="text1"/>
        </w:rPr>
        <w:t>, </w:t>
      </w:r>
      <w:r w:rsidRPr="000A622F">
        <w:rPr>
          <w:bCs/>
          <w:color w:val="000000" w:themeColor="text1"/>
        </w:rPr>
        <w:t>2</w:t>
      </w:r>
      <w:r w:rsidRPr="000A622F">
        <w:rPr>
          <w:color w:val="000000" w:themeColor="text1"/>
        </w:rPr>
        <w:t> и </w:t>
      </w:r>
      <w:r w:rsidRPr="000A622F">
        <w:rPr>
          <w:bCs/>
          <w:color w:val="000000" w:themeColor="text1"/>
        </w:rPr>
        <w:t>3</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сменные. Табличка </w:t>
      </w:r>
      <w:r w:rsidRPr="000A622F">
        <w:rPr>
          <w:bCs/>
          <w:color w:val="000000" w:themeColor="text1"/>
        </w:rPr>
        <w:t>1</w:t>
      </w:r>
      <w:r w:rsidRPr="000A622F">
        <w:rPr>
          <w:color w:val="000000" w:themeColor="text1"/>
        </w:rPr>
        <w:t> красного цвета с надписью «Закрыто» запрещает движение, зеленого с надписью «Открыто» – разрешает. Таблички</w:t>
      </w:r>
      <w:r w:rsidR="00E20D88" w:rsidRPr="000A622F">
        <w:rPr>
          <w:color w:val="000000" w:themeColor="text1"/>
        </w:rPr>
        <w:t xml:space="preserve"> </w:t>
      </w:r>
      <w:r w:rsidRPr="000A622F">
        <w:rPr>
          <w:bCs/>
          <w:color w:val="000000" w:themeColor="text1"/>
        </w:rPr>
        <w:t>2</w:t>
      </w:r>
      <w:r w:rsidR="00E20D88" w:rsidRPr="000A622F">
        <w:rPr>
          <w:bCs/>
          <w:color w:val="000000" w:themeColor="text1"/>
        </w:rPr>
        <w:t xml:space="preserve"> </w:t>
      </w:r>
      <w:r w:rsidRPr="000A622F">
        <w:rPr>
          <w:color w:val="000000" w:themeColor="text1"/>
        </w:rPr>
        <w:t>и</w:t>
      </w:r>
      <w:r w:rsidR="00E20D88" w:rsidRPr="000A622F">
        <w:rPr>
          <w:color w:val="000000" w:themeColor="text1"/>
        </w:rPr>
        <w:t xml:space="preserve"> </w:t>
      </w:r>
      <w:r w:rsidRPr="000A622F">
        <w:rPr>
          <w:bCs/>
          <w:color w:val="000000" w:themeColor="text1"/>
        </w:rPr>
        <w:t>3</w:t>
      </w:r>
      <w:r w:rsidR="00E20D88" w:rsidRPr="000A622F">
        <w:rPr>
          <w:bCs/>
          <w:color w:val="000000" w:themeColor="text1"/>
        </w:rPr>
        <w:t xml:space="preserve"> </w:t>
      </w:r>
      <w:r w:rsidRPr="000A622F">
        <w:rPr>
          <w:color w:val="000000" w:themeColor="text1"/>
        </w:rPr>
        <w:t>белого цвета с надписями и обозначениями на</w:t>
      </w:r>
      <w:r w:rsidR="00E20D88" w:rsidRPr="000A622F">
        <w:rPr>
          <w:color w:val="000000" w:themeColor="text1"/>
        </w:rPr>
        <w:t xml:space="preserve">  </w:t>
      </w:r>
      <w:r w:rsidRPr="000A622F">
        <w:rPr>
          <w:color w:val="000000" w:themeColor="text1"/>
        </w:rPr>
        <w:t xml:space="preserve"> них</w:t>
      </w:r>
      <w:r w:rsidR="007D59C0">
        <w:rPr>
          <w:color w:val="000000" w:themeColor="text1"/>
        </w:rPr>
        <w:t xml:space="preserve"> </w:t>
      </w:r>
      <w:r w:rsidR="00E20D88" w:rsidRPr="000A622F">
        <w:rPr>
          <w:rFonts w:eastAsia="Times New Roman"/>
          <w:color w:val="000000" w:themeColor="text1"/>
          <w:szCs w:val="28"/>
          <w:lang w:eastAsia="ru-RU"/>
        </w:rPr>
        <w:t>–</w:t>
      </w:r>
      <w:r w:rsidRPr="000A622F">
        <w:rPr>
          <w:color w:val="000000" w:themeColor="text1"/>
        </w:rPr>
        <w:t xml:space="preserve"> черного. Если проезд открыт, на табличках </w:t>
      </w:r>
      <w:r w:rsidRPr="000A622F">
        <w:rPr>
          <w:bCs/>
          <w:color w:val="000000" w:themeColor="text1"/>
        </w:rPr>
        <w:t>2</w:t>
      </w:r>
      <w:r w:rsidRPr="000A622F">
        <w:rPr>
          <w:color w:val="000000" w:themeColor="text1"/>
        </w:rPr>
        <w:t> и </w:t>
      </w:r>
      <w:r w:rsidRPr="000A622F">
        <w:rPr>
          <w:bCs/>
          <w:color w:val="000000" w:themeColor="text1"/>
        </w:rPr>
        <w:t>3</w:t>
      </w:r>
      <w:r w:rsidRPr="000A622F">
        <w:rPr>
          <w:color w:val="000000" w:themeColor="text1"/>
        </w:rPr>
        <w:t xml:space="preserve"> указания отсутствуют, </w:t>
      </w:r>
      <w:r w:rsidRPr="000A622F">
        <w:rPr>
          <w:color w:val="000000" w:themeColor="text1"/>
        </w:rPr>
        <w:lastRenderedPageBreak/>
        <w:t>проезд закрыт – на табличке </w:t>
      </w:r>
      <w:r w:rsidRPr="000A622F">
        <w:rPr>
          <w:bCs/>
          <w:color w:val="000000" w:themeColor="text1"/>
        </w:rPr>
        <w:t>3</w:t>
      </w:r>
      <w:r w:rsidRPr="000A622F">
        <w:rPr>
          <w:color w:val="000000" w:themeColor="text1"/>
        </w:rPr>
        <w:t> указывается населенный пункт, до которого дорога открыта, а на табличке </w:t>
      </w:r>
      <w:r w:rsidRPr="000A622F">
        <w:rPr>
          <w:bCs/>
          <w:color w:val="000000" w:themeColor="text1"/>
        </w:rPr>
        <w:t>2</w:t>
      </w:r>
      <w:r w:rsidRPr="000A622F">
        <w:rPr>
          <w:color w:val="000000" w:themeColor="text1"/>
        </w:rPr>
        <w:t xml:space="preserve"> делается надпись «Открыто </w:t>
      </w:r>
      <w:proofErr w:type="gramStart"/>
      <w:r w:rsidRPr="000A622F">
        <w:rPr>
          <w:color w:val="000000" w:themeColor="text1"/>
        </w:rPr>
        <w:t>до</w:t>
      </w:r>
      <w:proofErr w:type="gramEnd"/>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 xml:space="preserve">5.51 </w:t>
      </w:r>
      <w:r w:rsidRPr="000A622F">
        <w:rPr>
          <w:color w:val="000000" w:themeColor="text1"/>
        </w:rPr>
        <w:t>«Предварительный указатель направлений»</w:t>
      </w:r>
    </w:p>
    <w:p w:rsidR="004D19E0" w:rsidRPr="000A622F" w:rsidRDefault="004D19E0" w:rsidP="00E11E60">
      <w:pPr>
        <w:ind w:firstLine="709"/>
        <w:rPr>
          <w:color w:val="000000" w:themeColor="text1"/>
        </w:rPr>
      </w:pPr>
      <w:r w:rsidRPr="000A622F">
        <w:rPr>
          <w:color w:val="000000" w:themeColor="text1"/>
        </w:rPr>
        <w:t xml:space="preserve">Направление движения к обозначенным на знаке населенным пунктам и другим объектам. </w:t>
      </w:r>
      <w:proofErr w:type="gramStart"/>
      <w:r w:rsidRPr="000A622F">
        <w:rPr>
          <w:color w:val="000000" w:themeColor="text1"/>
        </w:rPr>
        <w:t>На знаках могут быть нанесены изображения знаков </w:t>
      </w:r>
      <w:r w:rsidRPr="000A622F">
        <w:rPr>
          <w:bCs/>
          <w:color w:val="000000" w:themeColor="text1"/>
        </w:rPr>
        <w:t>3.2</w:t>
      </w:r>
      <w:r w:rsidR="00EE4EE0" w:rsidRPr="000A622F">
        <w:rPr>
          <w:bCs/>
          <w:color w:val="000000" w:themeColor="text1"/>
        </w:rPr>
        <w:t>, 3.3, 3.4, 3.5, 3.6, 3.7,</w:t>
      </w:r>
      <w:r w:rsidRPr="000A622F">
        <w:rPr>
          <w:bCs/>
          <w:color w:val="000000" w:themeColor="text1"/>
        </w:rPr>
        <w:t xml:space="preserve"> 3.8, 3.11</w:t>
      </w:r>
      <w:r w:rsidR="00EE4EE0" w:rsidRPr="000A622F">
        <w:rPr>
          <w:bCs/>
          <w:color w:val="000000" w:themeColor="text1"/>
        </w:rPr>
        <w:t xml:space="preserve">, 3.12, 3.13, 3.14, 3.15, 3.16, 3.17, 3.18, 3.19, </w:t>
      </w:r>
      <w:r w:rsidRPr="000A622F">
        <w:rPr>
          <w:bCs/>
          <w:color w:val="000000" w:themeColor="text1"/>
        </w:rPr>
        <w:t>3.20, 3.29, 3.31, 5.1, 5.3, 5.28.1</w:t>
      </w:r>
      <w:r w:rsidR="00EE4EE0" w:rsidRPr="000A622F">
        <w:rPr>
          <w:bCs/>
          <w:color w:val="000000" w:themeColor="text1"/>
        </w:rPr>
        <w:t xml:space="preserve">, 5.28.2, 5.29.1, 5.29.2, 5.29.3, </w:t>
      </w:r>
      <w:r w:rsidRPr="000A622F">
        <w:rPr>
          <w:bCs/>
          <w:color w:val="000000" w:themeColor="text1"/>
        </w:rPr>
        <w:t>5.30, 5.61.1, 6.1</w:t>
      </w:r>
      <w:r w:rsidR="00EE4EE0" w:rsidRPr="000A622F">
        <w:rPr>
          <w:bCs/>
          <w:color w:val="000000" w:themeColor="text1"/>
        </w:rPr>
        <w:t>, 6.2, 6.3, 6.4, 6.5, 6.6, 6.7, 6.8, 6.9, 6.10, 6.11, 6.12, 6.13, 6.14, 6.15, 6.16, 6.17, 6.18, 6.19, 6.20, 6.21, 6.22, 6.23,</w:t>
      </w:r>
      <w:r w:rsidRPr="000A622F">
        <w:rPr>
          <w:bCs/>
          <w:color w:val="000000" w:themeColor="text1"/>
        </w:rPr>
        <w:t xml:space="preserve"> 6.24,</w:t>
      </w:r>
      <w:r w:rsidR="003C0BCC">
        <w:rPr>
          <w:color w:val="000000" w:themeColor="text1"/>
        </w:rPr>
        <w:t xml:space="preserve"> </w:t>
      </w:r>
      <w:r w:rsidRPr="000A622F">
        <w:rPr>
          <w:color w:val="000000" w:themeColor="text1"/>
        </w:rPr>
        <w:t>символы</w:t>
      </w:r>
      <w:proofErr w:type="gramEnd"/>
      <w:r w:rsidRPr="000A622F">
        <w:rPr>
          <w:color w:val="000000" w:themeColor="text1"/>
        </w:rPr>
        <w:t xml:space="preserve"> аэропорта, спортивные и прочие п</w:t>
      </w:r>
      <w:r w:rsidR="003C0BCC">
        <w:rPr>
          <w:color w:val="000000" w:themeColor="text1"/>
        </w:rPr>
        <w:t>иктограммы и т.</w:t>
      </w:r>
      <w:r w:rsidRPr="000A622F">
        <w:rPr>
          <w:color w:val="000000" w:themeColor="text1"/>
        </w:rPr>
        <w:t>п. В нижней части знака </w:t>
      </w:r>
      <w:r w:rsidRPr="000A622F">
        <w:rPr>
          <w:bCs/>
          <w:color w:val="000000" w:themeColor="text1"/>
        </w:rPr>
        <w:t>5.51</w:t>
      </w:r>
      <w:r w:rsidRPr="000A622F">
        <w:rPr>
          <w:color w:val="000000" w:themeColor="text1"/>
        </w:rPr>
        <w:t> указывается расстояние от места установки знака до перекрестка или начала полосы торможения.</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5.51</w:t>
      </w:r>
      <w:r w:rsidRPr="000A622F">
        <w:rPr>
          <w:color w:val="000000" w:themeColor="text1"/>
        </w:rPr>
        <w:t> используется также для того, чтобы указать на объезд участков дорог, на которых установлен один из запрещающих знаков </w:t>
      </w:r>
      <w:r w:rsidRPr="000A622F">
        <w:rPr>
          <w:bCs/>
          <w:color w:val="000000" w:themeColor="text1"/>
        </w:rPr>
        <w:t>3.15</w:t>
      </w:r>
      <w:r w:rsidR="00EE4EE0" w:rsidRPr="000A622F">
        <w:rPr>
          <w:bCs/>
          <w:color w:val="000000" w:themeColor="text1"/>
        </w:rPr>
        <w:t>, 3.16, 3.17,18,</w:t>
      </w:r>
      <w:r w:rsidRPr="000A622F">
        <w:rPr>
          <w:bCs/>
          <w:color w:val="000000" w:themeColor="text1"/>
        </w:rPr>
        <w:t xml:space="preserve"> 3.19</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 xml:space="preserve">5.52 </w:t>
      </w:r>
      <w:r w:rsidRPr="000A622F">
        <w:rPr>
          <w:color w:val="000000" w:themeColor="text1"/>
        </w:rPr>
        <w:t>«Предварительный указатель направления»</w:t>
      </w:r>
    </w:p>
    <w:p w:rsidR="004D19E0" w:rsidRPr="000A622F" w:rsidRDefault="004D19E0" w:rsidP="00E11E60">
      <w:pPr>
        <w:ind w:firstLine="709"/>
        <w:rPr>
          <w:color w:val="000000" w:themeColor="text1"/>
        </w:rPr>
      </w:pPr>
      <w:r w:rsidRPr="000A622F">
        <w:rPr>
          <w:bCs/>
          <w:color w:val="000000" w:themeColor="text1"/>
        </w:rPr>
        <w:t>5.53</w:t>
      </w:r>
      <w:r w:rsidRPr="000A622F">
        <w:rPr>
          <w:color w:val="000000" w:themeColor="text1"/>
        </w:rPr>
        <w:t> «Указатель направления»</w:t>
      </w:r>
    </w:p>
    <w:p w:rsidR="004D19E0" w:rsidRPr="000A622F" w:rsidRDefault="004D19E0" w:rsidP="00E11E60">
      <w:pPr>
        <w:ind w:firstLine="709"/>
        <w:rPr>
          <w:color w:val="000000" w:themeColor="text1"/>
        </w:rPr>
      </w:pPr>
      <w:r w:rsidRPr="000A622F">
        <w:rPr>
          <w:color w:val="000000" w:themeColor="text1"/>
        </w:rPr>
        <w:t>Информирует о направлении движения к указанным на нем пунктам и достопримечательностям.</w:t>
      </w:r>
    </w:p>
    <w:p w:rsidR="004D19E0" w:rsidRPr="000A622F" w:rsidRDefault="004D19E0" w:rsidP="00E11E60">
      <w:pPr>
        <w:ind w:firstLine="709"/>
        <w:rPr>
          <w:color w:val="000000" w:themeColor="text1"/>
        </w:rPr>
      </w:pPr>
      <w:r w:rsidRPr="000A622F">
        <w:rPr>
          <w:bCs/>
          <w:color w:val="000000" w:themeColor="text1"/>
        </w:rPr>
        <w:t>5.54</w:t>
      </w:r>
      <w:r w:rsidRPr="000A622F">
        <w:rPr>
          <w:color w:val="000000" w:themeColor="text1"/>
        </w:rPr>
        <w:t> «Указатель направлений»</w:t>
      </w:r>
    </w:p>
    <w:p w:rsidR="004D19E0" w:rsidRPr="000A622F" w:rsidRDefault="004D19E0" w:rsidP="00E11E60">
      <w:pPr>
        <w:ind w:firstLine="709"/>
        <w:rPr>
          <w:color w:val="000000" w:themeColor="text1"/>
        </w:rPr>
      </w:pPr>
      <w:r w:rsidRPr="000A622F">
        <w:rPr>
          <w:color w:val="000000" w:themeColor="text1"/>
        </w:rPr>
        <w:t>Информирует о направлениях движения к указанным на нем пунктам.</w:t>
      </w:r>
    </w:p>
    <w:p w:rsidR="004D19E0" w:rsidRPr="000A622F" w:rsidRDefault="004D19E0" w:rsidP="00E11E60">
      <w:pPr>
        <w:ind w:firstLine="709"/>
        <w:rPr>
          <w:color w:val="000000" w:themeColor="text1"/>
        </w:rPr>
      </w:pPr>
      <w:proofErr w:type="gramStart"/>
      <w:r w:rsidRPr="000A622F">
        <w:rPr>
          <w:color w:val="000000" w:themeColor="text1"/>
        </w:rPr>
        <w:t>На знаках </w:t>
      </w:r>
      <w:r w:rsidRPr="000A622F">
        <w:rPr>
          <w:bCs/>
          <w:color w:val="000000" w:themeColor="text1"/>
        </w:rPr>
        <w:t>5.53</w:t>
      </w:r>
      <w:r w:rsidRPr="000A622F">
        <w:rPr>
          <w:color w:val="000000" w:themeColor="text1"/>
        </w:rPr>
        <w:t> и </w:t>
      </w:r>
      <w:r w:rsidRPr="000A622F">
        <w:rPr>
          <w:bCs/>
          <w:color w:val="000000" w:themeColor="text1"/>
        </w:rPr>
        <w:t>5.54</w:t>
      </w:r>
      <w:r w:rsidRPr="000A622F">
        <w:rPr>
          <w:color w:val="000000" w:themeColor="text1"/>
        </w:rPr>
        <w:t> могут быть указаны расстояния до обозначенных на них объектов (км), нанесены изображения знаков </w:t>
      </w:r>
      <w:r w:rsidRPr="000A622F">
        <w:rPr>
          <w:bCs/>
          <w:color w:val="000000" w:themeColor="text1"/>
        </w:rPr>
        <w:t>3.2</w:t>
      </w:r>
      <w:r w:rsidR="00EE4EE0" w:rsidRPr="000A622F">
        <w:rPr>
          <w:bCs/>
          <w:color w:val="000000" w:themeColor="text1"/>
        </w:rPr>
        <w:t xml:space="preserve">, 3.3, 3.4, 3.5, 3.6, 3.7, </w:t>
      </w:r>
      <w:r w:rsidRPr="000A622F">
        <w:rPr>
          <w:bCs/>
          <w:color w:val="000000" w:themeColor="text1"/>
        </w:rPr>
        <w:t>3.8, 3.11</w:t>
      </w:r>
      <w:r w:rsidR="00EE4EE0" w:rsidRPr="000A622F">
        <w:rPr>
          <w:bCs/>
          <w:color w:val="000000" w:themeColor="text1"/>
        </w:rPr>
        <w:t>, 3.12, 3.13, 3.14, 3.15, 3.16, 3.17, 3.18, 3.19,</w:t>
      </w:r>
      <w:r w:rsidRPr="000A622F">
        <w:rPr>
          <w:bCs/>
          <w:color w:val="000000" w:themeColor="text1"/>
        </w:rPr>
        <w:t xml:space="preserve"> 3.20, 3.29, 3.31, 5.1, 5.3, 5.28.1</w:t>
      </w:r>
      <w:r w:rsidR="00EE4EE0" w:rsidRPr="000A622F">
        <w:rPr>
          <w:bCs/>
          <w:color w:val="000000" w:themeColor="text1"/>
        </w:rPr>
        <w:t xml:space="preserve">, 5.28.2, 5.29.1, 5.29.2, 5.29.3, </w:t>
      </w:r>
      <w:r w:rsidRPr="000A622F">
        <w:rPr>
          <w:bCs/>
          <w:color w:val="000000" w:themeColor="text1"/>
        </w:rPr>
        <w:t>5.30, 6.1</w:t>
      </w:r>
      <w:r w:rsidR="00EE4EE0" w:rsidRPr="000A622F">
        <w:rPr>
          <w:bCs/>
          <w:color w:val="000000" w:themeColor="text1"/>
        </w:rPr>
        <w:t>, 6.2, 6.3, 6.4, 6.5, 6.6, 6.7, 6.8, 6.9, 6.10, 6.11, 6.12, 6.13, 6.14, 6.15</w:t>
      </w:r>
      <w:proofErr w:type="gramEnd"/>
      <w:r w:rsidR="00EE4EE0" w:rsidRPr="000A622F">
        <w:rPr>
          <w:bCs/>
          <w:color w:val="000000" w:themeColor="text1"/>
        </w:rPr>
        <w:t xml:space="preserve">, 6.16, 6.17, 6.18, 6.19, 6.20, 6.21, 6.22, 6.23, </w:t>
      </w:r>
      <w:r w:rsidRPr="000A622F">
        <w:rPr>
          <w:bCs/>
          <w:color w:val="000000" w:themeColor="text1"/>
        </w:rPr>
        <w:t>6.24,</w:t>
      </w:r>
      <w:r w:rsidRPr="000A622F">
        <w:rPr>
          <w:color w:val="000000" w:themeColor="text1"/>
        </w:rPr>
        <w:t> символы аэропорта, спортивные и прочие пиктограммы.</w:t>
      </w:r>
    </w:p>
    <w:p w:rsidR="004D19E0" w:rsidRPr="000A622F" w:rsidRDefault="004D19E0" w:rsidP="00E11E60">
      <w:pPr>
        <w:ind w:firstLine="709"/>
        <w:rPr>
          <w:color w:val="000000" w:themeColor="text1"/>
        </w:rPr>
      </w:pPr>
      <w:r w:rsidRPr="000A622F">
        <w:rPr>
          <w:bCs/>
          <w:color w:val="000000" w:themeColor="text1"/>
        </w:rPr>
        <w:t>5.55</w:t>
      </w:r>
      <w:r w:rsidRPr="000A622F">
        <w:rPr>
          <w:color w:val="000000" w:themeColor="text1"/>
        </w:rPr>
        <w:t> «Схема движения»</w:t>
      </w:r>
    </w:p>
    <w:p w:rsidR="004D19E0" w:rsidRPr="000A622F" w:rsidRDefault="004D19E0" w:rsidP="00E11E60">
      <w:pPr>
        <w:ind w:firstLine="709"/>
        <w:rPr>
          <w:color w:val="000000" w:themeColor="text1"/>
        </w:rPr>
      </w:pPr>
      <w:r w:rsidRPr="000A622F">
        <w:rPr>
          <w:color w:val="000000" w:themeColor="text1"/>
        </w:rPr>
        <w:t>Маршрут движения на перекрестке в случае запрещения отдельных маневров или разрешенные направления движения на сложном перекрестке.</w:t>
      </w:r>
    </w:p>
    <w:p w:rsidR="004D19E0" w:rsidRPr="000A622F" w:rsidRDefault="004D19E0" w:rsidP="00E11E60">
      <w:pPr>
        <w:ind w:firstLine="709"/>
        <w:rPr>
          <w:color w:val="000000" w:themeColor="text1"/>
        </w:rPr>
      </w:pPr>
      <w:r w:rsidRPr="000A622F">
        <w:rPr>
          <w:bCs/>
          <w:color w:val="000000" w:themeColor="text1"/>
        </w:rPr>
        <w:t>5.56</w:t>
      </w:r>
      <w:r w:rsidRPr="000A622F">
        <w:rPr>
          <w:color w:val="000000" w:themeColor="text1"/>
        </w:rPr>
        <w:t> «Схема объезда»</w:t>
      </w:r>
    </w:p>
    <w:p w:rsidR="004D19E0" w:rsidRPr="000A622F" w:rsidRDefault="004D19E0" w:rsidP="00E11E60">
      <w:pPr>
        <w:ind w:firstLine="709"/>
        <w:rPr>
          <w:color w:val="000000" w:themeColor="text1"/>
        </w:rPr>
      </w:pPr>
      <w:r w:rsidRPr="000A622F">
        <w:rPr>
          <w:color w:val="000000" w:themeColor="text1"/>
        </w:rPr>
        <w:t>Маршрут объезда участка дороги, временно закрытого для движения.</w:t>
      </w:r>
    </w:p>
    <w:p w:rsidR="004D19E0" w:rsidRPr="000A622F" w:rsidRDefault="004D19E0" w:rsidP="00E11E60">
      <w:pPr>
        <w:ind w:firstLine="709"/>
        <w:rPr>
          <w:color w:val="000000" w:themeColor="text1"/>
        </w:rPr>
      </w:pPr>
      <w:r w:rsidRPr="000A622F">
        <w:rPr>
          <w:bCs/>
          <w:color w:val="000000" w:themeColor="text1"/>
        </w:rPr>
        <w:t>5.57.1</w:t>
      </w:r>
      <w:r w:rsidR="00EE4EE0" w:rsidRPr="000A622F">
        <w:rPr>
          <w:bCs/>
          <w:color w:val="000000" w:themeColor="text1"/>
        </w:rPr>
        <w:t xml:space="preserve">, </w:t>
      </w:r>
      <w:r w:rsidRPr="000A622F">
        <w:rPr>
          <w:bCs/>
          <w:color w:val="000000" w:themeColor="text1"/>
        </w:rPr>
        <w:t xml:space="preserve">5.57.2 </w:t>
      </w:r>
      <w:r w:rsidRPr="000A622F">
        <w:rPr>
          <w:color w:val="000000" w:themeColor="text1"/>
        </w:rPr>
        <w:t>«Направление объезда»</w:t>
      </w:r>
    </w:p>
    <w:p w:rsidR="004D19E0" w:rsidRPr="000A622F" w:rsidRDefault="004D19E0" w:rsidP="00E11E60">
      <w:pPr>
        <w:ind w:firstLine="709"/>
        <w:rPr>
          <w:color w:val="000000" w:themeColor="text1"/>
        </w:rPr>
      </w:pPr>
      <w:r w:rsidRPr="000A622F">
        <w:rPr>
          <w:color w:val="000000" w:themeColor="text1"/>
        </w:rPr>
        <w:t>Направление объезда участка дороги, который временно закрыт для движения.</w:t>
      </w:r>
    </w:p>
    <w:p w:rsidR="004D19E0" w:rsidRPr="000A622F" w:rsidRDefault="004D19E0" w:rsidP="00E11E60">
      <w:pPr>
        <w:ind w:firstLine="709"/>
        <w:rPr>
          <w:color w:val="000000" w:themeColor="text1"/>
        </w:rPr>
      </w:pPr>
      <w:r w:rsidRPr="000A622F">
        <w:rPr>
          <w:bCs/>
          <w:color w:val="000000" w:themeColor="text1"/>
        </w:rPr>
        <w:t xml:space="preserve">5.58.1, 5.58.2 </w:t>
      </w:r>
      <w:r w:rsidRPr="000A622F">
        <w:rPr>
          <w:color w:val="000000" w:themeColor="text1"/>
        </w:rPr>
        <w:t>«Название объекта»</w:t>
      </w:r>
    </w:p>
    <w:p w:rsidR="004D19E0" w:rsidRPr="000A622F" w:rsidRDefault="004D19E0" w:rsidP="00E11E60">
      <w:pPr>
        <w:ind w:firstLine="709"/>
        <w:rPr>
          <w:color w:val="000000" w:themeColor="text1"/>
        </w:rPr>
      </w:pPr>
      <w:r w:rsidRPr="000A622F">
        <w:rPr>
          <w:color w:val="000000" w:themeColor="text1"/>
        </w:rPr>
        <w:t>Название объекта иного, чем населенный пункт (улица, речка, озеро, перевал, достопримечательность и др.).</w:t>
      </w:r>
    </w:p>
    <w:p w:rsidR="004D19E0" w:rsidRPr="000A622F" w:rsidRDefault="004D19E0" w:rsidP="00E11E60">
      <w:pPr>
        <w:ind w:firstLine="709"/>
        <w:rPr>
          <w:color w:val="000000" w:themeColor="text1"/>
        </w:rPr>
      </w:pPr>
      <w:r w:rsidRPr="000A622F">
        <w:rPr>
          <w:bCs/>
          <w:color w:val="000000" w:themeColor="text1"/>
        </w:rPr>
        <w:t>5.59</w:t>
      </w:r>
      <w:r w:rsidRPr="000A622F">
        <w:rPr>
          <w:color w:val="000000" w:themeColor="text1"/>
        </w:rPr>
        <w:t> «Указатель расстояний»</w:t>
      </w:r>
    </w:p>
    <w:p w:rsidR="004D19E0" w:rsidRPr="000A622F" w:rsidRDefault="004D19E0" w:rsidP="00E11E60">
      <w:pPr>
        <w:ind w:firstLine="709"/>
        <w:rPr>
          <w:color w:val="000000" w:themeColor="text1"/>
        </w:rPr>
      </w:pPr>
      <w:r w:rsidRPr="000A622F">
        <w:rPr>
          <w:color w:val="000000" w:themeColor="text1"/>
        </w:rPr>
        <w:t>Расстояние до населенных пунктов (</w:t>
      </w:r>
      <w:proofErr w:type="gramStart"/>
      <w:r w:rsidRPr="000A622F">
        <w:rPr>
          <w:color w:val="000000" w:themeColor="text1"/>
        </w:rPr>
        <w:t>км</w:t>
      </w:r>
      <w:proofErr w:type="gramEnd"/>
      <w:r w:rsidRPr="000A622F">
        <w:rPr>
          <w:color w:val="000000" w:themeColor="text1"/>
        </w:rPr>
        <w:t>), расположенных на маршруте.</w:t>
      </w:r>
    </w:p>
    <w:p w:rsidR="004D19E0" w:rsidRPr="000A622F" w:rsidRDefault="004D19E0" w:rsidP="00E11E60">
      <w:pPr>
        <w:ind w:firstLine="709"/>
        <w:rPr>
          <w:color w:val="000000" w:themeColor="text1"/>
        </w:rPr>
      </w:pPr>
      <w:r w:rsidRPr="000A622F">
        <w:rPr>
          <w:bCs/>
          <w:color w:val="000000" w:themeColor="text1"/>
        </w:rPr>
        <w:t>5.60</w:t>
      </w:r>
      <w:r w:rsidRPr="000A622F">
        <w:rPr>
          <w:color w:val="000000" w:themeColor="text1"/>
        </w:rPr>
        <w:t> «Километровый знак»</w:t>
      </w:r>
    </w:p>
    <w:p w:rsidR="004D19E0" w:rsidRPr="000A622F" w:rsidRDefault="004D19E0" w:rsidP="00E11E60">
      <w:pPr>
        <w:ind w:firstLine="709"/>
        <w:rPr>
          <w:color w:val="000000" w:themeColor="text1"/>
        </w:rPr>
      </w:pPr>
      <w:r w:rsidRPr="000A622F">
        <w:rPr>
          <w:color w:val="000000" w:themeColor="text1"/>
        </w:rPr>
        <w:t>Расстояние от начала дороги (</w:t>
      </w:r>
      <w:proofErr w:type="gramStart"/>
      <w:r w:rsidRPr="000A622F">
        <w:rPr>
          <w:color w:val="000000" w:themeColor="text1"/>
        </w:rPr>
        <w:t>км</w:t>
      </w:r>
      <w:proofErr w:type="gramEnd"/>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 xml:space="preserve">5.61.1, 5.61.2, 5.61.3 </w:t>
      </w:r>
      <w:r w:rsidRPr="000A622F">
        <w:rPr>
          <w:color w:val="000000" w:themeColor="text1"/>
        </w:rPr>
        <w:t>«Номер маршрута»</w:t>
      </w:r>
    </w:p>
    <w:p w:rsidR="004D19E0" w:rsidRPr="000A622F" w:rsidRDefault="004D19E0" w:rsidP="00E11E60">
      <w:pPr>
        <w:ind w:firstLine="709"/>
        <w:rPr>
          <w:color w:val="000000" w:themeColor="text1"/>
        </w:rPr>
      </w:pPr>
      <w:r w:rsidRPr="000A622F">
        <w:rPr>
          <w:color w:val="000000" w:themeColor="text1"/>
        </w:rPr>
        <w:t>Знаки </w:t>
      </w:r>
      <w:r w:rsidRPr="000A622F">
        <w:rPr>
          <w:bCs/>
          <w:color w:val="000000" w:themeColor="text1"/>
        </w:rPr>
        <w:t>5.61.1</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номер, присвоенный дороге (маршруту); </w:t>
      </w:r>
      <w:r w:rsidRPr="000A622F">
        <w:rPr>
          <w:bCs/>
          <w:color w:val="000000" w:themeColor="text1"/>
        </w:rPr>
        <w:t>5.61.2, 5.61.3</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номер и направление дороги (маршрута).</w:t>
      </w:r>
    </w:p>
    <w:p w:rsidR="004D19E0" w:rsidRPr="000A622F" w:rsidRDefault="004D19E0" w:rsidP="00E11E60">
      <w:pPr>
        <w:ind w:firstLine="709"/>
        <w:rPr>
          <w:color w:val="000000" w:themeColor="text1"/>
        </w:rPr>
      </w:pPr>
      <w:r w:rsidRPr="000A622F">
        <w:rPr>
          <w:bCs/>
          <w:color w:val="000000" w:themeColor="text1"/>
        </w:rPr>
        <w:lastRenderedPageBreak/>
        <w:t>5.62</w:t>
      </w:r>
      <w:r w:rsidRPr="000A622F">
        <w:rPr>
          <w:color w:val="000000" w:themeColor="text1"/>
        </w:rPr>
        <w:t> «Место остановки»</w:t>
      </w:r>
    </w:p>
    <w:p w:rsidR="004D19E0" w:rsidRPr="000A622F" w:rsidRDefault="004D19E0" w:rsidP="00E11E60">
      <w:pPr>
        <w:ind w:firstLine="709"/>
        <w:rPr>
          <w:color w:val="000000" w:themeColor="text1"/>
        </w:rPr>
      </w:pPr>
      <w:r w:rsidRPr="000A622F">
        <w:rPr>
          <w:color w:val="000000" w:themeColor="text1"/>
        </w:rPr>
        <w:t>Место остановки транспортных средств во время действия запрещающего сигнала светофора (регулировщика) или перед железнодорожными переездами, движение через которые регулируется светофорами.</w:t>
      </w:r>
    </w:p>
    <w:p w:rsidR="004D19E0" w:rsidRPr="000A622F" w:rsidRDefault="004D19E0" w:rsidP="00E11E60">
      <w:pPr>
        <w:ind w:firstLine="709"/>
        <w:rPr>
          <w:color w:val="000000" w:themeColor="text1"/>
        </w:rPr>
      </w:pPr>
      <w:r w:rsidRPr="000A622F">
        <w:rPr>
          <w:bCs/>
          <w:color w:val="000000" w:themeColor="text1"/>
        </w:rPr>
        <w:t>5.63.1</w:t>
      </w:r>
      <w:r w:rsidRPr="000A622F">
        <w:rPr>
          <w:color w:val="000000" w:themeColor="text1"/>
        </w:rPr>
        <w:t> «Начало плотной застройки»</w:t>
      </w:r>
    </w:p>
    <w:p w:rsidR="004D19E0" w:rsidRPr="000A622F" w:rsidRDefault="004D19E0" w:rsidP="00E11E60">
      <w:pPr>
        <w:ind w:firstLine="709"/>
        <w:rPr>
          <w:color w:val="000000" w:themeColor="text1"/>
        </w:rPr>
      </w:pPr>
      <w:r w:rsidRPr="000A622F">
        <w:rPr>
          <w:color w:val="000000" w:themeColor="text1"/>
        </w:rPr>
        <w:t>Используется исключительно в пределах населенных пунктов, начало которых обозначено знаком </w:t>
      </w:r>
      <w:r w:rsidRPr="000A622F">
        <w:rPr>
          <w:bCs/>
          <w:color w:val="000000" w:themeColor="text1"/>
        </w:rPr>
        <w:t>5.47</w:t>
      </w:r>
      <w:r w:rsidRPr="000A622F">
        <w:rPr>
          <w:color w:val="000000" w:themeColor="text1"/>
        </w:rPr>
        <w:t xml:space="preserve">, </w:t>
      </w:r>
      <w:r w:rsidR="00E20D88" w:rsidRPr="000A622F">
        <w:rPr>
          <w:rFonts w:eastAsia="Times New Roman"/>
          <w:color w:val="000000" w:themeColor="text1"/>
          <w:szCs w:val="28"/>
          <w:lang w:eastAsia="ru-RU"/>
        </w:rPr>
        <w:t>–</w:t>
      </w:r>
      <w:r w:rsidRPr="000A622F">
        <w:rPr>
          <w:color w:val="000000" w:themeColor="text1"/>
        </w:rPr>
        <w:t xml:space="preserve"> после такого знака и на границе начала плотной застройки непосредственно возле проезжей части (при условии наличия такой застройки). Обозначает ограничение максимально разрешенной скорости до </w:t>
      </w:r>
      <w:r w:rsidRPr="000A622F">
        <w:rPr>
          <w:bCs/>
          <w:color w:val="000000" w:themeColor="text1"/>
        </w:rPr>
        <w:t>60 км/ч</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5.63.2</w:t>
      </w:r>
      <w:r w:rsidRPr="000A622F">
        <w:rPr>
          <w:color w:val="000000" w:themeColor="text1"/>
        </w:rPr>
        <w:t> «Конец плотной застройки»</w:t>
      </w:r>
    </w:p>
    <w:p w:rsidR="004D19E0" w:rsidRPr="000A622F" w:rsidRDefault="004D19E0" w:rsidP="00E11E60">
      <w:pPr>
        <w:ind w:firstLine="709"/>
        <w:rPr>
          <w:color w:val="000000" w:themeColor="text1"/>
        </w:rPr>
      </w:pPr>
      <w:r w:rsidRPr="000A622F">
        <w:rPr>
          <w:color w:val="000000" w:themeColor="text1"/>
        </w:rPr>
        <w:t>Используется исключительно в пределах населенных пунктов, начало которых обозначено знаком </w:t>
      </w:r>
      <w:r w:rsidRPr="000A622F">
        <w:rPr>
          <w:bCs/>
          <w:color w:val="000000" w:themeColor="text1"/>
        </w:rPr>
        <w:t>5.47</w:t>
      </w:r>
      <w:r w:rsidRPr="000A622F">
        <w:rPr>
          <w:color w:val="000000" w:themeColor="text1"/>
        </w:rPr>
        <w:t xml:space="preserve">, </w:t>
      </w:r>
      <w:r w:rsidR="00E20D88" w:rsidRPr="000A622F">
        <w:rPr>
          <w:rFonts w:eastAsia="Times New Roman"/>
          <w:color w:val="000000" w:themeColor="text1"/>
          <w:szCs w:val="28"/>
          <w:lang w:eastAsia="ru-RU"/>
        </w:rPr>
        <w:t>–</w:t>
      </w:r>
      <w:r w:rsidRPr="000A622F">
        <w:rPr>
          <w:color w:val="000000" w:themeColor="text1"/>
        </w:rPr>
        <w:t xml:space="preserve"> после такого знака и на границе окончания плотной застройки непосредственно возле проезжей части (при условии дальнейшего отсутствия такой застройки). Обозначает отмену ограничения максимально разрешенной скорости в пределах </w:t>
      </w:r>
      <w:r w:rsidRPr="000A622F">
        <w:rPr>
          <w:bCs/>
          <w:color w:val="000000" w:themeColor="text1"/>
        </w:rPr>
        <w:t>60 км/ч</w:t>
      </w:r>
      <w:r w:rsidRPr="000A622F">
        <w:rPr>
          <w:color w:val="000000" w:themeColor="text1"/>
        </w:rPr>
        <w:t> и переход к стандартному скоростному режиму дороги, до установления этого знака.</w:t>
      </w:r>
    </w:p>
    <w:p w:rsidR="004D19E0" w:rsidRPr="000A622F" w:rsidRDefault="004D19E0" w:rsidP="00E11E60">
      <w:pPr>
        <w:ind w:firstLine="709"/>
        <w:rPr>
          <w:color w:val="000000" w:themeColor="text1"/>
        </w:rPr>
      </w:pPr>
      <w:r w:rsidRPr="000A622F">
        <w:rPr>
          <w:bCs/>
          <w:color w:val="000000" w:themeColor="text1"/>
        </w:rPr>
        <w:t>5.64</w:t>
      </w:r>
      <w:r w:rsidRPr="000A622F">
        <w:rPr>
          <w:color w:val="000000" w:themeColor="text1"/>
        </w:rPr>
        <w:t> «Изменение схемы движения»</w:t>
      </w:r>
    </w:p>
    <w:p w:rsidR="004D19E0" w:rsidRPr="000A622F" w:rsidRDefault="004D19E0" w:rsidP="00E11E60">
      <w:pPr>
        <w:ind w:firstLine="709"/>
        <w:rPr>
          <w:color w:val="000000" w:themeColor="text1"/>
        </w:rPr>
      </w:pPr>
      <w:r w:rsidRPr="000A622F">
        <w:rPr>
          <w:color w:val="000000" w:themeColor="text1"/>
        </w:rPr>
        <w:t>Информирует, что после этого знака временно или постоянно изменена схема движения и</w:t>
      </w:r>
      <w:r w:rsidR="00311EB3">
        <w:rPr>
          <w:color w:val="000000" w:themeColor="text1"/>
        </w:rPr>
        <w:t xml:space="preserve"> </w:t>
      </w:r>
      <w:r w:rsidRPr="000A622F">
        <w:rPr>
          <w:color w:val="000000" w:themeColor="text1"/>
        </w:rPr>
        <w:t>(или) установлены новые дорожные знаки. Испо</w:t>
      </w:r>
      <w:r w:rsidR="003C0BCC">
        <w:rPr>
          <w:color w:val="000000" w:themeColor="text1"/>
        </w:rPr>
        <w:t xml:space="preserve">льзуется на протяжении не менее </w:t>
      </w:r>
      <w:r w:rsidRPr="000A622F">
        <w:rPr>
          <w:bCs/>
          <w:color w:val="000000" w:themeColor="text1"/>
        </w:rPr>
        <w:t>3 месяцев</w:t>
      </w:r>
      <w:r w:rsidR="003C0BCC">
        <w:rPr>
          <w:color w:val="000000" w:themeColor="text1"/>
        </w:rPr>
        <w:t xml:space="preserve"> </w:t>
      </w:r>
      <w:r w:rsidRPr="000A622F">
        <w:rPr>
          <w:color w:val="000000" w:themeColor="text1"/>
        </w:rPr>
        <w:t>в случае изменения движения на постоянной основе. Используется на протяжении необходимого промежутка времени в случае изменения движения на временной основе и устанавливается не меньше чем за </w:t>
      </w:r>
      <w:r w:rsidRPr="000A622F">
        <w:rPr>
          <w:bCs/>
          <w:color w:val="000000" w:themeColor="text1"/>
        </w:rPr>
        <w:t>100 метров</w:t>
      </w:r>
      <w:r w:rsidRPr="000A622F">
        <w:rPr>
          <w:color w:val="000000" w:themeColor="text1"/>
        </w:rPr>
        <w:t> до первого временного знака.</w:t>
      </w:r>
    </w:p>
    <w:p w:rsidR="004D19E0" w:rsidRPr="000A622F" w:rsidRDefault="004D19E0" w:rsidP="00E11E60">
      <w:pPr>
        <w:ind w:firstLine="709"/>
        <w:rPr>
          <w:color w:val="000000" w:themeColor="text1"/>
        </w:rPr>
      </w:pPr>
      <w:r w:rsidRPr="000A622F">
        <w:rPr>
          <w:bCs/>
          <w:color w:val="000000" w:themeColor="text1"/>
        </w:rPr>
        <w:t>5.65</w:t>
      </w:r>
      <w:r w:rsidRPr="000A622F">
        <w:rPr>
          <w:color w:val="000000" w:themeColor="text1"/>
        </w:rPr>
        <w:t> «Аэропорт»</w:t>
      </w:r>
    </w:p>
    <w:p w:rsidR="004D19E0" w:rsidRPr="000A622F" w:rsidRDefault="004D19E0" w:rsidP="00E11E60">
      <w:pPr>
        <w:ind w:firstLine="709"/>
        <w:rPr>
          <w:color w:val="000000" w:themeColor="text1"/>
        </w:rPr>
      </w:pPr>
      <w:r w:rsidRPr="000A622F">
        <w:rPr>
          <w:bCs/>
          <w:color w:val="000000" w:themeColor="text1"/>
        </w:rPr>
        <w:t>5.66</w:t>
      </w:r>
      <w:r w:rsidRPr="000A622F">
        <w:rPr>
          <w:color w:val="000000" w:themeColor="text1"/>
        </w:rPr>
        <w:t> «Железнодорожный вокзал или пункт остановки поездов»</w:t>
      </w:r>
    </w:p>
    <w:p w:rsidR="004D19E0" w:rsidRPr="000A622F" w:rsidRDefault="004D19E0" w:rsidP="00E11E60">
      <w:pPr>
        <w:ind w:firstLine="709"/>
        <w:rPr>
          <w:color w:val="000000" w:themeColor="text1"/>
        </w:rPr>
      </w:pPr>
      <w:r w:rsidRPr="000A622F">
        <w:rPr>
          <w:bCs/>
          <w:color w:val="000000" w:themeColor="text1"/>
        </w:rPr>
        <w:t>5.67</w:t>
      </w:r>
      <w:r w:rsidRPr="000A622F">
        <w:rPr>
          <w:color w:val="000000" w:themeColor="text1"/>
        </w:rPr>
        <w:t> «Автовокзал или автостанция»</w:t>
      </w:r>
    </w:p>
    <w:p w:rsidR="004D19E0" w:rsidRPr="000A622F" w:rsidRDefault="004D19E0" w:rsidP="00E11E60">
      <w:pPr>
        <w:ind w:firstLine="709"/>
        <w:rPr>
          <w:color w:val="000000" w:themeColor="text1"/>
        </w:rPr>
      </w:pPr>
      <w:r w:rsidRPr="000A622F">
        <w:rPr>
          <w:bCs/>
          <w:color w:val="000000" w:themeColor="text1"/>
        </w:rPr>
        <w:t>5.68</w:t>
      </w:r>
      <w:r w:rsidRPr="000A622F">
        <w:rPr>
          <w:color w:val="000000" w:themeColor="text1"/>
        </w:rPr>
        <w:t> «Культовое сооружение»</w:t>
      </w:r>
    </w:p>
    <w:p w:rsidR="004D19E0" w:rsidRPr="000A622F" w:rsidRDefault="004D19E0" w:rsidP="00E11E60">
      <w:pPr>
        <w:ind w:firstLine="709"/>
        <w:rPr>
          <w:color w:val="000000" w:themeColor="text1"/>
        </w:rPr>
      </w:pPr>
      <w:r w:rsidRPr="000A622F">
        <w:rPr>
          <w:bCs/>
          <w:color w:val="000000" w:themeColor="text1"/>
        </w:rPr>
        <w:t>5.69</w:t>
      </w:r>
      <w:r w:rsidRPr="000A622F">
        <w:rPr>
          <w:color w:val="000000" w:themeColor="text1"/>
        </w:rPr>
        <w:t> «Промышленная зона»</w:t>
      </w:r>
    </w:p>
    <w:p w:rsidR="004D19E0" w:rsidRPr="000A622F" w:rsidRDefault="004D19E0" w:rsidP="00E11E60">
      <w:pPr>
        <w:ind w:firstLine="709"/>
        <w:rPr>
          <w:color w:val="000000" w:themeColor="text1"/>
        </w:rPr>
      </w:pPr>
      <w:r w:rsidRPr="000A622F">
        <w:rPr>
          <w:bCs/>
          <w:color w:val="000000" w:themeColor="text1"/>
        </w:rPr>
        <w:t>5.70</w:t>
      </w:r>
      <w:r w:rsidRPr="000A622F">
        <w:rPr>
          <w:color w:val="000000" w:themeColor="text1"/>
        </w:rPr>
        <w:t> «Фот</w:t>
      </w:r>
      <w:proofErr w:type="gramStart"/>
      <w:r w:rsidRPr="000A622F">
        <w:rPr>
          <w:color w:val="000000" w:themeColor="text1"/>
        </w:rPr>
        <w:t>о-</w:t>
      </w:r>
      <w:proofErr w:type="gramEnd"/>
      <w:r w:rsidRPr="000A622F">
        <w:rPr>
          <w:color w:val="000000" w:themeColor="text1"/>
        </w:rPr>
        <w:t xml:space="preserve">, </w:t>
      </w:r>
      <w:proofErr w:type="spellStart"/>
      <w:r w:rsidRPr="000A622F">
        <w:rPr>
          <w:color w:val="000000" w:themeColor="text1"/>
        </w:rPr>
        <w:t>видеофиксирование</w:t>
      </w:r>
      <w:proofErr w:type="spellEnd"/>
      <w:r w:rsidRPr="000A622F">
        <w:rPr>
          <w:color w:val="000000" w:themeColor="text1"/>
        </w:rPr>
        <w:t xml:space="preserve"> нарушений Правил дорожного движения»</w:t>
      </w:r>
    </w:p>
    <w:p w:rsidR="004D19E0" w:rsidRPr="000A622F" w:rsidRDefault="004D19E0" w:rsidP="00E11E60">
      <w:pPr>
        <w:ind w:firstLine="709"/>
        <w:rPr>
          <w:color w:val="000000" w:themeColor="text1"/>
        </w:rPr>
      </w:pPr>
      <w:r w:rsidRPr="000A622F">
        <w:rPr>
          <w:color w:val="000000" w:themeColor="text1"/>
        </w:rPr>
        <w:t xml:space="preserve">Указывает на возможность осуществления </w:t>
      </w:r>
      <w:proofErr w:type="gramStart"/>
      <w:r w:rsidRPr="000A622F">
        <w:rPr>
          <w:color w:val="000000" w:themeColor="text1"/>
        </w:rPr>
        <w:t>контроля за</w:t>
      </w:r>
      <w:proofErr w:type="gramEnd"/>
      <w:r w:rsidRPr="000A622F">
        <w:rPr>
          <w:color w:val="000000" w:themeColor="text1"/>
        </w:rPr>
        <w:t xml:space="preserve"> нарушениями </w:t>
      </w:r>
      <w:hyperlink r:id="rId114" w:history="1">
        <w:r w:rsidRPr="000A622F">
          <w:rPr>
            <w:rStyle w:val="a3"/>
            <w:color w:val="000000" w:themeColor="text1"/>
            <w:u w:val="none"/>
          </w:rPr>
          <w:t>Правил дорожного движения</w:t>
        </w:r>
      </w:hyperlink>
      <w:r w:rsidRPr="000A622F">
        <w:rPr>
          <w:color w:val="000000" w:themeColor="text1"/>
        </w:rPr>
        <w:t> с помощью специальных технических и</w:t>
      </w:r>
      <w:r w:rsidR="00311EB3">
        <w:rPr>
          <w:color w:val="000000" w:themeColor="text1"/>
        </w:rPr>
        <w:t xml:space="preserve"> </w:t>
      </w:r>
      <w:r w:rsidRPr="000A622F">
        <w:rPr>
          <w:color w:val="000000" w:themeColor="text1"/>
        </w:rPr>
        <w:t>(или) технических средств.</w:t>
      </w:r>
    </w:p>
    <w:p w:rsidR="004D19E0" w:rsidRPr="000A622F" w:rsidRDefault="003C0BCC" w:rsidP="00E11E60">
      <w:pPr>
        <w:ind w:firstLine="709"/>
        <w:rPr>
          <w:color w:val="000000" w:themeColor="text1"/>
        </w:rPr>
      </w:pPr>
      <w:r>
        <w:rPr>
          <w:color w:val="000000" w:themeColor="text1"/>
        </w:rPr>
        <w:t xml:space="preserve">Знаки </w:t>
      </w:r>
      <w:r w:rsidR="004D19E0" w:rsidRPr="000A622F">
        <w:rPr>
          <w:bCs/>
          <w:color w:val="000000" w:themeColor="text1"/>
        </w:rPr>
        <w:t>5.17.1</w:t>
      </w:r>
      <w:r>
        <w:rPr>
          <w:color w:val="000000" w:themeColor="text1"/>
        </w:rPr>
        <w:t xml:space="preserve"> и </w:t>
      </w:r>
      <w:r w:rsidR="004D19E0" w:rsidRPr="000A622F">
        <w:rPr>
          <w:bCs/>
          <w:color w:val="000000" w:themeColor="text1"/>
        </w:rPr>
        <w:t>5.17.2</w:t>
      </w:r>
      <w:r>
        <w:rPr>
          <w:color w:val="000000" w:themeColor="text1"/>
        </w:rPr>
        <w:t xml:space="preserve"> </w:t>
      </w:r>
      <w:r w:rsidR="004D19E0" w:rsidRPr="000A622F">
        <w:rPr>
          <w:color w:val="000000" w:themeColor="text1"/>
        </w:rPr>
        <w:t>с соответствующим количеством стрелок применяются на дорогах, имеющих три полосы и более, когда в каждом направлении насчитывается неодинаковое количество полос движения.</w:t>
      </w:r>
    </w:p>
    <w:p w:rsidR="004D19E0" w:rsidRPr="000A622F" w:rsidRDefault="003C0BCC" w:rsidP="00E11E60">
      <w:pPr>
        <w:ind w:firstLine="709"/>
        <w:rPr>
          <w:color w:val="000000" w:themeColor="text1"/>
        </w:rPr>
      </w:pPr>
      <w:r>
        <w:rPr>
          <w:color w:val="000000" w:themeColor="text1"/>
        </w:rPr>
        <w:t xml:space="preserve">При помощи знаков </w:t>
      </w:r>
      <w:r w:rsidR="004D19E0" w:rsidRPr="000A622F">
        <w:rPr>
          <w:bCs/>
          <w:color w:val="000000" w:themeColor="text1"/>
        </w:rPr>
        <w:t>5.17.1</w:t>
      </w:r>
      <w:r>
        <w:rPr>
          <w:color w:val="000000" w:themeColor="text1"/>
        </w:rPr>
        <w:t xml:space="preserve"> и </w:t>
      </w:r>
      <w:r w:rsidR="004D19E0" w:rsidRPr="000A622F">
        <w:rPr>
          <w:bCs/>
          <w:color w:val="000000" w:themeColor="text1"/>
        </w:rPr>
        <w:t>5.17.2</w:t>
      </w:r>
      <w:r>
        <w:rPr>
          <w:color w:val="000000" w:themeColor="text1"/>
        </w:rPr>
        <w:t xml:space="preserve"> </w:t>
      </w:r>
      <w:r w:rsidR="004D19E0" w:rsidRPr="000A622F">
        <w:rPr>
          <w:color w:val="000000" w:themeColor="text1"/>
        </w:rPr>
        <w:t>со сменным изображением организуется реверсивное движение.</w:t>
      </w:r>
    </w:p>
    <w:p w:rsidR="004D19E0" w:rsidRPr="000A622F" w:rsidRDefault="003C0BCC" w:rsidP="00E11E60">
      <w:pPr>
        <w:ind w:firstLine="709"/>
        <w:rPr>
          <w:color w:val="000000" w:themeColor="text1"/>
        </w:rPr>
      </w:pPr>
      <w:r>
        <w:rPr>
          <w:color w:val="000000" w:themeColor="text1"/>
        </w:rPr>
        <w:t xml:space="preserve">Знаки </w:t>
      </w:r>
      <w:r w:rsidR="004D19E0" w:rsidRPr="000A622F">
        <w:rPr>
          <w:bCs/>
          <w:color w:val="000000" w:themeColor="text1"/>
        </w:rPr>
        <w:t>5.16</w:t>
      </w:r>
      <w:r>
        <w:rPr>
          <w:color w:val="000000" w:themeColor="text1"/>
        </w:rPr>
        <w:t xml:space="preserve"> и </w:t>
      </w:r>
      <w:r w:rsidR="004D19E0" w:rsidRPr="000A622F">
        <w:rPr>
          <w:bCs/>
          <w:color w:val="000000" w:themeColor="text1"/>
        </w:rPr>
        <w:t>5.18</w:t>
      </w:r>
      <w:r w:rsidR="004D19E0" w:rsidRPr="000A622F">
        <w:rPr>
          <w:color w:val="000000" w:themeColor="text1"/>
        </w:rPr>
        <w:t>, разрешающие поворот налево с крайней левой полосы, разрешают также разворот с этой полосы.</w:t>
      </w:r>
    </w:p>
    <w:p w:rsidR="004D19E0" w:rsidRPr="000A622F" w:rsidRDefault="004D19E0" w:rsidP="00E11E60">
      <w:pPr>
        <w:ind w:firstLine="709"/>
        <w:rPr>
          <w:color w:val="000000" w:themeColor="text1"/>
        </w:rPr>
      </w:pPr>
      <w:r w:rsidRPr="000A622F">
        <w:rPr>
          <w:color w:val="000000" w:themeColor="text1"/>
        </w:rPr>
        <w:lastRenderedPageBreak/>
        <w:t xml:space="preserve">Действие </w:t>
      </w:r>
      <w:r w:rsidR="003C0BCC">
        <w:rPr>
          <w:color w:val="000000" w:themeColor="text1"/>
        </w:rPr>
        <w:t xml:space="preserve">знаков </w:t>
      </w:r>
      <w:r w:rsidRPr="000A622F">
        <w:rPr>
          <w:bCs/>
          <w:color w:val="000000" w:themeColor="text1"/>
        </w:rPr>
        <w:t>5.16</w:t>
      </w:r>
      <w:r w:rsidR="003C0BCC">
        <w:rPr>
          <w:color w:val="000000" w:themeColor="text1"/>
        </w:rPr>
        <w:t xml:space="preserve"> и </w:t>
      </w:r>
      <w:r w:rsidRPr="000A622F">
        <w:rPr>
          <w:bCs/>
          <w:color w:val="000000" w:themeColor="text1"/>
        </w:rPr>
        <w:t>5.18</w:t>
      </w:r>
      <w:r w:rsidRPr="000A622F">
        <w:rPr>
          <w:color w:val="000000" w:themeColor="text1"/>
        </w:rPr>
        <w:t>, установленных перед перекрестком, распространяется на весь перекресток, если последующие знаки </w:t>
      </w:r>
      <w:r w:rsidRPr="000A622F">
        <w:rPr>
          <w:bCs/>
          <w:color w:val="000000" w:themeColor="text1"/>
        </w:rPr>
        <w:t>5.16</w:t>
      </w:r>
      <w:r w:rsidRPr="000A622F">
        <w:rPr>
          <w:color w:val="000000" w:themeColor="text1"/>
        </w:rPr>
        <w:t> и </w:t>
      </w:r>
      <w:r w:rsidRPr="000A622F">
        <w:rPr>
          <w:bCs/>
          <w:color w:val="000000" w:themeColor="text1"/>
        </w:rPr>
        <w:t>5.18</w:t>
      </w:r>
      <w:r w:rsidRPr="000A622F">
        <w:rPr>
          <w:color w:val="000000" w:themeColor="text1"/>
        </w:rPr>
        <w:t>, установленные на нем, не дают других указаний.</w:t>
      </w:r>
    </w:p>
    <w:p w:rsidR="004D19E0" w:rsidRPr="000A622F" w:rsidRDefault="003C0BCC" w:rsidP="00E11E60">
      <w:pPr>
        <w:ind w:firstLine="709"/>
        <w:rPr>
          <w:color w:val="000000" w:themeColor="text1"/>
        </w:rPr>
      </w:pPr>
      <w:r>
        <w:rPr>
          <w:color w:val="000000" w:themeColor="text1"/>
        </w:rPr>
        <w:t xml:space="preserve">Действие знаков </w:t>
      </w:r>
      <w:r w:rsidR="004D19E0" w:rsidRPr="000A622F">
        <w:rPr>
          <w:bCs/>
          <w:color w:val="000000" w:themeColor="text1"/>
        </w:rPr>
        <w:t>5.31, 5.33</w:t>
      </w:r>
      <w:r>
        <w:rPr>
          <w:color w:val="000000" w:themeColor="text1"/>
        </w:rPr>
        <w:t xml:space="preserve"> и </w:t>
      </w:r>
      <w:r w:rsidR="004D19E0" w:rsidRPr="000A622F">
        <w:rPr>
          <w:bCs/>
          <w:color w:val="000000" w:themeColor="text1"/>
        </w:rPr>
        <w:t>5.39</w:t>
      </w:r>
      <w:r>
        <w:rPr>
          <w:color w:val="000000" w:themeColor="text1"/>
        </w:rPr>
        <w:t xml:space="preserve"> </w:t>
      </w:r>
      <w:r w:rsidR="004D19E0" w:rsidRPr="000A622F">
        <w:rPr>
          <w:color w:val="000000" w:themeColor="text1"/>
        </w:rPr>
        <w:t>распространяется на всю обозначенную ими территорию.</w:t>
      </w:r>
    </w:p>
    <w:p w:rsidR="004D19E0" w:rsidRPr="000A622F" w:rsidRDefault="004D19E0" w:rsidP="00E11E60">
      <w:pPr>
        <w:ind w:firstLine="709"/>
        <w:rPr>
          <w:color w:val="000000" w:themeColor="text1"/>
        </w:rPr>
      </w:pPr>
      <w:r w:rsidRPr="000A622F">
        <w:rPr>
          <w:color w:val="000000" w:themeColor="text1"/>
        </w:rPr>
        <w:t>Отдельные дворовые территории знаками </w:t>
      </w:r>
      <w:r w:rsidRPr="000A622F">
        <w:rPr>
          <w:bCs/>
          <w:color w:val="000000" w:themeColor="text1"/>
        </w:rPr>
        <w:t>5.31</w:t>
      </w:r>
      <w:r w:rsidRPr="000A622F">
        <w:rPr>
          <w:color w:val="000000" w:themeColor="text1"/>
        </w:rPr>
        <w:t> и </w:t>
      </w:r>
      <w:r w:rsidRPr="000A622F">
        <w:rPr>
          <w:bCs/>
          <w:color w:val="000000" w:themeColor="text1"/>
        </w:rPr>
        <w:t>5.32</w:t>
      </w:r>
      <w:r w:rsidRPr="000A622F">
        <w:rPr>
          <w:color w:val="000000" w:themeColor="text1"/>
        </w:rPr>
        <w:t> не обозначаются, но на таких территориях действуют требования </w:t>
      </w:r>
      <w:r w:rsidRPr="000A622F">
        <w:rPr>
          <w:bCs/>
          <w:color w:val="000000" w:themeColor="text1"/>
        </w:rPr>
        <w:t>раздела 26</w:t>
      </w:r>
      <w:r w:rsidRPr="000A622F">
        <w:rPr>
          <w:color w:val="000000" w:themeColor="text1"/>
        </w:rPr>
        <w:t>  Правил.</w:t>
      </w:r>
    </w:p>
    <w:p w:rsidR="004D19E0" w:rsidRPr="000A622F" w:rsidRDefault="004D19E0" w:rsidP="00E11E60">
      <w:pPr>
        <w:ind w:firstLine="709"/>
        <w:rPr>
          <w:color w:val="000000" w:themeColor="text1"/>
        </w:rPr>
      </w:pPr>
      <w:r w:rsidRPr="000A622F">
        <w:rPr>
          <w:color w:val="000000" w:themeColor="text1"/>
        </w:rPr>
        <w:t>Знаки</w:t>
      </w:r>
      <w:r w:rsidR="00E20D88" w:rsidRPr="000A622F">
        <w:rPr>
          <w:color w:val="000000" w:themeColor="text1"/>
        </w:rPr>
        <w:t xml:space="preserve"> </w:t>
      </w:r>
      <w:r w:rsidRPr="000A622F">
        <w:rPr>
          <w:bCs/>
          <w:color w:val="000000" w:themeColor="text1"/>
        </w:rPr>
        <w:t>5.51</w:t>
      </w:r>
      <w:r w:rsidR="00EE4EE0" w:rsidRPr="000A622F">
        <w:rPr>
          <w:bCs/>
          <w:color w:val="000000" w:themeColor="text1"/>
        </w:rPr>
        <w:t xml:space="preserve">, 5.52, 5.53, </w:t>
      </w:r>
      <w:r w:rsidRPr="000A622F">
        <w:rPr>
          <w:bCs/>
          <w:color w:val="000000" w:themeColor="text1"/>
        </w:rPr>
        <w:t>5.54</w:t>
      </w:r>
      <w:r w:rsidRPr="000A622F">
        <w:rPr>
          <w:color w:val="000000" w:themeColor="text1"/>
        </w:rPr>
        <w:t>, установленные вне населенного пункта, имеют зеленый или синий фон, если они установлены соответственно на автомагистрали или иной дороге. Вставка на синем или зеленом фоне означает, что движение к указанному населенному пункту или объекту осуществляется соответственно по иной дороге, чем автомагистрал</w:t>
      </w:r>
      <w:r w:rsidR="003C0BCC">
        <w:rPr>
          <w:color w:val="000000" w:themeColor="text1"/>
        </w:rPr>
        <w:t xml:space="preserve">ь, или по автомагистрали. Знаки </w:t>
      </w:r>
      <w:r w:rsidRPr="000A622F">
        <w:rPr>
          <w:bCs/>
          <w:color w:val="000000" w:themeColor="text1"/>
        </w:rPr>
        <w:t>5.51</w:t>
      </w:r>
      <w:r w:rsidR="00EE4EE0" w:rsidRPr="000A622F">
        <w:rPr>
          <w:bCs/>
          <w:color w:val="000000" w:themeColor="text1"/>
        </w:rPr>
        <w:t>, 5.52, 5.53, 5</w:t>
      </w:r>
      <w:r w:rsidRPr="000A622F">
        <w:rPr>
          <w:bCs/>
          <w:color w:val="000000" w:themeColor="text1"/>
        </w:rPr>
        <w:t>.54</w:t>
      </w:r>
      <w:r w:rsidRPr="000A622F">
        <w:rPr>
          <w:color w:val="000000" w:themeColor="text1"/>
        </w:rPr>
        <w:t>, установленные в населенном пункте, должны иметь белый фон. Вставки на синем или зеленом фоне означают, что движение к указанному населенному пункту или объекту осуществляется соответственно по иной дороге, чем автомагистраль, или по автомагистрали.</w:t>
      </w:r>
    </w:p>
    <w:p w:rsidR="004D19E0" w:rsidRPr="000A622F" w:rsidRDefault="004D19E0" w:rsidP="00E11E60">
      <w:pPr>
        <w:ind w:firstLine="709"/>
        <w:rPr>
          <w:color w:val="000000" w:themeColor="text1"/>
        </w:rPr>
      </w:pPr>
      <w:r w:rsidRPr="000A622F">
        <w:rPr>
          <w:color w:val="000000" w:themeColor="text1"/>
        </w:rPr>
        <w:t>Знак </w:t>
      </w:r>
      <w:r w:rsidRPr="000A622F">
        <w:rPr>
          <w:bCs/>
          <w:color w:val="000000" w:themeColor="text1"/>
        </w:rPr>
        <w:t>5.53</w:t>
      </w:r>
      <w:r w:rsidRPr="000A622F">
        <w:rPr>
          <w:color w:val="000000" w:themeColor="text1"/>
        </w:rPr>
        <w:t> на коричневом фоне информируют о направлении движения к достопримечательностям.</w:t>
      </w:r>
    </w:p>
    <w:p w:rsidR="004D19E0" w:rsidRPr="000A622F" w:rsidRDefault="003C0BCC" w:rsidP="00E11E60">
      <w:pPr>
        <w:ind w:firstLine="709"/>
        <w:rPr>
          <w:color w:val="000000" w:themeColor="text1"/>
        </w:rPr>
      </w:pPr>
      <w:r>
        <w:rPr>
          <w:color w:val="000000" w:themeColor="text1"/>
        </w:rPr>
        <w:t xml:space="preserve">На вставках знаков </w:t>
      </w:r>
      <w:r w:rsidR="004D19E0" w:rsidRPr="000A622F">
        <w:rPr>
          <w:bCs/>
          <w:color w:val="000000" w:themeColor="text1"/>
        </w:rPr>
        <w:t>5.53, 5.54</w:t>
      </w:r>
      <w:r>
        <w:rPr>
          <w:color w:val="000000" w:themeColor="text1"/>
        </w:rPr>
        <w:t xml:space="preserve"> </w:t>
      </w:r>
      <w:r w:rsidR="004D19E0" w:rsidRPr="000A622F">
        <w:rPr>
          <w:color w:val="000000" w:themeColor="text1"/>
        </w:rPr>
        <w:t>могут быть указаны номера дорог (маршрутов) с такими значениями:</w:t>
      </w:r>
    </w:p>
    <w:p w:rsidR="004D19E0" w:rsidRPr="000A622F" w:rsidRDefault="00050151" w:rsidP="00216BEA">
      <w:pPr>
        <w:ind w:firstLine="709"/>
        <w:rPr>
          <w:color w:val="000000" w:themeColor="text1"/>
        </w:rPr>
      </w:pPr>
      <w:r w:rsidRPr="000A622F">
        <w:rPr>
          <w:color w:val="000000" w:themeColor="text1"/>
        </w:rPr>
        <w:t>Е</w:t>
      </w:r>
      <w:r w:rsidR="004D19E0" w:rsidRPr="000A622F">
        <w:rPr>
          <w:color w:val="000000" w:themeColor="text1"/>
        </w:rPr>
        <w:t> - Европейская сеть дорог (буквы и цифры белого цвета на зеленом фоне);</w:t>
      </w:r>
    </w:p>
    <w:p w:rsidR="004D19E0" w:rsidRPr="000A622F" w:rsidRDefault="004D19E0" w:rsidP="00216BEA">
      <w:pPr>
        <w:ind w:firstLine="709"/>
        <w:rPr>
          <w:color w:val="000000" w:themeColor="text1"/>
        </w:rPr>
      </w:pPr>
      <w:r w:rsidRPr="000A622F">
        <w:rPr>
          <w:bCs/>
          <w:color w:val="000000" w:themeColor="text1"/>
        </w:rPr>
        <w:t>М</w:t>
      </w:r>
      <w:r w:rsidRPr="000A622F">
        <w:rPr>
          <w:color w:val="000000" w:themeColor="text1"/>
        </w:rPr>
        <w:t> - международные, </w:t>
      </w:r>
      <w:r w:rsidRPr="000A622F">
        <w:rPr>
          <w:bCs/>
          <w:color w:val="000000" w:themeColor="text1"/>
        </w:rPr>
        <w:t>Н</w:t>
      </w:r>
      <w:r w:rsidRPr="000A622F">
        <w:rPr>
          <w:color w:val="000000" w:themeColor="text1"/>
        </w:rPr>
        <w:t> - национальные (буквы и цифры белого цвета на красном фоне);</w:t>
      </w:r>
    </w:p>
    <w:p w:rsidR="004D19E0" w:rsidRPr="000A622F" w:rsidRDefault="004D19E0" w:rsidP="00216BEA">
      <w:pPr>
        <w:ind w:firstLine="709"/>
        <w:rPr>
          <w:color w:val="000000" w:themeColor="text1"/>
        </w:rPr>
      </w:pPr>
      <w:proofErr w:type="gramStart"/>
      <w:r w:rsidRPr="000A622F">
        <w:rPr>
          <w:bCs/>
          <w:color w:val="000000" w:themeColor="text1"/>
        </w:rPr>
        <w:t>Р</w:t>
      </w:r>
      <w:proofErr w:type="gramEnd"/>
      <w:r w:rsidRPr="000A622F">
        <w:rPr>
          <w:color w:val="000000" w:themeColor="text1"/>
        </w:rPr>
        <w:t> - региональные, </w:t>
      </w:r>
      <w:r w:rsidRPr="000A622F">
        <w:rPr>
          <w:bCs/>
          <w:color w:val="000000" w:themeColor="text1"/>
        </w:rPr>
        <w:t>Т</w:t>
      </w:r>
      <w:r w:rsidRPr="000A622F">
        <w:rPr>
          <w:color w:val="000000" w:themeColor="text1"/>
        </w:rPr>
        <w:t> - территориальные (буквы черного цвета на желтом фоне);</w:t>
      </w:r>
    </w:p>
    <w:p w:rsidR="004D19E0" w:rsidRPr="000A622F" w:rsidRDefault="004D19E0" w:rsidP="00216BEA">
      <w:pPr>
        <w:ind w:firstLine="709"/>
        <w:rPr>
          <w:color w:val="000000" w:themeColor="text1"/>
        </w:rPr>
      </w:pPr>
      <w:r w:rsidRPr="000A622F">
        <w:rPr>
          <w:bCs/>
          <w:color w:val="000000" w:themeColor="text1"/>
        </w:rPr>
        <w:t>О</w:t>
      </w:r>
      <w:r w:rsidRPr="000A622F">
        <w:rPr>
          <w:color w:val="000000" w:themeColor="text1"/>
        </w:rPr>
        <w:t> - областные, </w:t>
      </w:r>
      <w:r w:rsidRPr="000A622F">
        <w:rPr>
          <w:bCs/>
          <w:color w:val="000000" w:themeColor="text1"/>
        </w:rPr>
        <w:t>С</w:t>
      </w:r>
      <w:r w:rsidRPr="000A622F">
        <w:rPr>
          <w:color w:val="000000" w:themeColor="text1"/>
        </w:rPr>
        <w:t> - районные (буквы белого цвета на синем фоне).</w:t>
      </w:r>
    </w:p>
    <w:p w:rsidR="004D19E0" w:rsidRPr="000A622F" w:rsidRDefault="004D19E0" w:rsidP="00216BEA">
      <w:pPr>
        <w:ind w:firstLine="709"/>
        <w:rPr>
          <w:color w:val="000000" w:themeColor="text1"/>
        </w:rPr>
      </w:pPr>
    </w:p>
    <w:p w:rsidR="004D19E0" w:rsidRPr="000A622F" w:rsidRDefault="004D19E0" w:rsidP="00E11E60">
      <w:pPr>
        <w:ind w:firstLine="709"/>
        <w:rPr>
          <w:color w:val="000000" w:themeColor="text1"/>
        </w:rPr>
      </w:pPr>
      <w:r w:rsidRPr="000A622F">
        <w:rPr>
          <w:color w:val="000000" w:themeColor="text1"/>
        </w:rPr>
        <w:t>6. Знаки сервиса</w:t>
      </w:r>
    </w:p>
    <w:p w:rsidR="004D19E0" w:rsidRPr="000A622F" w:rsidRDefault="004D19E0" w:rsidP="00E11E60">
      <w:pPr>
        <w:ind w:firstLine="709"/>
        <w:rPr>
          <w:color w:val="000000" w:themeColor="text1"/>
        </w:rPr>
      </w:pPr>
      <w:r w:rsidRPr="000A622F">
        <w:rPr>
          <w:bCs/>
          <w:color w:val="000000" w:themeColor="text1"/>
        </w:rPr>
        <w:t>6.1</w:t>
      </w:r>
      <w:r w:rsidRPr="000A622F">
        <w:rPr>
          <w:color w:val="000000" w:themeColor="text1"/>
        </w:rPr>
        <w:t> «Пункт первой медицинской помощи»</w:t>
      </w:r>
    </w:p>
    <w:p w:rsidR="004D19E0" w:rsidRPr="000A622F" w:rsidRDefault="004D19E0" w:rsidP="00E11E60">
      <w:pPr>
        <w:ind w:firstLine="709"/>
        <w:rPr>
          <w:color w:val="000000" w:themeColor="text1"/>
        </w:rPr>
      </w:pPr>
      <w:r w:rsidRPr="000A622F">
        <w:rPr>
          <w:bCs/>
          <w:color w:val="000000" w:themeColor="text1"/>
        </w:rPr>
        <w:t>6.2</w:t>
      </w:r>
      <w:r w:rsidRPr="000A622F">
        <w:rPr>
          <w:color w:val="000000" w:themeColor="text1"/>
        </w:rPr>
        <w:t> «Больница»</w:t>
      </w:r>
    </w:p>
    <w:p w:rsidR="004D19E0" w:rsidRPr="000A622F" w:rsidRDefault="004D19E0" w:rsidP="00E11E60">
      <w:pPr>
        <w:ind w:firstLine="709"/>
        <w:rPr>
          <w:color w:val="000000" w:themeColor="text1"/>
        </w:rPr>
      </w:pPr>
      <w:r w:rsidRPr="000A622F">
        <w:rPr>
          <w:bCs/>
          <w:color w:val="000000" w:themeColor="text1"/>
        </w:rPr>
        <w:t>6.3</w:t>
      </w:r>
      <w:r w:rsidRPr="000A622F">
        <w:rPr>
          <w:color w:val="000000" w:themeColor="text1"/>
        </w:rPr>
        <w:t> «Телефон для вызова аварийной службы»</w:t>
      </w:r>
    </w:p>
    <w:p w:rsidR="004D19E0" w:rsidRPr="000A622F" w:rsidRDefault="004D19E0" w:rsidP="00E11E60">
      <w:pPr>
        <w:ind w:firstLine="709"/>
        <w:rPr>
          <w:color w:val="000000" w:themeColor="text1"/>
        </w:rPr>
      </w:pPr>
      <w:r w:rsidRPr="000A622F">
        <w:rPr>
          <w:bCs/>
          <w:color w:val="000000" w:themeColor="text1"/>
        </w:rPr>
        <w:t>6.4</w:t>
      </w:r>
      <w:r w:rsidRPr="000A622F">
        <w:rPr>
          <w:color w:val="000000" w:themeColor="text1"/>
        </w:rPr>
        <w:t> «Огнетушитель»</w:t>
      </w:r>
    </w:p>
    <w:p w:rsidR="004D19E0" w:rsidRPr="000A622F" w:rsidRDefault="004D19E0" w:rsidP="00E11E60">
      <w:pPr>
        <w:ind w:firstLine="709"/>
        <w:rPr>
          <w:color w:val="000000" w:themeColor="text1"/>
        </w:rPr>
      </w:pPr>
      <w:r w:rsidRPr="000A622F">
        <w:rPr>
          <w:bCs/>
          <w:color w:val="000000" w:themeColor="text1"/>
        </w:rPr>
        <w:t>6.5</w:t>
      </w:r>
      <w:r w:rsidRPr="000A622F">
        <w:rPr>
          <w:color w:val="000000" w:themeColor="text1"/>
        </w:rPr>
        <w:t> «Пункт технического обслуживания»</w:t>
      </w:r>
    </w:p>
    <w:p w:rsidR="004D19E0" w:rsidRPr="000A622F" w:rsidRDefault="004D19E0" w:rsidP="00E11E60">
      <w:pPr>
        <w:ind w:firstLine="709"/>
        <w:rPr>
          <w:color w:val="000000" w:themeColor="text1"/>
        </w:rPr>
      </w:pPr>
      <w:r w:rsidRPr="000A622F">
        <w:rPr>
          <w:bCs/>
          <w:color w:val="000000" w:themeColor="text1"/>
        </w:rPr>
        <w:t>6.6</w:t>
      </w:r>
      <w:r w:rsidRPr="000A622F">
        <w:rPr>
          <w:color w:val="000000" w:themeColor="text1"/>
        </w:rPr>
        <w:t> «Пункт мойки автомобилей»</w:t>
      </w:r>
    </w:p>
    <w:p w:rsidR="004D19E0" w:rsidRPr="000A622F" w:rsidRDefault="004D19E0" w:rsidP="00E11E60">
      <w:pPr>
        <w:ind w:firstLine="709"/>
        <w:rPr>
          <w:color w:val="000000" w:themeColor="text1"/>
        </w:rPr>
      </w:pPr>
      <w:r w:rsidRPr="000A622F">
        <w:rPr>
          <w:bCs/>
          <w:color w:val="000000" w:themeColor="text1"/>
        </w:rPr>
        <w:t>6.7.1-6.7.3</w:t>
      </w:r>
      <w:r w:rsidRPr="000A622F">
        <w:rPr>
          <w:color w:val="000000" w:themeColor="text1"/>
        </w:rPr>
        <w:t> «Автозаправочные станции»</w:t>
      </w:r>
    </w:p>
    <w:p w:rsidR="004D19E0" w:rsidRPr="000A622F" w:rsidRDefault="004D19E0" w:rsidP="00E11E60">
      <w:pPr>
        <w:ind w:firstLine="709"/>
        <w:rPr>
          <w:color w:val="000000" w:themeColor="text1"/>
        </w:rPr>
      </w:pPr>
      <w:r w:rsidRPr="000A622F">
        <w:rPr>
          <w:color w:val="000000" w:themeColor="text1"/>
        </w:rPr>
        <w:t>Знаком </w:t>
      </w:r>
      <w:r w:rsidRPr="000A622F">
        <w:rPr>
          <w:bCs/>
          <w:color w:val="000000" w:themeColor="text1"/>
        </w:rPr>
        <w:t>6.7.2</w:t>
      </w:r>
      <w:r w:rsidRPr="000A622F">
        <w:rPr>
          <w:color w:val="000000" w:themeColor="text1"/>
        </w:rPr>
        <w:t> обозначаются только газовые заправочные станции, знаком </w:t>
      </w:r>
      <w:r w:rsidRPr="000A622F">
        <w:rPr>
          <w:bCs/>
          <w:color w:val="000000" w:themeColor="text1"/>
        </w:rPr>
        <w:t>6.7.3</w:t>
      </w:r>
      <w:r w:rsidRPr="000A622F">
        <w:rPr>
          <w:color w:val="000000" w:themeColor="text1"/>
        </w:rPr>
        <w:t> - общие автозаправочные станции.</w:t>
      </w:r>
    </w:p>
    <w:p w:rsidR="004D19E0" w:rsidRPr="000A622F" w:rsidRDefault="004D19E0" w:rsidP="00E11E60">
      <w:pPr>
        <w:ind w:firstLine="709"/>
        <w:rPr>
          <w:color w:val="000000" w:themeColor="text1"/>
        </w:rPr>
      </w:pPr>
      <w:r w:rsidRPr="000A622F">
        <w:rPr>
          <w:bCs/>
          <w:color w:val="000000" w:themeColor="text1"/>
        </w:rPr>
        <w:t>6.8</w:t>
      </w:r>
      <w:r w:rsidRPr="000A622F">
        <w:rPr>
          <w:color w:val="000000" w:themeColor="text1"/>
        </w:rPr>
        <w:t> «Телефон»</w:t>
      </w:r>
    </w:p>
    <w:p w:rsidR="004D19E0" w:rsidRPr="000A622F" w:rsidRDefault="004D19E0" w:rsidP="00E11E60">
      <w:pPr>
        <w:ind w:firstLine="709"/>
        <w:rPr>
          <w:color w:val="000000" w:themeColor="text1"/>
        </w:rPr>
      </w:pPr>
      <w:r w:rsidRPr="000A622F">
        <w:rPr>
          <w:bCs/>
          <w:color w:val="000000" w:themeColor="text1"/>
        </w:rPr>
        <w:t>6.9</w:t>
      </w:r>
      <w:r w:rsidRPr="000A622F">
        <w:rPr>
          <w:color w:val="000000" w:themeColor="text1"/>
        </w:rPr>
        <w:t> «Пун</w:t>
      </w:r>
      <w:proofErr w:type="gramStart"/>
      <w:r w:rsidRPr="000A622F">
        <w:rPr>
          <w:color w:val="000000" w:themeColor="text1"/>
        </w:rPr>
        <w:t>кт спр</w:t>
      </w:r>
      <w:proofErr w:type="gramEnd"/>
      <w:r w:rsidRPr="000A622F">
        <w:rPr>
          <w:color w:val="000000" w:themeColor="text1"/>
        </w:rPr>
        <w:t>авочной службы»</w:t>
      </w:r>
    </w:p>
    <w:p w:rsidR="004D19E0" w:rsidRPr="000A622F" w:rsidRDefault="004D19E0" w:rsidP="00E11E60">
      <w:pPr>
        <w:ind w:firstLine="709"/>
        <w:rPr>
          <w:color w:val="000000" w:themeColor="text1"/>
        </w:rPr>
      </w:pPr>
      <w:r w:rsidRPr="000A622F">
        <w:rPr>
          <w:bCs/>
          <w:color w:val="000000" w:themeColor="text1"/>
        </w:rPr>
        <w:t>6.10</w:t>
      </w:r>
      <w:r w:rsidRPr="000A622F">
        <w:rPr>
          <w:color w:val="000000" w:themeColor="text1"/>
        </w:rPr>
        <w:t> «Пост ДПС»</w:t>
      </w:r>
    </w:p>
    <w:p w:rsidR="004D19E0" w:rsidRPr="000A622F" w:rsidRDefault="004D19E0" w:rsidP="00E11E60">
      <w:pPr>
        <w:ind w:firstLine="709"/>
        <w:rPr>
          <w:color w:val="000000" w:themeColor="text1"/>
        </w:rPr>
      </w:pPr>
      <w:r w:rsidRPr="000A622F">
        <w:rPr>
          <w:bCs/>
          <w:color w:val="000000" w:themeColor="text1"/>
        </w:rPr>
        <w:t>6.11</w:t>
      </w:r>
      <w:r w:rsidRPr="000A622F">
        <w:rPr>
          <w:color w:val="000000" w:themeColor="text1"/>
        </w:rPr>
        <w:t> «Туалет»</w:t>
      </w:r>
    </w:p>
    <w:p w:rsidR="004D19E0" w:rsidRPr="000A622F" w:rsidRDefault="004D19E0" w:rsidP="00E11E60">
      <w:pPr>
        <w:ind w:firstLine="709"/>
        <w:rPr>
          <w:color w:val="000000" w:themeColor="text1"/>
        </w:rPr>
      </w:pPr>
      <w:r w:rsidRPr="000A622F">
        <w:rPr>
          <w:bCs/>
          <w:color w:val="000000" w:themeColor="text1"/>
        </w:rPr>
        <w:t>6.12</w:t>
      </w:r>
      <w:r w:rsidRPr="000A622F">
        <w:rPr>
          <w:color w:val="000000" w:themeColor="text1"/>
        </w:rPr>
        <w:t> «Питьевая вода»</w:t>
      </w:r>
    </w:p>
    <w:p w:rsidR="004D19E0" w:rsidRPr="000A622F" w:rsidRDefault="004D19E0" w:rsidP="00E11E60">
      <w:pPr>
        <w:ind w:firstLine="709"/>
        <w:rPr>
          <w:color w:val="000000" w:themeColor="text1"/>
        </w:rPr>
      </w:pPr>
      <w:r w:rsidRPr="000A622F">
        <w:rPr>
          <w:bCs/>
          <w:color w:val="000000" w:themeColor="text1"/>
        </w:rPr>
        <w:lastRenderedPageBreak/>
        <w:t>6.13</w:t>
      </w:r>
      <w:r w:rsidRPr="000A622F">
        <w:rPr>
          <w:color w:val="000000" w:themeColor="text1"/>
        </w:rPr>
        <w:t> «Ресторан или столовая»</w:t>
      </w:r>
    </w:p>
    <w:p w:rsidR="004D19E0" w:rsidRPr="000A622F" w:rsidRDefault="004D19E0" w:rsidP="00E11E60">
      <w:pPr>
        <w:ind w:firstLine="709"/>
        <w:rPr>
          <w:color w:val="000000" w:themeColor="text1"/>
        </w:rPr>
      </w:pPr>
      <w:r w:rsidRPr="000A622F">
        <w:rPr>
          <w:bCs/>
          <w:color w:val="000000" w:themeColor="text1"/>
        </w:rPr>
        <w:t>6.14</w:t>
      </w:r>
      <w:r w:rsidRPr="000A622F">
        <w:rPr>
          <w:color w:val="000000" w:themeColor="text1"/>
        </w:rPr>
        <w:t> «Кафе»</w:t>
      </w:r>
    </w:p>
    <w:p w:rsidR="004D19E0" w:rsidRPr="000A622F" w:rsidRDefault="004D19E0" w:rsidP="00E11E60">
      <w:pPr>
        <w:ind w:firstLine="709"/>
        <w:rPr>
          <w:color w:val="000000" w:themeColor="text1"/>
        </w:rPr>
      </w:pPr>
      <w:r w:rsidRPr="000A622F">
        <w:rPr>
          <w:bCs/>
          <w:color w:val="000000" w:themeColor="text1"/>
        </w:rPr>
        <w:t>6.15</w:t>
      </w:r>
      <w:r w:rsidRPr="000A622F">
        <w:rPr>
          <w:color w:val="000000" w:themeColor="text1"/>
        </w:rPr>
        <w:t> «Место отдыха»</w:t>
      </w:r>
    </w:p>
    <w:p w:rsidR="004D19E0" w:rsidRPr="000A622F" w:rsidRDefault="004D19E0" w:rsidP="00E11E60">
      <w:pPr>
        <w:ind w:firstLine="709"/>
        <w:rPr>
          <w:color w:val="000000" w:themeColor="text1"/>
        </w:rPr>
      </w:pPr>
      <w:r w:rsidRPr="000A622F">
        <w:rPr>
          <w:bCs/>
          <w:color w:val="000000" w:themeColor="text1"/>
        </w:rPr>
        <w:t>6.16</w:t>
      </w:r>
      <w:r w:rsidRPr="000A622F">
        <w:rPr>
          <w:color w:val="000000" w:themeColor="text1"/>
        </w:rPr>
        <w:t> «Гостиница или мотель»</w:t>
      </w:r>
    </w:p>
    <w:p w:rsidR="004D19E0" w:rsidRPr="000A622F" w:rsidRDefault="004D19E0" w:rsidP="00E11E60">
      <w:pPr>
        <w:ind w:firstLine="709"/>
        <w:rPr>
          <w:color w:val="000000" w:themeColor="text1"/>
        </w:rPr>
      </w:pPr>
      <w:r w:rsidRPr="000A622F">
        <w:rPr>
          <w:bCs/>
          <w:color w:val="000000" w:themeColor="text1"/>
        </w:rPr>
        <w:t>6.17</w:t>
      </w:r>
      <w:r w:rsidRPr="000A622F">
        <w:rPr>
          <w:color w:val="000000" w:themeColor="text1"/>
        </w:rPr>
        <w:t> «Туристическая база»</w:t>
      </w:r>
    </w:p>
    <w:p w:rsidR="004D19E0" w:rsidRPr="000A622F" w:rsidRDefault="004D19E0" w:rsidP="00E11E60">
      <w:pPr>
        <w:ind w:firstLine="709"/>
        <w:rPr>
          <w:color w:val="000000" w:themeColor="text1"/>
        </w:rPr>
      </w:pPr>
      <w:r w:rsidRPr="000A622F">
        <w:rPr>
          <w:bCs/>
          <w:color w:val="000000" w:themeColor="text1"/>
        </w:rPr>
        <w:t>6.18</w:t>
      </w:r>
      <w:r w:rsidRPr="000A622F">
        <w:rPr>
          <w:color w:val="000000" w:themeColor="text1"/>
        </w:rPr>
        <w:t> «Кемпинг»</w:t>
      </w:r>
    </w:p>
    <w:p w:rsidR="004D19E0" w:rsidRPr="000A622F" w:rsidRDefault="004D19E0" w:rsidP="00E11E60">
      <w:pPr>
        <w:ind w:firstLine="709"/>
        <w:rPr>
          <w:color w:val="000000" w:themeColor="text1"/>
        </w:rPr>
      </w:pPr>
      <w:r w:rsidRPr="000A622F">
        <w:rPr>
          <w:bCs/>
          <w:color w:val="000000" w:themeColor="text1"/>
        </w:rPr>
        <w:t>6.19</w:t>
      </w:r>
      <w:r w:rsidRPr="000A622F">
        <w:rPr>
          <w:color w:val="000000" w:themeColor="text1"/>
        </w:rPr>
        <w:t> «Место стоянки прицепов в кемпинге»</w:t>
      </w:r>
    </w:p>
    <w:p w:rsidR="004D19E0" w:rsidRPr="000A622F" w:rsidRDefault="004D19E0" w:rsidP="00E11E60">
      <w:pPr>
        <w:ind w:firstLine="709"/>
        <w:rPr>
          <w:color w:val="000000" w:themeColor="text1"/>
        </w:rPr>
      </w:pPr>
      <w:r w:rsidRPr="000A622F">
        <w:rPr>
          <w:bCs/>
          <w:color w:val="000000" w:themeColor="text1"/>
        </w:rPr>
        <w:t>6.20</w:t>
      </w:r>
      <w:r w:rsidRPr="000A622F">
        <w:rPr>
          <w:color w:val="000000" w:themeColor="text1"/>
        </w:rPr>
        <w:t> «Участок для лагеря автотуристов и место стоянки прицепов в кемпинге»</w:t>
      </w:r>
    </w:p>
    <w:p w:rsidR="004D19E0" w:rsidRPr="000A622F" w:rsidRDefault="004D19E0" w:rsidP="00E11E60">
      <w:pPr>
        <w:ind w:firstLine="709"/>
        <w:rPr>
          <w:color w:val="000000" w:themeColor="text1"/>
        </w:rPr>
      </w:pPr>
      <w:r w:rsidRPr="000A622F">
        <w:rPr>
          <w:bCs/>
          <w:color w:val="000000" w:themeColor="text1"/>
        </w:rPr>
        <w:t>6.21</w:t>
      </w:r>
      <w:r w:rsidRPr="000A622F">
        <w:rPr>
          <w:color w:val="000000" w:themeColor="text1"/>
        </w:rPr>
        <w:t> «Домики для отдыха»</w:t>
      </w:r>
    </w:p>
    <w:p w:rsidR="004D19E0" w:rsidRPr="000A622F" w:rsidRDefault="004D19E0" w:rsidP="00E11E60">
      <w:pPr>
        <w:ind w:firstLine="709"/>
        <w:rPr>
          <w:color w:val="000000" w:themeColor="text1"/>
        </w:rPr>
      </w:pPr>
      <w:r w:rsidRPr="000A622F">
        <w:rPr>
          <w:bCs/>
          <w:color w:val="000000" w:themeColor="text1"/>
        </w:rPr>
        <w:t>6.22</w:t>
      </w:r>
      <w:r w:rsidRPr="000A622F">
        <w:rPr>
          <w:color w:val="000000" w:themeColor="text1"/>
        </w:rPr>
        <w:t> «Начало пешеходного маршрута»</w:t>
      </w:r>
    </w:p>
    <w:p w:rsidR="004D19E0" w:rsidRPr="000A622F" w:rsidRDefault="004D19E0" w:rsidP="00E11E60">
      <w:pPr>
        <w:ind w:firstLine="709"/>
        <w:rPr>
          <w:color w:val="000000" w:themeColor="text1"/>
        </w:rPr>
      </w:pPr>
      <w:r w:rsidRPr="000A622F">
        <w:rPr>
          <w:bCs/>
          <w:color w:val="000000" w:themeColor="text1"/>
        </w:rPr>
        <w:t>6.23</w:t>
      </w:r>
      <w:r w:rsidRPr="000A622F">
        <w:rPr>
          <w:color w:val="000000" w:themeColor="text1"/>
        </w:rPr>
        <w:t> «Пляж или бассейн»</w:t>
      </w:r>
    </w:p>
    <w:p w:rsidR="004D19E0" w:rsidRPr="000A622F" w:rsidRDefault="004D19E0" w:rsidP="00E11E60">
      <w:pPr>
        <w:ind w:firstLine="709"/>
        <w:rPr>
          <w:color w:val="000000" w:themeColor="text1"/>
        </w:rPr>
      </w:pPr>
      <w:r w:rsidRPr="000A622F">
        <w:rPr>
          <w:bCs/>
          <w:color w:val="000000" w:themeColor="text1"/>
        </w:rPr>
        <w:t>6.24</w:t>
      </w:r>
      <w:r w:rsidRPr="000A622F">
        <w:rPr>
          <w:color w:val="000000" w:themeColor="text1"/>
        </w:rPr>
        <w:t> «Достопримечательности»</w:t>
      </w:r>
    </w:p>
    <w:p w:rsidR="00216BEA" w:rsidRPr="000A622F" w:rsidRDefault="00216BEA" w:rsidP="00E11E60">
      <w:pPr>
        <w:ind w:firstLine="709"/>
        <w:rPr>
          <w:color w:val="000000" w:themeColor="text1"/>
        </w:rPr>
      </w:pPr>
    </w:p>
    <w:p w:rsidR="004D19E0" w:rsidRPr="000A622F" w:rsidRDefault="004D19E0" w:rsidP="00E11E60">
      <w:pPr>
        <w:ind w:firstLine="709"/>
        <w:rPr>
          <w:color w:val="000000" w:themeColor="text1"/>
        </w:rPr>
      </w:pPr>
      <w:r w:rsidRPr="000A622F">
        <w:rPr>
          <w:color w:val="000000" w:themeColor="text1"/>
        </w:rPr>
        <w:t>7. Таблички к дорожным знакам</w:t>
      </w:r>
    </w:p>
    <w:p w:rsidR="004D19E0" w:rsidRPr="000A622F" w:rsidRDefault="004D19E0" w:rsidP="00E11E60">
      <w:pPr>
        <w:ind w:firstLine="709"/>
        <w:rPr>
          <w:color w:val="000000" w:themeColor="text1"/>
        </w:rPr>
      </w:pPr>
      <w:r w:rsidRPr="000A622F">
        <w:rPr>
          <w:bCs/>
          <w:color w:val="000000" w:themeColor="text1"/>
        </w:rPr>
        <w:t xml:space="preserve">7.1.1, 7.1.2, 7.1.3, 7.1.4 </w:t>
      </w:r>
      <w:r w:rsidRPr="000A622F">
        <w:rPr>
          <w:color w:val="000000" w:themeColor="text1"/>
        </w:rPr>
        <w:t>«Расстояние до объекта»</w:t>
      </w:r>
    </w:p>
    <w:p w:rsidR="00783013" w:rsidRPr="000A622F" w:rsidRDefault="004D19E0" w:rsidP="00E11E60">
      <w:pPr>
        <w:ind w:firstLine="709"/>
        <w:rPr>
          <w:color w:val="000000" w:themeColor="text1"/>
        </w:rPr>
      </w:pPr>
      <w:r w:rsidRPr="000A622F">
        <w:rPr>
          <w:color w:val="000000" w:themeColor="text1"/>
        </w:rPr>
        <w:t>Обозначают: </w:t>
      </w:r>
      <w:r w:rsidRPr="000A622F">
        <w:rPr>
          <w:bCs/>
          <w:color w:val="000000" w:themeColor="text1"/>
        </w:rPr>
        <w:t>7.1.1</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расстояние от знака до начала опасного участка, места введения соответствующего ограничения или определенного объекта (места), расположенного впереди по ходу движения; </w:t>
      </w:r>
      <w:r w:rsidRPr="000A622F">
        <w:rPr>
          <w:bCs/>
          <w:color w:val="000000" w:themeColor="text1"/>
        </w:rPr>
        <w:t>7.1.2</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расстояние от знака </w:t>
      </w:r>
      <w:r w:rsidRPr="000A622F">
        <w:rPr>
          <w:bCs/>
          <w:color w:val="000000" w:themeColor="text1"/>
        </w:rPr>
        <w:t>2.1</w:t>
      </w:r>
      <w:r w:rsidRPr="000A622F">
        <w:rPr>
          <w:color w:val="000000" w:themeColor="text1"/>
        </w:rPr>
        <w:t xml:space="preserve"> до перекрестка в случае, если непосредственно перед перекрестком </w:t>
      </w:r>
    </w:p>
    <w:p w:rsidR="004D19E0" w:rsidRPr="000A622F" w:rsidRDefault="004D19E0" w:rsidP="00783013">
      <w:pPr>
        <w:rPr>
          <w:color w:val="000000" w:themeColor="text1"/>
        </w:rPr>
      </w:pPr>
      <w:r w:rsidRPr="000A622F">
        <w:rPr>
          <w:color w:val="000000" w:themeColor="text1"/>
        </w:rPr>
        <w:t>установлен знак </w:t>
      </w:r>
      <w:r w:rsidRPr="000A622F">
        <w:rPr>
          <w:bCs/>
          <w:color w:val="000000" w:themeColor="text1"/>
        </w:rPr>
        <w:t>2.2</w:t>
      </w:r>
      <w:r w:rsidRPr="000A622F">
        <w:rPr>
          <w:color w:val="000000" w:themeColor="text1"/>
        </w:rPr>
        <w:t>; </w:t>
      </w:r>
      <w:r w:rsidRPr="000A622F">
        <w:rPr>
          <w:bCs/>
          <w:color w:val="000000" w:themeColor="text1"/>
        </w:rPr>
        <w:t>7.1.3</w:t>
      </w:r>
      <w:r w:rsidRPr="000A622F">
        <w:rPr>
          <w:color w:val="000000" w:themeColor="text1"/>
        </w:rPr>
        <w:t> и </w:t>
      </w:r>
      <w:r w:rsidRPr="000A622F">
        <w:rPr>
          <w:bCs/>
          <w:color w:val="000000" w:themeColor="text1"/>
        </w:rPr>
        <w:t>7.1.4</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расстояние до объекта, расположенного в стороне от дороги.</w:t>
      </w:r>
    </w:p>
    <w:p w:rsidR="004D19E0" w:rsidRPr="000A622F" w:rsidRDefault="004D19E0" w:rsidP="00E11E60">
      <w:pPr>
        <w:ind w:firstLine="709"/>
        <w:rPr>
          <w:color w:val="000000" w:themeColor="text1"/>
        </w:rPr>
      </w:pPr>
      <w:r w:rsidRPr="000A622F">
        <w:rPr>
          <w:bCs/>
          <w:color w:val="000000" w:themeColor="text1"/>
        </w:rPr>
        <w:t>7.2.1</w:t>
      </w:r>
      <w:r w:rsidR="00EE4EE0" w:rsidRPr="000A622F">
        <w:rPr>
          <w:bCs/>
          <w:color w:val="000000" w:themeColor="text1"/>
        </w:rPr>
        <w:t xml:space="preserve">, 7.2.2, 7.2.3, 7.2.4, 7.2.5, </w:t>
      </w:r>
      <w:r w:rsidRPr="000A622F">
        <w:rPr>
          <w:bCs/>
          <w:color w:val="000000" w:themeColor="text1"/>
        </w:rPr>
        <w:t xml:space="preserve">7.2.6 </w:t>
      </w:r>
      <w:r w:rsidRPr="000A622F">
        <w:rPr>
          <w:color w:val="000000" w:themeColor="text1"/>
        </w:rPr>
        <w:t>«Зона действия»</w:t>
      </w:r>
    </w:p>
    <w:p w:rsidR="004D19E0" w:rsidRPr="000A622F" w:rsidRDefault="004D19E0" w:rsidP="00E11E60">
      <w:pPr>
        <w:ind w:firstLine="709"/>
        <w:rPr>
          <w:color w:val="000000" w:themeColor="text1"/>
        </w:rPr>
      </w:pPr>
      <w:proofErr w:type="gramStart"/>
      <w:r w:rsidRPr="000A622F">
        <w:rPr>
          <w:color w:val="000000" w:themeColor="text1"/>
        </w:rPr>
        <w:t>Обо</w:t>
      </w:r>
      <w:r w:rsidR="00E20D88" w:rsidRPr="000A622F">
        <w:rPr>
          <w:color w:val="000000" w:themeColor="text1"/>
        </w:rPr>
        <w:t xml:space="preserve">значают: </w:t>
      </w:r>
      <w:r w:rsidRPr="000A622F">
        <w:rPr>
          <w:bCs/>
          <w:color w:val="000000" w:themeColor="text1"/>
        </w:rPr>
        <w:t>7.2.1</w:t>
      </w:r>
      <w:r w:rsidR="00E20D88" w:rsidRPr="000A622F">
        <w:rPr>
          <w:color w:val="000000" w:themeColor="text1"/>
        </w:rPr>
        <w:t xml:space="preserve"> </w:t>
      </w:r>
      <w:r w:rsidR="00E20D88" w:rsidRPr="000A622F">
        <w:rPr>
          <w:rFonts w:eastAsia="Times New Roman"/>
          <w:color w:val="000000" w:themeColor="text1"/>
          <w:szCs w:val="28"/>
          <w:lang w:eastAsia="ru-RU"/>
        </w:rPr>
        <w:t>–</w:t>
      </w:r>
      <w:r w:rsidRPr="000A622F">
        <w:rPr>
          <w:color w:val="000000" w:themeColor="text1"/>
        </w:rPr>
        <w:t xml:space="preserve"> длину опасного участка, обозначенного предупреждающими знаками, или зону действия запрещающих и инф</w:t>
      </w:r>
      <w:r w:rsidR="00311EB3">
        <w:rPr>
          <w:color w:val="000000" w:themeColor="text1"/>
        </w:rPr>
        <w:t xml:space="preserve">ормационно-указательных знаков; </w:t>
      </w:r>
      <w:r w:rsidRPr="000A622F">
        <w:rPr>
          <w:bCs/>
          <w:color w:val="000000" w:themeColor="text1"/>
        </w:rPr>
        <w:t>7.2.2</w:t>
      </w:r>
      <w:r w:rsidR="00311EB3">
        <w:rPr>
          <w:color w:val="000000" w:themeColor="text1"/>
        </w:rPr>
        <w:t xml:space="preserve"> </w:t>
      </w:r>
      <w:r w:rsidR="00E20D88" w:rsidRPr="000A622F">
        <w:rPr>
          <w:rFonts w:eastAsia="Times New Roman"/>
          <w:color w:val="000000" w:themeColor="text1"/>
          <w:szCs w:val="28"/>
          <w:lang w:eastAsia="ru-RU"/>
        </w:rPr>
        <w:t>–</w:t>
      </w:r>
      <w:r w:rsidRPr="000A622F">
        <w:rPr>
          <w:color w:val="000000" w:themeColor="text1"/>
        </w:rPr>
        <w:t xml:space="preserve"> з</w:t>
      </w:r>
      <w:r w:rsidR="00311EB3">
        <w:rPr>
          <w:color w:val="000000" w:themeColor="text1"/>
        </w:rPr>
        <w:t xml:space="preserve">ону действия запрещающих знаков </w:t>
      </w:r>
      <w:r w:rsidRPr="000A622F">
        <w:rPr>
          <w:bCs/>
          <w:color w:val="000000" w:themeColor="text1"/>
        </w:rPr>
        <w:t>3.34</w:t>
      </w:r>
      <w:r w:rsidR="00EE4EE0" w:rsidRPr="000A622F">
        <w:rPr>
          <w:bCs/>
          <w:color w:val="000000" w:themeColor="text1"/>
        </w:rPr>
        <w:t xml:space="preserve">, 3.35, 3.36, </w:t>
      </w:r>
      <w:r w:rsidRPr="000A622F">
        <w:rPr>
          <w:bCs/>
          <w:color w:val="000000" w:themeColor="text1"/>
        </w:rPr>
        <w:t>3.37</w:t>
      </w:r>
      <w:r w:rsidRPr="000A622F">
        <w:rPr>
          <w:color w:val="000000" w:themeColor="text1"/>
        </w:rPr>
        <w:t>, а также длину одной или нескольких расположенных одна з</w:t>
      </w:r>
      <w:r w:rsidR="00311EB3">
        <w:rPr>
          <w:color w:val="000000" w:themeColor="text1"/>
        </w:rPr>
        <w:t xml:space="preserve">а другой остановочных площадок; </w:t>
      </w:r>
      <w:r w:rsidRPr="000A622F">
        <w:rPr>
          <w:bCs/>
          <w:color w:val="000000" w:themeColor="text1"/>
        </w:rPr>
        <w:t>7.2.3</w:t>
      </w:r>
      <w:r w:rsidR="00311EB3">
        <w:rPr>
          <w:color w:val="000000" w:themeColor="text1"/>
        </w:rPr>
        <w:t xml:space="preserve"> </w:t>
      </w:r>
      <w:r w:rsidR="00E20D88" w:rsidRPr="000A622F">
        <w:rPr>
          <w:rFonts w:eastAsia="Times New Roman"/>
          <w:color w:val="000000" w:themeColor="text1"/>
          <w:szCs w:val="28"/>
          <w:lang w:eastAsia="ru-RU"/>
        </w:rPr>
        <w:t>–</w:t>
      </w:r>
      <w:r w:rsidR="00311EB3">
        <w:rPr>
          <w:color w:val="000000" w:themeColor="text1"/>
        </w:rPr>
        <w:t xml:space="preserve"> конец зоны действия знаков </w:t>
      </w:r>
      <w:r w:rsidRPr="000A622F">
        <w:rPr>
          <w:bCs/>
          <w:color w:val="000000" w:themeColor="text1"/>
        </w:rPr>
        <w:t>3.34</w:t>
      </w:r>
      <w:r w:rsidR="00EE4EE0" w:rsidRPr="000A622F">
        <w:rPr>
          <w:bCs/>
          <w:color w:val="000000" w:themeColor="text1"/>
        </w:rPr>
        <w:t>, 3.35, 3.36,</w:t>
      </w:r>
      <w:r w:rsidRPr="000A622F">
        <w:rPr>
          <w:bCs/>
          <w:color w:val="000000" w:themeColor="text1"/>
        </w:rPr>
        <w:t xml:space="preserve"> 3.37</w:t>
      </w:r>
      <w:r w:rsidR="00311EB3">
        <w:rPr>
          <w:color w:val="000000" w:themeColor="text1"/>
        </w:rPr>
        <w:t xml:space="preserve">; </w:t>
      </w:r>
      <w:r w:rsidRPr="000A622F">
        <w:rPr>
          <w:bCs/>
          <w:color w:val="000000" w:themeColor="text1"/>
        </w:rPr>
        <w:t>7.2.4</w:t>
      </w:r>
      <w:r w:rsidR="00311EB3">
        <w:rPr>
          <w:bCs/>
          <w:color w:val="000000" w:themeColor="text1"/>
        </w:rPr>
        <w:t xml:space="preserve"> </w:t>
      </w:r>
      <w:r w:rsidR="00E20D88" w:rsidRPr="000A622F">
        <w:rPr>
          <w:rFonts w:eastAsia="Times New Roman"/>
          <w:color w:val="000000" w:themeColor="text1"/>
          <w:szCs w:val="28"/>
          <w:lang w:eastAsia="ru-RU"/>
        </w:rPr>
        <w:t>–</w:t>
      </w:r>
      <w:r w:rsidRPr="000A622F">
        <w:rPr>
          <w:color w:val="000000" w:themeColor="text1"/>
        </w:rPr>
        <w:t xml:space="preserve"> транспортное средство н</w:t>
      </w:r>
      <w:r w:rsidR="00311EB3">
        <w:rPr>
          <w:color w:val="000000" w:themeColor="text1"/>
        </w:rPr>
        <w:t xml:space="preserve">аходится в зоне действия знаков </w:t>
      </w:r>
      <w:r w:rsidRPr="000A622F">
        <w:rPr>
          <w:bCs/>
          <w:color w:val="000000" w:themeColor="text1"/>
        </w:rPr>
        <w:t>3.34</w:t>
      </w:r>
      <w:r w:rsidR="00EE4EE0" w:rsidRPr="000A622F">
        <w:rPr>
          <w:bCs/>
          <w:color w:val="000000" w:themeColor="text1"/>
        </w:rPr>
        <w:t xml:space="preserve">, 3.35, 3.36, </w:t>
      </w:r>
      <w:r w:rsidRPr="000A622F">
        <w:rPr>
          <w:bCs/>
          <w:color w:val="000000" w:themeColor="text1"/>
        </w:rPr>
        <w:t>3.37</w:t>
      </w:r>
      <w:r w:rsidR="00311EB3">
        <w:rPr>
          <w:color w:val="000000" w:themeColor="text1"/>
        </w:rPr>
        <w:t>;</w:t>
      </w:r>
      <w:proofErr w:type="gramEnd"/>
      <w:r w:rsidR="00311EB3">
        <w:rPr>
          <w:color w:val="000000" w:themeColor="text1"/>
        </w:rPr>
        <w:t xml:space="preserve"> </w:t>
      </w:r>
      <w:r w:rsidRPr="000A622F">
        <w:rPr>
          <w:bCs/>
          <w:color w:val="000000" w:themeColor="text1"/>
        </w:rPr>
        <w:t>7.2.5</w:t>
      </w:r>
      <w:r w:rsidR="00311EB3">
        <w:rPr>
          <w:color w:val="000000" w:themeColor="text1"/>
        </w:rPr>
        <w:t xml:space="preserve">, </w:t>
      </w:r>
      <w:r w:rsidRPr="000A622F">
        <w:rPr>
          <w:bCs/>
          <w:color w:val="000000" w:themeColor="text1"/>
        </w:rPr>
        <w:t>7.2.6</w:t>
      </w:r>
      <w:r w:rsidR="00311EB3">
        <w:rPr>
          <w:color w:val="000000" w:themeColor="text1"/>
        </w:rPr>
        <w:t xml:space="preserve"> </w:t>
      </w:r>
      <w:r w:rsidR="00E20D88" w:rsidRPr="000A622F">
        <w:rPr>
          <w:rFonts w:eastAsia="Times New Roman"/>
          <w:color w:val="000000" w:themeColor="text1"/>
          <w:szCs w:val="28"/>
          <w:lang w:eastAsia="ru-RU"/>
        </w:rPr>
        <w:t>–</w:t>
      </w:r>
      <w:r w:rsidRPr="000A622F">
        <w:rPr>
          <w:color w:val="000000" w:themeColor="text1"/>
        </w:rPr>
        <w:t xml:space="preserve"> направление и зону действия </w:t>
      </w:r>
      <w:r w:rsidR="00311EB3">
        <w:rPr>
          <w:color w:val="000000" w:themeColor="text1"/>
        </w:rPr>
        <w:t xml:space="preserve">знаков </w:t>
      </w:r>
      <w:r w:rsidRPr="000A622F">
        <w:rPr>
          <w:bCs/>
          <w:color w:val="000000" w:themeColor="text1"/>
        </w:rPr>
        <w:t>3.34</w:t>
      </w:r>
      <w:r w:rsidR="00EE4EE0" w:rsidRPr="000A622F">
        <w:rPr>
          <w:bCs/>
          <w:color w:val="000000" w:themeColor="text1"/>
        </w:rPr>
        <w:t xml:space="preserve">, 3.35, 3.36, </w:t>
      </w:r>
      <w:r w:rsidRPr="000A622F">
        <w:rPr>
          <w:bCs/>
          <w:color w:val="000000" w:themeColor="text1"/>
        </w:rPr>
        <w:t>3.37</w:t>
      </w:r>
      <w:r w:rsidR="00311EB3">
        <w:rPr>
          <w:color w:val="000000" w:themeColor="text1"/>
        </w:rPr>
        <w:t xml:space="preserve"> </w:t>
      </w:r>
      <w:r w:rsidRPr="000A622F">
        <w:rPr>
          <w:color w:val="000000" w:themeColor="text1"/>
        </w:rPr>
        <w:t>в случае запрещения остановки или стоянки вдоль одной стороны площади, фасада застройки и др. В случае применения вместе с запрещающими знаками таблички уменьшают зону действия знаков.</w:t>
      </w:r>
    </w:p>
    <w:p w:rsidR="004D19E0" w:rsidRPr="000A622F" w:rsidRDefault="004D19E0" w:rsidP="00E11E60">
      <w:pPr>
        <w:ind w:firstLine="709"/>
        <w:rPr>
          <w:color w:val="000000" w:themeColor="text1"/>
        </w:rPr>
      </w:pPr>
      <w:r w:rsidRPr="000A622F">
        <w:rPr>
          <w:bCs/>
          <w:color w:val="000000" w:themeColor="text1"/>
        </w:rPr>
        <w:t>7.3.1</w:t>
      </w:r>
      <w:r w:rsidR="00EE4EE0" w:rsidRPr="000A622F">
        <w:rPr>
          <w:bCs/>
          <w:color w:val="000000" w:themeColor="text1"/>
        </w:rPr>
        <w:t xml:space="preserve">, 7.3.2, </w:t>
      </w:r>
      <w:r w:rsidRPr="000A622F">
        <w:rPr>
          <w:bCs/>
          <w:color w:val="000000" w:themeColor="text1"/>
        </w:rPr>
        <w:t xml:space="preserve">7.3.3 </w:t>
      </w:r>
      <w:r w:rsidRPr="000A622F">
        <w:rPr>
          <w:color w:val="000000" w:themeColor="text1"/>
        </w:rPr>
        <w:t>«Направление действия»</w:t>
      </w:r>
    </w:p>
    <w:p w:rsidR="004D19E0" w:rsidRPr="000A622F" w:rsidRDefault="004D19E0" w:rsidP="00E11E60">
      <w:pPr>
        <w:ind w:firstLine="709"/>
        <w:rPr>
          <w:color w:val="000000" w:themeColor="text1"/>
        </w:rPr>
      </w:pPr>
      <w:r w:rsidRPr="000A622F">
        <w:rPr>
          <w:color w:val="000000" w:themeColor="text1"/>
        </w:rPr>
        <w:t>Показывают направления действия знаков, расположенных перед перекрестком, или направления движения к обозначенным объектам, расположенным непосредственно возле дороги.</w:t>
      </w:r>
    </w:p>
    <w:p w:rsidR="004D19E0" w:rsidRPr="000A622F" w:rsidRDefault="004D19E0" w:rsidP="00E11E60">
      <w:pPr>
        <w:ind w:firstLine="709"/>
        <w:rPr>
          <w:color w:val="000000" w:themeColor="text1"/>
        </w:rPr>
      </w:pPr>
      <w:r w:rsidRPr="000A622F">
        <w:rPr>
          <w:bCs/>
          <w:color w:val="000000" w:themeColor="text1"/>
        </w:rPr>
        <w:t>7.4.1</w:t>
      </w:r>
      <w:r w:rsidR="00EE4EE0" w:rsidRPr="000A622F">
        <w:rPr>
          <w:bCs/>
          <w:color w:val="000000" w:themeColor="text1"/>
        </w:rPr>
        <w:t xml:space="preserve">, 7.4.2, 7.4.3, 7.4.4., 7.4.5, 7.4.6, </w:t>
      </w:r>
      <w:r w:rsidRPr="000A622F">
        <w:rPr>
          <w:bCs/>
          <w:color w:val="000000" w:themeColor="text1"/>
        </w:rPr>
        <w:t xml:space="preserve">7.4.7 </w:t>
      </w:r>
      <w:r w:rsidRPr="000A622F">
        <w:rPr>
          <w:color w:val="000000" w:themeColor="text1"/>
        </w:rPr>
        <w:t>«Время действия»</w:t>
      </w:r>
    </w:p>
    <w:p w:rsidR="004D19E0" w:rsidRPr="000A622F" w:rsidRDefault="004D19E0" w:rsidP="00E11E60">
      <w:pPr>
        <w:ind w:firstLine="709"/>
        <w:rPr>
          <w:color w:val="000000" w:themeColor="text1"/>
        </w:rPr>
      </w:pPr>
      <w:r w:rsidRPr="000A622F">
        <w:rPr>
          <w:color w:val="000000" w:themeColor="text1"/>
        </w:rPr>
        <w:t>Табличка </w:t>
      </w:r>
      <w:r w:rsidRPr="000A622F">
        <w:rPr>
          <w:bCs/>
          <w:color w:val="000000" w:themeColor="text1"/>
        </w:rPr>
        <w:t>7.4.1</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субботние, воскресные и праздничные дни, </w:t>
      </w:r>
      <w:r w:rsidRPr="000A622F">
        <w:rPr>
          <w:bCs/>
          <w:color w:val="000000" w:themeColor="text1"/>
        </w:rPr>
        <w:t>7.4.2</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рабочие дни, </w:t>
      </w:r>
      <w:r w:rsidRPr="000A622F">
        <w:rPr>
          <w:bCs/>
          <w:color w:val="000000" w:themeColor="text1"/>
        </w:rPr>
        <w:t>7.4.3</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дни недели, </w:t>
      </w:r>
      <w:r w:rsidRPr="000A622F">
        <w:rPr>
          <w:bCs/>
          <w:color w:val="000000" w:themeColor="text1"/>
        </w:rPr>
        <w:t>7.4.4</w:t>
      </w:r>
      <w:r w:rsidR="00EE4EE0" w:rsidRPr="000A622F">
        <w:rPr>
          <w:bCs/>
          <w:color w:val="000000" w:themeColor="text1"/>
        </w:rPr>
        <w:t>, 7.4.5, 7.4.6,</w:t>
      </w:r>
      <w:r w:rsidRPr="000A622F">
        <w:rPr>
          <w:bCs/>
          <w:color w:val="000000" w:themeColor="text1"/>
        </w:rPr>
        <w:t xml:space="preserve"> 7.4.7</w:t>
      </w:r>
      <w:r w:rsidRPr="000A622F">
        <w:rPr>
          <w:color w:val="000000" w:themeColor="text1"/>
        </w:rPr>
        <w:t> </w:t>
      </w:r>
      <w:r w:rsidR="00E20D88" w:rsidRPr="000A622F">
        <w:rPr>
          <w:rFonts w:eastAsia="Times New Roman"/>
          <w:color w:val="000000" w:themeColor="text1"/>
          <w:szCs w:val="28"/>
          <w:lang w:eastAsia="ru-RU"/>
        </w:rPr>
        <w:t>–</w:t>
      </w:r>
      <w:r w:rsidRPr="000A622F">
        <w:rPr>
          <w:color w:val="000000" w:themeColor="text1"/>
        </w:rPr>
        <w:t xml:space="preserve"> дни недели и время суток, на протяжении которых действует знак.</w:t>
      </w:r>
    </w:p>
    <w:p w:rsidR="004D19E0" w:rsidRPr="000A622F" w:rsidRDefault="004D19E0" w:rsidP="00E11E60">
      <w:pPr>
        <w:ind w:firstLine="709"/>
        <w:rPr>
          <w:color w:val="000000" w:themeColor="text1"/>
        </w:rPr>
      </w:pPr>
      <w:r w:rsidRPr="000A622F">
        <w:rPr>
          <w:bCs/>
          <w:color w:val="000000" w:themeColor="text1"/>
        </w:rPr>
        <w:t>7.5.1</w:t>
      </w:r>
      <w:r w:rsidR="00EE4EE0" w:rsidRPr="000A622F">
        <w:rPr>
          <w:bCs/>
          <w:color w:val="000000" w:themeColor="text1"/>
        </w:rPr>
        <w:t xml:space="preserve">, 7.5.2, 7.5.3, 7.5.4, 7.5.5, 7.5.6, 7.5.7, </w:t>
      </w:r>
      <w:r w:rsidRPr="000A622F">
        <w:rPr>
          <w:bCs/>
          <w:color w:val="000000" w:themeColor="text1"/>
        </w:rPr>
        <w:t xml:space="preserve">7.5.8 </w:t>
      </w:r>
      <w:r w:rsidRPr="000A622F">
        <w:rPr>
          <w:color w:val="000000" w:themeColor="text1"/>
        </w:rPr>
        <w:t>«Вид транспортного средства»</w:t>
      </w:r>
    </w:p>
    <w:p w:rsidR="004D19E0" w:rsidRPr="000A622F" w:rsidRDefault="004D19E0" w:rsidP="00E11E60">
      <w:pPr>
        <w:ind w:firstLine="709"/>
        <w:rPr>
          <w:color w:val="000000" w:themeColor="text1"/>
        </w:rPr>
      </w:pPr>
      <w:r w:rsidRPr="000A622F">
        <w:rPr>
          <w:color w:val="000000" w:themeColor="text1"/>
        </w:rPr>
        <w:lastRenderedPageBreak/>
        <w:t>Показывают вид транспортного средства, на который распространяется действие знака. Табличка </w:t>
      </w:r>
      <w:r w:rsidRPr="000A622F">
        <w:rPr>
          <w:bCs/>
          <w:color w:val="000000" w:themeColor="text1"/>
        </w:rPr>
        <w:t>7.5.1</w:t>
      </w:r>
      <w:r w:rsidRPr="000A622F">
        <w:rPr>
          <w:color w:val="000000" w:themeColor="text1"/>
        </w:rPr>
        <w:t> распространяет действие знака на грузовые автомобили (в том числе с прицепом) с разрешенной максимальной массой свыше </w:t>
      </w:r>
      <w:r w:rsidRPr="000A622F">
        <w:rPr>
          <w:bCs/>
          <w:color w:val="000000" w:themeColor="text1"/>
        </w:rPr>
        <w:t>3,5 т</w:t>
      </w:r>
      <w:r w:rsidRPr="000A622F">
        <w:rPr>
          <w:color w:val="000000" w:themeColor="text1"/>
        </w:rPr>
        <w:t>, </w:t>
      </w:r>
      <w:r w:rsidRPr="000A622F">
        <w:rPr>
          <w:bCs/>
          <w:color w:val="000000" w:themeColor="text1"/>
        </w:rPr>
        <w:t>7.5.3</w:t>
      </w:r>
      <w:r w:rsidRPr="000A622F">
        <w:rPr>
          <w:color w:val="000000" w:themeColor="text1"/>
        </w:rPr>
        <w:t> </w:t>
      </w:r>
      <w:r w:rsidR="00DA6A6A" w:rsidRPr="000A622F">
        <w:rPr>
          <w:rFonts w:eastAsia="Times New Roman"/>
          <w:color w:val="000000" w:themeColor="text1"/>
          <w:szCs w:val="28"/>
          <w:lang w:eastAsia="ru-RU"/>
        </w:rPr>
        <w:t>–</w:t>
      </w:r>
      <w:r w:rsidRPr="000A622F">
        <w:rPr>
          <w:color w:val="000000" w:themeColor="text1"/>
        </w:rPr>
        <w:t xml:space="preserve"> на легковые автомобили, а также грузовые автомобили с разрешенной максимальной массой до </w:t>
      </w:r>
      <w:r w:rsidRPr="000A622F">
        <w:rPr>
          <w:bCs/>
          <w:color w:val="000000" w:themeColor="text1"/>
        </w:rPr>
        <w:t>3,5 т</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7.6.1</w:t>
      </w:r>
      <w:r w:rsidR="00EE4EE0" w:rsidRPr="000A622F">
        <w:rPr>
          <w:bCs/>
          <w:color w:val="000000" w:themeColor="text1"/>
        </w:rPr>
        <w:t xml:space="preserve">, 7.6.2, 7.6.3, 7.6.4, </w:t>
      </w:r>
      <w:r w:rsidRPr="000A622F">
        <w:rPr>
          <w:bCs/>
          <w:color w:val="000000" w:themeColor="text1"/>
        </w:rPr>
        <w:t xml:space="preserve">7.6.5 </w:t>
      </w:r>
      <w:r w:rsidRPr="000A622F">
        <w:rPr>
          <w:color w:val="000000" w:themeColor="text1"/>
        </w:rPr>
        <w:t>«Способ постановки транспортного средства на стоянку»</w:t>
      </w:r>
    </w:p>
    <w:p w:rsidR="004D19E0" w:rsidRPr="000A622F" w:rsidRDefault="003C0BCC" w:rsidP="00E11E60">
      <w:pPr>
        <w:ind w:firstLine="709"/>
        <w:rPr>
          <w:color w:val="000000" w:themeColor="text1"/>
        </w:rPr>
      </w:pPr>
      <w:r>
        <w:rPr>
          <w:color w:val="000000" w:themeColor="text1"/>
        </w:rPr>
        <w:t xml:space="preserve">Обозначают: </w:t>
      </w:r>
      <w:r w:rsidR="004D19E0" w:rsidRPr="000A622F">
        <w:rPr>
          <w:bCs/>
          <w:color w:val="000000" w:themeColor="text1"/>
        </w:rPr>
        <w:t>7.6.1</w:t>
      </w:r>
      <w:r>
        <w:rPr>
          <w:color w:val="000000" w:themeColor="text1"/>
        </w:rPr>
        <w:t xml:space="preserve"> </w:t>
      </w:r>
      <w:r w:rsidR="00DA6A6A" w:rsidRPr="000A622F">
        <w:rPr>
          <w:rFonts w:eastAsia="Times New Roman"/>
          <w:color w:val="000000" w:themeColor="text1"/>
          <w:szCs w:val="28"/>
          <w:lang w:eastAsia="ru-RU"/>
        </w:rPr>
        <w:t>–</w:t>
      </w:r>
      <w:r w:rsidR="004D19E0" w:rsidRPr="000A622F">
        <w:rPr>
          <w:color w:val="000000" w:themeColor="text1"/>
        </w:rPr>
        <w:t xml:space="preserve"> все транспортные средства должны быть поставлены на стоянку на проезжей части вдоль тротуара, </w:t>
      </w:r>
      <w:r w:rsidR="004D19E0" w:rsidRPr="000A622F">
        <w:rPr>
          <w:bCs/>
          <w:color w:val="000000" w:themeColor="text1"/>
        </w:rPr>
        <w:t>7.6.2</w:t>
      </w:r>
      <w:r w:rsidR="00EE4EE0" w:rsidRPr="000A622F">
        <w:rPr>
          <w:bCs/>
          <w:color w:val="000000" w:themeColor="text1"/>
        </w:rPr>
        <w:t xml:space="preserve">, 7.6.3, 7.6.4, </w:t>
      </w:r>
      <w:r w:rsidR="004D19E0" w:rsidRPr="000A622F">
        <w:rPr>
          <w:bCs/>
          <w:color w:val="000000" w:themeColor="text1"/>
        </w:rPr>
        <w:t xml:space="preserve"> 7.6.5</w:t>
      </w:r>
      <w:r w:rsidR="004D19E0" w:rsidRPr="000A622F">
        <w:rPr>
          <w:color w:val="000000" w:themeColor="text1"/>
        </w:rPr>
        <w:t> </w:t>
      </w:r>
      <w:r w:rsidR="00DA6A6A" w:rsidRPr="000A622F">
        <w:rPr>
          <w:rFonts w:eastAsia="Times New Roman"/>
          <w:color w:val="000000" w:themeColor="text1"/>
          <w:szCs w:val="28"/>
          <w:lang w:eastAsia="ru-RU"/>
        </w:rPr>
        <w:t>–</w:t>
      </w:r>
      <w:r w:rsidR="004D19E0" w:rsidRPr="000A622F">
        <w:rPr>
          <w:color w:val="000000" w:themeColor="text1"/>
        </w:rPr>
        <w:t xml:space="preserve"> способ постановки легковых автомобилей и мотоциклов на стоянке возле тротуара и с его использованием. В населенных пунктах, где стоянка разрешена на левой стороне улицы, могут быть применены таблички </w:t>
      </w:r>
      <w:r w:rsidR="004D19E0" w:rsidRPr="000A622F">
        <w:rPr>
          <w:bCs/>
          <w:color w:val="000000" w:themeColor="text1"/>
        </w:rPr>
        <w:t>7.6.1</w:t>
      </w:r>
      <w:r w:rsidR="00E40818" w:rsidRPr="000A622F">
        <w:rPr>
          <w:bCs/>
          <w:color w:val="000000" w:themeColor="text1"/>
        </w:rPr>
        <w:t xml:space="preserve">, 7.6.2, 7.6.3, 7.6.4, </w:t>
      </w:r>
      <w:r w:rsidR="004D19E0" w:rsidRPr="000A622F">
        <w:rPr>
          <w:bCs/>
          <w:color w:val="000000" w:themeColor="text1"/>
        </w:rPr>
        <w:t>7.6.5</w:t>
      </w:r>
      <w:r w:rsidR="004D19E0" w:rsidRPr="000A622F">
        <w:rPr>
          <w:color w:val="000000" w:themeColor="text1"/>
        </w:rPr>
        <w:t> с зеркальным изображением символов.</w:t>
      </w:r>
    </w:p>
    <w:p w:rsidR="004D19E0" w:rsidRPr="000A622F" w:rsidRDefault="004D19E0" w:rsidP="00E11E60">
      <w:pPr>
        <w:ind w:firstLine="709"/>
        <w:rPr>
          <w:color w:val="000000" w:themeColor="text1"/>
        </w:rPr>
      </w:pPr>
      <w:r w:rsidRPr="000A622F">
        <w:rPr>
          <w:bCs/>
          <w:color w:val="000000" w:themeColor="text1"/>
        </w:rPr>
        <w:t>7.7</w:t>
      </w:r>
      <w:r w:rsidRPr="000A622F">
        <w:rPr>
          <w:color w:val="000000" w:themeColor="text1"/>
        </w:rPr>
        <w:t> «Стоянка с неработающим двигателем»</w:t>
      </w:r>
    </w:p>
    <w:p w:rsidR="004D19E0" w:rsidRPr="000A622F" w:rsidRDefault="004D19E0" w:rsidP="00E11E60">
      <w:pPr>
        <w:ind w:firstLine="709"/>
        <w:rPr>
          <w:color w:val="000000" w:themeColor="text1"/>
        </w:rPr>
      </w:pPr>
      <w:r w:rsidRPr="000A622F">
        <w:rPr>
          <w:color w:val="000000" w:themeColor="text1"/>
        </w:rPr>
        <w:t>Обозначает, что на стоянке, обозначенной знаками </w:t>
      </w:r>
      <w:r w:rsidRPr="000A622F">
        <w:rPr>
          <w:bCs/>
          <w:color w:val="000000" w:themeColor="text1"/>
        </w:rPr>
        <w:t>5.38</w:t>
      </w:r>
      <w:r w:rsidRPr="000A622F">
        <w:rPr>
          <w:color w:val="000000" w:themeColor="text1"/>
        </w:rPr>
        <w:t> или </w:t>
      </w:r>
      <w:r w:rsidRPr="000A622F">
        <w:rPr>
          <w:bCs/>
          <w:color w:val="000000" w:themeColor="text1"/>
        </w:rPr>
        <w:t>5.39</w:t>
      </w:r>
      <w:r w:rsidRPr="000A622F">
        <w:rPr>
          <w:color w:val="000000" w:themeColor="text1"/>
        </w:rPr>
        <w:t>, разрешается оставлять транспортные средства только с неработающим двигателем.</w:t>
      </w:r>
    </w:p>
    <w:p w:rsidR="004D19E0" w:rsidRPr="000A622F" w:rsidRDefault="004D19E0" w:rsidP="00E11E60">
      <w:pPr>
        <w:ind w:firstLine="709"/>
        <w:rPr>
          <w:color w:val="000000" w:themeColor="text1"/>
        </w:rPr>
      </w:pPr>
      <w:r w:rsidRPr="000A622F">
        <w:rPr>
          <w:bCs/>
          <w:color w:val="000000" w:themeColor="text1"/>
        </w:rPr>
        <w:t>7.8</w:t>
      </w:r>
      <w:r w:rsidRPr="000A622F">
        <w:rPr>
          <w:color w:val="000000" w:themeColor="text1"/>
        </w:rPr>
        <w:t> «Направление главной дороги»</w:t>
      </w:r>
    </w:p>
    <w:p w:rsidR="004D19E0" w:rsidRPr="000A622F" w:rsidRDefault="004D19E0" w:rsidP="00E11E60">
      <w:pPr>
        <w:ind w:firstLine="709"/>
        <w:rPr>
          <w:color w:val="000000" w:themeColor="text1"/>
        </w:rPr>
      </w:pPr>
      <w:r w:rsidRPr="000A622F">
        <w:rPr>
          <w:color w:val="000000" w:themeColor="text1"/>
        </w:rPr>
        <w:t>Направление главной дороги на перекрестке. Применяется со знаками </w:t>
      </w:r>
      <w:r w:rsidRPr="000A622F">
        <w:rPr>
          <w:bCs/>
          <w:color w:val="000000" w:themeColor="text1"/>
        </w:rPr>
        <w:t>2.1</w:t>
      </w:r>
      <w:r w:rsidR="00E40818" w:rsidRPr="000A622F">
        <w:rPr>
          <w:bCs/>
          <w:color w:val="000000" w:themeColor="text1"/>
        </w:rPr>
        <w:t xml:space="preserve">, 2.2, </w:t>
      </w:r>
      <w:r w:rsidRPr="000A622F">
        <w:rPr>
          <w:bCs/>
          <w:color w:val="000000" w:themeColor="text1"/>
        </w:rPr>
        <w:t>2.3</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7.9</w:t>
      </w:r>
      <w:r w:rsidRPr="000A622F">
        <w:rPr>
          <w:color w:val="000000" w:themeColor="text1"/>
        </w:rPr>
        <w:t> «Полоса движения»</w:t>
      </w:r>
    </w:p>
    <w:p w:rsidR="004D19E0" w:rsidRPr="000A622F" w:rsidRDefault="004D19E0" w:rsidP="00E11E60">
      <w:pPr>
        <w:ind w:firstLine="709"/>
        <w:rPr>
          <w:color w:val="000000" w:themeColor="text1"/>
        </w:rPr>
      </w:pPr>
      <w:r w:rsidRPr="000A622F">
        <w:rPr>
          <w:color w:val="000000" w:themeColor="text1"/>
        </w:rPr>
        <w:t>Определяет полосу движения, на которую распространяется действие знака или светофора.</w:t>
      </w:r>
    </w:p>
    <w:p w:rsidR="004D19E0" w:rsidRPr="000A622F" w:rsidRDefault="004D19E0" w:rsidP="00E11E60">
      <w:pPr>
        <w:ind w:firstLine="709"/>
        <w:rPr>
          <w:color w:val="000000" w:themeColor="text1"/>
        </w:rPr>
      </w:pPr>
      <w:r w:rsidRPr="000A622F">
        <w:rPr>
          <w:bCs/>
          <w:color w:val="000000" w:themeColor="text1"/>
        </w:rPr>
        <w:t>7.10</w:t>
      </w:r>
      <w:r w:rsidRPr="000A622F">
        <w:rPr>
          <w:color w:val="000000" w:themeColor="text1"/>
        </w:rPr>
        <w:t> «Количество поворотов»</w:t>
      </w:r>
    </w:p>
    <w:p w:rsidR="004D19E0" w:rsidRPr="000A622F" w:rsidRDefault="004D19E0" w:rsidP="00E11E60">
      <w:pPr>
        <w:ind w:firstLine="709"/>
        <w:rPr>
          <w:color w:val="000000" w:themeColor="text1"/>
        </w:rPr>
      </w:pPr>
      <w:r w:rsidRPr="000A622F">
        <w:rPr>
          <w:color w:val="000000" w:themeColor="text1"/>
        </w:rPr>
        <w:t>Применяется со знаками </w:t>
      </w:r>
      <w:r w:rsidRPr="000A622F">
        <w:rPr>
          <w:bCs/>
          <w:color w:val="000000" w:themeColor="text1"/>
        </w:rPr>
        <w:t>1.3.1</w:t>
      </w:r>
      <w:r w:rsidRPr="000A622F">
        <w:rPr>
          <w:color w:val="000000" w:themeColor="text1"/>
        </w:rPr>
        <w:t> и </w:t>
      </w:r>
      <w:r w:rsidRPr="000A622F">
        <w:rPr>
          <w:bCs/>
          <w:color w:val="000000" w:themeColor="text1"/>
        </w:rPr>
        <w:t>1.3.2</w:t>
      </w:r>
      <w:r w:rsidRPr="000A622F">
        <w:rPr>
          <w:color w:val="000000" w:themeColor="text1"/>
        </w:rPr>
        <w:t>, если поворотов три и более. Количество поворотов может непосредственно указываться и на знаках </w:t>
      </w:r>
      <w:r w:rsidRPr="000A622F">
        <w:rPr>
          <w:bCs/>
          <w:color w:val="000000" w:themeColor="text1"/>
        </w:rPr>
        <w:t>1.3.1</w:t>
      </w:r>
      <w:r w:rsidRPr="000A622F">
        <w:rPr>
          <w:color w:val="000000" w:themeColor="text1"/>
        </w:rPr>
        <w:t> и </w:t>
      </w:r>
      <w:r w:rsidRPr="000A622F">
        <w:rPr>
          <w:bCs/>
          <w:color w:val="000000" w:themeColor="text1"/>
        </w:rPr>
        <w:t>1.3.2</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7.11</w:t>
      </w:r>
      <w:r w:rsidRPr="000A622F">
        <w:rPr>
          <w:color w:val="000000" w:themeColor="text1"/>
        </w:rPr>
        <w:t> «Паромная переправа»</w:t>
      </w:r>
    </w:p>
    <w:p w:rsidR="004D19E0" w:rsidRPr="000A622F" w:rsidRDefault="004D19E0" w:rsidP="00E11E60">
      <w:pPr>
        <w:ind w:firstLine="709"/>
        <w:rPr>
          <w:color w:val="000000" w:themeColor="text1"/>
        </w:rPr>
      </w:pPr>
      <w:r w:rsidRPr="000A622F">
        <w:rPr>
          <w:color w:val="000000" w:themeColor="text1"/>
        </w:rPr>
        <w:t>Показывает на приближение к паромной переправе и применяется со знаком </w:t>
      </w:r>
      <w:r w:rsidRPr="000A622F">
        <w:rPr>
          <w:bCs/>
          <w:color w:val="000000" w:themeColor="text1"/>
        </w:rPr>
        <w:t>1.8</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7.12</w:t>
      </w:r>
      <w:r w:rsidRPr="000A622F">
        <w:rPr>
          <w:color w:val="000000" w:themeColor="text1"/>
        </w:rPr>
        <w:t> «Гололедица»</w:t>
      </w:r>
    </w:p>
    <w:p w:rsidR="004D19E0" w:rsidRPr="000A622F" w:rsidRDefault="004D19E0" w:rsidP="00E11E60">
      <w:pPr>
        <w:ind w:firstLine="709"/>
        <w:rPr>
          <w:color w:val="000000" w:themeColor="text1"/>
        </w:rPr>
      </w:pPr>
      <w:r w:rsidRPr="000A622F">
        <w:rPr>
          <w:color w:val="000000" w:themeColor="text1"/>
        </w:rPr>
        <w:t>Означает, что действие знака распространяется на зимний период времени, когда проезжая часть может быть скользкой.</w:t>
      </w:r>
    </w:p>
    <w:p w:rsidR="004D19E0" w:rsidRPr="000A622F" w:rsidRDefault="004D19E0" w:rsidP="00E11E60">
      <w:pPr>
        <w:ind w:firstLine="709"/>
        <w:rPr>
          <w:color w:val="000000" w:themeColor="text1"/>
        </w:rPr>
      </w:pPr>
      <w:r w:rsidRPr="000A622F">
        <w:rPr>
          <w:bCs/>
          <w:color w:val="000000" w:themeColor="text1"/>
        </w:rPr>
        <w:t>7.13</w:t>
      </w:r>
      <w:r w:rsidRPr="000A622F">
        <w:rPr>
          <w:color w:val="000000" w:themeColor="text1"/>
        </w:rPr>
        <w:t> «Влажное покрытие»</w:t>
      </w:r>
    </w:p>
    <w:p w:rsidR="004D19E0" w:rsidRPr="000A622F" w:rsidRDefault="004D19E0" w:rsidP="00E11E60">
      <w:pPr>
        <w:ind w:firstLine="709"/>
        <w:rPr>
          <w:color w:val="000000" w:themeColor="text1"/>
        </w:rPr>
      </w:pPr>
      <w:r w:rsidRPr="000A622F">
        <w:rPr>
          <w:color w:val="000000" w:themeColor="text1"/>
        </w:rPr>
        <w:t>Означает, что действие знака распространяется на период, когда покрытие проезжей части влажное или мокрое.</w:t>
      </w:r>
    </w:p>
    <w:p w:rsidR="004D19E0" w:rsidRPr="000A622F" w:rsidRDefault="004D19E0" w:rsidP="00E11E60">
      <w:pPr>
        <w:ind w:firstLine="709"/>
        <w:rPr>
          <w:color w:val="000000" w:themeColor="text1"/>
        </w:rPr>
      </w:pPr>
      <w:r w:rsidRPr="000A622F">
        <w:rPr>
          <w:color w:val="000000" w:themeColor="text1"/>
        </w:rPr>
        <w:t>Таблички </w:t>
      </w:r>
      <w:r w:rsidRPr="000A622F">
        <w:rPr>
          <w:bCs/>
          <w:color w:val="000000" w:themeColor="text1"/>
        </w:rPr>
        <w:t>7.12</w:t>
      </w:r>
      <w:r w:rsidRPr="000A622F">
        <w:rPr>
          <w:color w:val="000000" w:themeColor="text1"/>
        </w:rPr>
        <w:t> и </w:t>
      </w:r>
      <w:r w:rsidRPr="000A622F">
        <w:rPr>
          <w:bCs/>
          <w:color w:val="000000" w:themeColor="text1"/>
        </w:rPr>
        <w:t>7.13</w:t>
      </w:r>
      <w:r w:rsidRPr="000A622F">
        <w:rPr>
          <w:color w:val="000000" w:themeColor="text1"/>
        </w:rPr>
        <w:t> применяются со знаками </w:t>
      </w:r>
      <w:r w:rsidRPr="000A622F">
        <w:rPr>
          <w:bCs/>
          <w:color w:val="000000" w:themeColor="text1"/>
        </w:rPr>
        <w:t>1.13, 1.38, 1.39, 3.1</w:t>
      </w:r>
      <w:r w:rsidR="00E40818" w:rsidRPr="000A622F">
        <w:rPr>
          <w:bCs/>
          <w:color w:val="000000" w:themeColor="text1"/>
        </w:rPr>
        <w:t xml:space="preserve">, 3.2, 3.3, </w:t>
      </w:r>
      <w:r w:rsidRPr="000A622F">
        <w:rPr>
          <w:bCs/>
          <w:color w:val="000000" w:themeColor="text1"/>
        </w:rPr>
        <w:t>3.4, 3.6</w:t>
      </w:r>
      <w:r w:rsidR="00E40818" w:rsidRPr="000A622F">
        <w:rPr>
          <w:bCs/>
          <w:color w:val="000000" w:themeColor="text1"/>
        </w:rPr>
        <w:t xml:space="preserve">, 3.7, 3.8, 3.9, 3.10, 3.11, 3.12, 3.13, </w:t>
      </w:r>
      <w:r w:rsidRPr="000A622F">
        <w:rPr>
          <w:bCs/>
          <w:color w:val="000000" w:themeColor="text1"/>
        </w:rPr>
        <w:t>3.14, 3.25, 3.27, 3.29, 3.31</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7.14</w:t>
      </w:r>
      <w:r w:rsidRPr="000A622F">
        <w:rPr>
          <w:color w:val="000000" w:themeColor="text1"/>
        </w:rPr>
        <w:t> «Платные услуги»</w:t>
      </w:r>
    </w:p>
    <w:p w:rsidR="004D19E0" w:rsidRPr="000A622F" w:rsidRDefault="004D19E0" w:rsidP="00E11E60">
      <w:pPr>
        <w:ind w:firstLine="709"/>
        <w:rPr>
          <w:color w:val="000000" w:themeColor="text1"/>
        </w:rPr>
      </w:pPr>
      <w:r w:rsidRPr="000A622F">
        <w:rPr>
          <w:color w:val="000000" w:themeColor="text1"/>
        </w:rPr>
        <w:t>Означает, что услуги предоставляются только за плату.</w:t>
      </w:r>
    </w:p>
    <w:p w:rsidR="004D19E0" w:rsidRPr="000A622F" w:rsidRDefault="004D19E0" w:rsidP="00E11E60">
      <w:pPr>
        <w:ind w:firstLine="709"/>
        <w:rPr>
          <w:color w:val="000000" w:themeColor="text1"/>
        </w:rPr>
      </w:pPr>
      <w:r w:rsidRPr="000A622F">
        <w:rPr>
          <w:bCs/>
          <w:color w:val="000000" w:themeColor="text1"/>
        </w:rPr>
        <w:t>7.15</w:t>
      </w:r>
      <w:r w:rsidRPr="000A622F">
        <w:rPr>
          <w:color w:val="000000" w:themeColor="text1"/>
        </w:rPr>
        <w:t> «Место для осмотра автомобилей»</w:t>
      </w:r>
    </w:p>
    <w:p w:rsidR="004D19E0" w:rsidRPr="000A622F" w:rsidRDefault="004D19E0" w:rsidP="00E11E60">
      <w:pPr>
        <w:ind w:firstLine="709"/>
        <w:rPr>
          <w:color w:val="000000" w:themeColor="text1"/>
        </w:rPr>
      </w:pPr>
      <w:r w:rsidRPr="000A622F">
        <w:rPr>
          <w:color w:val="000000" w:themeColor="text1"/>
        </w:rPr>
        <w:t>Обозначает, что на площадке, обозначенной знаками </w:t>
      </w:r>
      <w:r w:rsidRPr="000A622F">
        <w:rPr>
          <w:bCs/>
          <w:color w:val="000000" w:themeColor="text1"/>
        </w:rPr>
        <w:t>5.38</w:t>
      </w:r>
      <w:r w:rsidRPr="000A622F">
        <w:rPr>
          <w:color w:val="000000" w:themeColor="text1"/>
        </w:rPr>
        <w:t> или </w:t>
      </w:r>
      <w:r w:rsidRPr="000A622F">
        <w:rPr>
          <w:bCs/>
          <w:color w:val="000000" w:themeColor="text1"/>
        </w:rPr>
        <w:t>6.15</w:t>
      </w:r>
      <w:r w:rsidRPr="000A622F">
        <w:rPr>
          <w:color w:val="000000" w:themeColor="text1"/>
        </w:rPr>
        <w:t>, имеется эстакада или смотровая яма.</w:t>
      </w:r>
    </w:p>
    <w:p w:rsidR="004D19E0" w:rsidRPr="000A622F" w:rsidRDefault="004D19E0" w:rsidP="00E11E60">
      <w:pPr>
        <w:ind w:firstLine="709"/>
        <w:rPr>
          <w:color w:val="000000" w:themeColor="text1"/>
        </w:rPr>
      </w:pPr>
      <w:r w:rsidRPr="000A622F">
        <w:rPr>
          <w:bCs/>
          <w:color w:val="000000" w:themeColor="text1"/>
        </w:rPr>
        <w:t>7.16</w:t>
      </w:r>
      <w:r w:rsidRPr="000A622F">
        <w:rPr>
          <w:color w:val="000000" w:themeColor="text1"/>
        </w:rPr>
        <w:t> «Слепые пешеходы»</w:t>
      </w:r>
    </w:p>
    <w:p w:rsidR="004D19E0" w:rsidRPr="000A622F" w:rsidRDefault="004D19E0" w:rsidP="00E11E60">
      <w:pPr>
        <w:ind w:firstLine="709"/>
        <w:rPr>
          <w:color w:val="000000" w:themeColor="text1"/>
        </w:rPr>
      </w:pPr>
      <w:r w:rsidRPr="000A622F">
        <w:rPr>
          <w:color w:val="000000" w:themeColor="text1"/>
        </w:rPr>
        <w:lastRenderedPageBreak/>
        <w:t>Означает, что пешеходным переходом пользуются слепые граждане. Применяется со знаками </w:t>
      </w:r>
      <w:r w:rsidRPr="000A622F">
        <w:rPr>
          <w:bCs/>
          <w:color w:val="000000" w:themeColor="text1"/>
        </w:rPr>
        <w:t>1.32, 5.35.1, 5.35.2</w:t>
      </w:r>
      <w:r w:rsidRPr="000A622F">
        <w:rPr>
          <w:color w:val="000000" w:themeColor="text1"/>
        </w:rPr>
        <w:t> и светофорами.</w:t>
      </w:r>
    </w:p>
    <w:p w:rsidR="004D19E0" w:rsidRPr="000A622F" w:rsidRDefault="004D19E0" w:rsidP="00E11E60">
      <w:pPr>
        <w:ind w:firstLine="709"/>
        <w:rPr>
          <w:color w:val="000000" w:themeColor="text1"/>
        </w:rPr>
      </w:pPr>
      <w:r w:rsidRPr="000A622F">
        <w:rPr>
          <w:bCs/>
          <w:color w:val="000000" w:themeColor="text1"/>
        </w:rPr>
        <w:t>7.17</w:t>
      </w:r>
      <w:r w:rsidRPr="000A622F">
        <w:rPr>
          <w:color w:val="000000" w:themeColor="text1"/>
        </w:rPr>
        <w:t> «Инвалиды»</w:t>
      </w:r>
    </w:p>
    <w:p w:rsidR="004D19E0" w:rsidRPr="000A622F" w:rsidRDefault="004D19E0" w:rsidP="00E11E60">
      <w:pPr>
        <w:ind w:firstLine="709"/>
        <w:rPr>
          <w:color w:val="000000" w:themeColor="text1"/>
        </w:rPr>
      </w:pPr>
      <w:r w:rsidRPr="000A622F">
        <w:rPr>
          <w:color w:val="000000" w:themeColor="text1"/>
        </w:rPr>
        <w:t>Означает, что действие знака </w:t>
      </w:r>
      <w:r w:rsidRPr="000A622F">
        <w:rPr>
          <w:bCs/>
          <w:color w:val="000000" w:themeColor="text1"/>
        </w:rPr>
        <w:t>5.38</w:t>
      </w:r>
      <w:r w:rsidRPr="000A622F">
        <w:rPr>
          <w:color w:val="000000" w:themeColor="text1"/>
        </w:rPr>
        <w:t> распространяется только на мотоколяски и автомобили, на которых установлен опознавательный знак «Инвалид» в соответствии с требованиями Правил.</w:t>
      </w:r>
    </w:p>
    <w:p w:rsidR="004D19E0" w:rsidRPr="000A622F" w:rsidRDefault="004D19E0" w:rsidP="00E11E60">
      <w:pPr>
        <w:ind w:firstLine="709"/>
        <w:rPr>
          <w:color w:val="000000" w:themeColor="text1"/>
        </w:rPr>
      </w:pPr>
      <w:r w:rsidRPr="000A622F">
        <w:rPr>
          <w:bCs/>
          <w:color w:val="000000" w:themeColor="text1"/>
        </w:rPr>
        <w:t>7.18</w:t>
      </w:r>
      <w:r w:rsidRPr="000A622F">
        <w:rPr>
          <w:color w:val="000000" w:themeColor="text1"/>
        </w:rPr>
        <w:t> «Кроме инвалидов»</w:t>
      </w:r>
    </w:p>
    <w:p w:rsidR="004D19E0" w:rsidRPr="000A622F" w:rsidRDefault="004D19E0" w:rsidP="00E11E60">
      <w:pPr>
        <w:ind w:firstLine="709"/>
        <w:rPr>
          <w:color w:val="000000" w:themeColor="text1"/>
        </w:rPr>
      </w:pPr>
      <w:r w:rsidRPr="000A622F">
        <w:rPr>
          <w:color w:val="000000" w:themeColor="text1"/>
        </w:rPr>
        <w:t>Означает, что действие знака не распространяется на мотоколяски и автомобили, на которых установлен опознавательный знак «Инвалид» в соответствии с требованиями Правил. Применяется со знаками </w:t>
      </w:r>
      <w:r w:rsidRPr="000A622F">
        <w:rPr>
          <w:bCs/>
          <w:color w:val="000000" w:themeColor="text1"/>
        </w:rPr>
        <w:t>3.1, 3.34</w:t>
      </w:r>
      <w:r w:rsidR="00E40818" w:rsidRPr="000A622F">
        <w:rPr>
          <w:bCs/>
          <w:color w:val="000000" w:themeColor="text1"/>
        </w:rPr>
        <w:t xml:space="preserve">, 3.35, 3.36, 3.37, </w:t>
      </w:r>
      <w:r w:rsidRPr="000A622F">
        <w:rPr>
          <w:bCs/>
          <w:color w:val="000000" w:themeColor="text1"/>
        </w:rPr>
        <w:t>3.38</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7.19</w:t>
      </w:r>
      <w:r w:rsidRPr="000A622F">
        <w:rPr>
          <w:color w:val="000000" w:themeColor="text1"/>
        </w:rPr>
        <w:t> «Ограничение продолжительности стоянки»</w:t>
      </w:r>
    </w:p>
    <w:p w:rsidR="004D19E0" w:rsidRPr="000A622F" w:rsidRDefault="004D19E0" w:rsidP="00E11E60">
      <w:pPr>
        <w:ind w:firstLine="709"/>
        <w:rPr>
          <w:color w:val="000000" w:themeColor="text1"/>
        </w:rPr>
      </w:pPr>
      <w:r w:rsidRPr="000A622F">
        <w:rPr>
          <w:color w:val="000000" w:themeColor="text1"/>
        </w:rPr>
        <w:t>Определяет максимальную продолжительность нахождения транспортного средства на стоянке, обозначенной знаками </w:t>
      </w:r>
      <w:r w:rsidRPr="000A622F">
        <w:rPr>
          <w:bCs/>
          <w:color w:val="000000" w:themeColor="text1"/>
        </w:rPr>
        <w:t>5.38</w:t>
      </w:r>
      <w:r w:rsidRPr="000A622F">
        <w:rPr>
          <w:color w:val="000000" w:themeColor="text1"/>
        </w:rPr>
        <w:t> и </w:t>
      </w:r>
      <w:r w:rsidRPr="000A622F">
        <w:rPr>
          <w:bCs/>
          <w:color w:val="000000" w:themeColor="text1"/>
        </w:rPr>
        <w:t>5.39</w:t>
      </w:r>
      <w:r w:rsidRPr="000A622F">
        <w:rPr>
          <w:color w:val="000000" w:themeColor="text1"/>
        </w:rPr>
        <w:t>.</w:t>
      </w:r>
    </w:p>
    <w:p w:rsidR="004D19E0" w:rsidRPr="000A622F" w:rsidRDefault="004D19E0" w:rsidP="00E11E60">
      <w:pPr>
        <w:ind w:firstLine="709"/>
        <w:rPr>
          <w:color w:val="000000" w:themeColor="text1"/>
        </w:rPr>
      </w:pPr>
      <w:r w:rsidRPr="000A622F">
        <w:rPr>
          <w:bCs/>
          <w:color w:val="000000" w:themeColor="text1"/>
        </w:rPr>
        <w:t>7.20</w:t>
      </w:r>
      <w:r w:rsidRPr="000A622F">
        <w:rPr>
          <w:color w:val="000000" w:themeColor="text1"/>
        </w:rPr>
        <w:t> «Действует с ...»</w:t>
      </w:r>
    </w:p>
    <w:p w:rsidR="004D19E0" w:rsidRPr="000A622F" w:rsidRDefault="004D19E0" w:rsidP="00E11E60">
      <w:pPr>
        <w:ind w:firstLine="709"/>
        <w:rPr>
          <w:color w:val="000000" w:themeColor="text1"/>
        </w:rPr>
      </w:pPr>
      <w:r w:rsidRPr="000A622F">
        <w:rPr>
          <w:color w:val="000000" w:themeColor="text1"/>
        </w:rPr>
        <w:t xml:space="preserve">Обозначает дату (день, месяц, год), с </w:t>
      </w:r>
      <w:proofErr w:type="gramStart"/>
      <w:r w:rsidRPr="000A622F">
        <w:rPr>
          <w:color w:val="000000" w:themeColor="text1"/>
        </w:rPr>
        <w:t>которой</w:t>
      </w:r>
      <w:proofErr w:type="gramEnd"/>
      <w:r w:rsidRPr="000A622F">
        <w:rPr>
          <w:color w:val="000000" w:themeColor="text1"/>
        </w:rPr>
        <w:t xml:space="preserve"> вступают в силу требования дорожного знака. Табличка устанавливается за 14 дней до начала действия знака и снимается через месяц после того, как начал действовать знак.</w:t>
      </w:r>
    </w:p>
    <w:p w:rsidR="004D19E0" w:rsidRPr="000A622F" w:rsidRDefault="004D19E0" w:rsidP="00E11E60">
      <w:pPr>
        <w:ind w:firstLine="709"/>
        <w:rPr>
          <w:color w:val="000000" w:themeColor="text1"/>
        </w:rPr>
      </w:pPr>
      <w:r w:rsidRPr="000A622F">
        <w:rPr>
          <w:color w:val="000000" w:themeColor="text1"/>
        </w:rPr>
        <w:t>Таблички размещаются непосредственно под знаками, с которыми они применяются.</w:t>
      </w:r>
    </w:p>
    <w:p w:rsidR="00A67BBC" w:rsidRPr="000A622F" w:rsidRDefault="00A67BBC" w:rsidP="00E11E60">
      <w:pPr>
        <w:ind w:firstLine="709"/>
        <w:rPr>
          <w:color w:val="000000" w:themeColor="text1"/>
        </w:rPr>
      </w:pPr>
      <w:r w:rsidRPr="000A622F">
        <w:rPr>
          <w:color w:val="000000" w:themeColor="text1"/>
        </w:rPr>
        <w:t>7.2</w:t>
      </w:r>
      <w:r w:rsidR="003C221B" w:rsidRPr="000A622F">
        <w:rPr>
          <w:color w:val="000000" w:themeColor="text1"/>
        </w:rPr>
        <w:t>1</w:t>
      </w:r>
      <w:r w:rsidRPr="000A622F">
        <w:rPr>
          <w:color w:val="000000" w:themeColor="text1"/>
        </w:rPr>
        <w:t>. «Работает эвакуатор». Указывает, что в зоне действия дорожных знаков 3.34</w:t>
      </w:r>
      <w:r w:rsidR="00441DEA" w:rsidRPr="000A622F">
        <w:rPr>
          <w:color w:val="000000" w:themeColor="text1"/>
        </w:rPr>
        <w:t xml:space="preserve">, 3.35, 3.36, </w:t>
      </w:r>
      <w:r w:rsidRPr="000A622F">
        <w:rPr>
          <w:color w:val="000000" w:themeColor="text1"/>
        </w:rPr>
        <w:t xml:space="preserve">3.37 осуществляется задержание транспортного средства. </w:t>
      </w:r>
      <w:r w:rsidR="009714A7" w:rsidRPr="000A622F">
        <w:rPr>
          <w:color w:val="000000" w:themeColor="text1"/>
        </w:rPr>
        <w:t xml:space="preserve"> </w:t>
      </w:r>
    </w:p>
    <w:p w:rsidR="00EE3517" w:rsidRPr="000A622F" w:rsidRDefault="00EE3517"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EE3517" w:rsidRPr="000A622F" w:rsidRDefault="00EE3517" w:rsidP="00E11E60">
      <w:pPr>
        <w:ind w:firstLine="709"/>
        <w:rPr>
          <w:rFonts w:eastAsia="Times New Roman"/>
          <w:color w:val="000000" w:themeColor="text1"/>
          <w:szCs w:val="28"/>
          <w:lang w:eastAsia="ru-RU"/>
        </w:rPr>
      </w:pPr>
    </w:p>
    <w:p w:rsidR="003231CA" w:rsidRPr="000A622F" w:rsidRDefault="003231CA" w:rsidP="00E11E60">
      <w:pPr>
        <w:ind w:firstLine="709"/>
        <w:rPr>
          <w:rFonts w:eastAsia="Times New Roman"/>
          <w:color w:val="000000" w:themeColor="text1"/>
          <w:szCs w:val="28"/>
          <w:lang w:eastAsia="ru-RU"/>
        </w:rPr>
      </w:pPr>
    </w:p>
    <w:p w:rsidR="003231CA" w:rsidRPr="000A622F" w:rsidRDefault="003231CA" w:rsidP="00E11E60">
      <w:pPr>
        <w:ind w:firstLine="709"/>
        <w:rPr>
          <w:rFonts w:eastAsia="Times New Roman"/>
          <w:color w:val="000000" w:themeColor="text1"/>
          <w:szCs w:val="28"/>
          <w:lang w:eastAsia="ru-RU"/>
        </w:rPr>
      </w:pPr>
    </w:p>
    <w:p w:rsidR="003231CA" w:rsidRPr="000A622F" w:rsidRDefault="003231CA" w:rsidP="00E11E60">
      <w:pPr>
        <w:ind w:firstLine="709"/>
        <w:rPr>
          <w:rFonts w:eastAsia="Times New Roman"/>
          <w:color w:val="000000" w:themeColor="text1"/>
          <w:szCs w:val="28"/>
          <w:lang w:eastAsia="ru-RU"/>
        </w:rPr>
      </w:pPr>
    </w:p>
    <w:p w:rsidR="003231CA" w:rsidRPr="000A622F" w:rsidRDefault="003231CA" w:rsidP="00E11E60">
      <w:pPr>
        <w:ind w:firstLine="709"/>
        <w:rPr>
          <w:rFonts w:eastAsia="Times New Roman"/>
          <w:color w:val="000000" w:themeColor="text1"/>
          <w:szCs w:val="28"/>
          <w:lang w:eastAsia="ru-RU"/>
        </w:rPr>
      </w:pPr>
    </w:p>
    <w:p w:rsidR="003231CA" w:rsidRPr="000A622F" w:rsidRDefault="003231CA" w:rsidP="00E11E60">
      <w:pPr>
        <w:ind w:firstLine="709"/>
        <w:rPr>
          <w:rFonts w:eastAsia="Times New Roman"/>
          <w:color w:val="000000" w:themeColor="text1"/>
          <w:szCs w:val="28"/>
          <w:lang w:eastAsia="ru-RU"/>
        </w:rPr>
      </w:pPr>
    </w:p>
    <w:p w:rsidR="003231CA" w:rsidRPr="000A622F" w:rsidRDefault="003231CA"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4033D3" w:rsidRPr="000A622F" w:rsidRDefault="004033D3" w:rsidP="00E11E60">
      <w:pPr>
        <w:ind w:firstLine="709"/>
        <w:rPr>
          <w:rFonts w:eastAsia="Times New Roman"/>
          <w:color w:val="000000" w:themeColor="text1"/>
          <w:szCs w:val="28"/>
          <w:lang w:eastAsia="ru-RU"/>
        </w:rPr>
      </w:pPr>
    </w:p>
    <w:p w:rsidR="00CA0B2E" w:rsidRPr="000A622F" w:rsidRDefault="00CA0B2E" w:rsidP="00EE3517">
      <w:pPr>
        <w:ind w:left="5245"/>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Приложение </w:t>
      </w:r>
      <w:r w:rsidR="00EE3517"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2</w:t>
      </w:r>
    </w:p>
    <w:p w:rsidR="00CA0B2E" w:rsidRPr="000A622F" w:rsidRDefault="00CA0B2E" w:rsidP="00EE3517">
      <w:pPr>
        <w:ind w:left="5245"/>
        <w:rPr>
          <w:rFonts w:eastAsia="Times New Roman"/>
          <w:color w:val="000000" w:themeColor="text1"/>
          <w:szCs w:val="28"/>
          <w:lang w:eastAsia="ru-RU"/>
        </w:rPr>
      </w:pPr>
      <w:r w:rsidRPr="000A622F">
        <w:rPr>
          <w:rFonts w:eastAsia="Times New Roman"/>
          <w:color w:val="000000" w:themeColor="text1"/>
          <w:szCs w:val="28"/>
          <w:lang w:eastAsia="ru-RU"/>
        </w:rPr>
        <w:t>к Правилам дорожного движения</w:t>
      </w:r>
    </w:p>
    <w:p w:rsidR="00CA0B2E" w:rsidRPr="000A622F" w:rsidRDefault="001376B0" w:rsidP="00EE3517">
      <w:pPr>
        <w:ind w:left="5245"/>
        <w:rPr>
          <w:rFonts w:eastAsia="Times New Roman"/>
          <w:color w:val="000000" w:themeColor="text1"/>
          <w:szCs w:val="28"/>
          <w:lang w:eastAsia="ru-RU"/>
        </w:rPr>
      </w:pPr>
      <w:r w:rsidRPr="000A622F">
        <w:rPr>
          <w:rFonts w:eastAsia="Times New Roman"/>
          <w:color w:val="000000" w:themeColor="text1"/>
          <w:szCs w:val="28"/>
          <w:lang w:eastAsia="ru-RU"/>
        </w:rPr>
        <w:t>Луганской Народной Республики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DA6A6A" w:rsidRPr="000A622F" w:rsidRDefault="00DA6A6A" w:rsidP="00E11E60">
      <w:pPr>
        <w:ind w:firstLine="709"/>
        <w:rPr>
          <w:rFonts w:eastAsia="Times New Roman"/>
          <w:color w:val="000000" w:themeColor="text1"/>
          <w:szCs w:val="28"/>
          <w:lang w:eastAsia="ru-RU"/>
        </w:rPr>
      </w:pPr>
    </w:p>
    <w:p w:rsidR="00CA0B2E" w:rsidRPr="000A622F" w:rsidRDefault="007B2C45" w:rsidP="007B2C45">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 xml:space="preserve">РАЗМЕТКА </w:t>
      </w:r>
      <w:r w:rsidR="00CA0B2E" w:rsidRPr="000A622F">
        <w:rPr>
          <w:rFonts w:eastAsia="Times New Roman"/>
          <w:b/>
          <w:color w:val="000000" w:themeColor="text1"/>
          <w:szCs w:val="28"/>
          <w:lang w:eastAsia="ru-RU"/>
        </w:rPr>
        <w:t>ДОРОЖНАЯ И ЕЕ ХАРАКТЕРИСТИКИ</w:t>
      </w:r>
    </w:p>
    <w:p w:rsidR="004F4D05" w:rsidRPr="000A622F" w:rsidRDefault="004F4D05" w:rsidP="007B2C45">
      <w:pPr>
        <w:ind w:firstLine="709"/>
        <w:jc w:val="center"/>
        <w:rPr>
          <w:rFonts w:eastAsia="Times New Roman"/>
          <w:b/>
          <w:color w:val="000000" w:themeColor="text1"/>
          <w:szCs w:val="28"/>
          <w:lang w:eastAsia="ru-RU"/>
        </w:rPr>
      </w:pPr>
    </w:p>
    <w:p w:rsidR="004F4D05" w:rsidRPr="000A622F" w:rsidRDefault="000C16CB" w:rsidP="004F4D05">
      <w:pPr>
        <w:ind w:firstLine="709"/>
        <w:rPr>
          <w:bCs/>
          <w:color w:val="000000" w:themeColor="text1"/>
          <w:szCs w:val="28"/>
        </w:rPr>
      </w:pPr>
      <w:r w:rsidRPr="000A622F">
        <w:rPr>
          <w:rFonts w:eastAsia="Times New Roman"/>
          <w:color w:val="000000" w:themeColor="text1"/>
          <w:szCs w:val="28"/>
          <w:lang w:eastAsia="ru-RU"/>
        </w:rPr>
        <w:t>Д</w:t>
      </w:r>
      <w:r w:rsidR="004F4D05" w:rsidRPr="000A622F">
        <w:rPr>
          <w:rFonts w:eastAsia="Times New Roman"/>
          <w:color w:val="000000" w:themeColor="text1"/>
          <w:szCs w:val="28"/>
          <w:lang w:eastAsia="ru-RU"/>
        </w:rPr>
        <w:t>орожная разметка</w:t>
      </w:r>
      <w:r w:rsidR="003231CA" w:rsidRPr="000A622F">
        <w:rPr>
          <w:rFonts w:eastAsia="Times New Roman"/>
          <w:color w:val="000000" w:themeColor="text1"/>
          <w:szCs w:val="28"/>
          <w:lang w:eastAsia="ru-RU"/>
        </w:rPr>
        <w:t>,</w:t>
      </w:r>
      <w:r w:rsidR="004F4D05"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ее характеристики</w:t>
      </w:r>
      <w:r w:rsidR="003231CA" w:rsidRPr="000A622F">
        <w:rPr>
          <w:rFonts w:eastAsia="Times New Roman"/>
          <w:color w:val="000000" w:themeColor="text1"/>
          <w:szCs w:val="28"/>
          <w:lang w:eastAsia="ru-RU"/>
        </w:rPr>
        <w:t>, методы контроля и правила применения</w:t>
      </w:r>
      <w:r w:rsidRPr="000A622F">
        <w:rPr>
          <w:rFonts w:eastAsia="Times New Roman"/>
          <w:color w:val="000000" w:themeColor="text1"/>
          <w:szCs w:val="28"/>
          <w:lang w:eastAsia="ru-RU"/>
        </w:rPr>
        <w:t xml:space="preserve"> соответствую</w:t>
      </w:r>
      <w:r w:rsidR="004F4D05" w:rsidRPr="000A622F">
        <w:rPr>
          <w:rFonts w:eastAsia="Times New Roman"/>
          <w:color w:val="000000" w:themeColor="text1"/>
          <w:szCs w:val="28"/>
          <w:lang w:eastAsia="ru-RU"/>
        </w:rPr>
        <w:t>т</w:t>
      </w:r>
      <w:r w:rsidR="004F4D05" w:rsidRPr="000A622F">
        <w:rPr>
          <w:rFonts w:eastAsia="Times New Roman"/>
          <w:b/>
          <w:color w:val="000000" w:themeColor="text1"/>
          <w:szCs w:val="28"/>
          <w:lang w:eastAsia="ru-RU"/>
        </w:rPr>
        <w:t xml:space="preserve"> </w:t>
      </w:r>
      <w:r w:rsidR="00455529" w:rsidRPr="000A622F">
        <w:rPr>
          <w:rFonts w:eastAsia="Times New Roman"/>
          <w:color w:val="000000" w:themeColor="text1"/>
          <w:szCs w:val="28"/>
          <w:lang w:eastAsia="ru-RU"/>
        </w:rPr>
        <w:t>ГСТУ</w:t>
      </w:r>
      <w:r w:rsidR="004F4D05" w:rsidRPr="000A622F">
        <w:rPr>
          <w:bCs/>
          <w:color w:val="000000" w:themeColor="text1"/>
          <w:szCs w:val="28"/>
        </w:rPr>
        <w:t xml:space="preserve"> 2587-2010 «Безопасность дорожного движения. Разметка дорожная. Общие технические требования. Методы контроля. Правила применения», </w:t>
      </w:r>
      <w:proofErr w:type="gramStart"/>
      <w:r w:rsidR="004F4D05" w:rsidRPr="000A622F">
        <w:rPr>
          <w:bCs/>
          <w:color w:val="000000" w:themeColor="text1"/>
          <w:szCs w:val="28"/>
        </w:rPr>
        <w:t>утвержденн</w:t>
      </w:r>
      <w:r w:rsidR="00A25F09">
        <w:rPr>
          <w:bCs/>
          <w:color w:val="000000" w:themeColor="text1"/>
          <w:szCs w:val="28"/>
        </w:rPr>
        <w:t>ому</w:t>
      </w:r>
      <w:proofErr w:type="gramEnd"/>
      <w:r w:rsidR="004F4D05" w:rsidRPr="000A622F">
        <w:rPr>
          <w:bCs/>
          <w:color w:val="000000" w:themeColor="text1"/>
          <w:szCs w:val="28"/>
        </w:rPr>
        <w:t xml:space="preserve"> и введенн</w:t>
      </w:r>
      <w:r w:rsidR="00A25F09">
        <w:rPr>
          <w:bCs/>
          <w:color w:val="000000" w:themeColor="text1"/>
          <w:szCs w:val="28"/>
        </w:rPr>
        <w:t>ому</w:t>
      </w:r>
      <w:r w:rsidR="004F4D05" w:rsidRPr="000A622F">
        <w:rPr>
          <w:bCs/>
          <w:color w:val="000000" w:themeColor="text1"/>
          <w:szCs w:val="28"/>
        </w:rPr>
        <w:t xml:space="preserve"> в действие приказом </w:t>
      </w:r>
      <w:proofErr w:type="spellStart"/>
      <w:r w:rsidR="004F4D05" w:rsidRPr="000A622F">
        <w:rPr>
          <w:bCs/>
          <w:color w:val="000000" w:themeColor="text1"/>
          <w:szCs w:val="28"/>
        </w:rPr>
        <w:t>Госпотребстандарта</w:t>
      </w:r>
      <w:proofErr w:type="spellEnd"/>
      <w:r w:rsidR="004F4D05" w:rsidRPr="000A622F">
        <w:rPr>
          <w:bCs/>
          <w:color w:val="000000" w:themeColor="text1"/>
          <w:szCs w:val="28"/>
        </w:rPr>
        <w:t xml:space="preserve"> Украины от 27.12.2010 № 590, применяем</w:t>
      </w:r>
      <w:r w:rsidR="00A25F09">
        <w:rPr>
          <w:bCs/>
          <w:color w:val="000000" w:themeColor="text1"/>
          <w:szCs w:val="28"/>
        </w:rPr>
        <w:t>ому</w:t>
      </w:r>
      <w:r w:rsidR="004F4D05" w:rsidRPr="000A622F">
        <w:rPr>
          <w:bCs/>
          <w:color w:val="000000" w:themeColor="text1"/>
          <w:szCs w:val="28"/>
        </w:rPr>
        <w:t xml:space="preserve"> на основании части 2 статьи 86 Временного Основного Закона (Конституции) Луганской Народной Республики.</w:t>
      </w:r>
    </w:p>
    <w:p w:rsidR="004F4D05" w:rsidRPr="000A622F" w:rsidRDefault="004F4D05" w:rsidP="007B2C45">
      <w:pPr>
        <w:ind w:firstLine="709"/>
        <w:jc w:val="center"/>
        <w:rPr>
          <w:rFonts w:eastAsia="Times New Roman"/>
          <w:b/>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8D5194" w:rsidRPr="000A622F" w:rsidRDefault="008D5194" w:rsidP="00E11E60">
      <w:pPr>
        <w:ind w:firstLine="709"/>
        <w:rPr>
          <w:color w:val="000000" w:themeColor="text1"/>
        </w:rPr>
      </w:pPr>
      <w:r w:rsidRPr="000A622F">
        <w:rPr>
          <w:bCs/>
          <w:color w:val="000000" w:themeColor="text1"/>
        </w:rPr>
        <w:t>1. Горизонтальная разметка</w:t>
      </w:r>
    </w:p>
    <w:p w:rsidR="008D5194" w:rsidRPr="000A622F" w:rsidRDefault="008D5194" w:rsidP="00E11E60">
      <w:pPr>
        <w:ind w:firstLine="709"/>
        <w:rPr>
          <w:color w:val="000000" w:themeColor="text1"/>
        </w:rPr>
      </w:pPr>
      <w:r w:rsidRPr="000A622F">
        <w:rPr>
          <w:color w:val="000000" w:themeColor="text1"/>
        </w:rPr>
        <w:t>Линии горизонтальной разметки имеют белый цвет.</w:t>
      </w:r>
    </w:p>
    <w:p w:rsidR="008D5194" w:rsidRPr="000A622F" w:rsidRDefault="008D5194" w:rsidP="00E11E60">
      <w:pPr>
        <w:ind w:firstLine="709"/>
        <w:rPr>
          <w:color w:val="000000" w:themeColor="text1"/>
        </w:rPr>
      </w:pPr>
      <w:r w:rsidRPr="000A622F">
        <w:rPr>
          <w:color w:val="000000" w:themeColor="text1"/>
        </w:rPr>
        <w:t>Синий цвет имеет </w:t>
      </w:r>
      <w:r w:rsidRPr="000A622F">
        <w:rPr>
          <w:bCs/>
          <w:color w:val="000000" w:themeColor="text1"/>
        </w:rPr>
        <w:t>линия 1.1</w:t>
      </w:r>
      <w:r w:rsidRPr="000A622F">
        <w:rPr>
          <w:color w:val="000000" w:themeColor="text1"/>
        </w:rPr>
        <w:t>, если ею обозначаются площадки для парковки, отведенные на проезжей части.</w:t>
      </w:r>
    </w:p>
    <w:p w:rsidR="008D5194" w:rsidRPr="000A622F" w:rsidRDefault="008D5194" w:rsidP="00E11E60">
      <w:pPr>
        <w:ind w:firstLine="709"/>
        <w:rPr>
          <w:color w:val="000000" w:themeColor="text1"/>
        </w:rPr>
      </w:pPr>
      <w:r w:rsidRPr="000A622F">
        <w:rPr>
          <w:color w:val="000000" w:themeColor="text1"/>
        </w:rPr>
        <w:t>Желтый цвет имеют линии </w:t>
      </w:r>
      <w:r w:rsidRPr="000A622F">
        <w:rPr>
          <w:bCs/>
          <w:color w:val="000000" w:themeColor="text1"/>
        </w:rPr>
        <w:t>1.4, 1.10.1, 1.10.2, 1.17</w:t>
      </w:r>
      <w:r w:rsidRPr="000A622F">
        <w:rPr>
          <w:color w:val="000000" w:themeColor="text1"/>
        </w:rPr>
        <w:t>, а также </w:t>
      </w:r>
      <w:r w:rsidRPr="000A622F">
        <w:rPr>
          <w:bCs/>
          <w:color w:val="000000" w:themeColor="text1"/>
        </w:rPr>
        <w:t>линия 1.2</w:t>
      </w:r>
      <w:r w:rsidRPr="000A622F">
        <w:rPr>
          <w:color w:val="000000" w:themeColor="text1"/>
        </w:rPr>
        <w:t>, если ею обозначаются границы полосы для движения маршрутных транспортных средств.</w:t>
      </w:r>
    </w:p>
    <w:p w:rsidR="008D5194" w:rsidRPr="000A622F" w:rsidRDefault="008D5194" w:rsidP="00E11E60">
      <w:pPr>
        <w:ind w:firstLine="709"/>
        <w:rPr>
          <w:color w:val="000000" w:themeColor="text1"/>
        </w:rPr>
      </w:pPr>
      <w:r w:rsidRPr="000A622F">
        <w:rPr>
          <w:color w:val="000000" w:themeColor="text1"/>
        </w:rPr>
        <w:t>Красно-белый цвет имеют линии </w:t>
      </w:r>
      <w:r w:rsidRPr="000A622F">
        <w:rPr>
          <w:bCs/>
          <w:color w:val="000000" w:themeColor="text1"/>
        </w:rPr>
        <w:t>1.14.3</w:t>
      </w:r>
      <w:r w:rsidR="002071BA" w:rsidRPr="000A622F">
        <w:rPr>
          <w:bCs/>
          <w:color w:val="000000" w:themeColor="text1"/>
        </w:rPr>
        <w:t>,1.14.4, 1</w:t>
      </w:r>
      <w:r w:rsidRPr="000A622F">
        <w:rPr>
          <w:bCs/>
          <w:color w:val="000000" w:themeColor="text1"/>
        </w:rPr>
        <w:t>.14.5, 1.15</w:t>
      </w:r>
      <w:r w:rsidRPr="000A622F">
        <w:rPr>
          <w:color w:val="000000" w:themeColor="text1"/>
        </w:rPr>
        <w:t>.</w:t>
      </w:r>
    </w:p>
    <w:p w:rsidR="008D5194" w:rsidRPr="000A622F" w:rsidRDefault="008D5194" w:rsidP="00E11E60">
      <w:pPr>
        <w:ind w:firstLine="709"/>
        <w:rPr>
          <w:color w:val="000000" w:themeColor="text1"/>
        </w:rPr>
      </w:pPr>
      <w:r w:rsidRPr="000A622F">
        <w:rPr>
          <w:color w:val="000000" w:themeColor="text1"/>
        </w:rPr>
        <w:t>Оранжевый цвет имеют линии временной разметки.</w:t>
      </w:r>
    </w:p>
    <w:p w:rsidR="008D5194" w:rsidRPr="000A622F" w:rsidRDefault="008D5194" w:rsidP="00E11E60">
      <w:pPr>
        <w:ind w:firstLine="709"/>
        <w:rPr>
          <w:color w:val="000000" w:themeColor="text1"/>
        </w:rPr>
      </w:pPr>
      <w:r w:rsidRPr="000A622F">
        <w:rPr>
          <w:color w:val="000000" w:themeColor="text1"/>
        </w:rPr>
        <w:t>Разметка </w:t>
      </w:r>
      <w:r w:rsidRPr="000A622F">
        <w:rPr>
          <w:bCs/>
          <w:color w:val="000000" w:themeColor="text1"/>
        </w:rPr>
        <w:t>1.25</w:t>
      </w:r>
      <w:r w:rsidR="002071BA" w:rsidRPr="000A622F">
        <w:rPr>
          <w:bCs/>
          <w:color w:val="000000" w:themeColor="text1"/>
        </w:rPr>
        <w:t xml:space="preserve">, 1.26, 1.27, </w:t>
      </w:r>
      <w:r w:rsidRPr="000A622F">
        <w:rPr>
          <w:bCs/>
          <w:color w:val="000000" w:themeColor="text1"/>
        </w:rPr>
        <w:t>1.28</w:t>
      </w:r>
      <w:r w:rsidRPr="000A622F">
        <w:rPr>
          <w:color w:val="000000" w:themeColor="text1"/>
        </w:rPr>
        <w:t> дублирует изображение знаков.</w:t>
      </w:r>
    </w:p>
    <w:p w:rsidR="008D5194" w:rsidRPr="000A622F" w:rsidRDefault="008D5194" w:rsidP="00E11E60">
      <w:pPr>
        <w:ind w:firstLine="709"/>
        <w:rPr>
          <w:color w:val="000000" w:themeColor="text1"/>
        </w:rPr>
      </w:pPr>
      <w:r w:rsidRPr="000A622F">
        <w:rPr>
          <w:color w:val="000000" w:themeColor="text1"/>
        </w:rPr>
        <w:t>Горизонтальная разметка имеет следующее значение:</w:t>
      </w:r>
    </w:p>
    <w:p w:rsidR="008D5194" w:rsidRPr="000A622F" w:rsidRDefault="008D5194" w:rsidP="00E11E60">
      <w:pPr>
        <w:ind w:firstLine="709"/>
        <w:rPr>
          <w:color w:val="000000" w:themeColor="text1"/>
        </w:rPr>
      </w:pPr>
      <w:r w:rsidRPr="000A622F">
        <w:rPr>
          <w:bCs/>
          <w:color w:val="000000" w:themeColor="text1"/>
        </w:rPr>
        <w:t xml:space="preserve">1.1 </w:t>
      </w:r>
      <w:r w:rsidRPr="000A622F">
        <w:rPr>
          <w:color w:val="000000" w:themeColor="text1"/>
        </w:rPr>
        <w:t xml:space="preserve">(узкая сплошная линия) </w:t>
      </w:r>
      <w:r w:rsidR="00DA6A6A" w:rsidRPr="000A622F">
        <w:rPr>
          <w:rFonts w:eastAsia="Times New Roman"/>
          <w:color w:val="000000" w:themeColor="text1"/>
          <w:szCs w:val="28"/>
          <w:lang w:eastAsia="ru-RU"/>
        </w:rPr>
        <w:t>–</w:t>
      </w:r>
      <w:r w:rsidRPr="000A622F">
        <w:rPr>
          <w:color w:val="000000" w:themeColor="text1"/>
        </w:rPr>
        <w:t xml:space="preserve"> разделяет транспортные потоки противоположных направлений и обозначает границы полос движения на дорогах; обозначает границы проезжей части, на которые въезд запрещен; обозначает границы мест стоянки транспортных средств, площадок для парковки и край проезжей части дорог, не отнесенных по условиям движения к автомагистралям;</w:t>
      </w:r>
    </w:p>
    <w:p w:rsidR="008D5194" w:rsidRPr="000A622F" w:rsidRDefault="008D5194" w:rsidP="00E11E60">
      <w:pPr>
        <w:ind w:firstLine="709"/>
        <w:rPr>
          <w:color w:val="000000" w:themeColor="text1"/>
        </w:rPr>
      </w:pPr>
      <w:r w:rsidRPr="000A622F">
        <w:rPr>
          <w:bCs/>
          <w:color w:val="000000" w:themeColor="text1"/>
        </w:rPr>
        <w:t xml:space="preserve">1.2 </w:t>
      </w:r>
      <w:r w:rsidRPr="000A622F">
        <w:rPr>
          <w:color w:val="000000" w:themeColor="text1"/>
        </w:rPr>
        <w:t>(широкая сплошная линия) – обозначает край проезжей части на автомагистралях или границы полосы для движения маршрутных транспортных средств. В местах, где на полосу маршрутных транспортных средств разрешен заезд другим транспортным средствам, эта линия может быть прерывистой;</w:t>
      </w:r>
    </w:p>
    <w:p w:rsidR="008D5194" w:rsidRPr="000A622F" w:rsidRDefault="008D5194" w:rsidP="00E11E60">
      <w:pPr>
        <w:ind w:firstLine="709"/>
        <w:rPr>
          <w:color w:val="000000" w:themeColor="text1"/>
        </w:rPr>
      </w:pPr>
      <w:r w:rsidRPr="000A622F">
        <w:rPr>
          <w:bCs/>
          <w:color w:val="000000" w:themeColor="text1"/>
        </w:rPr>
        <w:t xml:space="preserve">1.3 </w:t>
      </w:r>
      <w:r w:rsidR="00DA6A6A" w:rsidRPr="000A622F">
        <w:rPr>
          <w:rFonts w:eastAsia="Times New Roman"/>
          <w:color w:val="000000" w:themeColor="text1"/>
          <w:szCs w:val="28"/>
          <w:lang w:eastAsia="ru-RU"/>
        </w:rPr>
        <w:t>–</w:t>
      </w:r>
      <w:r w:rsidRPr="000A622F">
        <w:rPr>
          <w:color w:val="000000" w:themeColor="text1"/>
        </w:rPr>
        <w:t xml:space="preserve"> разделяет транспортные потоки противоположных направлений на дорогах, имеющих </w:t>
      </w:r>
      <w:proofErr w:type="gramStart"/>
      <w:r w:rsidRPr="000A622F">
        <w:rPr>
          <w:color w:val="000000" w:themeColor="text1"/>
        </w:rPr>
        <w:t>четыре и более полос</w:t>
      </w:r>
      <w:proofErr w:type="gramEnd"/>
      <w:r w:rsidRPr="000A622F">
        <w:rPr>
          <w:color w:val="000000" w:themeColor="text1"/>
        </w:rPr>
        <w:t xml:space="preserve"> движения;</w:t>
      </w:r>
    </w:p>
    <w:p w:rsidR="008D5194" w:rsidRPr="000A622F" w:rsidRDefault="008D5194" w:rsidP="00E11E60">
      <w:pPr>
        <w:ind w:firstLine="709"/>
        <w:rPr>
          <w:color w:val="000000" w:themeColor="text1"/>
        </w:rPr>
      </w:pPr>
      <w:r w:rsidRPr="000A622F">
        <w:rPr>
          <w:bCs/>
          <w:color w:val="000000" w:themeColor="text1"/>
        </w:rPr>
        <w:t xml:space="preserve">1.4 </w:t>
      </w:r>
      <w:r w:rsidR="00DA6A6A" w:rsidRPr="000A622F">
        <w:rPr>
          <w:rFonts w:eastAsia="Times New Roman"/>
          <w:color w:val="000000" w:themeColor="text1"/>
          <w:szCs w:val="28"/>
          <w:lang w:eastAsia="ru-RU"/>
        </w:rPr>
        <w:t>–</w:t>
      </w:r>
      <w:r w:rsidRPr="000A622F">
        <w:rPr>
          <w:color w:val="000000" w:themeColor="text1"/>
        </w:rPr>
        <w:t xml:space="preserve"> обозначает места, где запрещены остановка и стоянка транспортных средств. Применяется самостоятельно или совместно со знаком </w:t>
      </w:r>
      <w:r w:rsidRPr="000A622F">
        <w:rPr>
          <w:bCs/>
          <w:color w:val="000000" w:themeColor="text1"/>
        </w:rPr>
        <w:t xml:space="preserve">3.34 </w:t>
      </w:r>
      <w:r w:rsidRPr="000A622F">
        <w:rPr>
          <w:color w:val="000000" w:themeColor="text1"/>
        </w:rPr>
        <w:t>и наносится у края проезжей части или по верху бордюра;</w:t>
      </w:r>
    </w:p>
    <w:p w:rsidR="008D5194" w:rsidRPr="000A622F" w:rsidRDefault="008D5194" w:rsidP="00E11E60">
      <w:pPr>
        <w:ind w:firstLine="709"/>
        <w:rPr>
          <w:color w:val="000000" w:themeColor="text1"/>
        </w:rPr>
      </w:pPr>
      <w:r w:rsidRPr="000A622F">
        <w:rPr>
          <w:bCs/>
          <w:color w:val="000000" w:themeColor="text1"/>
        </w:rPr>
        <w:lastRenderedPageBreak/>
        <w:t xml:space="preserve">1.5 </w:t>
      </w:r>
      <w:r w:rsidR="00DA6A6A" w:rsidRPr="000A622F">
        <w:rPr>
          <w:rFonts w:eastAsia="Times New Roman"/>
          <w:color w:val="000000" w:themeColor="text1"/>
          <w:szCs w:val="28"/>
          <w:lang w:eastAsia="ru-RU"/>
        </w:rPr>
        <w:t>–</w:t>
      </w:r>
      <w:r w:rsidRPr="000A622F">
        <w:rPr>
          <w:color w:val="000000" w:themeColor="text1"/>
        </w:rPr>
        <w:t xml:space="preserve"> разделяет транспортные потоки противоположных направлений на дорогах, имеющих две или три полосы; обозначае</w:t>
      </w:r>
      <w:proofErr w:type="gramStart"/>
      <w:r w:rsidRPr="000A622F">
        <w:rPr>
          <w:color w:val="000000" w:themeColor="text1"/>
        </w:rPr>
        <w:t>т–</w:t>
      </w:r>
      <w:proofErr w:type="gramEnd"/>
      <w:r w:rsidRPr="000A622F">
        <w:rPr>
          <w:color w:val="000000" w:themeColor="text1"/>
        </w:rPr>
        <w:t xml:space="preserve"> границы полос движения, при наличии двух и более полос, предназначенных для движения в одном направлении;</w:t>
      </w:r>
    </w:p>
    <w:p w:rsidR="008D5194" w:rsidRPr="000A622F" w:rsidRDefault="008D5194" w:rsidP="00E11E60">
      <w:pPr>
        <w:ind w:firstLine="709"/>
        <w:rPr>
          <w:color w:val="000000" w:themeColor="text1"/>
        </w:rPr>
      </w:pPr>
      <w:r w:rsidRPr="000A622F">
        <w:rPr>
          <w:bCs/>
          <w:color w:val="000000" w:themeColor="text1"/>
        </w:rPr>
        <w:t xml:space="preserve">1.6 </w:t>
      </w:r>
      <w:r w:rsidRPr="000A622F">
        <w:rPr>
          <w:color w:val="000000" w:themeColor="text1"/>
        </w:rPr>
        <w:t xml:space="preserve">(линия приближения – прерывистая линия, у которой длина штрихов в три раза превышает промежутки между ними) </w:t>
      </w:r>
      <w:r w:rsidR="00DA6A6A" w:rsidRPr="000A622F">
        <w:rPr>
          <w:rFonts w:eastAsia="Times New Roman"/>
          <w:color w:val="000000" w:themeColor="text1"/>
          <w:szCs w:val="28"/>
          <w:lang w:eastAsia="ru-RU"/>
        </w:rPr>
        <w:t>–</w:t>
      </w:r>
      <w:r w:rsidRPr="000A622F">
        <w:rPr>
          <w:color w:val="000000" w:themeColor="text1"/>
        </w:rPr>
        <w:t xml:space="preserve"> предупреждает о приближении к разметке </w:t>
      </w:r>
      <w:r w:rsidRPr="000A622F">
        <w:rPr>
          <w:bCs/>
          <w:color w:val="000000" w:themeColor="text1"/>
        </w:rPr>
        <w:t>1.1</w:t>
      </w:r>
      <w:r w:rsidRPr="000A622F">
        <w:rPr>
          <w:color w:val="000000" w:themeColor="text1"/>
        </w:rPr>
        <w:t> или </w:t>
      </w:r>
      <w:r w:rsidRPr="000A622F">
        <w:rPr>
          <w:bCs/>
          <w:color w:val="000000" w:themeColor="text1"/>
        </w:rPr>
        <w:t>1.11</w:t>
      </w:r>
      <w:r w:rsidRPr="000A622F">
        <w:rPr>
          <w:color w:val="000000" w:themeColor="text1"/>
        </w:rPr>
        <w:t>, разделяющей транспортные потоки противоположных или попутных направлений;</w:t>
      </w:r>
    </w:p>
    <w:p w:rsidR="008D5194" w:rsidRPr="000A622F" w:rsidRDefault="008D5194" w:rsidP="00E11E60">
      <w:pPr>
        <w:ind w:firstLine="709"/>
        <w:rPr>
          <w:color w:val="000000" w:themeColor="text1"/>
        </w:rPr>
      </w:pPr>
      <w:r w:rsidRPr="000A622F">
        <w:rPr>
          <w:bCs/>
          <w:color w:val="000000" w:themeColor="text1"/>
        </w:rPr>
        <w:t xml:space="preserve">1.7 </w:t>
      </w:r>
      <w:r w:rsidRPr="000A622F">
        <w:rPr>
          <w:color w:val="000000" w:themeColor="text1"/>
        </w:rPr>
        <w:t>(прерывистая линия с короткими штрих</w:t>
      </w:r>
      <w:r w:rsidR="00311EB3">
        <w:rPr>
          <w:color w:val="000000" w:themeColor="text1"/>
        </w:rPr>
        <w:t>ами и равными им промежутками) –</w:t>
      </w:r>
      <w:r w:rsidRPr="000A622F">
        <w:rPr>
          <w:color w:val="000000" w:themeColor="text1"/>
        </w:rPr>
        <w:t xml:space="preserve"> обозначает полосы движения в пределах перекрестка;</w:t>
      </w:r>
    </w:p>
    <w:p w:rsidR="008D5194" w:rsidRPr="000A622F" w:rsidRDefault="008D5194" w:rsidP="00E11E60">
      <w:pPr>
        <w:ind w:firstLine="709"/>
        <w:rPr>
          <w:color w:val="000000" w:themeColor="text1"/>
        </w:rPr>
      </w:pPr>
      <w:r w:rsidRPr="000A622F">
        <w:rPr>
          <w:bCs/>
          <w:color w:val="000000" w:themeColor="text1"/>
        </w:rPr>
        <w:t xml:space="preserve">1.8 </w:t>
      </w:r>
      <w:r w:rsidRPr="000A622F">
        <w:rPr>
          <w:color w:val="000000" w:themeColor="text1"/>
        </w:rPr>
        <w:t xml:space="preserve">(широкая прерывистая линия) </w:t>
      </w:r>
      <w:r w:rsidR="00DA6A6A" w:rsidRPr="000A622F">
        <w:rPr>
          <w:rFonts w:eastAsia="Times New Roman"/>
          <w:color w:val="000000" w:themeColor="text1"/>
          <w:szCs w:val="28"/>
          <w:lang w:eastAsia="ru-RU"/>
        </w:rPr>
        <w:t>–</w:t>
      </w:r>
      <w:r w:rsidRPr="000A622F">
        <w:rPr>
          <w:color w:val="000000" w:themeColor="text1"/>
        </w:rPr>
        <w:t xml:space="preserve"> обозначает границу между переходно-скоростной полосой и основной полосой проезжей части (на перекрестках, пересечениях дорог на разных уровнях, в зоне автобусных остановок и т. п.);</w:t>
      </w:r>
    </w:p>
    <w:p w:rsidR="008D5194" w:rsidRPr="000A622F" w:rsidRDefault="008D5194" w:rsidP="00E11E60">
      <w:pPr>
        <w:ind w:firstLine="709"/>
        <w:rPr>
          <w:color w:val="000000" w:themeColor="text1"/>
        </w:rPr>
      </w:pPr>
      <w:r w:rsidRPr="000A622F">
        <w:rPr>
          <w:bCs/>
          <w:color w:val="000000" w:themeColor="text1"/>
        </w:rPr>
        <w:t xml:space="preserve">1.9 </w:t>
      </w:r>
      <w:r w:rsidR="00DA6A6A" w:rsidRPr="000A622F">
        <w:rPr>
          <w:rFonts w:eastAsia="Times New Roman"/>
          <w:color w:val="000000" w:themeColor="text1"/>
          <w:szCs w:val="28"/>
          <w:lang w:eastAsia="ru-RU"/>
        </w:rPr>
        <w:t>–</w:t>
      </w:r>
      <w:r w:rsidRPr="000A622F">
        <w:rPr>
          <w:color w:val="000000" w:themeColor="text1"/>
        </w:rPr>
        <w:t xml:space="preserve">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8D5194" w:rsidRPr="000A622F" w:rsidRDefault="008D5194" w:rsidP="00E11E60">
      <w:pPr>
        <w:ind w:firstLine="709"/>
        <w:rPr>
          <w:color w:val="000000" w:themeColor="text1"/>
        </w:rPr>
      </w:pPr>
      <w:r w:rsidRPr="000A622F">
        <w:rPr>
          <w:bCs/>
          <w:color w:val="000000" w:themeColor="text1"/>
        </w:rPr>
        <w:t xml:space="preserve">1.10.1 </w:t>
      </w:r>
      <w:r w:rsidR="00DA6A6A" w:rsidRPr="000A622F">
        <w:rPr>
          <w:rFonts w:eastAsia="Times New Roman"/>
          <w:color w:val="000000" w:themeColor="text1"/>
          <w:szCs w:val="28"/>
          <w:lang w:eastAsia="ru-RU"/>
        </w:rPr>
        <w:t>–</w:t>
      </w:r>
      <w:r w:rsidRPr="000A622F">
        <w:rPr>
          <w:color w:val="000000" w:themeColor="text1"/>
        </w:rPr>
        <w:t xml:space="preserve"> обозначают места, где запрещена стоянка. Применяется самостоятельно или совместно со знаком </w:t>
      </w:r>
      <w:r w:rsidRPr="000A622F">
        <w:rPr>
          <w:bCs/>
          <w:color w:val="000000" w:themeColor="text1"/>
        </w:rPr>
        <w:t xml:space="preserve">3.35 </w:t>
      </w:r>
      <w:r w:rsidRPr="000A622F">
        <w:rPr>
          <w:color w:val="000000" w:themeColor="text1"/>
        </w:rPr>
        <w:t>и наносится у края проезжей части или по верху бордюра;</w:t>
      </w:r>
    </w:p>
    <w:p w:rsidR="008D5194" w:rsidRPr="000A622F" w:rsidRDefault="008D5194" w:rsidP="00E11E60">
      <w:pPr>
        <w:ind w:firstLine="709"/>
        <w:rPr>
          <w:color w:val="000000" w:themeColor="text1"/>
        </w:rPr>
      </w:pPr>
      <w:r w:rsidRPr="000A622F">
        <w:rPr>
          <w:bCs/>
          <w:color w:val="000000" w:themeColor="text1"/>
        </w:rPr>
        <w:t xml:space="preserve">1.10.2 </w:t>
      </w:r>
      <w:r w:rsidR="00DA6A6A" w:rsidRPr="000A622F">
        <w:rPr>
          <w:rFonts w:eastAsia="Times New Roman"/>
          <w:color w:val="000000" w:themeColor="text1"/>
          <w:szCs w:val="28"/>
          <w:lang w:eastAsia="ru-RU"/>
        </w:rPr>
        <w:t>–</w:t>
      </w:r>
      <w:r w:rsidRPr="000A622F">
        <w:rPr>
          <w:color w:val="000000" w:themeColor="text1"/>
        </w:rPr>
        <w:t xml:space="preserve"> обозначают места, где запрещена стоянка. Применяется самостоятельно или совместно со знаком </w:t>
      </w:r>
      <w:r w:rsidRPr="000A622F">
        <w:rPr>
          <w:bCs/>
          <w:color w:val="000000" w:themeColor="text1"/>
        </w:rPr>
        <w:t xml:space="preserve">3.35 </w:t>
      </w:r>
      <w:r w:rsidRPr="000A622F">
        <w:rPr>
          <w:color w:val="000000" w:themeColor="text1"/>
        </w:rPr>
        <w:t>и наносится у края проезжей части или по верху бордюра;</w:t>
      </w:r>
    </w:p>
    <w:p w:rsidR="008D5194" w:rsidRPr="000A622F" w:rsidRDefault="008D5194" w:rsidP="00E11E60">
      <w:pPr>
        <w:ind w:firstLine="709"/>
        <w:rPr>
          <w:color w:val="000000" w:themeColor="text1"/>
        </w:rPr>
      </w:pPr>
      <w:r w:rsidRPr="000A622F">
        <w:rPr>
          <w:bCs/>
          <w:color w:val="000000" w:themeColor="text1"/>
        </w:rPr>
        <w:t xml:space="preserve">1.11 </w:t>
      </w:r>
      <w:r w:rsidR="00DA6A6A" w:rsidRPr="000A622F">
        <w:rPr>
          <w:rFonts w:eastAsia="Times New Roman"/>
          <w:color w:val="000000" w:themeColor="text1"/>
          <w:szCs w:val="28"/>
          <w:lang w:eastAsia="ru-RU"/>
        </w:rPr>
        <w:t>–</w:t>
      </w:r>
      <w:r w:rsidRPr="000A622F">
        <w:rPr>
          <w:color w:val="000000" w:themeColor="text1"/>
        </w:rPr>
        <w:t xml:space="preserve"> разделяет транспортные потоки противоположных или попутных направлений на участках дорог, где перестроение разрешено только с одной полосы; обозначает места, предназначенные для разворота, въезда и выезда с площадок для стоянки и т. п., где движение разрешено только в одну сторону;</w:t>
      </w:r>
    </w:p>
    <w:p w:rsidR="008D5194" w:rsidRPr="000A622F" w:rsidRDefault="008D5194" w:rsidP="00E11E60">
      <w:pPr>
        <w:ind w:firstLine="709"/>
        <w:rPr>
          <w:color w:val="000000" w:themeColor="text1"/>
        </w:rPr>
      </w:pPr>
      <w:r w:rsidRPr="000A622F">
        <w:rPr>
          <w:bCs/>
          <w:color w:val="000000" w:themeColor="text1"/>
        </w:rPr>
        <w:t xml:space="preserve">1.12 </w:t>
      </w:r>
      <w:r w:rsidRPr="000A622F">
        <w:rPr>
          <w:color w:val="000000" w:themeColor="text1"/>
        </w:rPr>
        <w:t>(</w:t>
      </w:r>
      <w:proofErr w:type="gramStart"/>
      <w:r w:rsidRPr="000A622F">
        <w:rPr>
          <w:color w:val="000000" w:themeColor="text1"/>
        </w:rPr>
        <w:t>стоп-линия</w:t>
      </w:r>
      <w:proofErr w:type="gramEnd"/>
      <w:r w:rsidRPr="000A622F">
        <w:rPr>
          <w:color w:val="000000" w:themeColor="text1"/>
        </w:rPr>
        <w:t xml:space="preserve">) </w:t>
      </w:r>
      <w:r w:rsidR="00DA6A6A" w:rsidRPr="000A622F">
        <w:rPr>
          <w:rFonts w:eastAsia="Times New Roman"/>
          <w:color w:val="000000" w:themeColor="text1"/>
          <w:szCs w:val="28"/>
          <w:lang w:eastAsia="ru-RU"/>
        </w:rPr>
        <w:t>–</w:t>
      </w:r>
      <w:r w:rsidRPr="000A622F">
        <w:rPr>
          <w:color w:val="000000" w:themeColor="text1"/>
        </w:rPr>
        <w:t xml:space="preserve"> обозначает место, где водитель должен остановиться при наличии знака </w:t>
      </w:r>
      <w:r w:rsidRPr="000A622F">
        <w:rPr>
          <w:bCs/>
          <w:color w:val="000000" w:themeColor="text1"/>
        </w:rPr>
        <w:t xml:space="preserve">2.2 </w:t>
      </w:r>
      <w:r w:rsidRPr="000A622F">
        <w:rPr>
          <w:color w:val="000000" w:themeColor="text1"/>
        </w:rPr>
        <w:t>либо при сигнале светофора или регулировщика, запрещающем движение;</w:t>
      </w:r>
    </w:p>
    <w:p w:rsidR="008D5194" w:rsidRPr="000A622F" w:rsidRDefault="008D5194" w:rsidP="00E11E60">
      <w:pPr>
        <w:ind w:firstLine="709"/>
        <w:rPr>
          <w:color w:val="000000" w:themeColor="text1"/>
        </w:rPr>
      </w:pPr>
      <w:r w:rsidRPr="000A622F">
        <w:rPr>
          <w:bCs/>
          <w:color w:val="000000" w:themeColor="text1"/>
        </w:rPr>
        <w:t xml:space="preserve">1.13 </w:t>
      </w:r>
      <w:r w:rsidR="00DA6A6A" w:rsidRPr="000A622F">
        <w:rPr>
          <w:rFonts w:eastAsia="Times New Roman"/>
          <w:color w:val="000000" w:themeColor="text1"/>
          <w:szCs w:val="28"/>
          <w:lang w:eastAsia="ru-RU"/>
        </w:rPr>
        <w:t>–</w:t>
      </w:r>
      <w:r w:rsidRPr="000A622F">
        <w:rPr>
          <w:color w:val="000000" w:themeColor="text1"/>
        </w:rPr>
        <w:t xml:space="preserve"> обозначает место, где водитель должен в случае необходимости остановиться и уступить дорогу транспортным средствам, движущимся по пересекаемой дороге;</w:t>
      </w:r>
    </w:p>
    <w:p w:rsidR="008D5194" w:rsidRPr="000A622F" w:rsidRDefault="008D5194" w:rsidP="00E11E60">
      <w:pPr>
        <w:ind w:firstLine="709"/>
        <w:rPr>
          <w:color w:val="000000" w:themeColor="text1"/>
        </w:rPr>
      </w:pPr>
      <w:r w:rsidRPr="000A622F">
        <w:rPr>
          <w:bCs/>
          <w:color w:val="000000" w:themeColor="text1"/>
        </w:rPr>
        <w:t xml:space="preserve">1.14.1 </w:t>
      </w:r>
      <w:r w:rsidRPr="000A622F">
        <w:rPr>
          <w:color w:val="000000" w:themeColor="text1"/>
        </w:rPr>
        <w:t xml:space="preserve">(«зебра») </w:t>
      </w:r>
      <w:r w:rsidR="00DA6A6A" w:rsidRPr="000A622F">
        <w:rPr>
          <w:rFonts w:eastAsia="Times New Roman"/>
          <w:color w:val="000000" w:themeColor="text1"/>
          <w:szCs w:val="28"/>
          <w:lang w:eastAsia="ru-RU"/>
        </w:rPr>
        <w:t>–</w:t>
      </w:r>
      <w:r w:rsidRPr="000A622F">
        <w:rPr>
          <w:color w:val="000000" w:themeColor="text1"/>
        </w:rPr>
        <w:t xml:space="preserve"> обозначают нерегулируемый пешеходный переход;</w:t>
      </w:r>
    </w:p>
    <w:p w:rsidR="008D5194" w:rsidRPr="000A622F" w:rsidRDefault="008D5194" w:rsidP="00E11E60">
      <w:pPr>
        <w:ind w:firstLine="709"/>
        <w:rPr>
          <w:color w:val="000000" w:themeColor="text1"/>
        </w:rPr>
      </w:pPr>
      <w:r w:rsidRPr="000A622F">
        <w:rPr>
          <w:bCs/>
          <w:color w:val="000000" w:themeColor="text1"/>
        </w:rPr>
        <w:t xml:space="preserve">1.14.2 </w:t>
      </w:r>
      <w:r w:rsidR="00DA6A6A" w:rsidRPr="000A622F">
        <w:rPr>
          <w:rFonts w:eastAsia="Times New Roman"/>
          <w:color w:val="000000" w:themeColor="text1"/>
          <w:szCs w:val="28"/>
          <w:lang w:eastAsia="ru-RU"/>
        </w:rPr>
        <w:t>–</w:t>
      </w:r>
      <w:r w:rsidRPr="000A622F">
        <w:rPr>
          <w:color w:val="000000" w:themeColor="text1"/>
        </w:rPr>
        <w:t xml:space="preserve"> обозначают пешеходный переход, на котором движение регулируется светофором;</w:t>
      </w:r>
    </w:p>
    <w:p w:rsidR="008D5194" w:rsidRPr="000A622F" w:rsidRDefault="008D5194" w:rsidP="00E11E60">
      <w:pPr>
        <w:ind w:firstLine="709"/>
        <w:rPr>
          <w:color w:val="000000" w:themeColor="text1"/>
        </w:rPr>
      </w:pPr>
      <w:r w:rsidRPr="000A622F">
        <w:rPr>
          <w:bCs/>
          <w:color w:val="000000" w:themeColor="text1"/>
        </w:rPr>
        <w:t xml:space="preserve">1.14.3 </w:t>
      </w:r>
      <w:r w:rsidR="00DA6A6A" w:rsidRPr="000A622F">
        <w:rPr>
          <w:rFonts w:eastAsia="Times New Roman"/>
          <w:color w:val="000000" w:themeColor="text1"/>
          <w:szCs w:val="28"/>
          <w:lang w:eastAsia="ru-RU"/>
        </w:rPr>
        <w:t>–</w:t>
      </w:r>
      <w:r w:rsidRPr="000A622F">
        <w:rPr>
          <w:color w:val="000000" w:themeColor="text1"/>
        </w:rPr>
        <w:t xml:space="preserve"> обозначает нерегулируемый пешеходный переход в местах с повышенной вероятностью возникновения дорожно-транспортных происшествий;</w:t>
      </w:r>
    </w:p>
    <w:p w:rsidR="008D5194" w:rsidRPr="000A622F" w:rsidRDefault="008D5194" w:rsidP="00E11E60">
      <w:pPr>
        <w:ind w:firstLine="709"/>
        <w:rPr>
          <w:color w:val="000000" w:themeColor="text1"/>
        </w:rPr>
      </w:pPr>
      <w:r w:rsidRPr="000A622F">
        <w:rPr>
          <w:bCs/>
          <w:color w:val="000000" w:themeColor="text1"/>
        </w:rPr>
        <w:t xml:space="preserve">1.14.4 </w:t>
      </w:r>
      <w:r w:rsidR="00DA6A6A" w:rsidRPr="000A622F">
        <w:rPr>
          <w:rFonts w:eastAsia="Times New Roman"/>
          <w:color w:val="000000" w:themeColor="text1"/>
          <w:szCs w:val="28"/>
          <w:lang w:eastAsia="ru-RU"/>
        </w:rPr>
        <w:t>–</w:t>
      </w:r>
      <w:r w:rsidRPr="000A622F">
        <w:rPr>
          <w:color w:val="000000" w:themeColor="text1"/>
        </w:rPr>
        <w:t xml:space="preserve"> нерегулируемый пешеходный переход. Обозначает место перехода слепых пешеходов;</w:t>
      </w:r>
    </w:p>
    <w:p w:rsidR="008D5194" w:rsidRPr="000A622F" w:rsidRDefault="008D5194" w:rsidP="00E11E60">
      <w:pPr>
        <w:ind w:firstLine="709"/>
        <w:rPr>
          <w:color w:val="000000" w:themeColor="text1"/>
        </w:rPr>
      </w:pPr>
      <w:r w:rsidRPr="000A622F">
        <w:rPr>
          <w:bCs/>
          <w:color w:val="000000" w:themeColor="text1"/>
        </w:rPr>
        <w:lastRenderedPageBreak/>
        <w:t xml:space="preserve">1.14.5 </w:t>
      </w:r>
      <w:r w:rsidR="00DA6A6A" w:rsidRPr="000A622F">
        <w:rPr>
          <w:rFonts w:eastAsia="Times New Roman"/>
          <w:color w:val="000000" w:themeColor="text1"/>
          <w:szCs w:val="28"/>
          <w:lang w:eastAsia="ru-RU"/>
        </w:rPr>
        <w:t>–</w:t>
      </w:r>
      <w:r w:rsidRPr="000A622F">
        <w:rPr>
          <w:color w:val="000000" w:themeColor="text1"/>
        </w:rPr>
        <w:t xml:space="preserve"> пешеходный переход, движение по которому регулируется светофором. Обозначает место перехода слепых пешеходов;</w:t>
      </w:r>
    </w:p>
    <w:p w:rsidR="008D5194" w:rsidRPr="000A622F" w:rsidRDefault="008D5194" w:rsidP="00E11E60">
      <w:pPr>
        <w:ind w:firstLine="709"/>
        <w:rPr>
          <w:color w:val="000000" w:themeColor="text1"/>
        </w:rPr>
      </w:pPr>
      <w:r w:rsidRPr="000A622F">
        <w:rPr>
          <w:bCs/>
          <w:color w:val="000000" w:themeColor="text1"/>
        </w:rPr>
        <w:t xml:space="preserve">1.15 </w:t>
      </w:r>
      <w:r w:rsidR="00DA6A6A" w:rsidRPr="000A622F">
        <w:rPr>
          <w:rFonts w:eastAsia="Times New Roman"/>
          <w:color w:val="000000" w:themeColor="text1"/>
          <w:szCs w:val="28"/>
          <w:lang w:eastAsia="ru-RU"/>
        </w:rPr>
        <w:t>–</w:t>
      </w:r>
      <w:r w:rsidRPr="000A622F">
        <w:rPr>
          <w:color w:val="000000" w:themeColor="text1"/>
        </w:rPr>
        <w:t xml:space="preserve"> обозначает место, где </w:t>
      </w:r>
      <w:r w:rsidR="004E19E5" w:rsidRPr="000A622F">
        <w:rPr>
          <w:color w:val="000000" w:themeColor="text1"/>
        </w:rPr>
        <w:t xml:space="preserve">дорожка для велосипедистов </w:t>
      </w:r>
      <w:r w:rsidRPr="000A622F">
        <w:rPr>
          <w:color w:val="000000" w:themeColor="text1"/>
        </w:rPr>
        <w:t>пересекает проезжую часть;</w:t>
      </w:r>
    </w:p>
    <w:p w:rsidR="008D5194" w:rsidRPr="000A622F" w:rsidRDefault="008D5194" w:rsidP="00E11E60">
      <w:pPr>
        <w:ind w:firstLine="709"/>
        <w:rPr>
          <w:color w:val="000000" w:themeColor="text1"/>
        </w:rPr>
      </w:pPr>
      <w:r w:rsidRPr="000A622F">
        <w:rPr>
          <w:bCs/>
          <w:color w:val="000000" w:themeColor="text1"/>
        </w:rPr>
        <w:t xml:space="preserve">1.16.1 </w:t>
      </w:r>
      <w:r w:rsidR="00DA6A6A" w:rsidRPr="000A622F">
        <w:rPr>
          <w:rFonts w:eastAsia="Times New Roman"/>
          <w:color w:val="000000" w:themeColor="text1"/>
          <w:szCs w:val="28"/>
          <w:lang w:eastAsia="ru-RU"/>
        </w:rPr>
        <w:t>–</w:t>
      </w:r>
      <w:r w:rsidRPr="000A622F">
        <w:rPr>
          <w:color w:val="000000" w:themeColor="text1"/>
        </w:rPr>
        <w:t xml:space="preserve"> обозначает островки, разделяющие транспортные потоки противоположных направлений;</w:t>
      </w:r>
    </w:p>
    <w:p w:rsidR="008D5194" w:rsidRPr="000A622F" w:rsidRDefault="008D5194" w:rsidP="00E11E60">
      <w:pPr>
        <w:ind w:firstLine="709"/>
        <w:rPr>
          <w:color w:val="000000" w:themeColor="text1"/>
        </w:rPr>
      </w:pPr>
      <w:r w:rsidRPr="000A622F">
        <w:rPr>
          <w:bCs/>
          <w:color w:val="000000" w:themeColor="text1"/>
        </w:rPr>
        <w:t xml:space="preserve">1.16.2 </w:t>
      </w:r>
      <w:r w:rsidR="00DA6A6A" w:rsidRPr="000A622F">
        <w:rPr>
          <w:rFonts w:eastAsia="Times New Roman"/>
          <w:color w:val="000000" w:themeColor="text1"/>
          <w:szCs w:val="28"/>
          <w:lang w:eastAsia="ru-RU"/>
        </w:rPr>
        <w:t>–</w:t>
      </w:r>
      <w:r w:rsidRPr="000A622F">
        <w:rPr>
          <w:color w:val="000000" w:themeColor="text1"/>
        </w:rPr>
        <w:t xml:space="preserve"> обозначает островки, разделяющие транспортные потоки попутных направлений;</w:t>
      </w:r>
    </w:p>
    <w:p w:rsidR="008D5194" w:rsidRPr="000A622F" w:rsidRDefault="008D5194" w:rsidP="00E11E60">
      <w:pPr>
        <w:ind w:firstLine="709"/>
        <w:rPr>
          <w:color w:val="000000" w:themeColor="text1"/>
        </w:rPr>
      </w:pPr>
      <w:r w:rsidRPr="000A622F">
        <w:rPr>
          <w:bCs/>
          <w:color w:val="000000" w:themeColor="text1"/>
        </w:rPr>
        <w:t xml:space="preserve">1.16.3 </w:t>
      </w:r>
      <w:r w:rsidR="00DA6A6A" w:rsidRPr="000A622F">
        <w:rPr>
          <w:rFonts w:eastAsia="Times New Roman"/>
          <w:color w:val="000000" w:themeColor="text1"/>
          <w:szCs w:val="28"/>
          <w:lang w:eastAsia="ru-RU"/>
        </w:rPr>
        <w:t>–</w:t>
      </w:r>
      <w:r w:rsidRPr="000A622F">
        <w:rPr>
          <w:color w:val="000000" w:themeColor="text1"/>
        </w:rPr>
        <w:t xml:space="preserve"> обозначает островки в местах слияния транспортных потоков;</w:t>
      </w:r>
    </w:p>
    <w:p w:rsidR="008D5194" w:rsidRPr="000A622F" w:rsidRDefault="008D5194" w:rsidP="00E11E60">
      <w:pPr>
        <w:ind w:firstLine="709"/>
        <w:rPr>
          <w:color w:val="000000" w:themeColor="text1"/>
        </w:rPr>
      </w:pPr>
      <w:r w:rsidRPr="000A622F">
        <w:rPr>
          <w:bCs/>
          <w:color w:val="000000" w:themeColor="text1"/>
        </w:rPr>
        <w:t xml:space="preserve">1.16.4 </w:t>
      </w:r>
      <w:r w:rsidR="00DA6A6A" w:rsidRPr="000A622F">
        <w:rPr>
          <w:rFonts w:eastAsia="Times New Roman"/>
          <w:color w:val="000000" w:themeColor="text1"/>
          <w:szCs w:val="28"/>
          <w:lang w:eastAsia="ru-RU"/>
        </w:rPr>
        <w:t>–</w:t>
      </w:r>
      <w:r w:rsidRPr="000A622F">
        <w:rPr>
          <w:color w:val="000000" w:themeColor="text1"/>
        </w:rPr>
        <w:t xml:space="preserve"> обозначает островки безопасности;</w:t>
      </w:r>
    </w:p>
    <w:p w:rsidR="008D5194" w:rsidRPr="000A622F" w:rsidRDefault="008D5194" w:rsidP="00E11E60">
      <w:pPr>
        <w:ind w:firstLine="709"/>
        <w:rPr>
          <w:color w:val="000000" w:themeColor="text1"/>
        </w:rPr>
      </w:pPr>
      <w:r w:rsidRPr="000A622F">
        <w:rPr>
          <w:bCs/>
          <w:color w:val="000000" w:themeColor="text1"/>
        </w:rPr>
        <w:t xml:space="preserve">1.17 </w:t>
      </w:r>
      <w:r w:rsidR="00DA6A6A" w:rsidRPr="000A622F">
        <w:rPr>
          <w:rFonts w:eastAsia="Times New Roman"/>
          <w:color w:val="000000" w:themeColor="text1"/>
          <w:szCs w:val="28"/>
          <w:lang w:eastAsia="ru-RU"/>
        </w:rPr>
        <w:t>–</w:t>
      </w:r>
      <w:r w:rsidRPr="000A622F">
        <w:rPr>
          <w:color w:val="000000" w:themeColor="text1"/>
        </w:rPr>
        <w:t xml:space="preserve"> обозначает остановки маршрутных транспортных средств и такси;</w:t>
      </w:r>
    </w:p>
    <w:p w:rsidR="008D5194" w:rsidRPr="000A622F" w:rsidRDefault="008D5194" w:rsidP="00E11E60">
      <w:pPr>
        <w:ind w:firstLine="709"/>
        <w:rPr>
          <w:color w:val="000000" w:themeColor="text1"/>
        </w:rPr>
      </w:pPr>
      <w:r w:rsidRPr="000A622F">
        <w:rPr>
          <w:bCs/>
          <w:color w:val="000000" w:themeColor="text1"/>
        </w:rPr>
        <w:t xml:space="preserve">1.18 </w:t>
      </w:r>
      <w:r w:rsidR="00DA6A6A" w:rsidRPr="000A622F">
        <w:rPr>
          <w:rFonts w:eastAsia="Times New Roman"/>
          <w:color w:val="000000" w:themeColor="text1"/>
          <w:szCs w:val="28"/>
          <w:lang w:eastAsia="ru-RU"/>
        </w:rPr>
        <w:t xml:space="preserve">– </w:t>
      </w:r>
      <w:r w:rsidRPr="000A622F">
        <w:rPr>
          <w:color w:val="000000" w:themeColor="text1"/>
        </w:rPr>
        <w:t>указывае</w:t>
      </w:r>
      <w:r w:rsidR="009D0057" w:rsidRPr="000A622F">
        <w:rPr>
          <w:color w:val="000000" w:themeColor="text1"/>
        </w:rPr>
        <w:t>т разрешенные на перекрестке на</w:t>
      </w:r>
      <w:r w:rsidRPr="000A622F">
        <w:rPr>
          <w:color w:val="000000" w:themeColor="text1"/>
        </w:rPr>
        <w:t xml:space="preserve">правления движения по полосам. Используется самостоятельно или в сочетании со знаками </w:t>
      </w:r>
      <w:r w:rsidRPr="000A622F">
        <w:rPr>
          <w:bCs/>
          <w:color w:val="000000" w:themeColor="text1"/>
        </w:rPr>
        <w:t>5.16, 5.18</w:t>
      </w:r>
      <w:r w:rsidR="00DA6A6A" w:rsidRPr="000A622F">
        <w:rPr>
          <w:bCs/>
          <w:color w:val="000000" w:themeColor="text1"/>
        </w:rPr>
        <w:t>;</w:t>
      </w:r>
    </w:p>
    <w:p w:rsidR="008D5194" w:rsidRPr="000A622F" w:rsidRDefault="008D5194" w:rsidP="00E11E60">
      <w:pPr>
        <w:ind w:firstLine="709"/>
        <w:rPr>
          <w:color w:val="000000" w:themeColor="text1"/>
        </w:rPr>
      </w:pPr>
      <w:r w:rsidRPr="000A622F">
        <w:rPr>
          <w:color w:val="000000" w:themeColor="text1"/>
        </w:rPr>
        <w:t>разметка с изображением тупика наносится для обозначения того, что поворот на ближайшую проезжую часть запрещен; разметка, разрешающая поворот налево с крайней левой полосы, разрешает также разворот;</w:t>
      </w:r>
    </w:p>
    <w:p w:rsidR="008D5194" w:rsidRPr="000A622F" w:rsidRDefault="008D5194" w:rsidP="00E11E60">
      <w:pPr>
        <w:ind w:firstLine="709"/>
        <w:rPr>
          <w:color w:val="000000" w:themeColor="text1"/>
        </w:rPr>
      </w:pPr>
      <w:r w:rsidRPr="000A622F">
        <w:rPr>
          <w:bCs/>
          <w:color w:val="000000" w:themeColor="text1"/>
        </w:rPr>
        <w:t xml:space="preserve">1.19 </w:t>
      </w:r>
      <w:r w:rsidR="00DA6A6A" w:rsidRPr="000A622F">
        <w:rPr>
          <w:rFonts w:eastAsia="Times New Roman"/>
          <w:color w:val="000000" w:themeColor="text1"/>
          <w:szCs w:val="28"/>
          <w:lang w:eastAsia="ru-RU"/>
        </w:rPr>
        <w:t>–</w:t>
      </w:r>
      <w:r w:rsidRPr="000A622F">
        <w:rPr>
          <w:color w:val="000000" w:themeColor="text1"/>
        </w:rPr>
        <w:t xml:space="preserve"> предупреждает о приближении к сужению проезжей части (участку, где уменьшается количество полос движения в данном направлении) или к линии разметки </w:t>
      </w:r>
      <w:r w:rsidRPr="000A622F">
        <w:rPr>
          <w:bCs/>
          <w:color w:val="000000" w:themeColor="text1"/>
        </w:rPr>
        <w:t>1.1</w:t>
      </w:r>
      <w:r w:rsidRPr="000A622F">
        <w:rPr>
          <w:color w:val="000000" w:themeColor="text1"/>
        </w:rPr>
        <w:t> или </w:t>
      </w:r>
      <w:r w:rsidRPr="000A622F">
        <w:rPr>
          <w:bCs/>
          <w:color w:val="000000" w:themeColor="text1"/>
        </w:rPr>
        <w:t>1.11</w:t>
      </w:r>
      <w:r w:rsidRPr="000A622F">
        <w:rPr>
          <w:color w:val="000000" w:themeColor="text1"/>
        </w:rPr>
        <w:t xml:space="preserve">, разделяющей транспортные потоки противоположных направлений. В первом случае может применяться в сочетании со знаками </w:t>
      </w:r>
      <w:r w:rsidRPr="000A622F">
        <w:rPr>
          <w:bCs/>
          <w:color w:val="000000" w:themeColor="text1"/>
        </w:rPr>
        <w:t>1.5.1, 1.5.2, 1.5.3</w:t>
      </w:r>
      <w:r w:rsidR="00DA6A6A" w:rsidRPr="000A622F">
        <w:rPr>
          <w:bCs/>
          <w:color w:val="000000" w:themeColor="text1"/>
        </w:rPr>
        <w:t>;</w:t>
      </w:r>
    </w:p>
    <w:p w:rsidR="008D5194" w:rsidRPr="000A622F" w:rsidRDefault="008D5194" w:rsidP="00E11E60">
      <w:pPr>
        <w:ind w:firstLine="709"/>
        <w:rPr>
          <w:color w:val="000000" w:themeColor="text1"/>
        </w:rPr>
      </w:pPr>
      <w:r w:rsidRPr="000A622F">
        <w:rPr>
          <w:bCs/>
          <w:color w:val="000000" w:themeColor="text1"/>
        </w:rPr>
        <w:t xml:space="preserve">1.20 </w:t>
      </w:r>
      <w:r w:rsidR="00DA6A6A" w:rsidRPr="000A622F">
        <w:rPr>
          <w:rFonts w:eastAsia="Times New Roman"/>
          <w:color w:val="000000" w:themeColor="text1"/>
          <w:szCs w:val="28"/>
          <w:lang w:eastAsia="ru-RU"/>
        </w:rPr>
        <w:t>–</w:t>
      </w:r>
      <w:r w:rsidRPr="000A622F">
        <w:rPr>
          <w:color w:val="000000" w:themeColor="text1"/>
        </w:rPr>
        <w:t xml:space="preserve"> предупреждает о приближении к разметке </w:t>
      </w:r>
      <w:r w:rsidRPr="000A622F">
        <w:rPr>
          <w:bCs/>
          <w:color w:val="000000" w:themeColor="text1"/>
        </w:rPr>
        <w:t>1.13</w:t>
      </w:r>
      <w:r w:rsidRPr="000A622F">
        <w:rPr>
          <w:color w:val="000000" w:themeColor="text1"/>
        </w:rPr>
        <w:t>;</w:t>
      </w:r>
    </w:p>
    <w:p w:rsidR="008D5194" w:rsidRPr="000A622F" w:rsidRDefault="008D5194" w:rsidP="00E11E60">
      <w:pPr>
        <w:ind w:firstLine="709"/>
        <w:rPr>
          <w:color w:val="000000" w:themeColor="text1"/>
        </w:rPr>
      </w:pPr>
      <w:r w:rsidRPr="000A622F">
        <w:rPr>
          <w:bCs/>
          <w:color w:val="000000" w:themeColor="text1"/>
        </w:rPr>
        <w:t xml:space="preserve">1.21 </w:t>
      </w:r>
      <w:r w:rsidR="00D27C09">
        <w:rPr>
          <w:color w:val="000000" w:themeColor="text1"/>
        </w:rPr>
        <w:t>(надпись «STOP») –</w:t>
      </w:r>
      <w:r w:rsidRPr="000A622F">
        <w:rPr>
          <w:color w:val="000000" w:themeColor="text1"/>
        </w:rPr>
        <w:t xml:space="preserve"> предупреждает о приближении к разметке </w:t>
      </w:r>
      <w:r w:rsidRPr="000A622F">
        <w:rPr>
          <w:bCs/>
          <w:color w:val="000000" w:themeColor="text1"/>
        </w:rPr>
        <w:t>1.12</w:t>
      </w:r>
      <w:r w:rsidRPr="000A622F">
        <w:rPr>
          <w:color w:val="000000" w:themeColor="text1"/>
        </w:rPr>
        <w:t xml:space="preserve">, если она применяется в сочетании со знаком </w:t>
      </w:r>
      <w:r w:rsidRPr="000A622F">
        <w:rPr>
          <w:bCs/>
          <w:color w:val="000000" w:themeColor="text1"/>
        </w:rPr>
        <w:t>2.2</w:t>
      </w:r>
      <w:r w:rsidR="00DA6A6A" w:rsidRPr="000A622F">
        <w:rPr>
          <w:bCs/>
          <w:color w:val="000000" w:themeColor="text1"/>
        </w:rPr>
        <w:t>;</w:t>
      </w:r>
    </w:p>
    <w:p w:rsidR="008D5194" w:rsidRPr="000A622F" w:rsidRDefault="008D5194" w:rsidP="00E11E60">
      <w:pPr>
        <w:ind w:firstLine="709"/>
        <w:rPr>
          <w:color w:val="000000" w:themeColor="text1"/>
        </w:rPr>
      </w:pPr>
      <w:r w:rsidRPr="000A622F">
        <w:rPr>
          <w:bCs/>
          <w:color w:val="000000" w:themeColor="text1"/>
        </w:rPr>
        <w:t xml:space="preserve">1.22 </w:t>
      </w:r>
      <w:r w:rsidR="00DA6A6A" w:rsidRPr="000A622F">
        <w:rPr>
          <w:rFonts w:eastAsia="Times New Roman"/>
          <w:color w:val="000000" w:themeColor="text1"/>
          <w:szCs w:val="28"/>
          <w:lang w:eastAsia="ru-RU"/>
        </w:rPr>
        <w:t>–</w:t>
      </w:r>
      <w:r w:rsidRPr="000A622F">
        <w:rPr>
          <w:color w:val="000000" w:themeColor="text1"/>
        </w:rPr>
        <w:t xml:space="preserve"> предупреждает о приближении к месту </w:t>
      </w:r>
      <w:proofErr w:type="gramStart"/>
      <w:r w:rsidRPr="000A622F">
        <w:rPr>
          <w:color w:val="000000" w:themeColor="text1"/>
        </w:rPr>
        <w:t>установления устройства принудительного снижения скорости движения транспортных средств</w:t>
      </w:r>
      <w:proofErr w:type="gramEnd"/>
      <w:r w:rsidRPr="000A622F">
        <w:rPr>
          <w:color w:val="000000" w:themeColor="text1"/>
        </w:rPr>
        <w:t>;</w:t>
      </w:r>
    </w:p>
    <w:p w:rsidR="008D5194" w:rsidRPr="000A622F" w:rsidRDefault="008D5194" w:rsidP="00E11E60">
      <w:pPr>
        <w:ind w:firstLine="709"/>
        <w:rPr>
          <w:color w:val="000000" w:themeColor="text1"/>
        </w:rPr>
      </w:pPr>
      <w:r w:rsidRPr="000A622F">
        <w:rPr>
          <w:bCs/>
          <w:color w:val="000000" w:themeColor="text1"/>
        </w:rPr>
        <w:t xml:space="preserve">1.23 </w:t>
      </w:r>
      <w:r w:rsidR="00DA6A6A" w:rsidRPr="000A622F">
        <w:rPr>
          <w:rFonts w:eastAsia="Times New Roman"/>
          <w:color w:val="000000" w:themeColor="text1"/>
          <w:szCs w:val="28"/>
          <w:lang w:eastAsia="ru-RU"/>
        </w:rPr>
        <w:t>–</w:t>
      </w:r>
      <w:r w:rsidRPr="000A622F">
        <w:rPr>
          <w:color w:val="000000" w:themeColor="text1"/>
        </w:rPr>
        <w:t xml:space="preserve"> показывает номер дороги (маршрута);</w:t>
      </w:r>
    </w:p>
    <w:p w:rsidR="008D5194" w:rsidRPr="000A622F" w:rsidRDefault="008D5194" w:rsidP="00E11E60">
      <w:pPr>
        <w:ind w:firstLine="709"/>
        <w:rPr>
          <w:color w:val="000000" w:themeColor="text1"/>
        </w:rPr>
      </w:pPr>
      <w:r w:rsidRPr="000A622F">
        <w:rPr>
          <w:bCs/>
          <w:color w:val="000000" w:themeColor="text1"/>
        </w:rPr>
        <w:t xml:space="preserve">1.24 </w:t>
      </w:r>
      <w:r w:rsidR="00DA6A6A" w:rsidRPr="000A622F">
        <w:rPr>
          <w:rFonts w:eastAsia="Times New Roman"/>
          <w:color w:val="000000" w:themeColor="text1"/>
          <w:szCs w:val="28"/>
          <w:lang w:eastAsia="ru-RU"/>
        </w:rPr>
        <w:t>–</w:t>
      </w:r>
      <w:r w:rsidRPr="000A622F">
        <w:rPr>
          <w:color w:val="000000" w:themeColor="text1"/>
        </w:rPr>
        <w:t xml:space="preserve"> обозначает полосу, предназначенную для движения только маршрутных транспортных средств;</w:t>
      </w:r>
    </w:p>
    <w:p w:rsidR="008D5194" w:rsidRPr="000A622F" w:rsidRDefault="008D5194" w:rsidP="00E11E60">
      <w:pPr>
        <w:ind w:firstLine="709"/>
        <w:rPr>
          <w:color w:val="000000" w:themeColor="text1"/>
        </w:rPr>
      </w:pPr>
      <w:r w:rsidRPr="000A622F">
        <w:rPr>
          <w:bCs/>
          <w:color w:val="000000" w:themeColor="text1"/>
        </w:rPr>
        <w:t xml:space="preserve">1.25 </w:t>
      </w:r>
      <w:r w:rsidR="00DA6A6A" w:rsidRPr="000A622F">
        <w:rPr>
          <w:rFonts w:eastAsia="Times New Roman"/>
          <w:color w:val="000000" w:themeColor="text1"/>
          <w:szCs w:val="28"/>
          <w:lang w:eastAsia="ru-RU"/>
        </w:rPr>
        <w:t>–</w:t>
      </w:r>
      <w:r w:rsidRPr="000A622F">
        <w:rPr>
          <w:color w:val="000000" w:themeColor="text1"/>
        </w:rPr>
        <w:t xml:space="preserve"> дублирует изображение знака «пешеходный переход»;</w:t>
      </w:r>
    </w:p>
    <w:p w:rsidR="008D5194" w:rsidRPr="000A622F" w:rsidRDefault="008D5194" w:rsidP="00E11E60">
      <w:pPr>
        <w:ind w:firstLine="709"/>
        <w:rPr>
          <w:color w:val="000000" w:themeColor="text1"/>
        </w:rPr>
      </w:pPr>
      <w:r w:rsidRPr="000A622F">
        <w:rPr>
          <w:bCs/>
          <w:color w:val="000000" w:themeColor="text1"/>
        </w:rPr>
        <w:t xml:space="preserve">1.26 </w:t>
      </w:r>
      <w:r w:rsidR="00DA6A6A" w:rsidRPr="000A622F">
        <w:rPr>
          <w:rFonts w:eastAsia="Times New Roman"/>
          <w:color w:val="000000" w:themeColor="text1"/>
          <w:szCs w:val="28"/>
          <w:lang w:eastAsia="ru-RU"/>
        </w:rPr>
        <w:t>–</w:t>
      </w:r>
      <w:r w:rsidRPr="000A622F">
        <w:rPr>
          <w:color w:val="000000" w:themeColor="text1"/>
        </w:rPr>
        <w:t xml:space="preserve"> дублирует изображение знака «Другая опасность (аварийно опасный участок)»;</w:t>
      </w:r>
    </w:p>
    <w:p w:rsidR="008D5194" w:rsidRPr="000A622F" w:rsidRDefault="008D5194" w:rsidP="00E11E60">
      <w:pPr>
        <w:ind w:firstLine="709"/>
        <w:rPr>
          <w:color w:val="000000" w:themeColor="text1"/>
        </w:rPr>
      </w:pPr>
      <w:r w:rsidRPr="000A622F">
        <w:rPr>
          <w:bCs/>
          <w:color w:val="000000" w:themeColor="text1"/>
        </w:rPr>
        <w:t xml:space="preserve">1.27 </w:t>
      </w:r>
      <w:r w:rsidR="00DA6A6A" w:rsidRPr="000A622F">
        <w:rPr>
          <w:rFonts w:eastAsia="Times New Roman"/>
          <w:color w:val="000000" w:themeColor="text1"/>
          <w:szCs w:val="28"/>
          <w:lang w:eastAsia="ru-RU"/>
        </w:rPr>
        <w:t>–</w:t>
      </w:r>
      <w:r w:rsidRPr="000A622F">
        <w:rPr>
          <w:color w:val="000000" w:themeColor="text1"/>
        </w:rPr>
        <w:t xml:space="preserve"> дублирует изображение знака «Ограничение максимальной скорости»;</w:t>
      </w:r>
    </w:p>
    <w:p w:rsidR="008D5194" w:rsidRPr="000A622F" w:rsidRDefault="008D5194" w:rsidP="00E11E60">
      <w:pPr>
        <w:ind w:firstLine="709"/>
        <w:rPr>
          <w:color w:val="000000" w:themeColor="text1"/>
        </w:rPr>
      </w:pPr>
      <w:r w:rsidRPr="000A622F">
        <w:rPr>
          <w:bCs/>
          <w:color w:val="000000" w:themeColor="text1"/>
        </w:rPr>
        <w:t xml:space="preserve">1.28 </w:t>
      </w:r>
      <w:r w:rsidR="00DA6A6A" w:rsidRPr="000A622F">
        <w:rPr>
          <w:rFonts w:eastAsia="Times New Roman"/>
          <w:color w:val="000000" w:themeColor="text1"/>
          <w:szCs w:val="28"/>
          <w:lang w:eastAsia="ru-RU"/>
        </w:rPr>
        <w:t>–</w:t>
      </w:r>
      <w:r w:rsidRPr="000A622F">
        <w:rPr>
          <w:color w:val="000000" w:themeColor="text1"/>
        </w:rPr>
        <w:t xml:space="preserve"> дублирует изображение знака «Место стоянки»</w:t>
      </w:r>
      <w:r w:rsidR="00DA6A6A" w:rsidRPr="000A622F">
        <w:rPr>
          <w:color w:val="000000" w:themeColor="text1"/>
        </w:rPr>
        <w:t>;</w:t>
      </w:r>
    </w:p>
    <w:p w:rsidR="008D5194" w:rsidRPr="000A622F" w:rsidRDefault="008D5194" w:rsidP="00E11E60">
      <w:pPr>
        <w:ind w:firstLine="709"/>
        <w:rPr>
          <w:color w:val="000000" w:themeColor="text1"/>
        </w:rPr>
      </w:pPr>
      <w:r w:rsidRPr="000A622F">
        <w:rPr>
          <w:bCs/>
          <w:color w:val="000000" w:themeColor="text1"/>
        </w:rPr>
        <w:t xml:space="preserve">1.29 </w:t>
      </w:r>
      <w:r w:rsidR="00DA6A6A" w:rsidRPr="000A622F">
        <w:rPr>
          <w:rFonts w:eastAsia="Times New Roman"/>
          <w:color w:val="000000" w:themeColor="text1"/>
          <w:szCs w:val="28"/>
          <w:lang w:eastAsia="ru-RU"/>
        </w:rPr>
        <w:t>–</w:t>
      </w:r>
      <w:r w:rsidRPr="000A622F">
        <w:rPr>
          <w:color w:val="000000" w:themeColor="text1"/>
        </w:rPr>
        <w:t xml:space="preserve"> обозначает дорожку для велосипедистов;</w:t>
      </w:r>
    </w:p>
    <w:p w:rsidR="008D5194" w:rsidRPr="000A622F" w:rsidRDefault="008D5194" w:rsidP="00E11E60">
      <w:pPr>
        <w:ind w:firstLine="709"/>
        <w:rPr>
          <w:color w:val="000000" w:themeColor="text1"/>
        </w:rPr>
      </w:pPr>
      <w:r w:rsidRPr="000A622F">
        <w:rPr>
          <w:bCs/>
          <w:color w:val="000000" w:themeColor="text1"/>
        </w:rPr>
        <w:t xml:space="preserve">1.30 </w:t>
      </w:r>
      <w:r w:rsidR="00DA6A6A" w:rsidRPr="000A622F">
        <w:rPr>
          <w:rFonts w:eastAsia="Times New Roman"/>
          <w:color w:val="000000" w:themeColor="text1"/>
          <w:szCs w:val="28"/>
          <w:lang w:eastAsia="ru-RU"/>
        </w:rPr>
        <w:t>–</w:t>
      </w:r>
      <w:r w:rsidRPr="000A622F">
        <w:rPr>
          <w:color w:val="000000" w:themeColor="text1"/>
        </w:rPr>
        <w:t xml:space="preserve"> обозначает место стоянки транспортных средств, которые перевозят инвалидов или на которых установлен опознавательный знак «Инвалид».</w:t>
      </w:r>
    </w:p>
    <w:p w:rsidR="009D0057" w:rsidRPr="000A622F" w:rsidRDefault="008D5194" w:rsidP="00E11E60">
      <w:pPr>
        <w:ind w:firstLine="709"/>
        <w:rPr>
          <w:color w:val="000000" w:themeColor="text1"/>
        </w:rPr>
      </w:pPr>
      <w:r w:rsidRPr="000A622F">
        <w:rPr>
          <w:color w:val="000000" w:themeColor="text1"/>
        </w:rPr>
        <w:t>Линии </w:t>
      </w:r>
      <w:r w:rsidRPr="000A622F">
        <w:rPr>
          <w:bCs/>
          <w:color w:val="000000" w:themeColor="text1"/>
        </w:rPr>
        <w:t>1.1</w:t>
      </w:r>
      <w:r w:rsidRPr="000A622F">
        <w:rPr>
          <w:color w:val="000000" w:themeColor="text1"/>
        </w:rPr>
        <w:t> и </w:t>
      </w:r>
      <w:r w:rsidRPr="000A622F">
        <w:rPr>
          <w:bCs/>
          <w:color w:val="000000" w:themeColor="text1"/>
        </w:rPr>
        <w:t>1.3</w:t>
      </w:r>
      <w:r w:rsidRPr="000A622F">
        <w:rPr>
          <w:color w:val="000000" w:themeColor="text1"/>
        </w:rPr>
        <w:t> пересекать запрещается. Если линией </w:t>
      </w:r>
      <w:r w:rsidRPr="000A622F">
        <w:rPr>
          <w:bCs/>
          <w:color w:val="000000" w:themeColor="text1"/>
        </w:rPr>
        <w:t>1.1</w:t>
      </w:r>
      <w:r w:rsidRPr="000A622F">
        <w:rPr>
          <w:color w:val="000000" w:themeColor="text1"/>
        </w:rPr>
        <w:t xml:space="preserve"> обозначено место стоянки, площадка для парковки или край проезжей части, смежный с обочиной, эту линию пересекать разрешается. Как исключение, при условии </w:t>
      </w:r>
      <w:r w:rsidRPr="000A622F">
        <w:rPr>
          <w:color w:val="000000" w:themeColor="text1"/>
        </w:rPr>
        <w:lastRenderedPageBreak/>
        <w:t>обеспечения безопасности дорожного движения, разрешается пересекать линию </w:t>
      </w:r>
      <w:r w:rsidRPr="000A622F">
        <w:rPr>
          <w:bCs/>
          <w:color w:val="000000" w:themeColor="text1"/>
        </w:rPr>
        <w:t>1.1</w:t>
      </w:r>
      <w:r w:rsidRPr="000A622F">
        <w:rPr>
          <w:color w:val="000000" w:themeColor="text1"/>
        </w:rPr>
        <w:t xml:space="preserve"> для объезда неподвижного препятствия, размеры которого не дают возможности осуществить его безопасный объезд, не пересекая эту линию, а </w:t>
      </w:r>
    </w:p>
    <w:p w:rsidR="008D5194" w:rsidRPr="000A622F" w:rsidRDefault="008D5194" w:rsidP="009D0057">
      <w:pPr>
        <w:rPr>
          <w:color w:val="000000" w:themeColor="text1"/>
        </w:rPr>
      </w:pPr>
      <w:r w:rsidRPr="000A622F">
        <w:rPr>
          <w:color w:val="000000" w:themeColor="text1"/>
        </w:rPr>
        <w:t>также обгона одиночных транспортных средств, движущихся со скоростью менее </w:t>
      </w:r>
      <w:r w:rsidRPr="000A622F">
        <w:rPr>
          <w:bCs/>
          <w:color w:val="000000" w:themeColor="text1"/>
        </w:rPr>
        <w:t>30 км/ч</w:t>
      </w:r>
      <w:r w:rsidRPr="000A622F">
        <w:rPr>
          <w:color w:val="000000" w:themeColor="text1"/>
        </w:rPr>
        <w:t>.</w:t>
      </w:r>
    </w:p>
    <w:p w:rsidR="008D5194" w:rsidRPr="000A622F" w:rsidRDefault="008D5194" w:rsidP="00E11E60">
      <w:pPr>
        <w:ind w:firstLine="709"/>
        <w:rPr>
          <w:color w:val="000000" w:themeColor="text1"/>
        </w:rPr>
      </w:pPr>
      <w:r w:rsidRPr="000A622F">
        <w:rPr>
          <w:color w:val="000000" w:themeColor="text1"/>
        </w:rPr>
        <w:t>Линию </w:t>
      </w:r>
      <w:r w:rsidRPr="000A622F">
        <w:rPr>
          <w:bCs/>
          <w:color w:val="000000" w:themeColor="text1"/>
        </w:rPr>
        <w:t>1.2</w:t>
      </w:r>
      <w:r w:rsidRPr="000A622F">
        <w:rPr>
          <w:color w:val="000000" w:themeColor="text1"/>
        </w:rPr>
        <w:t> разрешается пересекать в случае вынужденной остановки, если этой линией обозначен край проезжей части, смежный с обочиной.</w:t>
      </w:r>
    </w:p>
    <w:p w:rsidR="008D5194" w:rsidRPr="000A622F" w:rsidRDefault="008D5194" w:rsidP="00E11E60">
      <w:pPr>
        <w:ind w:firstLine="709"/>
        <w:rPr>
          <w:color w:val="000000" w:themeColor="text1"/>
        </w:rPr>
      </w:pPr>
      <w:r w:rsidRPr="000A622F">
        <w:rPr>
          <w:color w:val="000000" w:themeColor="text1"/>
        </w:rPr>
        <w:t>Линии </w:t>
      </w:r>
      <w:r w:rsidRPr="000A622F">
        <w:rPr>
          <w:bCs/>
          <w:color w:val="000000" w:themeColor="text1"/>
        </w:rPr>
        <w:t>1.5</w:t>
      </w:r>
      <w:r w:rsidR="004033D3" w:rsidRPr="000A622F">
        <w:rPr>
          <w:bCs/>
          <w:color w:val="000000" w:themeColor="text1"/>
        </w:rPr>
        <w:t xml:space="preserve">,1.6, 1.7, </w:t>
      </w:r>
      <w:r w:rsidRPr="000A622F">
        <w:rPr>
          <w:bCs/>
          <w:color w:val="000000" w:themeColor="text1"/>
        </w:rPr>
        <w:t>1.8</w:t>
      </w:r>
      <w:r w:rsidRPr="000A622F">
        <w:rPr>
          <w:color w:val="000000" w:themeColor="text1"/>
        </w:rPr>
        <w:t> пересекать разрешается с любой стороны.</w:t>
      </w:r>
    </w:p>
    <w:p w:rsidR="008D5194" w:rsidRPr="000A622F" w:rsidRDefault="008D5194" w:rsidP="00E11E60">
      <w:pPr>
        <w:ind w:firstLine="709"/>
        <w:rPr>
          <w:color w:val="000000" w:themeColor="text1"/>
        </w:rPr>
      </w:pPr>
      <w:r w:rsidRPr="000A622F">
        <w:rPr>
          <w:color w:val="000000" w:themeColor="text1"/>
        </w:rPr>
        <w:t>На участке дороги между реверсивными светофорами линию </w:t>
      </w:r>
      <w:r w:rsidRPr="000A622F">
        <w:rPr>
          <w:bCs/>
          <w:color w:val="000000" w:themeColor="text1"/>
        </w:rPr>
        <w:t>1.9</w:t>
      </w:r>
      <w:r w:rsidRPr="000A622F">
        <w:rPr>
          <w:color w:val="000000" w:themeColor="text1"/>
        </w:rPr>
        <w:t> разрешается пересекать, если она расположена справа от водителя.</w:t>
      </w:r>
    </w:p>
    <w:p w:rsidR="008D5194" w:rsidRPr="000A622F" w:rsidRDefault="008D5194" w:rsidP="00E11E60">
      <w:pPr>
        <w:ind w:firstLine="709"/>
        <w:rPr>
          <w:color w:val="000000" w:themeColor="text1"/>
        </w:rPr>
      </w:pPr>
      <w:r w:rsidRPr="000A622F">
        <w:rPr>
          <w:color w:val="000000" w:themeColor="text1"/>
        </w:rPr>
        <w:t>При включенных сигналах зеленого цвета в реверсивных светофорах линию </w:t>
      </w:r>
      <w:r w:rsidRPr="000A622F">
        <w:rPr>
          <w:bCs/>
          <w:color w:val="000000" w:themeColor="text1"/>
        </w:rPr>
        <w:t>1.9</w:t>
      </w:r>
      <w:r w:rsidRPr="000A622F">
        <w:rPr>
          <w:color w:val="000000" w:themeColor="text1"/>
        </w:rPr>
        <w:t> разрешается пересекать с любой стороны, если она разделяет полосы, по которым движение разрешено в одном направлении. В случае выключения реверсивных светофоров водитель должен немедленно перестроиться направо за линию разметки </w:t>
      </w:r>
      <w:r w:rsidRPr="000A622F">
        <w:rPr>
          <w:bCs/>
          <w:color w:val="000000" w:themeColor="text1"/>
        </w:rPr>
        <w:t>1.9</w:t>
      </w:r>
      <w:r w:rsidRPr="000A622F">
        <w:rPr>
          <w:color w:val="000000" w:themeColor="text1"/>
        </w:rPr>
        <w:t>.</w:t>
      </w:r>
    </w:p>
    <w:p w:rsidR="008D5194" w:rsidRPr="000A622F" w:rsidRDefault="008D5194" w:rsidP="00E11E60">
      <w:pPr>
        <w:ind w:firstLine="709"/>
        <w:rPr>
          <w:color w:val="000000" w:themeColor="text1"/>
        </w:rPr>
      </w:pPr>
      <w:r w:rsidRPr="000A622F">
        <w:rPr>
          <w:color w:val="000000" w:themeColor="text1"/>
        </w:rPr>
        <w:t>Линию </w:t>
      </w:r>
      <w:r w:rsidRPr="000A622F">
        <w:rPr>
          <w:bCs/>
          <w:color w:val="000000" w:themeColor="text1"/>
        </w:rPr>
        <w:t>1.9</w:t>
      </w:r>
      <w:r w:rsidRPr="000A622F">
        <w:rPr>
          <w:color w:val="000000" w:themeColor="text1"/>
        </w:rPr>
        <w:t>, находящуюся слева, при выключенных реверсивных светофорах пересекать запрещается. Линию </w:t>
      </w:r>
      <w:r w:rsidRPr="000A622F">
        <w:rPr>
          <w:bCs/>
          <w:color w:val="000000" w:themeColor="text1"/>
        </w:rPr>
        <w:t>1.11</w:t>
      </w:r>
      <w:r w:rsidRPr="000A622F">
        <w:rPr>
          <w:color w:val="000000" w:themeColor="text1"/>
        </w:rPr>
        <w:t> разрешается пересекать только со стороны ее прерывистой части, а со стороны сплошной – только по завершении обгона или объезда препятствия.</w:t>
      </w:r>
    </w:p>
    <w:p w:rsidR="008D5194" w:rsidRPr="000A622F" w:rsidRDefault="008D5194" w:rsidP="00E11E60">
      <w:pPr>
        <w:ind w:firstLine="709"/>
        <w:rPr>
          <w:color w:val="000000" w:themeColor="text1"/>
        </w:rPr>
      </w:pPr>
    </w:p>
    <w:p w:rsidR="008D5194" w:rsidRPr="000A622F" w:rsidRDefault="009D0057" w:rsidP="00E11E60">
      <w:pPr>
        <w:ind w:firstLine="709"/>
        <w:rPr>
          <w:color w:val="000000" w:themeColor="text1"/>
        </w:rPr>
      </w:pPr>
      <w:r w:rsidRPr="000A622F">
        <w:rPr>
          <w:color w:val="000000" w:themeColor="text1"/>
        </w:rPr>
        <w:t xml:space="preserve">2. </w:t>
      </w:r>
      <w:r w:rsidR="008D5194" w:rsidRPr="000A622F">
        <w:rPr>
          <w:color w:val="000000" w:themeColor="text1"/>
        </w:rPr>
        <w:t>Вертикальная разметка</w:t>
      </w:r>
    </w:p>
    <w:p w:rsidR="008D5194" w:rsidRPr="000A622F" w:rsidRDefault="008D5194" w:rsidP="00E11E60">
      <w:pPr>
        <w:ind w:firstLine="709"/>
        <w:rPr>
          <w:color w:val="000000" w:themeColor="text1"/>
        </w:rPr>
      </w:pPr>
      <w:r w:rsidRPr="000A622F">
        <w:rPr>
          <w:color w:val="000000" w:themeColor="text1"/>
        </w:rPr>
        <w:t>Полосы вертикальной разметки имеют черно-белый цвет. Красно-белый цвет имеют полосы </w:t>
      </w:r>
      <w:r w:rsidRPr="000A622F">
        <w:rPr>
          <w:bCs/>
          <w:color w:val="000000" w:themeColor="text1"/>
        </w:rPr>
        <w:t>2.3</w:t>
      </w:r>
      <w:r w:rsidRPr="000A622F">
        <w:rPr>
          <w:color w:val="000000" w:themeColor="text1"/>
        </w:rPr>
        <w:t>. Желтый цвет имеет линия </w:t>
      </w:r>
      <w:r w:rsidRPr="000A622F">
        <w:rPr>
          <w:bCs/>
          <w:color w:val="000000" w:themeColor="text1"/>
        </w:rPr>
        <w:t>2.7</w:t>
      </w:r>
      <w:r w:rsidRPr="000A622F">
        <w:rPr>
          <w:color w:val="000000" w:themeColor="text1"/>
        </w:rPr>
        <w:t>.</w:t>
      </w:r>
    </w:p>
    <w:p w:rsidR="008D5194" w:rsidRPr="000A622F" w:rsidRDefault="008D5194" w:rsidP="00E11E60">
      <w:pPr>
        <w:ind w:firstLine="709"/>
        <w:rPr>
          <w:color w:val="000000" w:themeColor="text1"/>
        </w:rPr>
      </w:pPr>
      <w:r w:rsidRPr="000A622F">
        <w:rPr>
          <w:color w:val="000000" w:themeColor="text1"/>
        </w:rPr>
        <w:t>Вертикальная разметка обозначает:</w:t>
      </w:r>
    </w:p>
    <w:p w:rsidR="008D5194" w:rsidRPr="000A622F" w:rsidRDefault="008D5194" w:rsidP="00E11E60">
      <w:pPr>
        <w:ind w:firstLine="709"/>
        <w:rPr>
          <w:color w:val="000000" w:themeColor="text1"/>
        </w:rPr>
      </w:pPr>
      <w:r w:rsidRPr="000A622F">
        <w:rPr>
          <w:bCs/>
          <w:color w:val="000000" w:themeColor="text1"/>
        </w:rPr>
        <w:t>2.1</w:t>
      </w:r>
      <w:r w:rsidRPr="000A622F">
        <w:rPr>
          <w:color w:val="000000" w:themeColor="text1"/>
        </w:rPr>
        <w:t> </w:t>
      </w:r>
      <w:r w:rsidR="00DA6A6A" w:rsidRPr="000A622F">
        <w:rPr>
          <w:rFonts w:eastAsia="Times New Roman"/>
          <w:color w:val="000000" w:themeColor="text1"/>
          <w:szCs w:val="28"/>
          <w:lang w:eastAsia="ru-RU"/>
        </w:rPr>
        <w:t>–</w:t>
      </w:r>
      <w:r w:rsidRPr="000A622F">
        <w:rPr>
          <w:color w:val="000000" w:themeColor="text1"/>
        </w:rPr>
        <w:t xml:space="preserve"> торцевые части искусственных сооружений (парапетов, опор осветления, путепроводов и др.);</w:t>
      </w:r>
    </w:p>
    <w:p w:rsidR="008D5194" w:rsidRPr="000A622F" w:rsidRDefault="008D5194" w:rsidP="00E11E60">
      <w:pPr>
        <w:ind w:firstLine="709"/>
        <w:rPr>
          <w:color w:val="000000" w:themeColor="text1"/>
        </w:rPr>
      </w:pPr>
      <w:r w:rsidRPr="000A622F">
        <w:rPr>
          <w:bCs/>
          <w:color w:val="000000" w:themeColor="text1"/>
        </w:rPr>
        <w:t>2.2</w:t>
      </w:r>
      <w:r w:rsidRPr="000A622F">
        <w:rPr>
          <w:color w:val="000000" w:themeColor="text1"/>
        </w:rPr>
        <w:t> </w:t>
      </w:r>
      <w:r w:rsidR="00DA6A6A" w:rsidRPr="000A622F">
        <w:rPr>
          <w:rFonts w:eastAsia="Times New Roman"/>
          <w:color w:val="000000" w:themeColor="text1"/>
          <w:szCs w:val="28"/>
          <w:lang w:eastAsia="ru-RU"/>
        </w:rPr>
        <w:t xml:space="preserve">– </w:t>
      </w:r>
      <w:r w:rsidRPr="000A622F">
        <w:rPr>
          <w:color w:val="000000" w:themeColor="text1"/>
        </w:rPr>
        <w:t>нижний край искусственного сооружения;</w:t>
      </w:r>
    </w:p>
    <w:p w:rsidR="008D5194" w:rsidRPr="000A622F" w:rsidRDefault="008D5194" w:rsidP="00E11E60">
      <w:pPr>
        <w:ind w:firstLine="709"/>
        <w:rPr>
          <w:color w:val="000000" w:themeColor="text1"/>
        </w:rPr>
      </w:pPr>
      <w:r w:rsidRPr="000A622F">
        <w:rPr>
          <w:bCs/>
          <w:color w:val="000000" w:themeColor="text1"/>
        </w:rPr>
        <w:t>2.3</w:t>
      </w:r>
      <w:r w:rsidRPr="000A622F">
        <w:rPr>
          <w:color w:val="000000" w:themeColor="text1"/>
        </w:rPr>
        <w:t> </w:t>
      </w:r>
      <w:r w:rsidR="00DA6A6A" w:rsidRPr="000A622F">
        <w:rPr>
          <w:rFonts w:eastAsia="Times New Roman"/>
          <w:color w:val="000000" w:themeColor="text1"/>
          <w:szCs w:val="28"/>
          <w:lang w:eastAsia="ru-RU"/>
        </w:rPr>
        <w:t>–</w:t>
      </w:r>
      <w:r w:rsidRPr="000A622F">
        <w:rPr>
          <w:color w:val="000000" w:themeColor="text1"/>
        </w:rPr>
        <w:t xml:space="preserve"> вертикальные поверхности щитов, которые устанавливают под знаками </w:t>
      </w:r>
      <w:r w:rsidRPr="000A622F">
        <w:rPr>
          <w:bCs/>
          <w:color w:val="000000" w:themeColor="text1"/>
        </w:rPr>
        <w:t>4.7</w:t>
      </w:r>
      <w:r w:rsidR="002071BA" w:rsidRPr="000A622F">
        <w:rPr>
          <w:bCs/>
          <w:color w:val="000000" w:themeColor="text1"/>
        </w:rPr>
        <w:t xml:space="preserve">, 4.8, </w:t>
      </w:r>
      <w:r w:rsidRPr="000A622F">
        <w:rPr>
          <w:bCs/>
          <w:color w:val="000000" w:themeColor="text1"/>
        </w:rPr>
        <w:t>4.9</w:t>
      </w:r>
      <w:r w:rsidRPr="000A622F">
        <w:rPr>
          <w:color w:val="000000" w:themeColor="text1"/>
        </w:rPr>
        <w:t>, либо начальные или конечные элементы дорожных ограждений. Нижний край полос разметки обозначает сторону, с которой необходимо объезжать преграду;</w:t>
      </w:r>
    </w:p>
    <w:p w:rsidR="008D5194" w:rsidRPr="000A622F" w:rsidRDefault="008D5194" w:rsidP="00E11E60">
      <w:pPr>
        <w:ind w:firstLine="709"/>
        <w:rPr>
          <w:color w:val="000000" w:themeColor="text1"/>
        </w:rPr>
      </w:pPr>
      <w:r w:rsidRPr="000A622F">
        <w:rPr>
          <w:bCs/>
          <w:color w:val="000000" w:themeColor="text1"/>
        </w:rPr>
        <w:t>2.4</w:t>
      </w:r>
      <w:r w:rsidRPr="000A622F">
        <w:rPr>
          <w:color w:val="000000" w:themeColor="text1"/>
        </w:rPr>
        <w:t> </w:t>
      </w:r>
      <w:r w:rsidR="00DA6A6A" w:rsidRPr="000A622F">
        <w:rPr>
          <w:rFonts w:eastAsia="Times New Roman"/>
          <w:color w:val="000000" w:themeColor="text1"/>
          <w:szCs w:val="28"/>
          <w:lang w:eastAsia="ru-RU"/>
        </w:rPr>
        <w:t>–</w:t>
      </w:r>
      <w:r w:rsidRPr="000A622F">
        <w:rPr>
          <w:color w:val="000000" w:themeColor="text1"/>
        </w:rPr>
        <w:t xml:space="preserve"> направляющие столбики;</w:t>
      </w:r>
    </w:p>
    <w:p w:rsidR="008D5194" w:rsidRPr="000A622F" w:rsidRDefault="008D5194" w:rsidP="00E11E60">
      <w:pPr>
        <w:ind w:firstLine="709"/>
        <w:rPr>
          <w:color w:val="000000" w:themeColor="text1"/>
        </w:rPr>
      </w:pPr>
      <w:r w:rsidRPr="000A622F">
        <w:rPr>
          <w:bCs/>
          <w:color w:val="000000" w:themeColor="text1"/>
        </w:rPr>
        <w:t>2.5</w:t>
      </w:r>
      <w:r w:rsidRPr="000A622F">
        <w:rPr>
          <w:color w:val="000000" w:themeColor="text1"/>
        </w:rPr>
        <w:t> </w:t>
      </w:r>
      <w:r w:rsidR="00DA6A6A" w:rsidRPr="000A622F">
        <w:rPr>
          <w:rFonts w:eastAsia="Times New Roman"/>
          <w:color w:val="000000" w:themeColor="text1"/>
          <w:szCs w:val="28"/>
          <w:lang w:eastAsia="ru-RU"/>
        </w:rPr>
        <w:t>–</w:t>
      </w:r>
      <w:r w:rsidRPr="000A622F">
        <w:rPr>
          <w:color w:val="000000" w:themeColor="text1"/>
        </w:rPr>
        <w:t xml:space="preserve"> боковые поверхности ограждений дорог на закруглениях малого радиуса, крутых спусках, других небезопасных участках;</w:t>
      </w:r>
    </w:p>
    <w:p w:rsidR="008D5194" w:rsidRPr="000A622F" w:rsidRDefault="008D5194" w:rsidP="00E11E60">
      <w:pPr>
        <w:ind w:firstLine="709"/>
        <w:rPr>
          <w:color w:val="000000" w:themeColor="text1"/>
        </w:rPr>
      </w:pPr>
      <w:r w:rsidRPr="000A622F">
        <w:rPr>
          <w:bCs/>
          <w:color w:val="000000" w:themeColor="text1"/>
        </w:rPr>
        <w:t>2.6</w:t>
      </w:r>
      <w:r w:rsidRPr="000A622F">
        <w:rPr>
          <w:color w:val="000000" w:themeColor="text1"/>
        </w:rPr>
        <w:t> </w:t>
      </w:r>
      <w:r w:rsidR="00DA6A6A" w:rsidRPr="000A622F">
        <w:rPr>
          <w:rFonts w:eastAsia="Times New Roman"/>
          <w:color w:val="000000" w:themeColor="text1"/>
          <w:szCs w:val="28"/>
          <w:lang w:eastAsia="ru-RU"/>
        </w:rPr>
        <w:t xml:space="preserve">– </w:t>
      </w:r>
      <w:r w:rsidRPr="000A622F">
        <w:rPr>
          <w:color w:val="000000" w:themeColor="text1"/>
        </w:rPr>
        <w:t>бордюры направляющего островка и островка безопасности;</w:t>
      </w:r>
    </w:p>
    <w:p w:rsidR="008D5194" w:rsidRPr="000A622F" w:rsidRDefault="008D5194" w:rsidP="00E11E60">
      <w:pPr>
        <w:ind w:firstLine="709"/>
        <w:rPr>
          <w:color w:val="000000" w:themeColor="text1"/>
        </w:rPr>
      </w:pPr>
      <w:r w:rsidRPr="000A622F">
        <w:rPr>
          <w:bCs/>
          <w:color w:val="000000" w:themeColor="text1"/>
        </w:rPr>
        <w:t>2.7</w:t>
      </w:r>
      <w:r w:rsidRPr="000A622F">
        <w:rPr>
          <w:color w:val="000000" w:themeColor="text1"/>
        </w:rPr>
        <w:t> </w:t>
      </w:r>
      <w:r w:rsidR="00DA6A6A" w:rsidRPr="000A622F">
        <w:rPr>
          <w:rFonts w:eastAsia="Times New Roman"/>
          <w:color w:val="000000" w:themeColor="text1"/>
          <w:szCs w:val="28"/>
          <w:lang w:eastAsia="ru-RU"/>
        </w:rPr>
        <w:t>–</w:t>
      </w:r>
      <w:r w:rsidRPr="000A622F">
        <w:rPr>
          <w:color w:val="000000" w:themeColor="text1"/>
        </w:rPr>
        <w:t xml:space="preserve"> бордюры в местах, где запрещена стоянка транспортных средств.</w:t>
      </w:r>
    </w:p>
    <w:p w:rsidR="00CA0B2E" w:rsidRPr="000A622F" w:rsidRDefault="00CA0B2E" w:rsidP="00E11E60">
      <w:pPr>
        <w:ind w:firstLine="709"/>
        <w:rPr>
          <w:color w:val="000000" w:themeColor="text1"/>
          <w:szCs w:val="28"/>
        </w:rPr>
      </w:pPr>
    </w:p>
    <w:p w:rsidR="00CA0B2E" w:rsidRPr="000A622F" w:rsidRDefault="00CA0B2E" w:rsidP="00E11E60">
      <w:pPr>
        <w:ind w:firstLine="709"/>
        <w:rPr>
          <w:color w:val="000000" w:themeColor="text1"/>
          <w:szCs w:val="28"/>
        </w:rPr>
      </w:pPr>
    </w:p>
    <w:p w:rsidR="009D0057" w:rsidRPr="000A622F" w:rsidRDefault="009D0057" w:rsidP="00E11E60">
      <w:pPr>
        <w:ind w:firstLine="709"/>
        <w:rPr>
          <w:rFonts w:eastAsia="Times New Roman"/>
          <w:color w:val="000000" w:themeColor="text1"/>
          <w:szCs w:val="28"/>
          <w:lang w:eastAsia="ru-RU"/>
        </w:rPr>
      </w:pPr>
    </w:p>
    <w:p w:rsidR="009D0057" w:rsidRPr="000A622F" w:rsidRDefault="009D0057" w:rsidP="00E11E60">
      <w:pPr>
        <w:ind w:firstLine="709"/>
        <w:rPr>
          <w:rFonts w:eastAsia="Times New Roman"/>
          <w:color w:val="000000" w:themeColor="text1"/>
          <w:szCs w:val="28"/>
          <w:lang w:eastAsia="ru-RU"/>
        </w:rPr>
      </w:pPr>
    </w:p>
    <w:p w:rsidR="009D0057" w:rsidRPr="000A622F" w:rsidRDefault="009D0057" w:rsidP="00E11E60">
      <w:pPr>
        <w:ind w:firstLine="709"/>
        <w:rPr>
          <w:rFonts w:eastAsia="Times New Roman"/>
          <w:color w:val="000000" w:themeColor="text1"/>
          <w:szCs w:val="28"/>
          <w:lang w:eastAsia="ru-RU"/>
        </w:rPr>
      </w:pPr>
    </w:p>
    <w:p w:rsidR="009D0057" w:rsidRPr="000A622F" w:rsidRDefault="009D0057" w:rsidP="00E11E60">
      <w:pPr>
        <w:ind w:firstLine="709"/>
        <w:rPr>
          <w:rFonts w:eastAsia="Times New Roman"/>
          <w:color w:val="000000" w:themeColor="text1"/>
          <w:szCs w:val="28"/>
          <w:lang w:eastAsia="ru-RU"/>
        </w:rPr>
      </w:pPr>
    </w:p>
    <w:p w:rsidR="009D0057" w:rsidRPr="000A622F" w:rsidRDefault="009D0057" w:rsidP="00E11E60">
      <w:pPr>
        <w:ind w:firstLine="709"/>
        <w:rPr>
          <w:rFonts w:eastAsia="Times New Roman"/>
          <w:color w:val="000000" w:themeColor="text1"/>
          <w:szCs w:val="28"/>
          <w:lang w:eastAsia="ru-RU"/>
        </w:rPr>
      </w:pPr>
    </w:p>
    <w:p w:rsidR="00DA6A6A" w:rsidRPr="000A622F" w:rsidRDefault="00DA6A6A" w:rsidP="00E11E60">
      <w:pPr>
        <w:ind w:firstLine="709"/>
        <w:rPr>
          <w:rFonts w:eastAsia="Times New Roman"/>
          <w:color w:val="000000" w:themeColor="text1"/>
          <w:szCs w:val="28"/>
          <w:lang w:eastAsia="ru-RU"/>
        </w:rPr>
      </w:pPr>
    </w:p>
    <w:p w:rsidR="00D83829" w:rsidRPr="000A622F" w:rsidRDefault="00284230" w:rsidP="00D83829">
      <w:pPr>
        <w:ind w:left="4820"/>
        <w:rPr>
          <w:rFonts w:eastAsia="Times New Roman"/>
          <w:bCs/>
          <w:color w:val="000000" w:themeColor="text1"/>
          <w:szCs w:val="28"/>
          <w:lang w:eastAsia="ru-RU"/>
        </w:rPr>
      </w:pPr>
      <w:r w:rsidRPr="000A622F">
        <w:rPr>
          <w:rFonts w:eastAsia="Times New Roman"/>
          <w:bCs/>
          <w:color w:val="000000" w:themeColor="text1"/>
          <w:szCs w:val="28"/>
          <w:lang w:eastAsia="ru-RU"/>
        </w:rPr>
        <w:lastRenderedPageBreak/>
        <w:t>У</w:t>
      </w:r>
      <w:r w:rsidR="00DA6A6A" w:rsidRPr="000A622F">
        <w:rPr>
          <w:rFonts w:eastAsia="Times New Roman"/>
          <w:bCs/>
          <w:color w:val="000000" w:themeColor="text1"/>
          <w:szCs w:val="28"/>
          <w:lang w:eastAsia="ru-RU"/>
        </w:rPr>
        <w:t>ТВЕРЖДЕНЫ</w:t>
      </w:r>
      <w:r w:rsidRPr="000A622F">
        <w:rPr>
          <w:rFonts w:eastAsia="Times New Roman"/>
          <w:bCs/>
          <w:color w:val="000000" w:themeColor="text1"/>
          <w:szCs w:val="28"/>
          <w:lang w:eastAsia="ru-RU"/>
        </w:rPr>
        <w:t xml:space="preserve"> </w:t>
      </w:r>
    </w:p>
    <w:p w:rsidR="00284230" w:rsidRPr="000A622F" w:rsidRDefault="00DA6A6A" w:rsidP="00D83829">
      <w:pPr>
        <w:ind w:left="4820"/>
        <w:rPr>
          <w:rFonts w:eastAsia="Times New Roman"/>
          <w:bCs/>
          <w:color w:val="000000" w:themeColor="text1"/>
          <w:szCs w:val="28"/>
          <w:lang w:eastAsia="ru-RU"/>
        </w:rPr>
      </w:pPr>
      <w:r w:rsidRPr="000A622F">
        <w:rPr>
          <w:rFonts w:eastAsia="Times New Roman"/>
          <w:bCs/>
          <w:color w:val="000000" w:themeColor="text1"/>
          <w:szCs w:val="28"/>
          <w:lang w:eastAsia="ru-RU"/>
        </w:rPr>
        <w:t>п</w:t>
      </w:r>
      <w:r w:rsidR="00284230" w:rsidRPr="000A622F">
        <w:rPr>
          <w:rFonts w:eastAsia="Times New Roman"/>
          <w:bCs/>
          <w:color w:val="000000" w:themeColor="text1"/>
          <w:szCs w:val="28"/>
          <w:lang w:eastAsia="ru-RU"/>
        </w:rPr>
        <w:t>остановление</w:t>
      </w:r>
      <w:r w:rsidR="00D83829" w:rsidRPr="000A622F">
        <w:rPr>
          <w:rFonts w:eastAsia="Times New Roman"/>
          <w:bCs/>
          <w:color w:val="000000" w:themeColor="text1"/>
          <w:szCs w:val="28"/>
          <w:lang w:eastAsia="ru-RU"/>
        </w:rPr>
        <w:t xml:space="preserve">м Совета Министров </w:t>
      </w:r>
      <w:r w:rsidR="00284230" w:rsidRPr="000A622F">
        <w:rPr>
          <w:rFonts w:eastAsia="Times New Roman"/>
          <w:bCs/>
          <w:color w:val="000000" w:themeColor="text1"/>
          <w:szCs w:val="28"/>
          <w:lang w:eastAsia="ru-RU"/>
        </w:rPr>
        <w:t xml:space="preserve"> </w:t>
      </w:r>
    </w:p>
    <w:p w:rsidR="00D83829" w:rsidRPr="000A622F" w:rsidRDefault="00D83829" w:rsidP="00D83829">
      <w:pPr>
        <w:ind w:left="4820"/>
        <w:rPr>
          <w:rFonts w:eastAsia="Times New Roman"/>
          <w:bCs/>
          <w:color w:val="000000" w:themeColor="text1"/>
          <w:szCs w:val="28"/>
          <w:lang w:eastAsia="ru-RU"/>
        </w:rPr>
      </w:pPr>
      <w:r w:rsidRPr="000A622F">
        <w:rPr>
          <w:rFonts w:eastAsia="Times New Roman"/>
          <w:bCs/>
          <w:color w:val="000000" w:themeColor="text1"/>
          <w:szCs w:val="28"/>
          <w:lang w:eastAsia="ru-RU"/>
        </w:rPr>
        <w:t xml:space="preserve">Луганской Народной Республики </w:t>
      </w:r>
    </w:p>
    <w:p w:rsidR="00D83829" w:rsidRPr="000A622F" w:rsidRDefault="000B3748" w:rsidP="00D83829">
      <w:pPr>
        <w:ind w:left="4820"/>
        <w:rPr>
          <w:rFonts w:eastAsia="Times New Roman"/>
          <w:bCs/>
          <w:color w:val="000000" w:themeColor="text1"/>
          <w:szCs w:val="28"/>
          <w:lang w:eastAsia="ru-RU"/>
        </w:rPr>
      </w:pPr>
      <w:r>
        <w:rPr>
          <w:rFonts w:eastAsia="Times New Roman"/>
          <w:bCs/>
          <w:color w:val="000000" w:themeColor="text1"/>
          <w:szCs w:val="28"/>
          <w:lang w:eastAsia="ru-RU"/>
        </w:rPr>
        <w:t>от «15</w:t>
      </w:r>
      <w:r w:rsidR="00D83829" w:rsidRPr="000A622F">
        <w:rPr>
          <w:rFonts w:eastAsia="Times New Roman"/>
          <w:bCs/>
          <w:color w:val="000000" w:themeColor="text1"/>
          <w:szCs w:val="28"/>
          <w:lang w:eastAsia="ru-RU"/>
        </w:rPr>
        <w:t>»</w:t>
      </w:r>
      <w:r w:rsidR="003C0BCC">
        <w:rPr>
          <w:rFonts w:eastAsia="Times New Roman"/>
          <w:bCs/>
          <w:color w:val="000000" w:themeColor="text1"/>
          <w:szCs w:val="28"/>
          <w:lang w:eastAsia="ru-RU"/>
        </w:rPr>
        <w:t xml:space="preserve"> </w:t>
      </w:r>
      <w:r>
        <w:rPr>
          <w:rFonts w:eastAsia="Times New Roman"/>
          <w:bCs/>
          <w:color w:val="000000" w:themeColor="text1"/>
          <w:szCs w:val="28"/>
          <w:lang w:eastAsia="ru-RU"/>
        </w:rPr>
        <w:t>мая</w:t>
      </w:r>
      <w:r w:rsidR="003C0BCC">
        <w:rPr>
          <w:rFonts w:eastAsia="Times New Roman"/>
          <w:bCs/>
          <w:color w:val="000000" w:themeColor="text1"/>
          <w:szCs w:val="28"/>
          <w:lang w:eastAsia="ru-RU"/>
        </w:rPr>
        <w:t xml:space="preserve"> </w:t>
      </w:r>
      <w:r w:rsidR="00D83829" w:rsidRPr="000A622F">
        <w:rPr>
          <w:rFonts w:eastAsia="Times New Roman"/>
          <w:bCs/>
          <w:color w:val="000000" w:themeColor="text1"/>
          <w:szCs w:val="28"/>
          <w:lang w:eastAsia="ru-RU"/>
        </w:rPr>
        <w:t>201</w:t>
      </w:r>
      <w:r w:rsidR="006D7D5E" w:rsidRPr="000A622F">
        <w:rPr>
          <w:rFonts w:eastAsia="Times New Roman"/>
          <w:bCs/>
          <w:color w:val="000000" w:themeColor="text1"/>
          <w:szCs w:val="28"/>
          <w:lang w:eastAsia="ru-RU"/>
        </w:rPr>
        <w:t>8</w:t>
      </w:r>
      <w:r w:rsidR="003913A0" w:rsidRPr="000A622F">
        <w:rPr>
          <w:rFonts w:eastAsia="Times New Roman"/>
          <w:bCs/>
          <w:color w:val="000000" w:themeColor="text1"/>
          <w:szCs w:val="28"/>
          <w:lang w:eastAsia="ru-RU"/>
        </w:rPr>
        <w:t xml:space="preserve"> </w:t>
      </w:r>
      <w:r w:rsidR="00D83829" w:rsidRPr="000A622F">
        <w:rPr>
          <w:rFonts w:eastAsia="Times New Roman"/>
          <w:bCs/>
          <w:color w:val="000000" w:themeColor="text1"/>
          <w:szCs w:val="28"/>
          <w:lang w:eastAsia="ru-RU"/>
        </w:rPr>
        <w:t>г</w:t>
      </w:r>
      <w:r w:rsidR="006D7D5E" w:rsidRPr="000A622F">
        <w:rPr>
          <w:rFonts w:eastAsia="Times New Roman"/>
          <w:bCs/>
          <w:color w:val="000000" w:themeColor="text1"/>
          <w:szCs w:val="28"/>
          <w:lang w:eastAsia="ru-RU"/>
        </w:rPr>
        <w:t>ода</w:t>
      </w:r>
      <w:r w:rsidR="00D83829" w:rsidRPr="000A622F">
        <w:rPr>
          <w:rFonts w:eastAsia="Times New Roman"/>
          <w:bCs/>
          <w:color w:val="000000" w:themeColor="text1"/>
          <w:szCs w:val="28"/>
          <w:lang w:eastAsia="ru-RU"/>
        </w:rPr>
        <w:t xml:space="preserve"> №</w:t>
      </w:r>
      <w:r>
        <w:rPr>
          <w:rFonts w:eastAsia="Times New Roman"/>
          <w:bCs/>
          <w:color w:val="000000" w:themeColor="text1"/>
          <w:szCs w:val="28"/>
          <w:lang w:eastAsia="ru-RU"/>
        </w:rPr>
        <w:t xml:space="preserve"> 274/18</w:t>
      </w:r>
    </w:p>
    <w:p w:rsidR="00284230" w:rsidRPr="000A622F" w:rsidRDefault="00284230" w:rsidP="009D0057">
      <w:pPr>
        <w:ind w:firstLine="709"/>
        <w:jc w:val="center"/>
        <w:rPr>
          <w:rFonts w:eastAsia="Times New Roman"/>
          <w:b/>
          <w:bCs/>
          <w:color w:val="000000" w:themeColor="text1"/>
          <w:szCs w:val="28"/>
          <w:lang w:eastAsia="ru-RU"/>
        </w:rPr>
      </w:pPr>
    </w:p>
    <w:p w:rsidR="00DA6A6A" w:rsidRPr="000A622F" w:rsidRDefault="00DA6A6A" w:rsidP="009D0057">
      <w:pPr>
        <w:ind w:firstLine="709"/>
        <w:jc w:val="center"/>
        <w:rPr>
          <w:rFonts w:eastAsia="Times New Roman"/>
          <w:b/>
          <w:bCs/>
          <w:color w:val="000000" w:themeColor="text1"/>
          <w:szCs w:val="28"/>
          <w:lang w:eastAsia="ru-RU"/>
        </w:rPr>
      </w:pPr>
    </w:p>
    <w:p w:rsidR="00CA0B2E" w:rsidRPr="000A622F" w:rsidRDefault="00CA0B2E" w:rsidP="009D0057">
      <w:pPr>
        <w:ind w:firstLine="709"/>
        <w:jc w:val="center"/>
        <w:rPr>
          <w:rFonts w:eastAsia="Times New Roman"/>
          <w:b/>
          <w:bCs/>
          <w:color w:val="000000" w:themeColor="text1"/>
          <w:szCs w:val="28"/>
          <w:lang w:eastAsia="ru-RU"/>
        </w:rPr>
      </w:pPr>
      <w:r w:rsidRPr="000A622F">
        <w:rPr>
          <w:rFonts w:eastAsia="Times New Roman"/>
          <w:b/>
          <w:bCs/>
          <w:color w:val="000000" w:themeColor="text1"/>
          <w:szCs w:val="28"/>
          <w:lang w:eastAsia="ru-RU"/>
        </w:rPr>
        <w:t>ОСНОВНЫЕ ПОЛОЖЕНИЯ</w:t>
      </w:r>
      <w:r w:rsidR="009D0057" w:rsidRPr="000A622F">
        <w:rPr>
          <w:rFonts w:eastAsia="Times New Roman"/>
          <w:b/>
          <w:bCs/>
          <w:color w:val="000000" w:themeColor="text1"/>
          <w:szCs w:val="28"/>
          <w:lang w:eastAsia="ru-RU"/>
        </w:rPr>
        <w:t xml:space="preserve"> </w:t>
      </w:r>
      <w:r w:rsidRPr="000A622F">
        <w:rPr>
          <w:rFonts w:eastAsia="Times New Roman"/>
          <w:b/>
          <w:bCs/>
          <w:color w:val="000000" w:themeColor="text1"/>
          <w:szCs w:val="28"/>
          <w:lang w:eastAsia="ru-RU"/>
        </w:rPr>
        <w:t>ПО ДОПУСКУ ТРАНСПОРТНЫХ СРЕДСТВ К ЭКСПЛУАТАЦИИ</w:t>
      </w:r>
      <w:r w:rsidR="009D0057" w:rsidRPr="000A622F">
        <w:rPr>
          <w:rFonts w:eastAsia="Times New Roman"/>
          <w:b/>
          <w:bCs/>
          <w:color w:val="000000" w:themeColor="text1"/>
          <w:szCs w:val="28"/>
          <w:lang w:eastAsia="ru-RU"/>
        </w:rPr>
        <w:t xml:space="preserve"> </w:t>
      </w:r>
      <w:r w:rsidRPr="000A622F">
        <w:rPr>
          <w:rFonts w:eastAsia="Times New Roman"/>
          <w:b/>
          <w:bCs/>
          <w:color w:val="000000" w:themeColor="text1"/>
          <w:szCs w:val="28"/>
          <w:lang w:eastAsia="ru-RU"/>
        </w:rPr>
        <w:t>И ОБЯЗАННОСТИ ДОЛЖНОСТНЫХ ЛИЦ ПО ОБЕСПЕЧЕНИЮ</w:t>
      </w:r>
      <w:r w:rsidR="009D0057" w:rsidRPr="000A622F">
        <w:rPr>
          <w:rFonts w:eastAsia="Times New Roman"/>
          <w:b/>
          <w:bCs/>
          <w:color w:val="000000" w:themeColor="text1"/>
          <w:szCs w:val="28"/>
          <w:lang w:eastAsia="ru-RU"/>
        </w:rPr>
        <w:t xml:space="preserve"> </w:t>
      </w:r>
      <w:r w:rsidRPr="000A622F">
        <w:rPr>
          <w:rFonts w:eastAsia="Times New Roman"/>
          <w:b/>
          <w:bCs/>
          <w:color w:val="000000" w:themeColor="text1"/>
          <w:szCs w:val="28"/>
          <w:lang w:eastAsia="ru-RU"/>
        </w:rPr>
        <w:t>БЕЗОПАСНОСТИ 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670269" w:rsidRPr="000A622F" w:rsidRDefault="00CA0B2E" w:rsidP="00670269">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 </w:t>
      </w:r>
      <w:proofErr w:type="gramStart"/>
      <w:r w:rsidRPr="000A622F">
        <w:rPr>
          <w:rFonts w:eastAsia="Times New Roman"/>
          <w:color w:val="000000" w:themeColor="text1"/>
          <w:szCs w:val="28"/>
          <w:lang w:eastAsia="ru-RU"/>
        </w:rPr>
        <w:t xml:space="preserve">Механические транспортные средства и прицепы должны быть зарегистрированы в </w:t>
      </w:r>
      <w:r w:rsidR="009D0057" w:rsidRPr="000A622F">
        <w:rPr>
          <w:rFonts w:eastAsia="Times New Roman"/>
          <w:color w:val="000000" w:themeColor="text1"/>
          <w:szCs w:val="28"/>
          <w:lang w:eastAsia="ru-RU"/>
        </w:rPr>
        <w:t xml:space="preserve">Управлении </w:t>
      </w:r>
      <w:r w:rsidRPr="000A622F">
        <w:rPr>
          <w:rFonts w:eastAsia="Times New Roman"/>
          <w:color w:val="000000" w:themeColor="text1"/>
          <w:szCs w:val="28"/>
          <w:lang w:eastAsia="ru-RU"/>
        </w:rPr>
        <w:t xml:space="preserve">Государственной инспекции безопасности дорожного движения Министерства внутренних дел </w:t>
      </w:r>
      <w:r w:rsidR="001376B0" w:rsidRPr="000A622F">
        <w:rPr>
          <w:rFonts w:eastAsia="Times New Roman"/>
          <w:color w:val="000000" w:themeColor="text1"/>
          <w:szCs w:val="28"/>
          <w:lang w:eastAsia="ru-RU"/>
        </w:rPr>
        <w:t>Луганской Народной Республики</w:t>
      </w:r>
      <w:r w:rsidRPr="000A622F">
        <w:rPr>
          <w:rFonts w:eastAsia="Times New Roman"/>
          <w:color w:val="000000" w:themeColor="text1"/>
          <w:szCs w:val="28"/>
          <w:lang w:eastAsia="ru-RU"/>
        </w:rPr>
        <w:t xml:space="preserve"> или иных </w:t>
      </w:r>
      <w:hyperlink r:id="rId115" w:history="1">
        <w:r w:rsidRPr="000A622F">
          <w:rPr>
            <w:rFonts w:eastAsia="Times New Roman"/>
            <w:color w:val="000000" w:themeColor="text1"/>
            <w:szCs w:val="28"/>
            <w:lang w:eastAsia="ru-RU"/>
          </w:rPr>
          <w:t>органах</w:t>
        </w:r>
      </w:hyperlink>
      <w:r w:rsidRPr="000A622F">
        <w:rPr>
          <w:rFonts w:eastAsia="Times New Roman"/>
          <w:color w:val="000000" w:themeColor="text1"/>
          <w:szCs w:val="28"/>
          <w:lang w:eastAsia="ru-RU"/>
        </w:rPr>
        <w:t xml:space="preserve">, определяемых </w:t>
      </w:r>
      <w:r w:rsidR="00625E93" w:rsidRPr="000A622F">
        <w:rPr>
          <w:rFonts w:eastAsia="Times New Roman"/>
          <w:color w:val="000000" w:themeColor="text1"/>
          <w:szCs w:val="28"/>
          <w:lang w:eastAsia="ru-RU"/>
        </w:rPr>
        <w:t>законодательством</w:t>
      </w:r>
      <w:r w:rsidR="00D95833" w:rsidRPr="000A622F">
        <w:rPr>
          <w:rFonts w:eastAsia="Times New Roman"/>
          <w:color w:val="000000" w:themeColor="text1"/>
          <w:szCs w:val="28"/>
          <w:lang w:eastAsia="ru-RU"/>
        </w:rPr>
        <w:t xml:space="preserve"> </w:t>
      </w:r>
      <w:r w:rsidR="001376B0" w:rsidRPr="000A622F">
        <w:rPr>
          <w:rFonts w:eastAsia="Times New Roman"/>
          <w:color w:val="000000" w:themeColor="text1"/>
          <w:szCs w:val="28"/>
          <w:lang w:eastAsia="ru-RU"/>
        </w:rPr>
        <w:t>Луганской Народной Республики</w:t>
      </w:r>
      <w:r w:rsidRPr="000A622F">
        <w:rPr>
          <w:rFonts w:eastAsia="Times New Roman"/>
          <w:color w:val="000000" w:themeColor="text1"/>
          <w:szCs w:val="28"/>
          <w:lang w:eastAsia="ru-RU"/>
        </w:rPr>
        <w:t xml:space="preserve"> </w:t>
      </w:r>
      <w:r w:rsidR="00670269" w:rsidRPr="000A622F">
        <w:rPr>
          <w:rFonts w:eastAsia="Times New Roman"/>
          <w:color w:val="000000" w:themeColor="text1"/>
          <w:szCs w:val="28"/>
          <w:lang w:eastAsia="ru-RU"/>
        </w:rPr>
        <w:t>на протяжении десяти рабочих дней после их приобретения, таможенного оформления, получения или возникновения обстоятельств, которые нуждаются во внесении изменений в регистрационные документы.</w:t>
      </w:r>
      <w:proofErr w:type="gramEnd"/>
    </w:p>
    <w:p w:rsidR="00670269" w:rsidRPr="000A622F" w:rsidRDefault="00670269" w:rsidP="00670269">
      <w:pPr>
        <w:shd w:val="clear" w:color="auto" w:fill="FAFBFB"/>
        <w:ind w:firstLine="708"/>
        <w:rPr>
          <w:rFonts w:eastAsia="Times New Roman"/>
          <w:color w:val="000000" w:themeColor="text1"/>
          <w:szCs w:val="28"/>
          <w:lang w:eastAsia="ru-RU"/>
        </w:rPr>
      </w:pPr>
      <w:r w:rsidRPr="000A622F">
        <w:rPr>
          <w:rFonts w:eastAsia="Times New Roman"/>
          <w:color w:val="000000" w:themeColor="text1"/>
          <w:szCs w:val="28"/>
          <w:lang w:eastAsia="ru-RU"/>
        </w:rPr>
        <w:t>Сроки государственной регистрации транспортных сре</w:t>
      </w:r>
      <w:proofErr w:type="gramStart"/>
      <w:r w:rsidRPr="000A622F">
        <w:rPr>
          <w:rFonts w:eastAsia="Times New Roman"/>
          <w:color w:val="000000" w:themeColor="text1"/>
          <w:szCs w:val="28"/>
          <w:lang w:eastAsia="ru-RU"/>
        </w:rPr>
        <w:t>дств в сл</w:t>
      </w:r>
      <w:proofErr w:type="gramEnd"/>
      <w:r w:rsidRPr="000A622F">
        <w:rPr>
          <w:rFonts w:eastAsia="Times New Roman"/>
          <w:color w:val="000000" w:themeColor="text1"/>
          <w:szCs w:val="28"/>
          <w:lang w:eastAsia="ru-RU"/>
        </w:rPr>
        <w:t>учае их временного ввоза на территорию Луганской Народной Республики устанавливаются Советом Министров Луганской Народной Республики в зависимости от категорий владельцев транспортных средств и / или стран регистрации ввозимых транспортных средств.</w:t>
      </w:r>
    </w:p>
    <w:p w:rsidR="007521F9"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2. На механических транспортных средствах (кроме мопедов, трамваев и троллейбусов) и прицепах должны быть установлены </w:t>
      </w:r>
      <w:r w:rsidR="003913A0" w:rsidRPr="000A622F">
        <w:rPr>
          <w:rFonts w:eastAsia="Times New Roman"/>
          <w:color w:val="000000" w:themeColor="text1"/>
          <w:szCs w:val="28"/>
          <w:lang w:eastAsia="ru-RU"/>
        </w:rPr>
        <w:t>(</w:t>
      </w:r>
      <w:r w:rsidRPr="000A622F">
        <w:rPr>
          <w:rFonts w:eastAsia="Times New Roman"/>
          <w:color w:val="000000" w:themeColor="text1"/>
          <w:szCs w:val="28"/>
          <w:lang w:eastAsia="ru-RU"/>
        </w:rPr>
        <w:t>на предусмотренных для этого местах</w:t>
      </w:r>
      <w:r w:rsidR="003913A0"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регистрационные знаки соответствующего образца</w:t>
      </w:r>
      <w:r w:rsidR="007521F9" w:rsidRPr="000A622F">
        <w:rPr>
          <w:rFonts w:eastAsia="Times New Roman"/>
          <w:color w:val="000000" w:themeColor="text1"/>
          <w:szCs w:val="28"/>
          <w:lang w:eastAsia="ru-RU"/>
        </w:rPr>
        <w:t>.</w:t>
      </w:r>
    </w:p>
    <w:p w:rsidR="00CA0B2E" w:rsidRPr="000A622F" w:rsidRDefault="00D95833"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Запрещается изменять размеры, форму, обозначения, цв</w:t>
      </w:r>
      <w:r w:rsidR="009A716F">
        <w:rPr>
          <w:rFonts w:eastAsia="Times New Roman"/>
          <w:color w:val="000000" w:themeColor="text1"/>
          <w:szCs w:val="28"/>
          <w:lang w:eastAsia="ru-RU"/>
        </w:rPr>
        <w:t xml:space="preserve">ет и </w:t>
      </w:r>
      <w:r w:rsidRPr="000A622F">
        <w:rPr>
          <w:rFonts w:eastAsia="Times New Roman"/>
          <w:color w:val="000000" w:themeColor="text1"/>
          <w:szCs w:val="28"/>
          <w:lang w:eastAsia="ru-RU"/>
        </w:rPr>
        <w:t>размещение номерных знаков, наносить на</w:t>
      </w:r>
      <w:r w:rsidR="00E262B9">
        <w:rPr>
          <w:rFonts w:eastAsia="Times New Roman"/>
          <w:color w:val="000000" w:themeColor="text1"/>
          <w:szCs w:val="28"/>
          <w:lang w:eastAsia="ru-RU"/>
        </w:rPr>
        <w:t xml:space="preserve"> </w:t>
      </w:r>
      <w:r w:rsidRPr="000A622F">
        <w:rPr>
          <w:rFonts w:eastAsia="Times New Roman"/>
          <w:color w:val="000000" w:themeColor="text1"/>
          <w:szCs w:val="28"/>
          <w:lang w:eastAsia="ru-RU"/>
        </w:rPr>
        <w:t>них дополнительные обозначения или закрыват</w:t>
      </w:r>
      <w:r w:rsidR="009A716F">
        <w:rPr>
          <w:rFonts w:eastAsia="Times New Roman"/>
          <w:color w:val="000000" w:themeColor="text1"/>
          <w:szCs w:val="28"/>
          <w:lang w:eastAsia="ru-RU"/>
        </w:rPr>
        <w:t xml:space="preserve">ь их, они должны быть чистыми и </w:t>
      </w:r>
      <w:r w:rsidRPr="000A622F">
        <w:rPr>
          <w:rFonts w:eastAsia="Times New Roman"/>
          <w:color w:val="000000" w:themeColor="text1"/>
          <w:szCs w:val="28"/>
          <w:lang w:eastAsia="ru-RU"/>
        </w:rPr>
        <w:t>достаточно освещенными.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трамваях и троллейбусах наносятся регистрационные номера, присваиваемые соответствующими ведомствами.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3. Техническое состояние и оборудование участвующих в дорожном движении транспортных сре</w:t>
      </w:r>
      <w:proofErr w:type="gramStart"/>
      <w:r w:rsidRPr="000A622F">
        <w:rPr>
          <w:rFonts w:eastAsia="Times New Roman"/>
          <w:color w:val="000000" w:themeColor="text1"/>
          <w:szCs w:val="28"/>
          <w:lang w:eastAsia="ru-RU"/>
        </w:rPr>
        <w:t>дств в ч</w:t>
      </w:r>
      <w:proofErr w:type="gramEnd"/>
      <w:r w:rsidRPr="000A622F">
        <w:rPr>
          <w:rFonts w:eastAsia="Times New Roman"/>
          <w:color w:val="000000" w:themeColor="text1"/>
          <w:szCs w:val="28"/>
          <w:lang w:eastAsia="ru-RU"/>
        </w:rPr>
        <w:t xml:space="preserve">асти, относящейся к безопасности дорожного движения и охране окружающей среды, должно отвечать требованиям </w:t>
      </w:r>
      <w:r w:rsidR="007521F9" w:rsidRPr="000A622F">
        <w:rPr>
          <w:rFonts w:eastAsia="Times New Roman"/>
          <w:color w:val="000000" w:themeColor="text1"/>
          <w:szCs w:val="28"/>
          <w:lang w:eastAsia="ru-RU"/>
        </w:rPr>
        <w:t>правил, норм, действующих</w:t>
      </w:r>
      <w:r w:rsidRPr="000A622F">
        <w:rPr>
          <w:rFonts w:eastAsia="Times New Roman"/>
          <w:color w:val="000000" w:themeColor="text1"/>
          <w:szCs w:val="28"/>
          <w:lang w:eastAsia="ru-RU"/>
        </w:rPr>
        <w:t xml:space="preserve"> стандартов</w:t>
      </w:r>
      <w:r w:rsidR="007521F9" w:rsidRPr="000A622F">
        <w:rPr>
          <w:rFonts w:eastAsia="Times New Roman"/>
          <w:color w:val="000000" w:themeColor="text1"/>
          <w:szCs w:val="28"/>
          <w:lang w:eastAsia="ru-RU"/>
        </w:rPr>
        <w:t xml:space="preserve"> и</w:t>
      </w:r>
      <w:r w:rsidRPr="000A622F">
        <w:rPr>
          <w:rFonts w:eastAsia="Times New Roman"/>
          <w:color w:val="000000" w:themeColor="text1"/>
          <w:szCs w:val="28"/>
          <w:lang w:eastAsia="ru-RU"/>
        </w:rPr>
        <w:t xml:space="preserve"> руководств по их технической эксплуатации.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4. Грузовой автомобиль с бортовой платформой, используемый для перевозки людей, должен быть оборудован сиденьями, закрепленными на высоте 0,3 </w:t>
      </w:r>
      <w:r w:rsidR="003913A0" w:rsidRPr="000A622F">
        <w:rPr>
          <w:rFonts w:eastAsia="Times New Roman"/>
          <w:color w:val="000000" w:themeColor="text1"/>
          <w:szCs w:val="28"/>
          <w:lang w:eastAsia="ru-RU"/>
        </w:rPr>
        <w:t xml:space="preserve">– </w:t>
      </w:r>
      <w:smartTag w:uri="urn:schemas-microsoft-com:office:smarttags" w:element="metricconverter">
        <w:smartTagPr>
          <w:attr w:name="ProductID" w:val="0,5 м"/>
        </w:smartTagPr>
        <w:r w:rsidRPr="000A622F">
          <w:rPr>
            <w:rFonts w:eastAsia="Times New Roman"/>
            <w:color w:val="000000" w:themeColor="text1"/>
            <w:szCs w:val="28"/>
            <w:lang w:eastAsia="ru-RU"/>
          </w:rPr>
          <w:t>0,5 м</w:t>
        </w:r>
      </w:smartTag>
      <w:r w:rsidRPr="000A622F">
        <w:rPr>
          <w:rFonts w:eastAsia="Times New Roman"/>
          <w:color w:val="000000" w:themeColor="text1"/>
          <w:szCs w:val="28"/>
          <w:lang w:eastAsia="ru-RU"/>
        </w:rPr>
        <w:t xml:space="preserve"> от пола и не менее </w:t>
      </w:r>
      <w:smartTag w:uri="urn:schemas-microsoft-com:office:smarttags" w:element="metricconverter">
        <w:smartTagPr>
          <w:attr w:name="ProductID" w:val="0,3 м"/>
        </w:smartTagPr>
        <w:r w:rsidRPr="000A622F">
          <w:rPr>
            <w:rFonts w:eastAsia="Times New Roman"/>
            <w:color w:val="000000" w:themeColor="text1"/>
            <w:szCs w:val="28"/>
            <w:lang w:eastAsia="ru-RU"/>
          </w:rPr>
          <w:t>0,3 м</w:t>
        </w:r>
      </w:smartTag>
      <w:r w:rsidRPr="000A622F">
        <w:rPr>
          <w:rFonts w:eastAsia="Times New Roman"/>
          <w:color w:val="000000" w:themeColor="text1"/>
          <w:szCs w:val="28"/>
          <w:lang w:eastAsia="ru-RU"/>
        </w:rPr>
        <w:t xml:space="preserve"> от верхнего края борта.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Сиденья, расположенные вдоль заднего или бокового борта, должны иметь прочные спинки.</w:t>
      </w:r>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5.</w:t>
      </w:r>
      <w:r w:rsidR="00CA0B2E" w:rsidRPr="000A622F">
        <w:rPr>
          <w:rFonts w:eastAsia="Times New Roman"/>
          <w:color w:val="000000" w:themeColor="text1"/>
          <w:szCs w:val="28"/>
          <w:lang w:eastAsia="ru-RU"/>
        </w:rPr>
        <w:t xml:space="preserve">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w:t>
      </w:r>
      <w:r w:rsidR="00CA0B2E" w:rsidRPr="000A622F">
        <w:rPr>
          <w:rFonts w:eastAsia="Times New Roman"/>
          <w:color w:val="000000" w:themeColor="text1"/>
          <w:szCs w:val="28"/>
          <w:lang w:eastAsia="ru-RU"/>
        </w:rPr>
        <w:t xml:space="preserve">. </w:t>
      </w:r>
      <w:proofErr w:type="gramStart"/>
      <w:r w:rsidR="00CA0B2E" w:rsidRPr="000A622F">
        <w:rPr>
          <w:rFonts w:eastAsia="Times New Roman"/>
          <w:color w:val="000000" w:themeColor="text1"/>
          <w:szCs w:val="28"/>
          <w:lang w:eastAsia="ru-RU"/>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r:id="rId116" w:history="1">
        <w:r w:rsidR="00CA0B2E" w:rsidRPr="000A622F">
          <w:rPr>
            <w:rFonts w:eastAsia="Times New Roman"/>
            <w:color w:val="000000" w:themeColor="text1"/>
            <w:szCs w:val="28"/>
            <w:lang w:eastAsia="ru-RU"/>
          </w:rPr>
          <w:t>знаком</w:t>
        </w:r>
      </w:hyperlink>
      <w:r w:rsidR="00CA0B2E" w:rsidRPr="000A622F">
        <w:rPr>
          <w:rFonts w:eastAsia="Times New Roman"/>
          <w:color w:val="000000" w:themeColor="text1"/>
          <w:szCs w:val="28"/>
          <w:lang w:eastAsia="ru-RU"/>
        </w:rPr>
        <w:t xml:space="preserve"> </w:t>
      </w:r>
      <w:r w:rsidR="003913A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Учебное транспортное средство</w:t>
      </w:r>
      <w:r w:rsidR="003913A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соответствии с </w:t>
      </w:r>
      <w:hyperlink r:id="rId117" w:history="1">
        <w:r w:rsidR="00CA0B2E" w:rsidRPr="000A622F">
          <w:rPr>
            <w:rFonts w:eastAsia="Times New Roman"/>
            <w:color w:val="000000" w:themeColor="text1"/>
            <w:szCs w:val="28"/>
            <w:lang w:eastAsia="ru-RU"/>
          </w:rPr>
          <w:t xml:space="preserve">пунктом </w:t>
        </w:r>
      </w:hyperlink>
      <w:r w:rsidR="00762441" w:rsidRPr="000A622F">
        <w:rPr>
          <w:rFonts w:eastAsia="Times New Roman"/>
          <w:color w:val="000000" w:themeColor="text1"/>
          <w:szCs w:val="28"/>
          <w:lang w:eastAsia="ru-RU"/>
        </w:rPr>
        <w:t>10</w:t>
      </w:r>
      <w:r w:rsidR="00CA0B2E" w:rsidRPr="000A622F">
        <w:rPr>
          <w:rFonts w:eastAsia="Times New Roman"/>
          <w:color w:val="000000" w:themeColor="text1"/>
          <w:szCs w:val="28"/>
          <w:lang w:eastAsia="ru-RU"/>
        </w:rPr>
        <w:t xml:space="preserve"> Основных положений.</w:t>
      </w:r>
      <w:proofErr w:type="gramEnd"/>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w:t>
      </w:r>
      <w:r w:rsidR="00CA0B2E" w:rsidRPr="000A622F">
        <w:rPr>
          <w:rFonts w:eastAsia="Times New Roman"/>
          <w:color w:val="000000" w:themeColor="text1"/>
          <w:szCs w:val="28"/>
          <w:lang w:eastAsia="ru-RU"/>
        </w:rPr>
        <w:t xml:space="preserve"> Транспортное средство, используемое в качестве легкового такси, должно быть оборудовано таксометром, иметь на кузове (боковых поверхностях кузова) </w:t>
      </w:r>
      <w:proofErr w:type="spellStart"/>
      <w:r w:rsidR="00CA0B2E" w:rsidRPr="000A622F">
        <w:rPr>
          <w:rFonts w:eastAsia="Times New Roman"/>
          <w:color w:val="000000" w:themeColor="text1"/>
          <w:szCs w:val="28"/>
          <w:lang w:eastAsia="ru-RU"/>
        </w:rPr>
        <w:t>цветографическую</w:t>
      </w:r>
      <w:proofErr w:type="spellEnd"/>
      <w:r w:rsidR="00CA0B2E" w:rsidRPr="000A622F">
        <w:rPr>
          <w:rFonts w:eastAsia="Times New Roman"/>
          <w:color w:val="000000" w:themeColor="text1"/>
          <w:szCs w:val="28"/>
          <w:lang w:eastAsia="ru-RU"/>
        </w:rPr>
        <w:t xml:space="preserve"> схему, представляющую собой композицию из квадратов контрастного цвета, расположенных в шахматном порядке, и на крыше </w:t>
      </w:r>
      <w:r w:rsidR="003913A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опознавательный фонарь оранжевого цвета.</w:t>
      </w:r>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8</w:t>
      </w:r>
      <w:r w:rsidR="00CA0B2E" w:rsidRPr="000A622F">
        <w:rPr>
          <w:rFonts w:eastAsia="Times New Roman"/>
          <w:color w:val="000000" w:themeColor="text1"/>
          <w:szCs w:val="28"/>
          <w:lang w:eastAsia="ru-RU"/>
        </w:rPr>
        <w:t xml:space="preserve">. Велосипед должен иметь исправные тормоз, руль и звуковой сигнал, быть оборудован спереди </w:t>
      </w:r>
      <w:proofErr w:type="spellStart"/>
      <w:r w:rsidR="00CA0B2E" w:rsidRPr="000A622F">
        <w:rPr>
          <w:rFonts w:eastAsia="Times New Roman"/>
          <w:color w:val="000000" w:themeColor="text1"/>
          <w:szCs w:val="28"/>
          <w:lang w:eastAsia="ru-RU"/>
        </w:rPr>
        <w:t>световозвращателем</w:t>
      </w:r>
      <w:proofErr w:type="spellEnd"/>
      <w:r w:rsidR="00CA0B2E" w:rsidRPr="000A622F">
        <w:rPr>
          <w:rFonts w:eastAsia="Times New Roman"/>
          <w:color w:val="000000" w:themeColor="text1"/>
          <w:szCs w:val="28"/>
          <w:lang w:eastAsia="ru-RU"/>
        </w:rPr>
        <w:t xml:space="preserve"> и фонарем или фарой (для движения в темное время суток и в условиях недостаточной видимости) белого цвета, сзади </w:t>
      </w:r>
      <w:r w:rsidR="003913A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proofErr w:type="spellStart"/>
      <w:r w:rsidR="00CA0B2E" w:rsidRPr="000A622F">
        <w:rPr>
          <w:rFonts w:eastAsia="Times New Roman"/>
          <w:color w:val="000000" w:themeColor="text1"/>
          <w:szCs w:val="28"/>
          <w:lang w:eastAsia="ru-RU"/>
        </w:rPr>
        <w:t>световозвращателем</w:t>
      </w:r>
      <w:proofErr w:type="spellEnd"/>
      <w:r w:rsidR="00CA0B2E" w:rsidRPr="000A622F">
        <w:rPr>
          <w:rFonts w:eastAsia="Times New Roman"/>
          <w:color w:val="000000" w:themeColor="text1"/>
          <w:szCs w:val="28"/>
          <w:lang w:eastAsia="ru-RU"/>
        </w:rPr>
        <w:t xml:space="preserve"> или фонарем красного цвета, а с каждой боковой стороны </w:t>
      </w:r>
      <w:r w:rsidR="003913A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proofErr w:type="spellStart"/>
      <w:r w:rsidR="00CA0B2E" w:rsidRPr="000A622F">
        <w:rPr>
          <w:rFonts w:eastAsia="Times New Roman"/>
          <w:color w:val="000000" w:themeColor="text1"/>
          <w:szCs w:val="28"/>
          <w:lang w:eastAsia="ru-RU"/>
        </w:rPr>
        <w:t>световозвращателем</w:t>
      </w:r>
      <w:proofErr w:type="spellEnd"/>
      <w:r w:rsidR="00CA0B2E" w:rsidRPr="000A622F">
        <w:rPr>
          <w:rFonts w:eastAsia="Times New Roman"/>
          <w:color w:val="000000" w:themeColor="text1"/>
          <w:szCs w:val="28"/>
          <w:lang w:eastAsia="ru-RU"/>
        </w:rPr>
        <w:t xml:space="preserve"> оранжевого или красного цвета.</w:t>
      </w:r>
      <w:r w:rsidR="00391D37" w:rsidRPr="000A622F">
        <w:rPr>
          <w:rFonts w:eastAsia="Times New Roman"/>
          <w:color w:val="000000" w:themeColor="text1"/>
          <w:szCs w:val="28"/>
          <w:lang w:eastAsia="ru-RU"/>
        </w:rPr>
        <w:t xml:space="preserve"> </w:t>
      </w:r>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9</w:t>
      </w:r>
      <w:r w:rsidR="00CA0B2E" w:rsidRPr="000A622F">
        <w:rPr>
          <w:rFonts w:eastAsia="Times New Roman"/>
          <w:color w:val="000000" w:themeColor="text1"/>
          <w:szCs w:val="28"/>
          <w:lang w:eastAsia="ru-RU"/>
        </w:rPr>
        <w:t xml:space="preserve">.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w:t>
      </w:r>
      <w:proofErr w:type="spellStart"/>
      <w:r w:rsidR="00CA0B2E" w:rsidRPr="000A622F">
        <w:rPr>
          <w:rFonts w:eastAsia="Times New Roman"/>
          <w:color w:val="000000" w:themeColor="text1"/>
          <w:szCs w:val="28"/>
          <w:lang w:eastAsia="ru-RU"/>
        </w:rPr>
        <w:t>световозвращателями</w:t>
      </w:r>
      <w:proofErr w:type="spellEnd"/>
      <w:r w:rsidR="00CA0B2E" w:rsidRPr="000A622F">
        <w:rPr>
          <w:rFonts w:eastAsia="Times New Roman"/>
          <w:color w:val="000000" w:themeColor="text1"/>
          <w:szCs w:val="28"/>
          <w:lang w:eastAsia="ru-RU"/>
        </w:rPr>
        <w:t xml:space="preserve"> и фонарем белого цвета (для движения в темное время суток и в условиях недостаточной видимости), сзади </w:t>
      </w:r>
      <w:r w:rsidR="003913A0" w:rsidRPr="000A622F">
        <w:rPr>
          <w:rFonts w:eastAsia="Times New Roman"/>
          <w:color w:val="000000" w:themeColor="text1"/>
          <w:szCs w:val="28"/>
          <w:lang w:eastAsia="ru-RU"/>
        </w:rPr>
        <w:t xml:space="preserve">– </w:t>
      </w:r>
      <w:r w:rsidR="00CA0B2E" w:rsidRPr="000A622F">
        <w:rPr>
          <w:rFonts w:eastAsia="Times New Roman"/>
          <w:color w:val="000000" w:themeColor="text1"/>
          <w:szCs w:val="28"/>
          <w:lang w:eastAsia="ru-RU"/>
        </w:rPr>
        <w:t xml:space="preserve">двумя </w:t>
      </w:r>
      <w:proofErr w:type="spellStart"/>
      <w:r w:rsidR="00CA0B2E" w:rsidRPr="000A622F">
        <w:rPr>
          <w:rFonts w:eastAsia="Times New Roman"/>
          <w:color w:val="000000" w:themeColor="text1"/>
          <w:szCs w:val="28"/>
          <w:lang w:eastAsia="ru-RU"/>
        </w:rPr>
        <w:t>световозвращателями</w:t>
      </w:r>
      <w:proofErr w:type="spellEnd"/>
      <w:r w:rsidR="00CA0B2E" w:rsidRPr="000A622F">
        <w:rPr>
          <w:rFonts w:eastAsia="Times New Roman"/>
          <w:color w:val="000000" w:themeColor="text1"/>
          <w:szCs w:val="28"/>
          <w:lang w:eastAsia="ru-RU"/>
        </w:rPr>
        <w:t xml:space="preserve"> и фонарем красного цвета.</w:t>
      </w:r>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10</w:t>
      </w:r>
      <w:r w:rsidR="006D7D5E" w:rsidRPr="000A622F">
        <w:rPr>
          <w:rFonts w:eastAsia="Times New Roman"/>
          <w:color w:val="000000" w:themeColor="text1"/>
          <w:szCs w:val="28"/>
          <w:lang w:eastAsia="ru-RU"/>
        </w:rPr>
        <w:t>. </w:t>
      </w:r>
      <w:r w:rsidR="00CA0B2E" w:rsidRPr="000A622F">
        <w:rPr>
          <w:rFonts w:eastAsia="Times New Roman"/>
          <w:color w:val="000000" w:themeColor="text1"/>
          <w:szCs w:val="28"/>
          <w:lang w:eastAsia="ru-RU"/>
        </w:rPr>
        <w:t>На транспортных средствах должны быть установлены опознавательные знаки:</w:t>
      </w:r>
    </w:p>
    <w:p w:rsidR="00CA0B2E" w:rsidRPr="000A622F" w:rsidRDefault="009D0057"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Автопоезд</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3913A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трех фонарей оранжевого цвета, расположенных горизонтально на крыше кабины с промежутками между ними от 150 до </w:t>
      </w:r>
      <w:r w:rsidR="00275142" w:rsidRPr="000A622F">
        <w:rPr>
          <w:rFonts w:eastAsia="Times New Roman"/>
          <w:color w:val="000000" w:themeColor="text1"/>
          <w:szCs w:val="28"/>
          <w:lang w:eastAsia="ru-RU"/>
        </w:rPr>
        <w:t xml:space="preserve">             </w:t>
      </w:r>
      <w:smartTag w:uri="urn:schemas-microsoft-com:office:smarttags" w:element="metricconverter">
        <w:smartTagPr>
          <w:attr w:name="ProductID" w:val="300 мм"/>
        </w:smartTagPr>
        <w:r w:rsidR="00CA0B2E" w:rsidRPr="000A622F">
          <w:rPr>
            <w:rFonts w:eastAsia="Times New Roman"/>
            <w:color w:val="000000" w:themeColor="text1"/>
            <w:szCs w:val="28"/>
            <w:lang w:eastAsia="ru-RU"/>
          </w:rPr>
          <w:t>300 мм</w:t>
        </w:r>
      </w:smartTag>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на грузовых автомобилях и колесных тракторах (класса 1,4 т и выше) с прицепами, а также на сочлененных автобусах и троллейбусах;</w:t>
      </w:r>
    </w:p>
    <w:p w:rsidR="00CA0B2E" w:rsidRPr="000A622F" w:rsidRDefault="00F473C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Шипы</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3913A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равностороннего треугольника белого цвета вершиной вверх с каймой красного ц</w:t>
      </w:r>
      <w:r w:rsidRPr="000A622F">
        <w:rPr>
          <w:rFonts w:eastAsia="Times New Roman"/>
          <w:color w:val="000000" w:themeColor="text1"/>
          <w:szCs w:val="28"/>
          <w:lang w:eastAsia="ru-RU"/>
        </w:rPr>
        <w:t>вета, в который вписана буква «</w:t>
      </w:r>
      <w:r w:rsidR="00CA0B2E" w:rsidRPr="000A622F">
        <w:rPr>
          <w:rFonts w:eastAsia="Times New Roman"/>
          <w:color w:val="000000" w:themeColor="text1"/>
          <w:szCs w:val="28"/>
          <w:lang w:eastAsia="ru-RU"/>
        </w:rPr>
        <w:t>Ш</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черного цвета (сторона треугольника не менее </w:t>
      </w:r>
      <w:smartTag w:uri="urn:schemas-microsoft-com:office:smarttags" w:element="metricconverter">
        <w:smartTagPr>
          <w:attr w:name="ProductID" w:val="200 мм"/>
        </w:smartTagPr>
        <w:r w:rsidR="00CA0B2E" w:rsidRPr="000A622F">
          <w:rPr>
            <w:rFonts w:eastAsia="Times New Roman"/>
            <w:color w:val="000000" w:themeColor="text1"/>
            <w:szCs w:val="28"/>
            <w:lang w:eastAsia="ru-RU"/>
          </w:rPr>
          <w:t>200 мм</w:t>
        </w:r>
      </w:smartTag>
      <w:r w:rsidR="00CA0B2E" w:rsidRPr="000A622F">
        <w:rPr>
          <w:rFonts w:eastAsia="Times New Roman"/>
          <w:color w:val="000000" w:themeColor="text1"/>
          <w:szCs w:val="28"/>
          <w:lang w:eastAsia="ru-RU"/>
        </w:rPr>
        <w:t xml:space="preserve">, ширина каймы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 xml:space="preserve">             </w:t>
      </w:r>
      <w:r w:rsidR="00CA0B2E" w:rsidRPr="000A622F">
        <w:rPr>
          <w:rFonts w:eastAsia="Times New Roman"/>
          <w:color w:val="000000" w:themeColor="text1"/>
          <w:szCs w:val="28"/>
          <w:lang w:eastAsia="ru-RU"/>
        </w:rPr>
        <w:t xml:space="preserve">1/10 стороны) </w:t>
      </w:r>
      <w:r w:rsidR="003913A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сзади механических транспортных средств, имеющих </w:t>
      </w:r>
      <w:proofErr w:type="spellStart"/>
      <w:r w:rsidR="00CA0B2E" w:rsidRPr="000A622F">
        <w:rPr>
          <w:rFonts w:eastAsia="Times New Roman"/>
          <w:color w:val="000000" w:themeColor="text1"/>
          <w:szCs w:val="28"/>
          <w:lang w:eastAsia="ru-RU"/>
        </w:rPr>
        <w:t>ошипованные</w:t>
      </w:r>
      <w:proofErr w:type="spellEnd"/>
      <w:r w:rsidR="00CA0B2E" w:rsidRPr="000A622F">
        <w:rPr>
          <w:rFonts w:eastAsia="Times New Roman"/>
          <w:color w:val="000000" w:themeColor="text1"/>
          <w:szCs w:val="28"/>
          <w:lang w:eastAsia="ru-RU"/>
        </w:rPr>
        <w:t xml:space="preserve"> шины;</w:t>
      </w:r>
    </w:p>
    <w:p w:rsidR="00CA0B2E" w:rsidRPr="000A622F" w:rsidRDefault="00F473C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8F3EBB" w:rsidRPr="000A622F">
        <w:rPr>
          <w:rFonts w:eastAsia="Times New Roman"/>
          <w:color w:val="000000" w:themeColor="text1"/>
          <w:szCs w:val="28"/>
          <w:lang w:eastAsia="ru-RU"/>
        </w:rPr>
        <w:t>Дети</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квадрата желтого цвета с каймой красного цвета (ширина каймы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1/10 стороны), с черным изображением символа дорожного знака 1.</w:t>
      </w:r>
      <w:r w:rsidR="008F3EBB" w:rsidRPr="000A622F">
        <w:rPr>
          <w:rFonts w:eastAsia="Times New Roman"/>
          <w:color w:val="000000" w:themeColor="text1"/>
          <w:szCs w:val="28"/>
          <w:lang w:eastAsia="ru-RU"/>
        </w:rPr>
        <w:t>3</w:t>
      </w:r>
      <w:r w:rsidR="00CA0B2E" w:rsidRPr="000A622F">
        <w:rPr>
          <w:rFonts w:eastAsia="Times New Roman"/>
          <w:color w:val="000000" w:themeColor="text1"/>
          <w:szCs w:val="28"/>
          <w:lang w:eastAsia="ru-RU"/>
        </w:rPr>
        <w:t xml:space="preserve">3 (сторона квадрата опознавательного знака, расположенного спереди транспортного средства, должна быть не менее </w:t>
      </w:r>
      <w:smartTag w:uri="urn:schemas-microsoft-com:office:smarttags" w:element="metricconverter">
        <w:smartTagPr>
          <w:attr w:name="ProductID" w:val="250 мм"/>
        </w:smartTagPr>
        <w:r w:rsidR="00CA0B2E" w:rsidRPr="000A622F">
          <w:rPr>
            <w:rFonts w:eastAsia="Times New Roman"/>
            <w:color w:val="000000" w:themeColor="text1"/>
            <w:szCs w:val="28"/>
            <w:lang w:eastAsia="ru-RU"/>
          </w:rPr>
          <w:t>250 мм</w:t>
        </w:r>
      </w:smartTag>
      <w:r w:rsidR="00CA0B2E" w:rsidRPr="000A622F">
        <w:rPr>
          <w:rFonts w:eastAsia="Times New Roman"/>
          <w:color w:val="000000" w:themeColor="text1"/>
          <w:szCs w:val="28"/>
          <w:lang w:eastAsia="ru-RU"/>
        </w:rPr>
        <w:t xml:space="preserve">, сзади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 xml:space="preserve">            </w:t>
      </w:r>
      <w:smartTag w:uri="urn:schemas-microsoft-com:office:smarttags" w:element="metricconverter">
        <w:smartTagPr>
          <w:attr w:name="ProductID" w:val="400 мм"/>
        </w:smartTagPr>
        <w:r w:rsidR="00CA0B2E" w:rsidRPr="000A622F">
          <w:rPr>
            <w:rFonts w:eastAsia="Times New Roman"/>
            <w:color w:val="000000" w:themeColor="text1"/>
            <w:szCs w:val="28"/>
            <w:lang w:eastAsia="ru-RU"/>
          </w:rPr>
          <w:t>400 мм</w:t>
        </w:r>
      </w:smartTag>
      <w:r w:rsidR="00CA0B2E" w:rsidRPr="000A622F">
        <w:rPr>
          <w:rFonts w:eastAsia="Times New Roman"/>
          <w:color w:val="000000" w:themeColor="text1"/>
          <w:szCs w:val="28"/>
          <w:lang w:eastAsia="ru-RU"/>
        </w:rPr>
        <w:t>);</w:t>
      </w:r>
    </w:p>
    <w:p w:rsidR="00CA0B2E" w:rsidRPr="000A622F" w:rsidRDefault="00F473C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Глухой водитель</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желтого круга диаметром </w:t>
      </w:r>
      <w:smartTag w:uri="urn:schemas-microsoft-com:office:smarttags" w:element="metricconverter">
        <w:smartTagPr>
          <w:attr w:name="ProductID" w:val="160 мм"/>
        </w:smartTagPr>
        <w:r w:rsidR="00CA0B2E" w:rsidRPr="000A622F">
          <w:rPr>
            <w:rFonts w:eastAsia="Times New Roman"/>
            <w:color w:val="000000" w:themeColor="text1"/>
            <w:szCs w:val="28"/>
            <w:lang w:eastAsia="ru-RU"/>
          </w:rPr>
          <w:t>160 мм</w:t>
        </w:r>
      </w:smartTag>
      <w:r w:rsidR="00CA0B2E" w:rsidRPr="000A622F">
        <w:rPr>
          <w:rFonts w:eastAsia="Times New Roman"/>
          <w:color w:val="000000" w:themeColor="text1"/>
          <w:szCs w:val="28"/>
          <w:lang w:eastAsia="ru-RU"/>
        </w:rPr>
        <w:t xml:space="preserve"> с нанесенными внутри тремя черными кружками диаметром </w:t>
      </w:r>
      <w:smartTag w:uri="urn:schemas-microsoft-com:office:smarttags" w:element="metricconverter">
        <w:smartTagPr>
          <w:attr w:name="ProductID" w:val="40 мм"/>
        </w:smartTagPr>
        <w:r w:rsidR="00CA0B2E" w:rsidRPr="000A622F">
          <w:rPr>
            <w:rFonts w:eastAsia="Times New Roman"/>
            <w:color w:val="000000" w:themeColor="text1"/>
            <w:szCs w:val="28"/>
            <w:lang w:eastAsia="ru-RU"/>
          </w:rPr>
          <w:t>40 мм</w:t>
        </w:r>
      </w:smartTag>
      <w:r w:rsidR="00CA0B2E" w:rsidRPr="000A622F">
        <w:rPr>
          <w:rFonts w:eastAsia="Times New Roman"/>
          <w:color w:val="000000" w:themeColor="text1"/>
          <w:szCs w:val="28"/>
          <w:lang w:eastAsia="ru-RU"/>
        </w:rPr>
        <w:t xml:space="preserve">, расположенными по углам воображаемого равностороннего треугольника, </w:t>
      </w:r>
      <w:r w:rsidR="00CA0B2E" w:rsidRPr="000A622F">
        <w:rPr>
          <w:rFonts w:eastAsia="Times New Roman"/>
          <w:color w:val="000000" w:themeColor="text1"/>
          <w:szCs w:val="28"/>
          <w:lang w:eastAsia="ru-RU"/>
        </w:rPr>
        <w:lastRenderedPageBreak/>
        <w:t xml:space="preserve">вершина которого обращена вниз,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спереди и сзади механических транспортных средств, управляемых глухонемыми или глухими водителями;</w:t>
      </w:r>
    </w:p>
    <w:p w:rsidR="00CA0B2E" w:rsidRPr="000A622F" w:rsidRDefault="00F473CC"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Учебное транспортное средство</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равностороннего треугольника белого цвета вершиной вверх с каймой красного цвета, в который вписана буква </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У</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черного цвета (сторона не менее </w:t>
      </w:r>
      <w:smartTag w:uri="urn:schemas-microsoft-com:office:smarttags" w:element="metricconverter">
        <w:smartTagPr>
          <w:attr w:name="ProductID" w:val="200 мм"/>
        </w:smartTagPr>
        <w:r w:rsidR="00CA0B2E" w:rsidRPr="000A622F">
          <w:rPr>
            <w:rFonts w:eastAsia="Times New Roman"/>
            <w:color w:val="000000" w:themeColor="text1"/>
            <w:szCs w:val="28"/>
            <w:lang w:eastAsia="ru-RU"/>
          </w:rPr>
          <w:t>200 мм</w:t>
        </w:r>
      </w:smartTag>
      <w:r w:rsidR="00CA0B2E" w:rsidRPr="000A622F">
        <w:rPr>
          <w:rFonts w:eastAsia="Times New Roman"/>
          <w:color w:val="000000" w:themeColor="text1"/>
          <w:szCs w:val="28"/>
          <w:lang w:eastAsia="ru-RU"/>
        </w:rPr>
        <w:t xml:space="preserve">, ширина каймы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1/10 стороны),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CA0B2E" w:rsidRPr="000A622F" w:rsidRDefault="00F473CC"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Ограничение скорости</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 xml:space="preserve">– </w:t>
      </w:r>
      <w:r w:rsidR="00CA0B2E" w:rsidRPr="000A622F">
        <w:rPr>
          <w:rFonts w:eastAsia="Times New Roman"/>
          <w:color w:val="000000" w:themeColor="text1"/>
          <w:szCs w:val="28"/>
          <w:lang w:eastAsia="ru-RU"/>
        </w:rPr>
        <w:t xml:space="preserve">в виде уменьшенного цветного изображения дорожного знака </w:t>
      </w:r>
      <w:hyperlink r:id="rId118" w:history="1">
        <w:r w:rsidR="00CA0B2E" w:rsidRPr="000A622F">
          <w:rPr>
            <w:rFonts w:eastAsia="Times New Roman"/>
            <w:color w:val="000000" w:themeColor="text1"/>
            <w:szCs w:val="28"/>
            <w:lang w:eastAsia="ru-RU"/>
          </w:rPr>
          <w:t>3.2</w:t>
        </w:r>
        <w:r w:rsidR="008F3EBB" w:rsidRPr="000A622F">
          <w:rPr>
            <w:rFonts w:eastAsia="Times New Roman"/>
            <w:color w:val="000000" w:themeColor="text1"/>
            <w:szCs w:val="28"/>
            <w:lang w:eastAsia="ru-RU"/>
          </w:rPr>
          <w:t>9</w:t>
        </w:r>
      </w:hyperlink>
      <w:r w:rsidR="00CA0B2E" w:rsidRPr="000A622F">
        <w:rPr>
          <w:rFonts w:eastAsia="Times New Roman"/>
          <w:color w:val="000000" w:themeColor="text1"/>
          <w:szCs w:val="28"/>
          <w:lang w:eastAsia="ru-RU"/>
        </w:rPr>
        <w:t xml:space="preserve"> с указанием разрешенной скорости (диаметр знака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не менее </w:t>
      </w:r>
      <w:smartTag w:uri="urn:schemas-microsoft-com:office:smarttags" w:element="metricconverter">
        <w:smartTagPr>
          <w:attr w:name="ProductID" w:val="160 мм"/>
        </w:smartTagPr>
        <w:r w:rsidR="00CA0B2E" w:rsidRPr="000A622F">
          <w:rPr>
            <w:rFonts w:eastAsia="Times New Roman"/>
            <w:color w:val="000000" w:themeColor="text1"/>
            <w:szCs w:val="28"/>
            <w:lang w:eastAsia="ru-RU"/>
          </w:rPr>
          <w:t>160 мм</w:t>
        </w:r>
      </w:smartTag>
      <w:r w:rsidR="00CA0B2E" w:rsidRPr="000A622F">
        <w:rPr>
          <w:rFonts w:eastAsia="Times New Roman"/>
          <w:color w:val="000000" w:themeColor="text1"/>
          <w:szCs w:val="28"/>
          <w:lang w:eastAsia="ru-RU"/>
        </w:rPr>
        <w:t xml:space="preserve">, ширина каймы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1/10 диаметра)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на задней стороне кузова слева у механических транспортных средств, осуществляющих организованные перевозки групп детей, </w:t>
      </w:r>
      <w:r w:rsidR="00275142" w:rsidRPr="000A622F">
        <w:rPr>
          <w:rFonts w:eastAsia="Times New Roman"/>
          <w:color w:val="000000" w:themeColor="text1"/>
          <w:szCs w:val="28"/>
          <w:lang w:eastAsia="ru-RU"/>
        </w:rPr>
        <w:t xml:space="preserve">осуществляющих </w:t>
      </w:r>
      <w:r w:rsidR="00CA0B2E" w:rsidRPr="000A622F">
        <w:rPr>
          <w:rFonts w:eastAsia="Times New Roman"/>
          <w:color w:val="000000" w:themeColor="text1"/>
          <w:szCs w:val="28"/>
          <w:lang w:eastAsia="ru-RU"/>
        </w:rPr>
        <w:t>перевоз</w:t>
      </w:r>
      <w:r w:rsidR="00275142" w:rsidRPr="000A622F">
        <w:rPr>
          <w:rFonts w:eastAsia="Times New Roman"/>
          <w:color w:val="000000" w:themeColor="text1"/>
          <w:szCs w:val="28"/>
          <w:lang w:eastAsia="ru-RU"/>
        </w:rPr>
        <w:t>ку</w:t>
      </w:r>
      <w:r w:rsidR="00CA0B2E" w:rsidRPr="000A622F">
        <w:rPr>
          <w:rFonts w:eastAsia="Times New Roman"/>
          <w:color w:val="000000" w:themeColor="text1"/>
          <w:szCs w:val="28"/>
          <w:lang w:eastAsia="ru-RU"/>
        </w:rPr>
        <w:t xml:space="preserve"> крупногабаритны</w:t>
      </w:r>
      <w:r w:rsidR="00275142" w:rsidRPr="000A622F">
        <w:rPr>
          <w:rFonts w:eastAsia="Times New Roman"/>
          <w:color w:val="000000" w:themeColor="text1"/>
          <w:szCs w:val="28"/>
          <w:lang w:eastAsia="ru-RU"/>
        </w:rPr>
        <w:t>х</w:t>
      </w:r>
      <w:r w:rsidR="00CA0B2E" w:rsidRPr="000A622F">
        <w:rPr>
          <w:rFonts w:eastAsia="Times New Roman"/>
          <w:color w:val="000000" w:themeColor="text1"/>
          <w:szCs w:val="28"/>
          <w:lang w:eastAsia="ru-RU"/>
        </w:rPr>
        <w:t>, тяжеловесны</w:t>
      </w:r>
      <w:r w:rsidR="00275142" w:rsidRPr="000A622F">
        <w:rPr>
          <w:rFonts w:eastAsia="Times New Roman"/>
          <w:color w:val="000000" w:themeColor="text1"/>
          <w:szCs w:val="28"/>
          <w:lang w:eastAsia="ru-RU"/>
        </w:rPr>
        <w:t>х</w:t>
      </w:r>
      <w:r w:rsidR="00CA0B2E" w:rsidRPr="000A622F">
        <w:rPr>
          <w:rFonts w:eastAsia="Times New Roman"/>
          <w:color w:val="000000" w:themeColor="text1"/>
          <w:szCs w:val="28"/>
          <w:lang w:eastAsia="ru-RU"/>
        </w:rPr>
        <w:t xml:space="preserve"> и опасны</w:t>
      </w:r>
      <w:r w:rsidR="00275142" w:rsidRPr="000A622F">
        <w:rPr>
          <w:rFonts w:eastAsia="Times New Roman"/>
          <w:color w:val="000000" w:themeColor="text1"/>
          <w:szCs w:val="28"/>
          <w:lang w:eastAsia="ru-RU"/>
        </w:rPr>
        <w:t>х</w:t>
      </w:r>
      <w:r w:rsidR="00CA0B2E" w:rsidRPr="000A622F">
        <w:rPr>
          <w:rFonts w:eastAsia="Times New Roman"/>
          <w:color w:val="000000" w:themeColor="text1"/>
          <w:szCs w:val="28"/>
          <w:lang w:eastAsia="ru-RU"/>
        </w:rPr>
        <w:t xml:space="preserve"> груз</w:t>
      </w:r>
      <w:r w:rsidR="00275142" w:rsidRPr="000A622F">
        <w:rPr>
          <w:rFonts w:eastAsia="Times New Roman"/>
          <w:color w:val="000000" w:themeColor="text1"/>
          <w:szCs w:val="28"/>
          <w:lang w:eastAsia="ru-RU"/>
        </w:rPr>
        <w:t>ов</w:t>
      </w:r>
      <w:r w:rsidR="00CA0B2E" w:rsidRPr="000A622F">
        <w:rPr>
          <w:rFonts w:eastAsia="Times New Roman"/>
          <w:color w:val="000000" w:themeColor="text1"/>
          <w:szCs w:val="28"/>
          <w:lang w:eastAsia="ru-RU"/>
        </w:rPr>
        <w:t>, а также в случаях, когда максимальная скорость транспортного средства по технической характеристике ниже определенной</w:t>
      </w:r>
      <w:proofErr w:type="gramEnd"/>
      <w:r w:rsidR="00CA0B2E" w:rsidRPr="000A622F">
        <w:rPr>
          <w:rFonts w:eastAsia="Times New Roman"/>
          <w:color w:val="000000" w:themeColor="text1"/>
          <w:szCs w:val="28"/>
          <w:lang w:eastAsia="ru-RU"/>
        </w:rPr>
        <w:t xml:space="preserve"> пунктами </w:t>
      </w:r>
      <w:hyperlink r:id="rId119" w:history="1">
        <w:r w:rsidR="00CA0B2E" w:rsidRPr="000A622F">
          <w:rPr>
            <w:rFonts w:eastAsia="Times New Roman"/>
            <w:color w:val="000000" w:themeColor="text1"/>
            <w:szCs w:val="28"/>
            <w:lang w:eastAsia="ru-RU"/>
          </w:rPr>
          <w:t>10.3</w:t>
        </w:r>
      </w:hyperlink>
      <w:r w:rsidR="00CA0B2E" w:rsidRPr="000A622F">
        <w:rPr>
          <w:rFonts w:eastAsia="Times New Roman"/>
          <w:color w:val="000000" w:themeColor="text1"/>
          <w:szCs w:val="28"/>
          <w:lang w:eastAsia="ru-RU"/>
        </w:rPr>
        <w:t xml:space="preserve"> и </w:t>
      </w:r>
      <w:hyperlink r:id="rId120" w:history="1">
        <w:r w:rsidR="00CA0B2E" w:rsidRPr="000A622F">
          <w:rPr>
            <w:rFonts w:eastAsia="Times New Roman"/>
            <w:color w:val="000000" w:themeColor="text1"/>
            <w:szCs w:val="28"/>
            <w:lang w:eastAsia="ru-RU"/>
          </w:rPr>
          <w:t>10.4</w:t>
        </w:r>
      </w:hyperlink>
      <w:r w:rsidRPr="000A622F">
        <w:rPr>
          <w:rFonts w:eastAsia="Times New Roman"/>
          <w:color w:val="000000" w:themeColor="text1"/>
          <w:szCs w:val="28"/>
          <w:lang w:eastAsia="ru-RU"/>
        </w:rPr>
        <w:t xml:space="preserve"> Правил</w:t>
      </w:r>
      <w:r w:rsidR="00CA0B2E" w:rsidRPr="000A622F">
        <w:rPr>
          <w:rFonts w:eastAsia="Times New Roman"/>
          <w:color w:val="000000" w:themeColor="text1"/>
          <w:szCs w:val="28"/>
          <w:lang w:eastAsia="ru-RU"/>
        </w:rPr>
        <w:t>;</w:t>
      </w:r>
    </w:p>
    <w:p w:rsidR="00AD6660" w:rsidRPr="000A622F" w:rsidRDefault="00AD6660"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 xml:space="preserve">«Информационная таблица опасного груза» </w:t>
      </w:r>
      <w:r w:rsidRPr="000A622F">
        <w:rPr>
          <w:rFonts w:eastAsia="Times New Roman"/>
          <w:color w:val="000000" w:themeColor="text1"/>
          <w:szCs w:val="28"/>
          <w:lang w:eastAsia="ru-RU"/>
        </w:rPr>
        <w:t xml:space="preserve">– прямоугольник оранжевого цвета с </w:t>
      </w:r>
      <w:proofErr w:type="spellStart"/>
      <w:r w:rsidRPr="000A622F">
        <w:rPr>
          <w:rFonts w:eastAsia="Times New Roman"/>
          <w:color w:val="000000" w:themeColor="text1"/>
          <w:szCs w:val="28"/>
          <w:lang w:eastAsia="ru-RU"/>
        </w:rPr>
        <w:t>световозвращающей</w:t>
      </w:r>
      <w:proofErr w:type="spellEnd"/>
      <w:r w:rsidRPr="000A622F">
        <w:rPr>
          <w:rFonts w:eastAsia="Times New Roman"/>
          <w:color w:val="000000" w:themeColor="text1"/>
          <w:szCs w:val="28"/>
          <w:lang w:eastAsia="ru-RU"/>
        </w:rPr>
        <w:t xml:space="preserve"> поверхностью и каймой черного цвета. Размеры знака, надписи идентификационных номеров вида опасности и опасного вещества и его размещение на транспортных средствах определяются Европейск</w:t>
      </w:r>
      <w:r w:rsidR="00284230" w:rsidRPr="000A622F">
        <w:rPr>
          <w:rFonts w:eastAsia="Times New Roman"/>
          <w:color w:val="000000" w:themeColor="text1"/>
          <w:szCs w:val="28"/>
          <w:lang w:eastAsia="ru-RU"/>
        </w:rPr>
        <w:t>им</w:t>
      </w:r>
      <w:r w:rsidRPr="000A622F">
        <w:rPr>
          <w:rFonts w:eastAsia="Times New Roman"/>
          <w:color w:val="000000" w:themeColor="text1"/>
          <w:szCs w:val="28"/>
          <w:lang w:eastAsia="ru-RU"/>
        </w:rPr>
        <w:t xml:space="preserve"> </w:t>
      </w:r>
      <w:r w:rsidR="00284230" w:rsidRPr="000A622F">
        <w:rPr>
          <w:rFonts w:eastAsia="Times New Roman"/>
          <w:color w:val="000000" w:themeColor="text1"/>
          <w:szCs w:val="28"/>
          <w:lang w:eastAsia="ru-RU"/>
        </w:rPr>
        <w:t>с</w:t>
      </w:r>
      <w:r w:rsidRPr="000A622F">
        <w:rPr>
          <w:rFonts w:eastAsia="Times New Roman"/>
          <w:color w:val="000000" w:themeColor="text1"/>
          <w:szCs w:val="28"/>
          <w:lang w:eastAsia="ru-RU"/>
        </w:rPr>
        <w:t>оглашением о международной дорожной перевозке опасных грузов;</w:t>
      </w:r>
    </w:p>
    <w:p w:rsidR="00AD6660" w:rsidRPr="000A622F" w:rsidRDefault="00AD6660"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 xml:space="preserve">«Знак опасности» </w:t>
      </w:r>
      <w:r w:rsidRPr="000A622F">
        <w:rPr>
          <w:rFonts w:eastAsia="Times New Roman"/>
          <w:color w:val="000000" w:themeColor="text1"/>
          <w:szCs w:val="28"/>
          <w:lang w:eastAsia="ru-RU"/>
        </w:rPr>
        <w:t>– информационная таблица в форме ромба, на которой изображен знак опасности. Изображения, размеры и размещение таблиц на транспортных средствах определяются Европейским соглашением о международной дорожной перевозке опасных грузов;</w:t>
      </w:r>
    </w:p>
    <w:p w:rsidR="00CA0B2E" w:rsidRPr="000A622F" w:rsidRDefault="00704C49"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«Негабаритный</w:t>
      </w:r>
      <w:r w:rsidR="00CA0B2E" w:rsidRPr="000A622F">
        <w:rPr>
          <w:rFonts w:eastAsia="Times New Roman"/>
          <w:color w:val="000000" w:themeColor="text1"/>
          <w:szCs w:val="28"/>
          <w:lang w:eastAsia="ru-RU"/>
        </w:rPr>
        <w:t xml:space="preserve"> груз</w:t>
      </w:r>
      <w:r w:rsidR="00284230"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щитка размером 400 x </w:t>
      </w:r>
      <w:smartTag w:uri="urn:schemas-microsoft-com:office:smarttags" w:element="metricconverter">
        <w:smartTagPr>
          <w:attr w:name="ProductID" w:val="400 мм"/>
        </w:smartTagPr>
        <w:r w:rsidR="00CA0B2E" w:rsidRPr="000A622F">
          <w:rPr>
            <w:rFonts w:eastAsia="Times New Roman"/>
            <w:color w:val="000000" w:themeColor="text1"/>
            <w:szCs w:val="28"/>
            <w:lang w:eastAsia="ru-RU"/>
          </w:rPr>
          <w:t>400 мм</w:t>
        </w:r>
      </w:smartTag>
      <w:r w:rsidR="00CA0B2E" w:rsidRPr="000A622F">
        <w:rPr>
          <w:rFonts w:eastAsia="Times New Roman"/>
          <w:color w:val="000000" w:themeColor="text1"/>
          <w:szCs w:val="28"/>
          <w:lang w:eastAsia="ru-RU"/>
        </w:rPr>
        <w:t xml:space="preserve"> с нанесенными по диагонали красными и белыми чередующимися полосами шириной </w:t>
      </w:r>
      <w:smartTag w:uri="urn:schemas-microsoft-com:office:smarttags" w:element="metricconverter">
        <w:smartTagPr>
          <w:attr w:name="ProductID" w:val="50 мм"/>
        </w:smartTagPr>
        <w:r w:rsidR="00CA0B2E" w:rsidRPr="000A622F">
          <w:rPr>
            <w:rFonts w:eastAsia="Times New Roman"/>
            <w:color w:val="000000" w:themeColor="text1"/>
            <w:szCs w:val="28"/>
            <w:lang w:eastAsia="ru-RU"/>
          </w:rPr>
          <w:t>50 мм</w:t>
        </w:r>
      </w:smartTag>
      <w:r w:rsidR="00CA0B2E" w:rsidRPr="000A622F">
        <w:rPr>
          <w:rFonts w:eastAsia="Times New Roman"/>
          <w:color w:val="000000" w:themeColor="text1"/>
          <w:szCs w:val="28"/>
          <w:lang w:eastAsia="ru-RU"/>
        </w:rPr>
        <w:t xml:space="preserve"> со </w:t>
      </w:r>
      <w:proofErr w:type="spellStart"/>
      <w:r w:rsidR="00CA0B2E" w:rsidRPr="000A622F">
        <w:rPr>
          <w:rFonts w:eastAsia="Times New Roman"/>
          <w:color w:val="000000" w:themeColor="text1"/>
          <w:szCs w:val="28"/>
          <w:lang w:eastAsia="ru-RU"/>
        </w:rPr>
        <w:t>световозвращающей</w:t>
      </w:r>
      <w:proofErr w:type="spellEnd"/>
      <w:r w:rsidR="00CA0B2E" w:rsidRPr="000A622F">
        <w:rPr>
          <w:rFonts w:eastAsia="Times New Roman"/>
          <w:color w:val="000000" w:themeColor="text1"/>
          <w:szCs w:val="28"/>
          <w:lang w:eastAsia="ru-RU"/>
        </w:rPr>
        <w:t xml:space="preserve"> поверхностью;</w:t>
      </w:r>
    </w:p>
    <w:p w:rsidR="00CA0B2E" w:rsidRPr="000A622F" w:rsidRDefault="00284230"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Длинномерное транспортное средство</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прямоугольника размером не менее 1200 x </w:t>
      </w:r>
      <w:smartTag w:uri="urn:schemas-microsoft-com:office:smarttags" w:element="metricconverter">
        <w:smartTagPr>
          <w:attr w:name="ProductID" w:val="200 мм"/>
        </w:smartTagPr>
        <w:r w:rsidR="00CA0B2E" w:rsidRPr="000A622F">
          <w:rPr>
            <w:rFonts w:eastAsia="Times New Roman"/>
            <w:color w:val="000000" w:themeColor="text1"/>
            <w:szCs w:val="28"/>
            <w:lang w:eastAsia="ru-RU"/>
          </w:rPr>
          <w:t>200 мм</w:t>
        </w:r>
      </w:smartTag>
      <w:r w:rsidR="00CA0B2E" w:rsidRPr="000A622F">
        <w:rPr>
          <w:rFonts w:eastAsia="Times New Roman"/>
          <w:color w:val="000000" w:themeColor="text1"/>
          <w:szCs w:val="28"/>
          <w:lang w:eastAsia="ru-RU"/>
        </w:rPr>
        <w:t xml:space="preserve"> желтого цвета с каймой красного цвета (ширина </w:t>
      </w:r>
      <w:smartTag w:uri="urn:schemas-microsoft-com:office:smarttags" w:element="metricconverter">
        <w:smartTagPr>
          <w:attr w:name="ProductID" w:val="40 мм"/>
        </w:smartTagPr>
        <w:r w:rsidR="00CA0B2E" w:rsidRPr="000A622F">
          <w:rPr>
            <w:rFonts w:eastAsia="Times New Roman"/>
            <w:color w:val="000000" w:themeColor="text1"/>
            <w:szCs w:val="28"/>
            <w:lang w:eastAsia="ru-RU"/>
          </w:rPr>
          <w:t>40 мм</w:t>
        </w:r>
      </w:smartTag>
      <w:r w:rsidR="00CA0B2E" w:rsidRPr="000A622F">
        <w:rPr>
          <w:rFonts w:eastAsia="Times New Roman"/>
          <w:color w:val="000000" w:themeColor="text1"/>
          <w:szCs w:val="28"/>
          <w:lang w:eastAsia="ru-RU"/>
        </w:rPr>
        <w:t xml:space="preserve">), имеющего </w:t>
      </w:r>
      <w:proofErr w:type="spellStart"/>
      <w:r w:rsidR="00CA0B2E" w:rsidRPr="000A622F">
        <w:rPr>
          <w:rFonts w:eastAsia="Times New Roman"/>
          <w:color w:val="000000" w:themeColor="text1"/>
          <w:szCs w:val="28"/>
          <w:lang w:eastAsia="ru-RU"/>
        </w:rPr>
        <w:t>световозвращающую</w:t>
      </w:r>
      <w:proofErr w:type="spellEnd"/>
      <w:r w:rsidR="00CA0B2E" w:rsidRPr="000A622F">
        <w:rPr>
          <w:rFonts w:eastAsia="Times New Roman"/>
          <w:color w:val="000000" w:themeColor="text1"/>
          <w:szCs w:val="28"/>
          <w:lang w:eastAsia="ru-RU"/>
        </w:rPr>
        <w:t xml:space="preserve"> поверхность,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сзади транспортных средств, длина которых с грузом или без груза более </w:t>
      </w:r>
      <w:smartTag w:uri="urn:schemas-microsoft-com:office:smarttags" w:element="metricconverter">
        <w:smartTagPr>
          <w:attr w:name="ProductID" w:val="20 м"/>
        </w:smartTagPr>
        <w:r w:rsidR="00CA0B2E" w:rsidRPr="000A622F">
          <w:rPr>
            <w:rFonts w:eastAsia="Times New Roman"/>
            <w:color w:val="000000" w:themeColor="text1"/>
            <w:szCs w:val="28"/>
            <w:lang w:eastAsia="ru-RU"/>
          </w:rPr>
          <w:t>20 м</w:t>
        </w:r>
      </w:smartTag>
      <w:r w:rsidR="00CA0B2E" w:rsidRPr="000A622F">
        <w:rPr>
          <w:rFonts w:eastAsia="Times New Roman"/>
          <w:color w:val="000000" w:themeColor="text1"/>
          <w:szCs w:val="28"/>
          <w:lang w:eastAsia="ru-RU"/>
        </w:rPr>
        <w:t xml:space="preserve">,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w:t>
      </w:r>
      <w:smartTag w:uri="urn:schemas-microsoft-com:office:smarttags" w:element="metricconverter">
        <w:smartTagPr>
          <w:attr w:name="ProductID" w:val="200 мм"/>
        </w:smartTagPr>
        <w:r w:rsidR="00CA0B2E" w:rsidRPr="000A622F">
          <w:rPr>
            <w:rFonts w:eastAsia="Times New Roman"/>
            <w:color w:val="000000" w:themeColor="text1"/>
            <w:szCs w:val="28"/>
            <w:lang w:eastAsia="ru-RU"/>
          </w:rPr>
          <w:t>200 мм</w:t>
        </w:r>
      </w:smartTag>
      <w:r w:rsidR="00CA0B2E" w:rsidRPr="000A622F">
        <w:rPr>
          <w:rFonts w:eastAsia="Times New Roman"/>
          <w:color w:val="000000" w:themeColor="text1"/>
          <w:szCs w:val="28"/>
          <w:lang w:eastAsia="ru-RU"/>
        </w:rPr>
        <w:t xml:space="preserve"> симметрично оси транспортного средства.</w:t>
      </w:r>
    </w:p>
    <w:p w:rsidR="004D19E0" w:rsidRPr="000A622F" w:rsidRDefault="004D19E0" w:rsidP="00E11E60">
      <w:pPr>
        <w:ind w:firstLine="709"/>
        <w:rPr>
          <w:rFonts w:eastAsia="Times New Roman"/>
          <w:color w:val="000000" w:themeColor="text1"/>
          <w:szCs w:val="28"/>
          <w:lang w:eastAsia="ru-RU"/>
        </w:rPr>
      </w:pPr>
      <w:r w:rsidRPr="000A622F">
        <w:rPr>
          <w:rFonts w:eastAsia="Times New Roman"/>
          <w:bCs/>
          <w:color w:val="000000" w:themeColor="text1"/>
          <w:szCs w:val="28"/>
          <w:lang w:eastAsia="ru-RU"/>
        </w:rPr>
        <w:t xml:space="preserve">«Колонна» </w:t>
      </w:r>
      <w:r w:rsidRPr="000A622F">
        <w:rPr>
          <w:rFonts w:eastAsia="Times New Roman"/>
          <w:color w:val="000000" w:themeColor="text1"/>
          <w:szCs w:val="28"/>
          <w:lang w:eastAsia="ru-RU"/>
        </w:rPr>
        <w:t>– квадрат желтого цвета с каймой красного цвета, в который вписана буква </w:t>
      </w:r>
      <w:r w:rsidRPr="000A622F">
        <w:rPr>
          <w:rFonts w:eastAsia="Times New Roman"/>
          <w:bCs/>
          <w:color w:val="000000" w:themeColor="text1"/>
          <w:szCs w:val="28"/>
          <w:lang w:eastAsia="ru-RU"/>
        </w:rPr>
        <w:t>«К»</w:t>
      </w:r>
      <w:r w:rsidRPr="000A622F">
        <w:rPr>
          <w:rFonts w:eastAsia="Times New Roman"/>
          <w:color w:val="000000" w:themeColor="text1"/>
          <w:szCs w:val="28"/>
          <w:lang w:eastAsia="ru-RU"/>
        </w:rPr>
        <w:t> черного цвета (сторона квадрата – не менее </w:t>
      </w:r>
      <w:r w:rsidRPr="000A622F">
        <w:rPr>
          <w:rFonts w:eastAsia="Times New Roman"/>
          <w:bCs/>
          <w:color w:val="000000" w:themeColor="text1"/>
          <w:szCs w:val="28"/>
          <w:lang w:eastAsia="ru-RU"/>
        </w:rPr>
        <w:t>250 мм</w:t>
      </w:r>
      <w:r w:rsidRPr="000A622F">
        <w:rPr>
          <w:rFonts w:eastAsia="Times New Roman"/>
          <w:color w:val="000000" w:themeColor="text1"/>
          <w:szCs w:val="28"/>
          <w:lang w:eastAsia="ru-RU"/>
        </w:rPr>
        <w:t xml:space="preserve">, ширина каймы </w:t>
      </w:r>
      <w:r w:rsidR="00275142"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1/10 этой стороны). Знак размещается спереди и сзади на транспортных средствах, движущихся в колонне;</w:t>
      </w:r>
    </w:p>
    <w:p w:rsidR="00CA0B2E" w:rsidRPr="000A622F" w:rsidRDefault="00284230"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Начинающий водитель</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квадрата желтого цвета (сторона </w:t>
      </w:r>
      <w:r w:rsidR="00275142" w:rsidRPr="000A622F">
        <w:rPr>
          <w:rFonts w:eastAsia="Times New Roman"/>
          <w:color w:val="000000" w:themeColor="text1"/>
          <w:szCs w:val="28"/>
          <w:lang w:eastAsia="ru-RU"/>
        </w:rPr>
        <w:t xml:space="preserve">             </w:t>
      </w:r>
      <w:smartTag w:uri="urn:schemas-microsoft-com:office:smarttags" w:element="metricconverter">
        <w:smartTagPr>
          <w:attr w:name="ProductID" w:val="150 мм"/>
        </w:smartTagPr>
        <w:r w:rsidR="00CA0B2E" w:rsidRPr="000A622F">
          <w:rPr>
            <w:rFonts w:eastAsia="Times New Roman"/>
            <w:color w:val="000000" w:themeColor="text1"/>
            <w:szCs w:val="28"/>
            <w:lang w:eastAsia="ru-RU"/>
          </w:rPr>
          <w:t>150 мм</w:t>
        </w:r>
      </w:smartTag>
      <w:r w:rsidR="00CA0B2E" w:rsidRPr="000A622F">
        <w:rPr>
          <w:rFonts w:eastAsia="Times New Roman"/>
          <w:color w:val="000000" w:themeColor="text1"/>
          <w:szCs w:val="28"/>
          <w:lang w:eastAsia="ru-RU"/>
        </w:rPr>
        <w:t xml:space="preserve">) с изображением восклицательного знака черного цвета высотой </w:t>
      </w:r>
      <w:r w:rsidR="00275142" w:rsidRPr="000A622F">
        <w:rPr>
          <w:rFonts w:eastAsia="Times New Roman"/>
          <w:color w:val="000000" w:themeColor="text1"/>
          <w:szCs w:val="28"/>
          <w:lang w:eastAsia="ru-RU"/>
        </w:rPr>
        <w:t xml:space="preserve">            </w:t>
      </w:r>
      <w:smartTag w:uri="urn:schemas-microsoft-com:office:smarttags" w:element="metricconverter">
        <w:smartTagPr>
          <w:attr w:name="ProductID" w:val="110 мм"/>
        </w:smartTagPr>
        <w:r w:rsidR="00CA0B2E" w:rsidRPr="000A622F">
          <w:rPr>
            <w:rFonts w:eastAsia="Times New Roman"/>
            <w:color w:val="000000" w:themeColor="text1"/>
            <w:szCs w:val="28"/>
            <w:lang w:eastAsia="ru-RU"/>
          </w:rPr>
          <w:t>110 мм</w:t>
        </w:r>
      </w:smartTag>
      <w:r w:rsidR="00CA0B2E" w:rsidRPr="000A622F">
        <w:rPr>
          <w:rFonts w:eastAsia="Times New Roman"/>
          <w:color w:val="000000" w:themeColor="text1"/>
          <w:szCs w:val="28"/>
          <w:lang w:eastAsia="ru-RU"/>
        </w:rPr>
        <w:t xml:space="preserve"> </w:t>
      </w:r>
      <w:r w:rsidR="00275142"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сзади механических транспортных средств (за исключением тракторов, самоходных машин и мотоциклов), управляемых водителями, </w:t>
      </w:r>
      <w:r w:rsidR="00CA0B2E" w:rsidRPr="000A622F">
        <w:rPr>
          <w:rFonts w:eastAsia="Times New Roman"/>
          <w:color w:val="000000" w:themeColor="text1"/>
          <w:szCs w:val="28"/>
          <w:lang w:eastAsia="ru-RU"/>
        </w:rPr>
        <w:lastRenderedPageBreak/>
        <w:t>имеющими право на управление указанными транспортными средствами менее 2 лет.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По желанию водителя могут быть установлены опознавательные знаки:</w:t>
      </w:r>
    </w:p>
    <w:p w:rsidR="00CA0B2E" w:rsidRPr="000A622F" w:rsidRDefault="00284230"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Врач</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922C8"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в виде квадрата синего цвета (сторона </w:t>
      </w:r>
      <w:smartTag w:uri="urn:schemas-microsoft-com:office:smarttags" w:element="metricconverter">
        <w:smartTagPr>
          <w:attr w:name="ProductID" w:val="140 мм"/>
        </w:smartTagPr>
        <w:r w:rsidR="00CA0B2E" w:rsidRPr="000A622F">
          <w:rPr>
            <w:rFonts w:eastAsia="Times New Roman"/>
            <w:color w:val="000000" w:themeColor="text1"/>
            <w:szCs w:val="28"/>
            <w:lang w:eastAsia="ru-RU"/>
          </w:rPr>
          <w:t>140 мм</w:t>
        </w:r>
      </w:smartTag>
      <w:r w:rsidR="00CA0B2E" w:rsidRPr="000A622F">
        <w:rPr>
          <w:rFonts w:eastAsia="Times New Roman"/>
          <w:color w:val="000000" w:themeColor="text1"/>
          <w:szCs w:val="28"/>
          <w:lang w:eastAsia="ru-RU"/>
        </w:rPr>
        <w:t xml:space="preserve">) с вписанным белым кругом (диаметр </w:t>
      </w:r>
      <w:smartTag w:uri="urn:schemas-microsoft-com:office:smarttags" w:element="metricconverter">
        <w:smartTagPr>
          <w:attr w:name="ProductID" w:val="125 мм"/>
        </w:smartTagPr>
        <w:r w:rsidR="00CA0B2E" w:rsidRPr="000A622F">
          <w:rPr>
            <w:rFonts w:eastAsia="Times New Roman"/>
            <w:color w:val="000000" w:themeColor="text1"/>
            <w:szCs w:val="28"/>
            <w:lang w:eastAsia="ru-RU"/>
          </w:rPr>
          <w:t>125 мм</w:t>
        </w:r>
      </w:smartTag>
      <w:r w:rsidR="00CA0B2E" w:rsidRPr="000A622F">
        <w:rPr>
          <w:rFonts w:eastAsia="Times New Roman"/>
          <w:color w:val="000000" w:themeColor="text1"/>
          <w:szCs w:val="28"/>
          <w:lang w:eastAsia="ru-RU"/>
        </w:rPr>
        <w:t xml:space="preserve">), на который нанесен красный крест (высота </w:t>
      </w:r>
      <w:smartTag w:uri="urn:schemas-microsoft-com:office:smarttags" w:element="metricconverter">
        <w:smartTagPr>
          <w:attr w:name="ProductID" w:val="90 мм"/>
        </w:smartTagPr>
        <w:r w:rsidR="00CA0B2E" w:rsidRPr="000A622F">
          <w:rPr>
            <w:rFonts w:eastAsia="Times New Roman"/>
            <w:color w:val="000000" w:themeColor="text1"/>
            <w:szCs w:val="28"/>
            <w:lang w:eastAsia="ru-RU"/>
          </w:rPr>
          <w:t>90 мм</w:t>
        </w:r>
      </w:smartTag>
      <w:r w:rsidR="00CA0B2E" w:rsidRPr="000A622F">
        <w:rPr>
          <w:rFonts w:eastAsia="Times New Roman"/>
          <w:color w:val="000000" w:themeColor="text1"/>
          <w:szCs w:val="28"/>
          <w:lang w:eastAsia="ru-RU"/>
        </w:rPr>
        <w:t xml:space="preserve">, ширина штриха </w:t>
      </w:r>
      <w:smartTag w:uri="urn:schemas-microsoft-com:office:smarttags" w:element="metricconverter">
        <w:smartTagPr>
          <w:attr w:name="ProductID" w:val="25 мм"/>
        </w:smartTagPr>
        <w:r w:rsidR="00CA0B2E" w:rsidRPr="000A622F">
          <w:rPr>
            <w:rFonts w:eastAsia="Times New Roman"/>
            <w:color w:val="000000" w:themeColor="text1"/>
            <w:szCs w:val="28"/>
            <w:lang w:eastAsia="ru-RU"/>
          </w:rPr>
          <w:t>25 мм</w:t>
        </w:r>
      </w:smartTag>
      <w:r w:rsidR="00CA0B2E" w:rsidRPr="000A622F">
        <w:rPr>
          <w:rFonts w:eastAsia="Times New Roman"/>
          <w:color w:val="000000" w:themeColor="text1"/>
          <w:szCs w:val="28"/>
          <w:lang w:eastAsia="ru-RU"/>
        </w:rPr>
        <w:t xml:space="preserve">), </w:t>
      </w:r>
      <w:r w:rsidR="002922C8"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спереди и сзади автомобилей, управляемых водителями</w:t>
      </w:r>
      <w:r w:rsidR="002922C8" w:rsidRPr="000A622F">
        <w:rPr>
          <w:rFonts w:eastAsia="Times New Roman"/>
          <w:color w:val="000000" w:themeColor="text1"/>
          <w:szCs w:val="28"/>
          <w:lang w:eastAsia="ru-RU"/>
        </w:rPr>
        <w:t xml:space="preserve"> – </w:t>
      </w:r>
      <w:r w:rsidR="00CA0B2E" w:rsidRPr="000A622F">
        <w:rPr>
          <w:rFonts w:eastAsia="Times New Roman"/>
          <w:color w:val="000000" w:themeColor="text1"/>
          <w:szCs w:val="28"/>
          <w:lang w:eastAsia="ru-RU"/>
        </w:rPr>
        <w:t>врачами;</w:t>
      </w:r>
    </w:p>
    <w:p w:rsidR="00CA0B2E" w:rsidRPr="000A622F" w:rsidRDefault="00284230"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Инвалид</w:t>
      </w:r>
      <w:r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w:t>
      </w:r>
      <w:r w:rsidR="002922C8" w:rsidRPr="000A622F">
        <w:rPr>
          <w:rFonts w:eastAsia="Times New Roman"/>
          <w:color w:val="000000" w:themeColor="text1"/>
          <w:szCs w:val="28"/>
          <w:lang w:eastAsia="ru-RU"/>
        </w:rPr>
        <w:t xml:space="preserve">– </w:t>
      </w:r>
      <w:r w:rsidR="00CA0B2E" w:rsidRPr="000A622F">
        <w:rPr>
          <w:rFonts w:eastAsia="Times New Roman"/>
          <w:color w:val="000000" w:themeColor="text1"/>
          <w:szCs w:val="28"/>
          <w:lang w:eastAsia="ru-RU"/>
        </w:rPr>
        <w:t xml:space="preserve">в виде квадрата желтого цвета со стороной </w:t>
      </w:r>
      <w:smartTag w:uri="urn:schemas-microsoft-com:office:smarttags" w:element="metricconverter">
        <w:smartTagPr>
          <w:attr w:name="ProductID" w:val="150 мм"/>
        </w:smartTagPr>
        <w:r w:rsidR="00CA0B2E" w:rsidRPr="000A622F">
          <w:rPr>
            <w:rFonts w:eastAsia="Times New Roman"/>
            <w:color w:val="000000" w:themeColor="text1"/>
            <w:szCs w:val="28"/>
            <w:lang w:eastAsia="ru-RU"/>
          </w:rPr>
          <w:t>150 мм</w:t>
        </w:r>
      </w:smartTag>
      <w:r w:rsidR="00CA0B2E" w:rsidRPr="000A622F">
        <w:rPr>
          <w:rFonts w:eastAsia="Times New Roman"/>
          <w:color w:val="000000" w:themeColor="text1"/>
          <w:szCs w:val="28"/>
          <w:lang w:eastAsia="ru-RU"/>
        </w:rPr>
        <w:t xml:space="preserve"> и изображением символа дорожного </w:t>
      </w:r>
      <w:hyperlink r:id="rId121" w:history="1">
        <w:r w:rsidR="00CA0B2E" w:rsidRPr="000A622F">
          <w:rPr>
            <w:rFonts w:eastAsia="Times New Roman"/>
            <w:color w:val="000000" w:themeColor="text1"/>
            <w:szCs w:val="28"/>
            <w:lang w:eastAsia="ru-RU"/>
          </w:rPr>
          <w:t xml:space="preserve">знака </w:t>
        </w:r>
        <w:r w:rsidR="004D19E0" w:rsidRPr="000A622F">
          <w:rPr>
            <w:rFonts w:eastAsia="Times New Roman"/>
            <w:color w:val="000000" w:themeColor="text1"/>
            <w:szCs w:val="28"/>
            <w:lang w:eastAsia="ru-RU"/>
          </w:rPr>
          <w:t>7</w:t>
        </w:r>
        <w:r w:rsidR="00CA0B2E" w:rsidRPr="000A622F">
          <w:rPr>
            <w:rFonts w:eastAsia="Times New Roman"/>
            <w:color w:val="000000" w:themeColor="text1"/>
            <w:szCs w:val="28"/>
            <w:lang w:eastAsia="ru-RU"/>
          </w:rPr>
          <w:t>.17</w:t>
        </w:r>
      </w:hyperlink>
      <w:r w:rsidR="00CA0B2E" w:rsidRPr="000A622F">
        <w:rPr>
          <w:rFonts w:eastAsia="Times New Roman"/>
          <w:color w:val="000000" w:themeColor="text1"/>
          <w:szCs w:val="28"/>
          <w:lang w:eastAsia="ru-RU"/>
        </w:rPr>
        <w:t xml:space="preserve"> черного цвета </w:t>
      </w:r>
      <w:r w:rsidR="002922C8" w:rsidRPr="000A622F">
        <w:rPr>
          <w:rFonts w:eastAsia="Times New Roman"/>
          <w:color w:val="000000" w:themeColor="text1"/>
          <w:szCs w:val="28"/>
          <w:lang w:eastAsia="ru-RU"/>
        </w:rPr>
        <w:t>–</w:t>
      </w:r>
      <w:r w:rsidR="00CA0B2E" w:rsidRPr="000A622F">
        <w:rPr>
          <w:rFonts w:eastAsia="Times New Roman"/>
          <w:color w:val="000000" w:themeColor="text1"/>
          <w:szCs w:val="28"/>
          <w:lang w:eastAsia="ru-RU"/>
        </w:rPr>
        <w:t xml:space="preserve"> спереди и сзади механических транспортных средств, управляемых инвалидами I и II групп, перевозящих таких инвалидов или детей-инвалидов.</w:t>
      </w:r>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11</w:t>
      </w:r>
      <w:r w:rsidR="00CA0B2E" w:rsidRPr="000A622F">
        <w:rPr>
          <w:rFonts w:eastAsia="Times New Roman"/>
          <w:color w:val="000000" w:themeColor="text1"/>
          <w:szCs w:val="28"/>
          <w:lang w:eastAsia="ru-RU"/>
        </w:rPr>
        <w:t xml:space="preserve">.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w:t>
      </w:r>
      <w:smartTag w:uri="urn:schemas-microsoft-com:office:smarttags" w:element="metricconverter">
        <w:smartTagPr>
          <w:attr w:name="ProductID" w:val="200 мм"/>
        </w:smartTagPr>
        <w:r w:rsidR="00CA0B2E" w:rsidRPr="000A622F">
          <w:rPr>
            <w:rFonts w:eastAsia="Times New Roman"/>
            <w:color w:val="000000" w:themeColor="text1"/>
            <w:szCs w:val="28"/>
            <w:lang w:eastAsia="ru-RU"/>
          </w:rPr>
          <w:t>200 мм</w:t>
        </w:r>
      </w:smartTag>
      <w:r w:rsidR="00CA0B2E" w:rsidRPr="000A622F">
        <w:rPr>
          <w:rFonts w:eastAsia="Times New Roman"/>
          <w:color w:val="000000" w:themeColor="text1"/>
          <w:szCs w:val="28"/>
          <w:lang w:eastAsia="ru-RU"/>
        </w:rPr>
        <w:t xml:space="preserve"> с нанесенными по диагонали красными и белыми чередующимися полосами шириной </w:t>
      </w:r>
      <w:smartTag w:uri="urn:schemas-microsoft-com:office:smarttags" w:element="metricconverter">
        <w:smartTagPr>
          <w:attr w:name="ProductID" w:val="50 мм"/>
        </w:smartTagPr>
        <w:r w:rsidR="00CA0B2E" w:rsidRPr="000A622F">
          <w:rPr>
            <w:rFonts w:eastAsia="Times New Roman"/>
            <w:color w:val="000000" w:themeColor="text1"/>
            <w:szCs w:val="28"/>
            <w:lang w:eastAsia="ru-RU"/>
          </w:rPr>
          <w:t>50 мм</w:t>
        </w:r>
      </w:smartTag>
      <w:r w:rsidR="00CA0B2E" w:rsidRPr="000A622F">
        <w:rPr>
          <w:rFonts w:eastAsia="Times New Roman"/>
          <w:color w:val="000000" w:themeColor="text1"/>
          <w:szCs w:val="28"/>
          <w:lang w:eastAsia="ru-RU"/>
        </w:rPr>
        <w:t xml:space="preserve"> со </w:t>
      </w:r>
      <w:proofErr w:type="spellStart"/>
      <w:r w:rsidR="00CA0B2E" w:rsidRPr="000A622F">
        <w:rPr>
          <w:rFonts w:eastAsia="Times New Roman"/>
          <w:color w:val="000000" w:themeColor="text1"/>
          <w:szCs w:val="28"/>
          <w:lang w:eastAsia="ru-RU"/>
        </w:rPr>
        <w:t>световозвращающей</w:t>
      </w:r>
      <w:proofErr w:type="spellEnd"/>
      <w:r w:rsidR="00CA0B2E" w:rsidRPr="000A622F">
        <w:rPr>
          <w:rFonts w:eastAsia="Times New Roman"/>
          <w:color w:val="000000" w:themeColor="text1"/>
          <w:szCs w:val="28"/>
          <w:lang w:eastAsia="ru-RU"/>
        </w:rPr>
        <w:t xml:space="preserve"> поверхностью.</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гибкое связующее звено должно устанавливаться не менее двух предупредительных устройств.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E862AA" w:rsidRPr="000A622F">
        <w:rPr>
          <w:rFonts w:eastAsia="Times New Roman"/>
          <w:color w:val="000000" w:themeColor="text1"/>
          <w:szCs w:val="28"/>
          <w:lang w:eastAsia="ru-RU"/>
        </w:rPr>
        <w:t>2</w:t>
      </w:r>
      <w:r w:rsidRPr="000A622F">
        <w:rPr>
          <w:rFonts w:eastAsia="Times New Roman"/>
          <w:color w:val="000000" w:themeColor="text1"/>
          <w:szCs w:val="28"/>
          <w:lang w:eastAsia="ru-RU"/>
        </w:rPr>
        <w:t xml:space="preserve">. Конструкция жесткого буксирующего устройства должна соответствовать требованиям </w:t>
      </w:r>
      <w:r w:rsidR="00A34F1B" w:rsidRPr="000A622F">
        <w:rPr>
          <w:rFonts w:eastAsia="Times New Roman"/>
          <w:color w:val="000000" w:themeColor="text1"/>
          <w:szCs w:val="28"/>
          <w:lang w:eastAsia="ru-RU"/>
        </w:rPr>
        <w:t>действующего законодательства Луганской Народной Республики</w:t>
      </w:r>
      <w:hyperlink r:id="rId122" w:history="1"/>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E862AA" w:rsidRPr="000A622F">
        <w:rPr>
          <w:rFonts w:eastAsia="Times New Roman"/>
          <w:color w:val="000000" w:themeColor="text1"/>
          <w:szCs w:val="28"/>
          <w:lang w:eastAsia="ru-RU"/>
        </w:rPr>
        <w:t>3</w:t>
      </w:r>
      <w:r w:rsidRPr="000A622F">
        <w:rPr>
          <w:rFonts w:eastAsia="Times New Roman"/>
          <w:color w:val="000000" w:themeColor="text1"/>
          <w:szCs w:val="28"/>
          <w:lang w:eastAsia="ru-RU"/>
        </w:rPr>
        <w:t>. Запрещается эксплуатация: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r:id="rId123" w:history="1">
        <w:r w:rsidRPr="000A622F">
          <w:rPr>
            <w:rFonts w:eastAsia="Times New Roman"/>
            <w:color w:val="000000" w:themeColor="text1"/>
            <w:szCs w:val="28"/>
            <w:lang w:eastAsia="ru-RU"/>
          </w:rPr>
          <w:t>Перечня</w:t>
        </w:r>
      </w:hyperlink>
      <w:r w:rsidRPr="000A622F">
        <w:rPr>
          <w:rFonts w:eastAsia="Times New Roman"/>
          <w:color w:val="000000" w:themeColor="text1"/>
          <w:szCs w:val="28"/>
          <w:lang w:eastAsia="ru-RU"/>
        </w:rPr>
        <w:t xml:space="preserve"> неисправностей и условий, при которых запрещается эксплуатация транспортных средств (согласно приложению);</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троллейбусов и трамваев при наличии хотя бы одной неисправности по соответствующим Правилам технической эксплуатации;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транспортных средств, не прошедших в установленном </w:t>
      </w:r>
      <w:hyperlink r:id="rId124" w:tooltip="❜õ씼Þ" w:history="1">
        <w:r w:rsidRPr="000A622F">
          <w:rPr>
            <w:rFonts w:eastAsia="Times New Roman"/>
            <w:color w:val="000000" w:themeColor="text1"/>
            <w:szCs w:val="28"/>
            <w:lang w:eastAsia="ru-RU"/>
          </w:rPr>
          <w:t>порядке</w:t>
        </w:r>
      </w:hyperlink>
      <w:r w:rsidRPr="000A622F">
        <w:rPr>
          <w:rFonts w:eastAsia="Times New Roman"/>
          <w:color w:val="000000" w:themeColor="text1"/>
          <w:szCs w:val="28"/>
          <w:lang w:eastAsia="ru-RU"/>
        </w:rPr>
        <w:t xml:space="preserve"> государственный технический осмотр или технический осмотр;</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 xml:space="preserve">транспортных средств, оборудованных без соответствующего разрешения,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w:t>
      </w:r>
      <w:r w:rsidR="007521F9" w:rsidRPr="000A622F">
        <w:rPr>
          <w:rFonts w:eastAsia="Times New Roman"/>
          <w:color w:val="000000" w:themeColor="text1"/>
          <w:szCs w:val="28"/>
          <w:lang w:eastAsia="ru-RU"/>
        </w:rPr>
        <w:t>действующим</w:t>
      </w:r>
      <w:r w:rsidRPr="000A622F">
        <w:rPr>
          <w:rFonts w:eastAsia="Times New Roman"/>
          <w:color w:val="000000" w:themeColor="text1"/>
          <w:szCs w:val="28"/>
          <w:lang w:eastAsia="ru-RU"/>
        </w:rPr>
        <w:t xml:space="preserve"> стандартам,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транспортных средств, имеющих на кузове (боковых поверхностях кузова) </w:t>
      </w:r>
      <w:proofErr w:type="spellStart"/>
      <w:r w:rsidRPr="000A622F">
        <w:rPr>
          <w:rFonts w:eastAsia="Times New Roman"/>
          <w:color w:val="000000" w:themeColor="text1"/>
          <w:szCs w:val="28"/>
          <w:lang w:eastAsia="ru-RU"/>
        </w:rPr>
        <w:t>цветографическую</w:t>
      </w:r>
      <w:proofErr w:type="spellEnd"/>
      <w:r w:rsidRPr="000A622F">
        <w:rPr>
          <w:rFonts w:eastAsia="Times New Roman"/>
          <w:color w:val="000000" w:themeColor="text1"/>
          <w:szCs w:val="28"/>
          <w:lang w:eastAsia="ru-RU"/>
        </w:rPr>
        <w:t xml:space="preserve"> схему легкового такси и (или) на крыше </w:t>
      </w:r>
      <w:r w:rsidR="002922C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опознавательный фонарь легкового такси, в случае отсутствия у водителя такого транспортного </w:t>
      </w:r>
      <w:proofErr w:type="gramStart"/>
      <w:r w:rsidRPr="000A622F">
        <w:rPr>
          <w:rFonts w:eastAsia="Times New Roman"/>
          <w:color w:val="000000" w:themeColor="text1"/>
          <w:szCs w:val="28"/>
          <w:lang w:eastAsia="ru-RU"/>
        </w:rPr>
        <w:t>средства</w:t>
      </w:r>
      <w:proofErr w:type="gramEnd"/>
      <w:r w:rsidRPr="000A622F">
        <w:rPr>
          <w:rFonts w:eastAsia="Times New Roman"/>
          <w:color w:val="000000" w:themeColor="text1"/>
          <w:szCs w:val="28"/>
          <w:lang w:eastAsia="ru-RU"/>
        </w:rPr>
        <w:t xml:space="preserve"> выданного в установленном порядке </w:t>
      </w:r>
      <w:r w:rsidRPr="000A622F">
        <w:rPr>
          <w:rFonts w:eastAsia="Times New Roman"/>
          <w:color w:val="000000" w:themeColor="text1"/>
          <w:szCs w:val="28"/>
          <w:lang w:eastAsia="ru-RU"/>
        </w:rPr>
        <w:lastRenderedPageBreak/>
        <w:t>разрешения на осуществление деятельности по перевозке пассажиров и багажа легковым такси;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E862AA" w:rsidRPr="000A622F">
        <w:rPr>
          <w:rFonts w:eastAsia="Times New Roman"/>
          <w:color w:val="000000" w:themeColor="text1"/>
          <w:szCs w:val="28"/>
          <w:lang w:eastAsia="ru-RU"/>
        </w:rPr>
        <w:t>4</w:t>
      </w:r>
      <w:r w:rsidRPr="000A622F">
        <w:rPr>
          <w:rFonts w:eastAsia="Times New Roman"/>
          <w:color w:val="000000" w:themeColor="text1"/>
          <w:szCs w:val="28"/>
          <w:lang w:eastAsia="ru-RU"/>
        </w:rPr>
        <w:t>. Должностным и иным лицам, ответственным за техническое состояние и эксплуатацию транспортных средств, запрещается: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выпускать на линию транспортные средства, имеющие неисправности, с которыми запрещается их эксплуатация, переоборудованные без соответствующего разрешения, не зарегистрированные в установленном </w:t>
      </w:r>
      <w:hyperlink r:id="rId125" w:tooltip="❜õ씼Þ" w:history="1">
        <w:r w:rsidRPr="000A622F">
          <w:rPr>
            <w:rFonts w:eastAsia="Times New Roman"/>
            <w:color w:val="000000" w:themeColor="text1"/>
            <w:szCs w:val="28"/>
            <w:lang w:eastAsia="ru-RU"/>
          </w:rPr>
          <w:t>порядке</w:t>
        </w:r>
      </w:hyperlink>
      <w:r w:rsidRPr="000A622F">
        <w:rPr>
          <w:rFonts w:eastAsia="Times New Roman"/>
          <w:color w:val="000000" w:themeColor="text1"/>
          <w:szCs w:val="28"/>
          <w:lang w:eastAsia="ru-RU"/>
        </w:rPr>
        <w:t xml:space="preserve">, </w:t>
      </w:r>
      <w:r w:rsidR="0058300C" w:rsidRPr="000A622F">
        <w:rPr>
          <w:rFonts w:eastAsia="Times New Roman"/>
          <w:color w:val="000000" w:themeColor="text1"/>
          <w:szCs w:val="28"/>
          <w:lang w:eastAsia="ru-RU"/>
        </w:rPr>
        <w:t xml:space="preserve">или </w:t>
      </w:r>
      <w:r w:rsidRPr="000A622F">
        <w:rPr>
          <w:rFonts w:eastAsia="Times New Roman"/>
          <w:color w:val="000000" w:themeColor="text1"/>
          <w:szCs w:val="28"/>
          <w:lang w:eastAsia="ru-RU"/>
        </w:rPr>
        <w:t>не прошедшие государственный технический осмотр или технический осмотр;</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или лиц, не имеющих права управления транспортным средством данной </w:t>
      </w:r>
      <w:r w:rsidR="005A5820" w:rsidRPr="000A622F">
        <w:rPr>
          <w:rFonts w:eastAsia="Times New Roman"/>
          <w:color w:val="000000" w:themeColor="text1"/>
          <w:szCs w:val="28"/>
          <w:lang w:eastAsia="ru-RU"/>
        </w:rPr>
        <w:t>категории</w:t>
      </w:r>
      <w:r w:rsidRPr="000A622F">
        <w:rPr>
          <w:rFonts w:eastAsia="Times New Roman"/>
          <w:color w:val="000000" w:themeColor="text1"/>
          <w:szCs w:val="28"/>
          <w:lang w:eastAsia="ru-RU"/>
        </w:rPr>
        <w:t>;</w:t>
      </w:r>
      <w:r w:rsidR="001373C6" w:rsidRPr="000A622F">
        <w:rPr>
          <w:rFonts w:eastAsia="Times New Roman"/>
          <w:color w:val="000000" w:themeColor="text1"/>
          <w:szCs w:val="28"/>
          <w:lang w:eastAsia="ru-RU"/>
        </w:rPr>
        <w:t xml:space="preserve">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направлять для движения по дорогам с </w:t>
      </w:r>
      <w:proofErr w:type="spellStart"/>
      <w:r w:rsidRPr="000A622F">
        <w:rPr>
          <w:rFonts w:eastAsia="Times New Roman"/>
          <w:color w:val="000000" w:themeColor="text1"/>
          <w:szCs w:val="28"/>
          <w:lang w:eastAsia="ru-RU"/>
        </w:rPr>
        <w:t>асфальт</w:t>
      </w:r>
      <w:proofErr w:type="gramStart"/>
      <w:r w:rsidRPr="000A622F">
        <w:rPr>
          <w:rFonts w:eastAsia="Times New Roman"/>
          <w:color w:val="000000" w:themeColor="text1"/>
          <w:szCs w:val="28"/>
          <w:lang w:eastAsia="ru-RU"/>
        </w:rPr>
        <w:t>о</w:t>
      </w:r>
      <w:proofErr w:type="spellEnd"/>
      <w:r w:rsidRPr="000A622F">
        <w:rPr>
          <w:rFonts w:eastAsia="Times New Roman"/>
          <w:color w:val="000000" w:themeColor="text1"/>
          <w:szCs w:val="28"/>
          <w:lang w:eastAsia="ru-RU"/>
        </w:rPr>
        <w:t>-</w:t>
      </w:r>
      <w:proofErr w:type="gramEnd"/>
      <w:r w:rsidRPr="000A622F">
        <w:rPr>
          <w:rFonts w:eastAsia="Times New Roman"/>
          <w:color w:val="000000" w:themeColor="text1"/>
          <w:szCs w:val="28"/>
          <w:lang w:eastAsia="ru-RU"/>
        </w:rPr>
        <w:t xml:space="preserve"> и цементно-бетонным покрытием тракторы и другие самоходные машины на гусеничном ходу.</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E862AA" w:rsidRPr="000A622F">
        <w:rPr>
          <w:rFonts w:eastAsia="Times New Roman"/>
          <w:color w:val="000000" w:themeColor="text1"/>
          <w:szCs w:val="28"/>
          <w:lang w:eastAsia="ru-RU"/>
        </w:rPr>
        <w:t>5</w:t>
      </w:r>
      <w:r w:rsidRPr="000A622F">
        <w:rPr>
          <w:rFonts w:eastAsia="Times New Roman"/>
          <w:color w:val="000000" w:themeColor="text1"/>
          <w:szCs w:val="28"/>
          <w:lang w:eastAsia="ru-RU"/>
        </w:rPr>
        <w:t>. Должностные и иные лица, ответственные за состояние дорог, железнодорожных переездов и других дорожных сооружений, обязаны: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E862AA" w:rsidRPr="000A622F">
        <w:rPr>
          <w:rFonts w:eastAsia="Times New Roman"/>
          <w:color w:val="000000" w:themeColor="text1"/>
          <w:szCs w:val="28"/>
          <w:lang w:eastAsia="ru-RU"/>
        </w:rPr>
        <w:t>6</w:t>
      </w:r>
      <w:r w:rsidRPr="000A622F">
        <w:rPr>
          <w:rFonts w:eastAsia="Times New Roman"/>
          <w:color w:val="000000" w:themeColor="text1"/>
          <w:szCs w:val="28"/>
          <w:lang w:eastAsia="ru-RU"/>
        </w:rPr>
        <w:t xml:space="preserve">. Должностные и иные лица, ответственные за производство работ на дорогах, обязаны обеспечивать безопасность движения в местах проведения работ. </w:t>
      </w:r>
      <w:proofErr w:type="gramStart"/>
      <w:r w:rsidRPr="000A622F">
        <w:rPr>
          <w:rFonts w:eastAsia="Times New Roman"/>
          <w:color w:val="000000" w:themeColor="text1"/>
          <w:szCs w:val="28"/>
          <w:lang w:eastAsia="ru-RU"/>
        </w:rPr>
        <w:t>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По окончании работ на дороге должно быть обеспечено безопасное передвижение транспортных средств и пешеходов.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E862AA" w:rsidRPr="000A622F">
        <w:rPr>
          <w:rFonts w:eastAsia="Times New Roman"/>
          <w:color w:val="000000" w:themeColor="text1"/>
          <w:szCs w:val="28"/>
          <w:lang w:eastAsia="ru-RU"/>
        </w:rPr>
        <w:t>7</w:t>
      </w:r>
      <w:r w:rsidRPr="000A622F">
        <w:rPr>
          <w:rFonts w:eastAsia="Times New Roman"/>
          <w:color w:val="000000" w:themeColor="text1"/>
          <w:szCs w:val="28"/>
          <w:lang w:eastAsia="ru-RU"/>
        </w:rPr>
        <w:t>. Соответствующие должностные и иные лица в случаях, предусмотренных действующим законодательством, в установленном порядке согласовывают: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проекты организации дорожного движения в городах и на автомобильных дорогах, оборудование дорог техническими средствами организации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проекты строительства, реконструкции и ремонта дорог, дорожных сооружений;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маршруты движения и расположение мест остановки маршрутных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проведение на дорогах массовых, спортивных и иных мероприятий;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внесение изменений в конструкцию зарегистрированных транспортных средств, влияющих на обеспечение безопасности 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перевозку тяжеловесных, опасных и крупногабаритных грузов;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движение автопоездов общей длиной более </w:t>
      </w:r>
      <w:smartTag w:uri="urn:schemas-microsoft-com:office:smarttags" w:element="metricconverter">
        <w:smartTagPr>
          <w:attr w:name="ProductID" w:val="20 м"/>
        </w:smartTagPr>
        <w:r w:rsidRPr="000A622F">
          <w:rPr>
            <w:rFonts w:eastAsia="Times New Roman"/>
            <w:color w:val="000000" w:themeColor="text1"/>
            <w:szCs w:val="28"/>
            <w:lang w:eastAsia="ru-RU"/>
          </w:rPr>
          <w:t>20 м</w:t>
        </w:r>
      </w:smartTag>
      <w:r w:rsidRPr="000A622F">
        <w:rPr>
          <w:rFonts w:eastAsia="Times New Roman"/>
          <w:color w:val="000000" w:themeColor="text1"/>
          <w:szCs w:val="28"/>
          <w:lang w:eastAsia="ru-RU"/>
        </w:rPr>
        <w:t xml:space="preserve"> или автопоездов с двумя и более прицепами;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программы подготовки специалистов по безопасности дорожного движения, инструкторов по вождению и водителей;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перечень дорог, на которых запрещается учебная езда;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производство любых работ на дороге, создающих помехи движению транспортных средств или пешеходов.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E862AA" w:rsidRPr="000A622F">
        <w:rPr>
          <w:rFonts w:eastAsia="Times New Roman"/>
          <w:color w:val="000000" w:themeColor="text1"/>
          <w:szCs w:val="28"/>
          <w:lang w:eastAsia="ru-RU"/>
        </w:rPr>
        <w:t>8</w:t>
      </w:r>
      <w:r w:rsidRPr="000A622F">
        <w:rPr>
          <w:rFonts w:eastAsia="Times New Roman"/>
          <w:color w:val="000000" w:themeColor="text1"/>
          <w:szCs w:val="28"/>
          <w:lang w:eastAsia="ru-RU"/>
        </w:rPr>
        <w:t>. Проблесковые маячки желтого или оранжевого цвета устанавливаются на транспортных средствах:</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выполняющих работы по строительству, ремонту или содержанию дорог, погрузке поврежденных, неисправных и перемещаемых транспортных средств;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осуществляющих перевозку крупногабаритных грузов, взрывчатых, легковоспламеняющихся, радиоактивных веществ и ядовитых веществ высокой степени опасности;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осуществляющих сопровождение транспортных средств, перевозящих крупногабаритные, тяжеловесные и опасные грузы;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w:t>
      </w:r>
      <w:r w:rsidR="00E862AA" w:rsidRPr="000A622F">
        <w:rPr>
          <w:rFonts w:eastAsia="Times New Roman"/>
          <w:color w:val="000000" w:themeColor="text1"/>
          <w:szCs w:val="28"/>
          <w:lang w:eastAsia="ru-RU"/>
        </w:rPr>
        <w:t>9</w:t>
      </w:r>
      <w:r w:rsidRPr="000A622F">
        <w:rPr>
          <w:rFonts w:eastAsia="Times New Roman"/>
          <w:color w:val="000000" w:themeColor="text1"/>
          <w:szCs w:val="28"/>
          <w:lang w:eastAsia="ru-RU"/>
        </w:rPr>
        <w:t>. Выдача разрешений на оборудование соответствующих транспортных сре</w:t>
      </w:r>
      <w:proofErr w:type="gramStart"/>
      <w:r w:rsidRPr="000A622F">
        <w:rPr>
          <w:rFonts w:eastAsia="Times New Roman"/>
          <w:color w:val="000000" w:themeColor="text1"/>
          <w:szCs w:val="28"/>
          <w:lang w:eastAsia="ru-RU"/>
        </w:rPr>
        <w:t>дств</w:t>
      </w:r>
      <w:r w:rsidR="00F945BD"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пр</w:t>
      </w:r>
      <w:proofErr w:type="gramEnd"/>
      <w:r w:rsidRPr="000A622F">
        <w:rPr>
          <w:rFonts w:eastAsia="Times New Roman"/>
          <w:color w:val="000000" w:themeColor="text1"/>
          <w:szCs w:val="28"/>
          <w:lang w:eastAsia="ru-RU"/>
        </w:rPr>
        <w:t xml:space="preserve">облесковыми маячками и (или) специальными звуковыми сигналами производится в </w:t>
      </w:r>
      <w:hyperlink r:id="rId126" w:history="1">
        <w:r w:rsidRPr="000A622F">
          <w:rPr>
            <w:rFonts w:eastAsia="Times New Roman"/>
            <w:color w:val="000000" w:themeColor="text1"/>
            <w:szCs w:val="28"/>
            <w:lang w:eastAsia="ru-RU"/>
          </w:rPr>
          <w:t>порядке</w:t>
        </w:r>
      </w:hyperlink>
      <w:r w:rsidRPr="000A622F">
        <w:rPr>
          <w:rFonts w:eastAsia="Times New Roman"/>
          <w:color w:val="000000" w:themeColor="text1"/>
          <w:szCs w:val="28"/>
          <w:lang w:eastAsia="ru-RU"/>
        </w:rPr>
        <w:t xml:space="preserve">, установленном </w:t>
      </w:r>
      <w:r w:rsidR="00F945BD" w:rsidRPr="000A622F">
        <w:rPr>
          <w:rFonts w:eastAsia="Times New Roman"/>
          <w:color w:val="000000" w:themeColor="text1"/>
          <w:szCs w:val="28"/>
          <w:lang w:eastAsia="ru-RU"/>
        </w:rPr>
        <w:t xml:space="preserve">в соответствии с законодательством Луганской Народной Республики.  </w:t>
      </w:r>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20</w:t>
      </w:r>
      <w:r w:rsidR="00CA0B2E" w:rsidRPr="000A622F">
        <w:rPr>
          <w:rFonts w:eastAsia="Times New Roman"/>
          <w:color w:val="000000" w:themeColor="text1"/>
          <w:szCs w:val="28"/>
          <w:lang w:eastAsia="ru-RU"/>
        </w:rPr>
        <w:t xml:space="preserve">. </w:t>
      </w:r>
      <w:proofErr w:type="gramStart"/>
      <w:r w:rsidR="00CA0B2E" w:rsidRPr="000A622F">
        <w:rPr>
          <w:rFonts w:eastAsia="Times New Roman"/>
          <w:color w:val="000000" w:themeColor="text1"/>
          <w:szCs w:val="28"/>
          <w:lang w:eastAsia="ru-RU"/>
        </w:rPr>
        <w:t xml:space="preserve">Транспортные средства, не имеющие специальных </w:t>
      </w:r>
      <w:proofErr w:type="spellStart"/>
      <w:r w:rsidR="00CA0B2E" w:rsidRPr="000A622F">
        <w:rPr>
          <w:rFonts w:eastAsia="Times New Roman"/>
          <w:color w:val="000000" w:themeColor="text1"/>
          <w:szCs w:val="28"/>
          <w:lang w:eastAsia="ru-RU"/>
        </w:rPr>
        <w:t>цветографических</w:t>
      </w:r>
      <w:proofErr w:type="spellEnd"/>
      <w:r w:rsidR="00CA0B2E" w:rsidRPr="000A622F">
        <w:rPr>
          <w:rFonts w:eastAsia="Times New Roman"/>
          <w:color w:val="000000" w:themeColor="text1"/>
          <w:szCs w:val="28"/>
          <w:lang w:eastAsia="ru-RU"/>
        </w:rPr>
        <w:t xml:space="preserve"> схем, нанесенных на наружные поверхности в соответствии с </w:t>
      </w:r>
      <w:r w:rsidR="007521F9" w:rsidRPr="000A622F">
        <w:rPr>
          <w:rFonts w:eastAsia="Times New Roman"/>
          <w:color w:val="000000" w:themeColor="text1"/>
          <w:szCs w:val="28"/>
          <w:lang w:eastAsia="ru-RU"/>
        </w:rPr>
        <w:t xml:space="preserve">действующим </w:t>
      </w:r>
      <w:r w:rsidR="006C0A9E" w:rsidRPr="000A622F">
        <w:rPr>
          <w:rFonts w:eastAsia="Times New Roman"/>
          <w:color w:val="000000" w:themeColor="text1"/>
          <w:szCs w:val="28"/>
          <w:lang w:eastAsia="ru-RU"/>
        </w:rPr>
        <w:t>законодательством Луганской Народной Республики</w:t>
      </w:r>
      <w:r w:rsidR="00CA0B2E" w:rsidRPr="000A622F">
        <w:rPr>
          <w:rFonts w:eastAsia="Times New Roman"/>
          <w:color w:val="000000" w:themeColor="text1"/>
          <w:szCs w:val="28"/>
          <w:lang w:eastAsia="ru-RU"/>
        </w:rPr>
        <w:t xml:space="preserve">, могут быть в установленных случаях оборудованы специальным звуковым сигналом и одним проблесковым маячком синего цвета высотой не более </w:t>
      </w:r>
      <w:smartTag w:uri="urn:schemas-microsoft-com:office:smarttags" w:element="metricconverter">
        <w:smartTagPr>
          <w:attr w:name="ProductID" w:val="230 мм"/>
        </w:smartTagPr>
        <w:r w:rsidR="00CA0B2E" w:rsidRPr="000A622F">
          <w:rPr>
            <w:rFonts w:eastAsia="Times New Roman"/>
            <w:color w:val="000000" w:themeColor="text1"/>
            <w:szCs w:val="28"/>
            <w:lang w:eastAsia="ru-RU"/>
          </w:rPr>
          <w:t>230 мм</w:t>
        </w:r>
      </w:smartTag>
      <w:r w:rsidR="00CA0B2E" w:rsidRPr="000A622F">
        <w:rPr>
          <w:rFonts w:eastAsia="Times New Roman"/>
          <w:color w:val="000000" w:themeColor="text1"/>
          <w:szCs w:val="28"/>
          <w:lang w:eastAsia="ru-RU"/>
        </w:rPr>
        <w:t xml:space="preserve"> и с диаметром основания корпуса не более </w:t>
      </w:r>
      <w:smartTag w:uri="urn:schemas-microsoft-com:office:smarttags" w:element="metricconverter">
        <w:smartTagPr>
          <w:attr w:name="ProductID" w:val="200 мм"/>
        </w:smartTagPr>
        <w:r w:rsidR="00CA0B2E" w:rsidRPr="000A622F">
          <w:rPr>
            <w:rFonts w:eastAsia="Times New Roman"/>
            <w:color w:val="000000" w:themeColor="text1"/>
            <w:szCs w:val="28"/>
            <w:lang w:eastAsia="ru-RU"/>
          </w:rPr>
          <w:t>200 мм</w:t>
        </w:r>
      </w:smartTag>
      <w:r w:rsidR="00CA0B2E" w:rsidRPr="000A622F">
        <w:rPr>
          <w:rFonts w:eastAsia="Times New Roman"/>
          <w:color w:val="000000" w:themeColor="text1"/>
          <w:szCs w:val="28"/>
          <w:lang w:eastAsia="ru-RU"/>
        </w:rPr>
        <w:t>.</w:t>
      </w:r>
      <w:proofErr w:type="gramEnd"/>
    </w:p>
    <w:p w:rsidR="00CA0B2E" w:rsidRPr="000A622F" w:rsidRDefault="00E862A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21</w:t>
      </w:r>
      <w:r w:rsidR="00CA0B2E" w:rsidRPr="000A622F">
        <w:rPr>
          <w:rFonts w:eastAsia="Times New Roman"/>
          <w:color w:val="000000" w:themeColor="text1"/>
          <w:szCs w:val="28"/>
          <w:lang w:eastAsia="ru-RU"/>
        </w:rPr>
        <w:t>.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 xml:space="preserve">Для транспортных средств Государственной инспекции безопасности дорожного движения Министерства внутренних дел </w:t>
      </w:r>
      <w:r w:rsidR="001376B0" w:rsidRPr="000A622F">
        <w:rPr>
          <w:rFonts w:eastAsia="Times New Roman"/>
          <w:color w:val="000000" w:themeColor="text1"/>
          <w:szCs w:val="28"/>
          <w:lang w:eastAsia="ru-RU"/>
        </w:rPr>
        <w:t>Луганской Народной Республики</w:t>
      </w:r>
      <w:r w:rsidRPr="000A622F">
        <w:rPr>
          <w:rFonts w:eastAsia="Times New Roman"/>
          <w:color w:val="000000" w:themeColor="text1"/>
          <w:szCs w:val="28"/>
          <w:lang w:eastAsia="ru-RU"/>
        </w:rPr>
        <w:t xml:space="preserve"> и </w:t>
      </w:r>
      <w:r w:rsidR="00066806" w:rsidRPr="000A622F">
        <w:rPr>
          <w:color w:val="000000" w:themeColor="text1"/>
        </w:rPr>
        <w:t>подразделения по обеспечению безопасности дорожного движения Народной милиции Луганской Народной Республики</w:t>
      </w:r>
      <w:r w:rsidRPr="000A622F">
        <w:rPr>
          <w:rFonts w:eastAsia="Times New Roman"/>
          <w:color w:val="000000" w:themeColor="text1"/>
          <w:szCs w:val="28"/>
          <w:lang w:eastAsia="ru-RU"/>
        </w:rPr>
        <w:t>,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roofErr w:type="gramEnd"/>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B010C8" w:rsidP="00B010C8">
      <w:pPr>
        <w:rPr>
          <w:color w:val="000000" w:themeColor="text1"/>
          <w:szCs w:val="28"/>
        </w:rPr>
      </w:pPr>
      <w:proofErr w:type="gramStart"/>
      <w:r w:rsidRPr="000A622F">
        <w:rPr>
          <w:color w:val="000000" w:themeColor="text1"/>
          <w:szCs w:val="28"/>
        </w:rPr>
        <w:t>Исполняющий</w:t>
      </w:r>
      <w:proofErr w:type="gramEnd"/>
      <w:r w:rsidRPr="000A622F">
        <w:rPr>
          <w:color w:val="000000" w:themeColor="text1"/>
          <w:szCs w:val="28"/>
        </w:rPr>
        <w:t xml:space="preserve"> обязанности </w:t>
      </w:r>
    </w:p>
    <w:p w:rsidR="00B010C8" w:rsidRPr="000A622F" w:rsidRDefault="00B010C8" w:rsidP="00B010C8">
      <w:pPr>
        <w:rPr>
          <w:color w:val="000000" w:themeColor="text1"/>
          <w:szCs w:val="28"/>
        </w:rPr>
      </w:pPr>
      <w:r w:rsidRPr="000A622F">
        <w:rPr>
          <w:color w:val="000000" w:themeColor="text1"/>
          <w:szCs w:val="28"/>
        </w:rPr>
        <w:t xml:space="preserve">Министра Совета Министров </w:t>
      </w:r>
    </w:p>
    <w:p w:rsidR="00B010C8" w:rsidRPr="000A622F" w:rsidRDefault="00B010C8" w:rsidP="00B010C8">
      <w:pPr>
        <w:rPr>
          <w:color w:val="000000" w:themeColor="text1"/>
          <w:szCs w:val="28"/>
        </w:rPr>
      </w:pPr>
      <w:r w:rsidRPr="000A622F">
        <w:rPr>
          <w:color w:val="000000" w:themeColor="text1"/>
          <w:szCs w:val="28"/>
        </w:rPr>
        <w:t xml:space="preserve">Луганской Народной Республики </w:t>
      </w:r>
      <w:r w:rsidRPr="000A622F">
        <w:rPr>
          <w:color w:val="000000" w:themeColor="text1"/>
          <w:szCs w:val="28"/>
        </w:rPr>
        <w:tab/>
      </w:r>
      <w:r w:rsidRPr="000A622F">
        <w:rPr>
          <w:color w:val="000000" w:themeColor="text1"/>
          <w:szCs w:val="28"/>
        </w:rPr>
        <w:tab/>
      </w:r>
      <w:r w:rsidRPr="000A622F">
        <w:rPr>
          <w:color w:val="000000" w:themeColor="text1"/>
          <w:szCs w:val="28"/>
        </w:rPr>
        <w:tab/>
      </w:r>
      <w:r w:rsidRPr="000A622F">
        <w:rPr>
          <w:color w:val="000000" w:themeColor="text1"/>
          <w:szCs w:val="28"/>
        </w:rPr>
        <w:tab/>
      </w:r>
      <w:r w:rsidRPr="000A622F">
        <w:rPr>
          <w:color w:val="000000" w:themeColor="text1"/>
          <w:szCs w:val="28"/>
        </w:rPr>
        <w:tab/>
      </w:r>
      <w:r w:rsidR="003B715C" w:rsidRPr="000A622F">
        <w:rPr>
          <w:color w:val="000000" w:themeColor="text1"/>
          <w:szCs w:val="28"/>
        </w:rPr>
        <w:t xml:space="preserve">       </w:t>
      </w:r>
      <w:r w:rsidR="006D7D5E" w:rsidRPr="000A622F">
        <w:rPr>
          <w:color w:val="000000" w:themeColor="text1"/>
          <w:szCs w:val="28"/>
        </w:rPr>
        <w:t xml:space="preserve">        Е. В. </w:t>
      </w:r>
      <w:proofErr w:type="spellStart"/>
      <w:r w:rsidR="006D7D5E" w:rsidRPr="000A622F">
        <w:rPr>
          <w:color w:val="000000" w:themeColor="text1"/>
          <w:szCs w:val="28"/>
        </w:rPr>
        <w:t>Реус</w:t>
      </w:r>
      <w:proofErr w:type="spellEnd"/>
      <w:r w:rsidR="006D7D5E" w:rsidRPr="000A622F">
        <w:rPr>
          <w:color w:val="000000" w:themeColor="text1"/>
          <w:szCs w:val="28"/>
        </w:rPr>
        <w:t xml:space="preserve"> </w:t>
      </w:r>
      <w:r w:rsidRPr="000A622F">
        <w:rPr>
          <w:color w:val="000000" w:themeColor="text1"/>
          <w:szCs w:val="28"/>
        </w:rPr>
        <w:t xml:space="preserve"> </w:t>
      </w:r>
    </w:p>
    <w:p w:rsidR="004E6941" w:rsidRPr="000A622F" w:rsidRDefault="004E6941" w:rsidP="00B010C8">
      <w:pPr>
        <w:rPr>
          <w:color w:val="000000" w:themeColor="text1"/>
          <w:szCs w:val="28"/>
        </w:rPr>
      </w:pPr>
    </w:p>
    <w:p w:rsidR="004E6941" w:rsidRPr="000A622F" w:rsidRDefault="004E6941" w:rsidP="00B010C8">
      <w:pPr>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4E6941" w:rsidRPr="000A622F" w:rsidRDefault="004E6941" w:rsidP="00E11E60">
      <w:pPr>
        <w:ind w:firstLine="709"/>
        <w:rPr>
          <w:color w:val="000000" w:themeColor="text1"/>
          <w:szCs w:val="28"/>
        </w:rPr>
      </w:pPr>
    </w:p>
    <w:p w:rsidR="002071BA" w:rsidRPr="000A622F" w:rsidRDefault="002071BA" w:rsidP="00E11E60">
      <w:pPr>
        <w:ind w:firstLine="709"/>
        <w:rPr>
          <w:color w:val="000000" w:themeColor="text1"/>
          <w:szCs w:val="28"/>
        </w:rPr>
      </w:pPr>
    </w:p>
    <w:p w:rsidR="002071BA" w:rsidRPr="000A622F" w:rsidRDefault="002071BA" w:rsidP="00E11E60">
      <w:pPr>
        <w:ind w:firstLine="709"/>
        <w:rPr>
          <w:color w:val="000000" w:themeColor="text1"/>
          <w:szCs w:val="28"/>
        </w:rPr>
      </w:pPr>
    </w:p>
    <w:p w:rsidR="002071BA" w:rsidRPr="000A622F" w:rsidRDefault="002071BA" w:rsidP="00E11E60">
      <w:pPr>
        <w:ind w:firstLine="709"/>
        <w:rPr>
          <w:color w:val="000000" w:themeColor="text1"/>
          <w:szCs w:val="28"/>
        </w:rPr>
      </w:pPr>
    </w:p>
    <w:p w:rsidR="002071BA" w:rsidRPr="000A622F" w:rsidRDefault="002071BA" w:rsidP="00E11E60">
      <w:pPr>
        <w:ind w:firstLine="709"/>
        <w:rPr>
          <w:color w:val="000000" w:themeColor="text1"/>
          <w:szCs w:val="28"/>
        </w:rPr>
      </w:pPr>
    </w:p>
    <w:p w:rsidR="002071BA" w:rsidRPr="000A622F" w:rsidRDefault="002071BA" w:rsidP="00E11E60">
      <w:pPr>
        <w:ind w:firstLine="709"/>
        <w:rPr>
          <w:color w:val="000000" w:themeColor="text1"/>
          <w:szCs w:val="28"/>
        </w:rPr>
      </w:pPr>
    </w:p>
    <w:p w:rsidR="002071BA" w:rsidRPr="000A622F" w:rsidRDefault="002071BA" w:rsidP="00E11E60">
      <w:pPr>
        <w:ind w:firstLine="709"/>
        <w:rPr>
          <w:color w:val="000000" w:themeColor="text1"/>
          <w:szCs w:val="28"/>
        </w:rPr>
      </w:pPr>
    </w:p>
    <w:p w:rsidR="002071BA" w:rsidRPr="000A622F" w:rsidRDefault="002071BA" w:rsidP="00E11E60">
      <w:pPr>
        <w:ind w:firstLine="709"/>
        <w:rPr>
          <w:color w:val="000000" w:themeColor="text1"/>
          <w:szCs w:val="28"/>
        </w:rPr>
      </w:pPr>
    </w:p>
    <w:p w:rsidR="002071BA" w:rsidRPr="000A622F" w:rsidRDefault="002071BA" w:rsidP="00E11E60">
      <w:pPr>
        <w:ind w:firstLine="709"/>
        <w:rPr>
          <w:color w:val="000000" w:themeColor="text1"/>
          <w:szCs w:val="28"/>
        </w:rPr>
      </w:pPr>
    </w:p>
    <w:p w:rsidR="007B1800" w:rsidRPr="000A622F" w:rsidRDefault="00CA0B2E" w:rsidP="00284230">
      <w:pPr>
        <w:ind w:left="4962"/>
        <w:jc w:val="left"/>
        <w:rPr>
          <w:rFonts w:eastAsia="Times New Roman"/>
          <w:color w:val="000000" w:themeColor="text1"/>
          <w:szCs w:val="28"/>
          <w:lang w:eastAsia="ru-RU"/>
        </w:rPr>
      </w:pPr>
      <w:r w:rsidRPr="000A622F">
        <w:rPr>
          <w:rFonts w:eastAsia="Times New Roman"/>
          <w:color w:val="000000" w:themeColor="text1"/>
          <w:szCs w:val="28"/>
          <w:lang w:eastAsia="ru-RU"/>
        </w:rPr>
        <w:lastRenderedPageBreak/>
        <w:t>Приложение</w:t>
      </w:r>
      <w:r w:rsidR="00284230" w:rsidRPr="000A622F">
        <w:rPr>
          <w:rFonts w:eastAsia="Times New Roman"/>
          <w:color w:val="000000" w:themeColor="text1"/>
          <w:szCs w:val="28"/>
          <w:lang w:eastAsia="ru-RU"/>
        </w:rPr>
        <w:t xml:space="preserve"> </w:t>
      </w:r>
    </w:p>
    <w:p w:rsidR="00CA0B2E" w:rsidRPr="000A622F" w:rsidRDefault="00CA0B2E" w:rsidP="00284230">
      <w:pPr>
        <w:ind w:left="4962"/>
        <w:jc w:val="left"/>
        <w:rPr>
          <w:rFonts w:eastAsia="Times New Roman"/>
          <w:color w:val="000000" w:themeColor="text1"/>
          <w:szCs w:val="28"/>
          <w:lang w:eastAsia="ru-RU"/>
        </w:rPr>
      </w:pPr>
      <w:r w:rsidRPr="000A622F">
        <w:rPr>
          <w:rFonts w:eastAsia="Times New Roman"/>
          <w:color w:val="000000" w:themeColor="text1"/>
          <w:szCs w:val="28"/>
          <w:lang w:eastAsia="ru-RU"/>
        </w:rPr>
        <w:t xml:space="preserve">к </w:t>
      </w:r>
      <w:r w:rsidR="006920A6" w:rsidRPr="000A622F">
        <w:rPr>
          <w:rFonts w:eastAsia="Times New Roman"/>
          <w:color w:val="000000" w:themeColor="text1"/>
          <w:szCs w:val="28"/>
          <w:lang w:eastAsia="ru-RU"/>
        </w:rPr>
        <w:t>О</w:t>
      </w:r>
      <w:r w:rsidRPr="000A622F">
        <w:rPr>
          <w:rFonts w:eastAsia="Times New Roman"/>
          <w:color w:val="000000" w:themeColor="text1"/>
          <w:szCs w:val="28"/>
          <w:lang w:eastAsia="ru-RU"/>
        </w:rPr>
        <w:t>сновным положениям по допуску</w:t>
      </w:r>
      <w:r w:rsidR="00284230"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транспортных средств к эксплуатации</w:t>
      </w:r>
      <w:r w:rsidR="00284230"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и обязанностям должностных лиц</w:t>
      </w:r>
      <w:r w:rsidR="00284230"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по обеспечению безопасности</w:t>
      </w:r>
      <w:r w:rsidR="00284230"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w:t>
      </w:r>
    </w:p>
    <w:p w:rsidR="00CA0B2E" w:rsidRPr="000A622F" w:rsidRDefault="00CA0B2E" w:rsidP="00E11E60">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ПЕРЕЧЕНЬ</w:t>
      </w:r>
    </w:p>
    <w:p w:rsidR="00CA0B2E" w:rsidRPr="000A622F" w:rsidRDefault="00CA0B2E" w:rsidP="00E11E60">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НЕИСПРАВНОСТЕЙ И УСЛОВИЙ, ПРИ КОТОРЫХ ЗАПРЕЩАЕТСЯ</w:t>
      </w:r>
    </w:p>
    <w:p w:rsidR="00CA0B2E" w:rsidRDefault="00CA0B2E" w:rsidP="00E11E60">
      <w:pPr>
        <w:ind w:firstLine="709"/>
        <w:jc w:val="center"/>
        <w:rPr>
          <w:rFonts w:eastAsia="Times New Roman"/>
          <w:b/>
          <w:color w:val="000000" w:themeColor="text1"/>
          <w:szCs w:val="28"/>
          <w:lang w:eastAsia="ru-RU"/>
        </w:rPr>
      </w:pPr>
      <w:r w:rsidRPr="000A622F">
        <w:rPr>
          <w:rFonts w:eastAsia="Times New Roman"/>
          <w:b/>
          <w:color w:val="000000" w:themeColor="text1"/>
          <w:szCs w:val="28"/>
          <w:lang w:eastAsia="ru-RU"/>
        </w:rPr>
        <w:t>ЭКСПЛУАТАЦИЯ ТРАНСПОРТНЫХ СРЕДСТВ</w:t>
      </w:r>
    </w:p>
    <w:p w:rsidR="00390B5F" w:rsidRPr="000A622F" w:rsidRDefault="00390B5F" w:rsidP="00E11E60">
      <w:pPr>
        <w:ind w:firstLine="709"/>
        <w:jc w:val="center"/>
        <w:rPr>
          <w:rFonts w:eastAsia="Times New Roman"/>
          <w:b/>
          <w:color w:val="000000" w:themeColor="text1"/>
          <w:szCs w:val="28"/>
          <w:lang w:eastAsia="ru-RU"/>
        </w:rPr>
      </w:pP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 Тормозные системы</w:t>
      </w:r>
      <w:r w:rsidR="003B78C7" w:rsidRPr="000A622F">
        <w:rPr>
          <w:rFonts w:eastAsia="Times New Roman"/>
          <w:color w:val="000000" w:themeColor="text1"/>
          <w:szCs w:val="28"/>
          <w:lang w:eastAsia="ru-RU"/>
        </w:rPr>
        <w:t>.</w:t>
      </w:r>
    </w:p>
    <w:p w:rsidR="00EE78FA" w:rsidRPr="000A622F" w:rsidRDefault="003B78C7" w:rsidP="003B78C7">
      <w:pPr>
        <w:ind w:firstLine="709"/>
        <w:rPr>
          <w:rFonts w:eastAsia="Times New Roman"/>
          <w:color w:val="000000" w:themeColor="text1"/>
          <w:szCs w:val="28"/>
          <w:lang w:eastAsia="ru-RU"/>
        </w:rPr>
      </w:pPr>
      <w:r w:rsidRPr="000A622F">
        <w:rPr>
          <w:rFonts w:eastAsia="Times New Roman"/>
          <w:color w:val="000000" w:themeColor="text1"/>
          <w:szCs w:val="28"/>
          <w:lang w:eastAsia="ru-RU"/>
        </w:rPr>
        <w:t>1.1.</w:t>
      </w:r>
      <w:r w:rsidR="00447DF1">
        <w:rPr>
          <w:rFonts w:eastAsia="Times New Roman"/>
          <w:color w:val="000000" w:themeColor="text1"/>
          <w:szCs w:val="28"/>
          <w:lang w:eastAsia="ru-RU"/>
        </w:rPr>
        <w:t xml:space="preserve"> </w:t>
      </w:r>
      <w:r w:rsidR="00EE78FA" w:rsidRPr="000A622F">
        <w:rPr>
          <w:rFonts w:eastAsia="Times New Roman"/>
          <w:color w:val="000000" w:themeColor="text1"/>
          <w:szCs w:val="28"/>
          <w:lang w:eastAsia="ru-RU"/>
        </w:rPr>
        <w:t>Изменена конструкция тормозных систем, применена тормозная жидкость, узлы или отдельные детали, не предусмотренные для данной модели транспортного средства или не отвечающие требованиям предприятия-изготовителя.</w:t>
      </w:r>
    </w:p>
    <w:p w:rsidR="00EE78FA" w:rsidRPr="000A622F" w:rsidRDefault="003B78C7" w:rsidP="003B78C7">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1.2. </w:t>
      </w:r>
      <w:r w:rsidR="00EE78FA" w:rsidRPr="000A622F">
        <w:rPr>
          <w:rFonts w:eastAsia="Times New Roman"/>
          <w:color w:val="000000" w:themeColor="text1"/>
          <w:szCs w:val="28"/>
          <w:lang w:eastAsia="ru-RU"/>
        </w:rPr>
        <w:t>Во время дорожных испытаний рабочей тормозной системы превышаются следующие значения </w:t>
      </w:r>
      <w:r w:rsidR="00EE78FA" w:rsidRPr="000A622F">
        <w:rPr>
          <w:rFonts w:eastAsia="Times New Roman"/>
          <w:iCs/>
          <w:color w:val="000000" w:themeColor="text1"/>
          <w:szCs w:val="28"/>
          <w:lang w:eastAsia="ru-RU"/>
        </w:rPr>
        <w:t>тормозного пути</w:t>
      </w:r>
      <w:r w:rsidR="00EE78FA" w:rsidRPr="000A622F">
        <w:rPr>
          <w:rFonts w:eastAsia="Times New Roman"/>
          <w:color w:val="000000" w:themeColor="text1"/>
          <w:szCs w:val="28"/>
          <w:lang w:eastAsia="ru-RU"/>
        </w:rPr>
        <w:t>:</w:t>
      </w:r>
    </w:p>
    <w:p w:rsidR="00E51A4C" w:rsidRPr="000A622F" w:rsidRDefault="00E51A4C" w:rsidP="003B78C7">
      <w:pPr>
        <w:ind w:firstLine="709"/>
        <w:rPr>
          <w:rFonts w:eastAsia="Times New Roman"/>
          <w:color w:val="000000" w:themeColor="text1"/>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E51A4C" w:rsidRPr="000A622F" w:rsidTr="00DE04C3">
        <w:tc>
          <w:tcPr>
            <w:tcW w:w="7196" w:type="dxa"/>
          </w:tcPr>
          <w:p w:rsidR="00E51A4C" w:rsidRPr="000A622F" w:rsidRDefault="00E51A4C" w:rsidP="003B78C7">
            <w:pPr>
              <w:rPr>
                <w:rFonts w:eastAsia="Times New Roman"/>
                <w:b/>
                <w:color w:val="000000" w:themeColor="text1"/>
                <w:szCs w:val="28"/>
                <w:lang w:eastAsia="ru-RU"/>
              </w:rPr>
            </w:pPr>
            <w:r w:rsidRPr="000A622F">
              <w:rPr>
                <w:rFonts w:eastAsia="Times New Roman"/>
                <w:b/>
                <w:color w:val="000000" w:themeColor="text1"/>
                <w:szCs w:val="28"/>
                <w:lang w:eastAsia="ru-RU"/>
              </w:rPr>
              <w:t xml:space="preserve">Тип транспортного средства </w:t>
            </w:r>
          </w:p>
        </w:tc>
        <w:tc>
          <w:tcPr>
            <w:tcW w:w="2375" w:type="dxa"/>
          </w:tcPr>
          <w:p w:rsidR="00E51A4C" w:rsidRPr="000A622F" w:rsidRDefault="00E51A4C" w:rsidP="003B78C7">
            <w:pPr>
              <w:rPr>
                <w:rFonts w:eastAsia="Times New Roman"/>
                <w:b/>
                <w:color w:val="000000" w:themeColor="text1"/>
                <w:szCs w:val="28"/>
                <w:lang w:eastAsia="ru-RU"/>
              </w:rPr>
            </w:pPr>
            <w:r w:rsidRPr="000A622F">
              <w:rPr>
                <w:rFonts w:eastAsia="Times New Roman"/>
                <w:b/>
                <w:color w:val="000000" w:themeColor="text1"/>
                <w:szCs w:val="28"/>
                <w:lang w:eastAsia="ru-RU"/>
              </w:rPr>
              <w:t xml:space="preserve">Тормозной путь </w:t>
            </w:r>
          </w:p>
          <w:p w:rsidR="00E51A4C" w:rsidRPr="000A622F" w:rsidRDefault="00E51A4C" w:rsidP="00E51A4C">
            <w:pPr>
              <w:rPr>
                <w:rFonts w:eastAsia="Times New Roman"/>
                <w:b/>
                <w:color w:val="000000" w:themeColor="text1"/>
                <w:szCs w:val="28"/>
                <w:lang w:eastAsia="ru-RU"/>
              </w:rPr>
            </w:pPr>
            <w:r w:rsidRPr="000A622F">
              <w:rPr>
                <w:rFonts w:eastAsia="Times New Roman"/>
                <w:b/>
                <w:color w:val="000000" w:themeColor="text1"/>
                <w:szCs w:val="28"/>
                <w:lang w:eastAsia="ru-RU"/>
              </w:rPr>
              <w:t>(не более чем)</w:t>
            </w:r>
          </w:p>
        </w:tc>
      </w:tr>
      <w:tr w:rsidR="00E51A4C" w:rsidRPr="000A622F" w:rsidTr="00DE04C3">
        <w:tc>
          <w:tcPr>
            <w:tcW w:w="7196" w:type="dxa"/>
          </w:tcPr>
          <w:p w:rsidR="00E51A4C" w:rsidRPr="000A622F" w:rsidRDefault="00E51A4C" w:rsidP="003B78C7">
            <w:pPr>
              <w:rPr>
                <w:rFonts w:eastAsia="Times New Roman"/>
                <w:color w:val="000000" w:themeColor="text1"/>
                <w:szCs w:val="28"/>
                <w:lang w:eastAsia="ru-RU"/>
              </w:rPr>
            </w:pPr>
            <w:r w:rsidRPr="000A622F">
              <w:rPr>
                <w:rFonts w:eastAsia="Times New Roman"/>
                <w:color w:val="000000" w:themeColor="text1"/>
                <w:szCs w:val="28"/>
                <w:lang w:eastAsia="ru-RU"/>
              </w:rPr>
              <w:t xml:space="preserve">Легковые автомобили и их модификации для перевозки грузов </w:t>
            </w:r>
          </w:p>
        </w:tc>
        <w:tc>
          <w:tcPr>
            <w:tcW w:w="2375" w:type="dxa"/>
          </w:tcPr>
          <w:p w:rsidR="00E51A4C" w:rsidRPr="000A622F" w:rsidRDefault="00E51A4C"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 xml:space="preserve">14,7 м </w:t>
            </w:r>
          </w:p>
        </w:tc>
      </w:tr>
      <w:tr w:rsidR="00E51A4C" w:rsidRPr="000A622F" w:rsidTr="00DE04C3">
        <w:tc>
          <w:tcPr>
            <w:tcW w:w="7196" w:type="dxa"/>
          </w:tcPr>
          <w:p w:rsidR="00E51A4C" w:rsidRPr="000A622F" w:rsidRDefault="00E51A4C" w:rsidP="003B78C7">
            <w:pPr>
              <w:rPr>
                <w:rFonts w:eastAsia="Times New Roman"/>
                <w:color w:val="000000" w:themeColor="text1"/>
                <w:szCs w:val="28"/>
                <w:lang w:eastAsia="ru-RU"/>
              </w:rPr>
            </w:pPr>
            <w:r w:rsidRPr="000A622F">
              <w:rPr>
                <w:rFonts w:eastAsia="Times New Roman"/>
                <w:color w:val="000000" w:themeColor="text1"/>
                <w:szCs w:val="28"/>
                <w:lang w:eastAsia="ru-RU"/>
              </w:rPr>
              <w:t xml:space="preserve">Автобусы </w:t>
            </w:r>
          </w:p>
        </w:tc>
        <w:tc>
          <w:tcPr>
            <w:tcW w:w="2375" w:type="dxa"/>
          </w:tcPr>
          <w:p w:rsidR="00E51A4C" w:rsidRPr="000A622F" w:rsidRDefault="00E51A4C"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 xml:space="preserve">18,3 м </w:t>
            </w:r>
          </w:p>
        </w:tc>
      </w:tr>
      <w:tr w:rsidR="00E51A4C" w:rsidRPr="000A622F" w:rsidTr="00DE04C3">
        <w:tc>
          <w:tcPr>
            <w:tcW w:w="7196" w:type="dxa"/>
          </w:tcPr>
          <w:p w:rsidR="00E51A4C" w:rsidRPr="000A622F" w:rsidRDefault="00E51A4C" w:rsidP="003B78C7">
            <w:pPr>
              <w:rPr>
                <w:rFonts w:eastAsia="Times New Roman"/>
                <w:color w:val="000000" w:themeColor="text1"/>
                <w:szCs w:val="28"/>
                <w:lang w:eastAsia="ru-RU"/>
              </w:rPr>
            </w:pPr>
            <w:r w:rsidRPr="000A622F">
              <w:rPr>
                <w:rFonts w:eastAsia="Times New Roman"/>
                <w:color w:val="000000" w:themeColor="text1"/>
                <w:szCs w:val="28"/>
                <w:lang w:eastAsia="ru-RU"/>
              </w:rPr>
              <w:t xml:space="preserve">Грузовые автомобили с разрешенной максимальной массой до 12 т включительно </w:t>
            </w:r>
          </w:p>
        </w:tc>
        <w:tc>
          <w:tcPr>
            <w:tcW w:w="2375" w:type="dxa"/>
          </w:tcPr>
          <w:p w:rsidR="00E51A4C" w:rsidRPr="000A622F" w:rsidRDefault="00E51A4C"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 xml:space="preserve">18,3 м </w:t>
            </w:r>
          </w:p>
        </w:tc>
      </w:tr>
      <w:tr w:rsidR="00E51A4C" w:rsidRPr="000A622F" w:rsidTr="00DE04C3">
        <w:tc>
          <w:tcPr>
            <w:tcW w:w="7196" w:type="dxa"/>
          </w:tcPr>
          <w:p w:rsidR="00E51A4C" w:rsidRPr="000A622F" w:rsidRDefault="00E51A4C" w:rsidP="003B78C7">
            <w:pPr>
              <w:rPr>
                <w:rFonts w:eastAsia="Times New Roman"/>
                <w:color w:val="000000" w:themeColor="text1"/>
                <w:szCs w:val="28"/>
                <w:lang w:eastAsia="ru-RU"/>
              </w:rPr>
            </w:pPr>
            <w:r w:rsidRPr="000A622F">
              <w:rPr>
                <w:rFonts w:eastAsia="Times New Roman"/>
                <w:color w:val="000000" w:themeColor="text1"/>
                <w:szCs w:val="28"/>
                <w:lang w:eastAsia="ru-RU"/>
              </w:rPr>
              <w:t xml:space="preserve">Грузовые автомобили с разрешенной максимальной массой свыше 12 т </w:t>
            </w:r>
          </w:p>
        </w:tc>
        <w:tc>
          <w:tcPr>
            <w:tcW w:w="2375" w:type="dxa"/>
          </w:tcPr>
          <w:p w:rsidR="00E51A4C" w:rsidRPr="000A622F" w:rsidRDefault="00E51A4C"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19,5 м</w:t>
            </w:r>
          </w:p>
        </w:tc>
      </w:tr>
      <w:tr w:rsidR="00E51A4C" w:rsidRPr="000A622F" w:rsidTr="00DE04C3">
        <w:tc>
          <w:tcPr>
            <w:tcW w:w="7196" w:type="dxa"/>
          </w:tcPr>
          <w:p w:rsidR="00E51A4C" w:rsidRPr="000A622F" w:rsidRDefault="00E51A4C" w:rsidP="003B78C7">
            <w:pPr>
              <w:rPr>
                <w:rFonts w:eastAsia="Times New Roman"/>
                <w:color w:val="000000" w:themeColor="text1"/>
                <w:szCs w:val="28"/>
                <w:lang w:eastAsia="ru-RU"/>
              </w:rPr>
            </w:pPr>
            <w:r w:rsidRPr="000A622F">
              <w:rPr>
                <w:rFonts w:eastAsia="Times New Roman"/>
                <w:color w:val="000000" w:themeColor="text1"/>
                <w:szCs w:val="28"/>
                <w:lang w:eastAsia="ru-RU"/>
              </w:rPr>
              <w:t xml:space="preserve">Автопоезда, тягачами которых являются легковые автомобили и их модификации для перевозки груза </w:t>
            </w:r>
          </w:p>
        </w:tc>
        <w:tc>
          <w:tcPr>
            <w:tcW w:w="2375" w:type="dxa"/>
          </w:tcPr>
          <w:p w:rsidR="00E51A4C" w:rsidRPr="000A622F" w:rsidRDefault="00E51A4C"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16,6 м</w:t>
            </w:r>
          </w:p>
        </w:tc>
      </w:tr>
      <w:tr w:rsidR="00E51A4C" w:rsidRPr="000A622F" w:rsidTr="00DE04C3">
        <w:tc>
          <w:tcPr>
            <w:tcW w:w="7196" w:type="dxa"/>
          </w:tcPr>
          <w:p w:rsidR="00E51A4C" w:rsidRPr="000A622F" w:rsidRDefault="00E51A4C" w:rsidP="003B78C7">
            <w:pPr>
              <w:rPr>
                <w:rFonts w:eastAsia="Times New Roman"/>
                <w:color w:val="000000" w:themeColor="text1"/>
                <w:szCs w:val="28"/>
                <w:lang w:eastAsia="ru-RU"/>
              </w:rPr>
            </w:pPr>
            <w:r w:rsidRPr="000A622F">
              <w:rPr>
                <w:rFonts w:eastAsia="Times New Roman"/>
                <w:color w:val="000000" w:themeColor="text1"/>
                <w:szCs w:val="28"/>
                <w:lang w:eastAsia="ru-RU"/>
              </w:rPr>
              <w:t xml:space="preserve">Автопоезда, тягачами которых являются грузовые автомобили </w:t>
            </w:r>
          </w:p>
        </w:tc>
        <w:tc>
          <w:tcPr>
            <w:tcW w:w="2375" w:type="dxa"/>
          </w:tcPr>
          <w:p w:rsidR="00E51A4C" w:rsidRPr="000A622F" w:rsidRDefault="00E51A4C"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19,5 м</w:t>
            </w:r>
          </w:p>
        </w:tc>
      </w:tr>
      <w:tr w:rsidR="00E51A4C" w:rsidRPr="000A622F" w:rsidTr="00DE04C3">
        <w:tc>
          <w:tcPr>
            <w:tcW w:w="7196" w:type="dxa"/>
          </w:tcPr>
          <w:p w:rsidR="00E51A4C" w:rsidRPr="000A622F" w:rsidRDefault="00E51A4C" w:rsidP="00E51A4C">
            <w:pPr>
              <w:rPr>
                <w:rFonts w:eastAsia="Times New Roman"/>
                <w:color w:val="000000" w:themeColor="text1"/>
                <w:szCs w:val="28"/>
                <w:lang w:eastAsia="ru-RU"/>
              </w:rPr>
            </w:pPr>
            <w:r w:rsidRPr="000A622F">
              <w:rPr>
                <w:rFonts w:eastAsia="Times New Roman"/>
                <w:color w:val="000000" w:themeColor="text1"/>
                <w:szCs w:val="28"/>
                <w:lang w:eastAsia="ru-RU"/>
              </w:rPr>
              <w:t xml:space="preserve">Двухколесные мотоциклы и мопеды </w:t>
            </w:r>
          </w:p>
        </w:tc>
        <w:tc>
          <w:tcPr>
            <w:tcW w:w="2375" w:type="dxa"/>
          </w:tcPr>
          <w:p w:rsidR="00E51A4C" w:rsidRPr="000A622F" w:rsidRDefault="00E51A4C"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7,5 м</w:t>
            </w:r>
          </w:p>
        </w:tc>
      </w:tr>
      <w:tr w:rsidR="00E51A4C" w:rsidRPr="000A622F" w:rsidTr="00DE04C3">
        <w:tc>
          <w:tcPr>
            <w:tcW w:w="7196" w:type="dxa"/>
          </w:tcPr>
          <w:p w:rsidR="00E51A4C" w:rsidRPr="000A622F" w:rsidRDefault="00E51A4C" w:rsidP="00E51A4C">
            <w:pPr>
              <w:rPr>
                <w:rFonts w:eastAsia="Times New Roman"/>
                <w:color w:val="000000" w:themeColor="text1"/>
                <w:szCs w:val="28"/>
                <w:lang w:eastAsia="ru-RU"/>
              </w:rPr>
            </w:pPr>
            <w:r w:rsidRPr="000A622F">
              <w:rPr>
                <w:rFonts w:eastAsia="Times New Roman"/>
                <w:color w:val="000000" w:themeColor="text1"/>
                <w:szCs w:val="28"/>
                <w:lang w:eastAsia="ru-RU"/>
              </w:rPr>
              <w:t xml:space="preserve">Мотоциклы с прицепом </w:t>
            </w:r>
          </w:p>
        </w:tc>
        <w:tc>
          <w:tcPr>
            <w:tcW w:w="2375" w:type="dxa"/>
          </w:tcPr>
          <w:p w:rsidR="00E51A4C" w:rsidRPr="000A622F" w:rsidRDefault="00E51A4C"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 xml:space="preserve">8,2 м </w:t>
            </w:r>
          </w:p>
        </w:tc>
      </w:tr>
    </w:tbl>
    <w:p w:rsidR="00E51A4C" w:rsidRPr="000A622F" w:rsidRDefault="00E51A4C" w:rsidP="00E11E60">
      <w:pPr>
        <w:ind w:firstLine="709"/>
        <w:rPr>
          <w:rFonts w:eastAsia="Times New Roman"/>
          <w:color w:val="000000" w:themeColor="text1"/>
          <w:szCs w:val="28"/>
          <w:lang w:eastAsia="ru-RU"/>
        </w:rPr>
      </w:pPr>
    </w:p>
    <w:p w:rsidR="00EE78FA" w:rsidRPr="000A622F" w:rsidRDefault="00EE78FA"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Нормативное значение тормозного пути для транспортных средств выпуска до 1988 года допускается превышать не более чем на 10% значения, приведенного в таблице.</w:t>
      </w:r>
    </w:p>
    <w:p w:rsidR="00EE78FA" w:rsidRPr="000A622F" w:rsidRDefault="00EE78FA" w:rsidP="00E11E60">
      <w:pPr>
        <w:ind w:firstLine="709"/>
        <w:rPr>
          <w:rFonts w:eastAsia="Times New Roman"/>
          <w:bCs/>
          <w:color w:val="000000" w:themeColor="text1"/>
          <w:szCs w:val="28"/>
          <w:lang w:eastAsia="ru-RU"/>
        </w:rPr>
      </w:pPr>
      <w:r w:rsidRPr="000A622F">
        <w:rPr>
          <w:rFonts w:eastAsia="Times New Roman"/>
          <w:bCs/>
          <w:color w:val="000000" w:themeColor="text1"/>
          <w:szCs w:val="28"/>
          <w:lang w:eastAsia="ru-RU"/>
        </w:rPr>
        <w:t>Примечания</w:t>
      </w:r>
    </w:p>
    <w:p w:rsidR="00EE78FA" w:rsidRPr="000A622F" w:rsidRDefault="003B78C7" w:rsidP="003B78C7">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1. </w:t>
      </w:r>
      <w:r w:rsidR="00EE78FA" w:rsidRPr="000A622F">
        <w:rPr>
          <w:rFonts w:eastAsia="Times New Roman"/>
          <w:color w:val="000000" w:themeColor="text1"/>
          <w:szCs w:val="28"/>
          <w:lang w:eastAsia="ru-RU"/>
        </w:rPr>
        <w:t>Испытание рабочей тормозной системы проводится на</w:t>
      </w:r>
      <w:r w:rsidRPr="000A622F">
        <w:rPr>
          <w:rFonts w:eastAsia="Times New Roman"/>
          <w:color w:val="000000" w:themeColor="text1"/>
          <w:szCs w:val="28"/>
          <w:lang w:eastAsia="ru-RU"/>
        </w:rPr>
        <w:t xml:space="preserve"> </w:t>
      </w:r>
      <w:r w:rsidR="00EE78FA" w:rsidRPr="000A622F">
        <w:rPr>
          <w:rFonts w:eastAsia="Times New Roman"/>
          <w:color w:val="000000" w:themeColor="text1"/>
          <w:szCs w:val="28"/>
          <w:lang w:eastAsia="ru-RU"/>
        </w:rPr>
        <w:t xml:space="preserve">горизонтальном участке дороги с ровным, сухим, чистым </w:t>
      </w:r>
      <w:proofErr w:type="spellStart"/>
      <w:r w:rsidR="00EE78FA" w:rsidRPr="000A622F">
        <w:rPr>
          <w:rFonts w:eastAsia="Times New Roman"/>
          <w:color w:val="000000" w:themeColor="text1"/>
          <w:szCs w:val="28"/>
          <w:lang w:eastAsia="ru-RU"/>
        </w:rPr>
        <w:t>цемент</w:t>
      </w:r>
      <w:proofErr w:type="gramStart"/>
      <w:r w:rsidR="00EE78FA" w:rsidRPr="000A622F">
        <w:rPr>
          <w:rFonts w:eastAsia="Times New Roman"/>
          <w:color w:val="000000" w:themeColor="text1"/>
          <w:szCs w:val="28"/>
          <w:lang w:eastAsia="ru-RU"/>
        </w:rPr>
        <w:t>о</w:t>
      </w:r>
      <w:proofErr w:type="spellEnd"/>
      <w:r w:rsidR="00EE78FA" w:rsidRPr="000A622F">
        <w:rPr>
          <w:rFonts w:eastAsia="Times New Roman"/>
          <w:color w:val="000000" w:themeColor="text1"/>
          <w:szCs w:val="28"/>
          <w:lang w:eastAsia="ru-RU"/>
        </w:rPr>
        <w:t>-</w:t>
      </w:r>
      <w:proofErr w:type="gramEnd"/>
      <w:r w:rsidR="00EE78FA" w:rsidRPr="000A622F">
        <w:rPr>
          <w:rFonts w:eastAsia="Times New Roman"/>
          <w:color w:val="000000" w:themeColor="text1"/>
          <w:szCs w:val="28"/>
          <w:lang w:eastAsia="ru-RU"/>
        </w:rPr>
        <w:t xml:space="preserve"> или асфальтобетонным покрытием при скорости транспортного средства в начале торможения: 40 км/ч </w:t>
      </w:r>
      <w:r w:rsidR="00F80A98" w:rsidRPr="000A622F">
        <w:rPr>
          <w:rFonts w:eastAsia="Times New Roman"/>
          <w:color w:val="000000" w:themeColor="text1"/>
          <w:szCs w:val="28"/>
          <w:lang w:eastAsia="ru-RU"/>
        </w:rPr>
        <w:t>–</w:t>
      </w:r>
      <w:r w:rsidR="00EE78FA" w:rsidRPr="000A622F">
        <w:rPr>
          <w:rFonts w:eastAsia="Times New Roman"/>
          <w:color w:val="000000" w:themeColor="text1"/>
          <w:szCs w:val="28"/>
          <w:lang w:eastAsia="ru-RU"/>
        </w:rPr>
        <w:t xml:space="preserve"> для автомобилей, автобусов и автопоездов; 30 км/ч </w:t>
      </w:r>
      <w:r w:rsidR="00F80A98" w:rsidRPr="000A622F">
        <w:rPr>
          <w:rFonts w:eastAsia="Times New Roman"/>
          <w:color w:val="000000" w:themeColor="text1"/>
          <w:szCs w:val="28"/>
          <w:lang w:eastAsia="ru-RU"/>
        </w:rPr>
        <w:t>–</w:t>
      </w:r>
      <w:r w:rsidR="00EE78FA" w:rsidRPr="000A622F">
        <w:rPr>
          <w:rFonts w:eastAsia="Times New Roman"/>
          <w:color w:val="000000" w:themeColor="text1"/>
          <w:szCs w:val="28"/>
          <w:lang w:eastAsia="ru-RU"/>
        </w:rPr>
        <w:t xml:space="preserve"> для мотоциклов, мопедов по методу одноразового воздействия на органы управления тормозной системой.</w:t>
      </w:r>
    </w:p>
    <w:p w:rsidR="00EE78FA" w:rsidRPr="000A622F" w:rsidRDefault="00EE78FA" w:rsidP="003B78C7">
      <w:pPr>
        <w:tabs>
          <w:tab w:val="num" w:pos="-2127"/>
        </w:tabs>
        <w:ind w:firstLine="709"/>
        <w:rPr>
          <w:rFonts w:eastAsia="Times New Roman"/>
          <w:color w:val="000000" w:themeColor="text1"/>
          <w:szCs w:val="28"/>
          <w:lang w:eastAsia="ru-RU"/>
        </w:rPr>
      </w:pPr>
      <w:r w:rsidRPr="000A622F">
        <w:rPr>
          <w:rFonts w:eastAsia="Times New Roman"/>
          <w:color w:val="000000" w:themeColor="text1"/>
          <w:szCs w:val="28"/>
          <w:lang w:eastAsia="ru-RU"/>
        </w:rPr>
        <w:t>Результаты испытания считаются неудовлетворительными, если во время торможения транспортное средство разворачивается на угол более 8 градусов или занимает полосу движения более 3,5 м.</w:t>
      </w:r>
    </w:p>
    <w:p w:rsidR="00EE78FA" w:rsidRPr="000A622F" w:rsidRDefault="003B78C7" w:rsidP="003B78C7">
      <w:pPr>
        <w:ind w:firstLine="708"/>
        <w:rPr>
          <w:rFonts w:eastAsia="Times New Roman"/>
          <w:color w:val="000000" w:themeColor="text1"/>
          <w:szCs w:val="28"/>
          <w:lang w:eastAsia="ru-RU"/>
        </w:rPr>
      </w:pPr>
      <w:r w:rsidRPr="000A622F">
        <w:rPr>
          <w:rFonts w:eastAsia="Times New Roman"/>
          <w:color w:val="000000" w:themeColor="text1"/>
          <w:szCs w:val="28"/>
          <w:lang w:eastAsia="ru-RU"/>
        </w:rPr>
        <w:t>1.1. </w:t>
      </w:r>
      <w:r w:rsidR="00EE78FA" w:rsidRPr="000A622F">
        <w:rPr>
          <w:rFonts w:eastAsia="Times New Roman"/>
          <w:color w:val="000000" w:themeColor="text1"/>
          <w:szCs w:val="28"/>
          <w:lang w:eastAsia="ru-RU"/>
        </w:rPr>
        <w:t>Тормозной путь измеряется с момента нажатия на тормозную педаль (рукоятку) до полной остановки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1.2. Нарушена герметичность гидравлического тормозного привода.</w:t>
      </w:r>
    </w:p>
    <w:p w:rsidR="00CA0B2E" w:rsidRPr="000A622F" w:rsidRDefault="003B78C7"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1.3. </w:t>
      </w:r>
      <w:r w:rsidR="00CA0B2E" w:rsidRPr="000A622F">
        <w:rPr>
          <w:rFonts w:eastAsia="Times New Roman"/>
          <w:color w:val="000000" w:themeColor="text1"/>
          <w:szCs w:val="28"/>
          <w:lang w:eastAsia="ru-RU"/>
        </w:rPr>
        <w:t>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CA0B2E" w:rsidRPr="000A622F" w:rsidRDefault="003B78C7"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1.4. </w:t>
      </w:r>
      <w:r w:rsidR="00CA0B2E" w:rsidRPr="000A622F">
        <w:rPr>
          <w:rFonts w:eastAsia="Times New Roman"/>
          <w:color w:val="000000" w:themeColor="text1"/>
          <w:szCs w:val="28"/>
          <w:lang w:eastAsia="ru-RU"/>
        </w:rPr>
        <w:t>Не действует манометр пневматического или пневмогидравлического тормозных приводов.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1.5. Стояночная тормозная система</w:t>
      </w:r>
      <w:r w:rsidR="004E6CC6" w:rsidRPr="000A622F">
        <w:rPr>
          <w:rFonts w:eastAsia="Times New Roman"/>
          <w:color w:val="000000" w:themeColor="text1"/>
          <w:szCs w:val="28"/>
          <w:lang w:eastAsia="ru-RU"/>
        </w:rPr>
        <w:t>, при отключенном от трансмиссии двигателе,</w:t>
      </w:r>
      <w:r w:rsidRPr="000A622F">
        <w:rPr>
          <w:rFonts w:eastAsia="Times New Roman"/>
          <w:color w:val="000000" w:themeColor="text1"/>
          <w:szCs w:val="28"/>
          <w:lang w:eastAsia="ru-RU"/>
        </w:rPr>
        <w:t xml:space="preserve"> не обеспечивает неподвижное состояние: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транспор</w:t>
      </w:r>
      <w:r w:rsidR="00D72542">
        <w:rPr>
          <w:rFonts w:eastAsia="Times New Roman"/>
          <w:color w:val="000000" w:themeColor="text1"/>
          <w:szCs w:val="28"/>
          <w:lang w:eastAsia="ru-RU"/>
        </w:rPr>
        <w:t>тных сре</w:t>
      </w:r>
      <w:proofErr w:type="gramStart"/>
      <w:r w:rsidR="00D72542">
        <w:rPr>
          <w:rFonts w:eastAsia="Times New Roman"/>
          <w:color w:val="000000" w:themeColor="text1"/>
          <w:szCs w:val="28"/>
          <w:lang w:eastAsia="ru-RU"/>
        </w:rPr>
        <w:t>дств с п</w:t>
      </w:r>
      <w:proofErr w:type="gramEnd"/>
      <w:r w:rsidR="00D72542">
        <w:rPr>
          <w:rFonts w:eastAsia="Times New Roman"/>
          <w:color w:val="000000" w:themeColor="text1"/>
          <w:szCs w:val="28"/>
          <w:lang w:eastAsia="ru-RU"/>
        </w:rPr>
        <w:t xml:space="preserve">олной нагрузкой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на уклоне до 16 процентов включительно;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легковых автомобилей и автобусов в снаряженном состоянии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на уклоне до 23 процентов включительно;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грузовых автомобилей и автопоездов в снаряженном состоянии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на уклоне до 31 процента включительно.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2. Рулевое управление</w:t>
      </w:r>
    </w:p>
    <w:p w:rsidR="00EE78FA" w:rsidRPr="000A622F" w:rsidRDefault="00816E98" w:rsidP="00816E98">
      <w:pPr>
        <w:ind w:firstLine="709"/>
        <w:rPr>
          <w:rFonts w:eastAsia="Times New Roman"/>
          <w:color w:val="000000" w:themeColor="text1"/>
          <w:szCs w:val="28"/>
          <w:lang w:eastAsia="ru-RU"/>
        </w:rPr>
      </w:pPr>
      <w:r w:rsidRPr="000A622F">
        <w:rPr>
          <w:rFonts w:eastAsia="Times New Roman"/>
          <w:color w:val="000000" w:themeColor="text1"/>
          <w:szCs w:val="28"/>
          <w:lang w:eastAsia="ru-RU"/>
        </w:rPr>
        <w:t>2.1</w:t>
      </w:r>
      <w:r w:rsidR="00D72542">
        <w:rPr>
          <w:rFonts w:eastAsia="Times New Roman"/>
          <w:color w:val="000000" w:themeColor="text1"/>
          <w:szCs w:val="28"/>
          <w:lang w:eastAsia="ru-RU"/>
        </w:rPr>
        <w:t xml:space="preserve">. </w:t>
      </w:r>
      <w:r w:rsidR="00EE78FA" w:rsidRPr="000A622F">
        <w:rPr>
          <w:rFonts w:eastAsia="Times New Roman"/>
          <w:color w:val="000000" w:themeColor="text1"/>
          <w:szCs w:val="28"/>
          <w:lang w:eastAsia="ru-RU"/>
        </w:rPr>
        <w:t>Суммарный люфт в рулевом управлении превышает такие предельные значения:</w:t>
      </w:r>
    </w:p>
    <w:p w:rsidR="00581DD0" w:rsidRPr="000A622F" w:rsidRDefault="00581DD0" w:rsidP="00816E98">
      <w:pPr>
        <w:ind w:firstLine="709"/>
        <w:rPr>
          <w:rFonts w:eastAsia="Times New Roman"/>
          <w:color w:val="000000" w:themeColor="text1"/>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084"/>
      </w:tblGrid>
      <w:tr w:rsidR="00581DD0" w:rsidRPr="000A622F" w:rsidTr="00DE04C3">
        <w:tc>
          <w:tcPr>
            <w:tcW w:w="6487" w:type="dxa"/>
          </w:tcPr>
          <w:p w:rsidR="00581DD0" w:rsidRPr="000A622F" w:rsidRDefault="00581DD0" w:rsidP="00816E98">
            <w:pPr>
              <w:rPr>
                <w:rFonts w:eastAsia="Times New Roman"/>
                <w:b/>
                <w:color w:val="000000" w:themeColor="text1"/>
                <w:szCs w:val="28"/>
                <w:lang w:eastAsia="ru-RU"/>
              </w:rPr>
            </w:pPr>
            <w:r w:rsidRPr="000A622F">
              <w:rPr>
                <w:rFonts w:eastAsia="Times New Roman"/>
                <w:b/>
                <w:color w:val="000000" w:themeColor="text1"/>
                <w:szCs w:val="28"/>
                <w:lang w:eastAsia="ru-RU"/>
              </w:rPr>
              <w:t xml:space="preserve">Тип транспортного средства </w:t>
            </w:r>
          </w:p>
        </w:tc>
        <w:tc>
          <w:tcPr>
            <w:tcW w:w="3084" w:type="dxa"/>
          </w:tcPr>
          <w:p w:rsidR="00581DD0" w:rsidRPr="000A622F" w:rsidRDefault="00581DD0" w:rsidP="00581DD0">
            <w:pPr>
              <w:rPr>
                <w:rFonts w:eastAsia="Times New Roman"/>
                <w:b/>
                <w:color w:val="000000" w:themeColor="text1"/>
                <w:szCs w:val="28"/>
                <w:lang w:eastAsia="ru-RU"/>
              </w:rPr>
            </w:pPr>
            <w:r w:rsidRPr="000A622F">
              <w:rPr>
                <w:rFonts w:eastAsia="Times New Roman"/>
                <w:b/>
                <w:color w:val="000000" w:themeColor="text1"/>
                <w:szCs w:val="28"/>
                <w:lang w:eastAsia="ru-RU"/>
              </w:rPr>
              <w:t>Предельное значение суммарного люфта</w:t>
            </w:r>
          </w:p>
        </w:tc>
      </w:tr>
      <w:tr w:rsidR="00581DD0" w:rsidRPr="000A622F" w:rsidTr="00DE04C3">
        <w:tc>
          <w:tcPr>
            <w:tcW w:w="6487" w:type="dxa"/>
          </w:tcPr>
          <w:p w:rsidR="00581DD0" w:rsidRPr="000A622F" w:rsidRDefault="00581DD0" w:rsidP="00816E98">
            <w:pPr>
              <w:rPr>
                <w:rFonts w:eastAsia="Times New Roman"/>
                <w:color w:val="000000" w:themeColor="text1"/>
                <w:szCs w:val="28"/>
                <w:lang w:eastAsia="ru-RU"/>
              </w:rPr>
            </w:pPr>
            <w:r w:rsidRPr="000A622F">
              <w:rPr>
                <w:rFonts w:eastAsia="Times New Roman"/>
                <w:color w:val="000000" w:themeColor="text1"/>
                <w:szCs w:val="28"/>
                <w:lang w:eastAsia="ru-RU"/>
              </w:rPr>
              <w:t>Легковые автомобили и грузовые автомобили с допустимой максимальной массой до 3,5 т</w:t>
            </w:r>
          </w:p>
        </w:tc>
        <w:tc>
          <w:tcPr>
            <w:tcW w:w="3084" w:type="dxa"/>
          </w:tcPr>
          <w:p w:rsidR="00581DD0" w:rsidRPr="000A622F" w:rsidRDefault="00581DD0"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10°</w:t>
            </w:r>
          </w:p>
        </w:tc>
      </w:tr>
      <w:tr w:rsidR="00581DD0" w:rsidRPr="000A622F" w:rsidTr="00DE04C3">
        <w:tc>
          <w:tcPr>
            <w:tcW w:w="6487" w:type="dxa"/>
          </w:tcPr>
          <w:p w:rsidR="00581DD0" w:rsidRPr="000A622F" w:rsidRDefault="00581DD0" w:rsidP="00816E98">
            <w:pPr>
              <w:rPr>
                <w:rFonts w:eastAsia="Times New Roman"/>
                <w:color w:val="000000" w:themeColor="text1"/>
                <w:szCs w:val="28"/>
                <w:lang w:eastAsia="ru-RU"/>
              </w:rPr>
            </w:pPr>
            <w:r w:rsidRPr="000A622F">
              <w:rPr>
                <w:rFonts w:eastAsia="Times New Roman"/>
                <w:color w:val="000000" w:themeColor="text1"/>
                <w:szCs w:val="28"/>
                <w:lang w:eastAsia="ru-RU"/>
              </w:rPr>
              <w:t xml:space="preserve">Автобусы с разрешенной максимальной массой до 5 т </w:t>
            </w:r>
          </w:p>
        </w:tc>
        <w:tc>
          <w:tcPr>
            <w:tcW w:w="3084" w:type="dxa"/>
          </w:tcPr>
          <w:p w:rsidR="00581DD0" w:rsidRPr="000A622F" w:rsidRDefault="00581DD0"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10°</w:t>
            </w:r>
          </w:p>
        </w:tc>
      </w:tr>
      <w:tr w:rsidR="00581DD0" w:rsidRPr="000A622F" w:rsidTr="00DE04C3">
        <w:tc>
          <w:tcPr>
            <w:tcW w:w="6487" w:type="dxa"/>
          </w:tcPr>
          <w:p w:rsidR="00581DD0" w:rsidRPr="000A622F" w:rsidRDefault="00581DD0" w:rsidP="00816E98">
            <w:pPr>
              <w:rPr>
                <w:rFonts w:eastAsia="Times New Roman"/>
                <w:color w:val="000000" w:themeColor="text1"/>
                <w:szCs w:val="28"/>
                <w:lang w:eastAsia="ru-RU"/>
              </w:rPr>
            </w:pPr>
            <w:r w:rsidRPr="000A622F">
              <w:rPr>
                <w:rFonts w:eastAsia="Times New Roman"/>
                <w:color w:val="000000" w:themeColor="text1"/>
                <w:szCs w:val="28"/>
                <w:lang w:eastAsia="ru-RU"/>
              </w:rPr>
              <w:t xml:space="preserve">Автобусы с разрешенной максимальной массой свыше 5 т </w:t>
            </w:r>
          </w:p>
        </w:tc>
        <w:tc>
          <w:tcPr>
            <w:tcW w:w="3084" w:type="dxa"/>
          </w:tcPr>
          <w:p w:rsidR="00581DD0" w:rsidRPr="000A622F" w:rsidRDefault="00581DD0"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20°</w:t>
            </w:r>
          </w:p>
        </w:tc>
      </w:tr>
      <w:tr w:rsidR="00581DD0" w:rsidRPr="000A622F" w:rsidTr="00DE04C3">
        <w:tc>
          <w:tcPr>
            <w:tcW w:w="6487" w:type="dxa"/>
          </w:tcPr>
          <w:p w:rsidR="00581DD0" w:rsidRPr="000A622F" w:rsidRDefault="00581DD0" w:rsidP="00816E98">
            <w:pPr>
              <w:rPr>
                <w:rFonts w:eastAsia="Times New Roman"/>
                <w:color w:val="000000" w:themeColor="text1"/>
                <w:szCs w:val="28"/>
                <w:lang w:eastAsia="ru-RU"/>
              </w:rPr>
            </w:pPr>
            <w:r w:rsidRPr="000A622F">
              <w:rPr>
                <w:rFonts w:eastAsia="Times New Roman"/>
                <w:color w:val="000000" w:themeColor="text1"/>
                <w:szCs w:val="28"/>
                <w:lang w:eastAsia="ru-RU"/>
              </w:rPr>
              <w:t>Грузовые автомобили с разрешенной максимальной массой свыше 3,5 т</w:t>
            </w:r>
          </w:p>
        </w:tc>
        <w:tc>
          <w:tcPr>
            <w:tcW w:w="3084" w:type="dxa"/>
          </w:tcPr>
          <w:p w:rsidR="00581DD0" w:rsidRPr="000A622F" w:rsidRDefault="00581DD0"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20°</w:t>
            </w:r>
          </w:p>
        </w:tc>
      </w:tr>
      <w:tr w:rsidR="00581DD0" w:rsidRPr="000A622F" w:rsidTr="00DE04C3">
        <w:tc>
          <w:tcPr>
            <w:tcW w:w="6487" w:type="dxa"/>
          </w:tcPr>
          <w:p w:rsidR="00581DD0" w:rsidRPr="000A622F" w:rsidRDefault="00581DD0" w:rsidP="00816E98">
            <w:pPr>
              <w:rPr>
                <w:rFonts w:eastAsia="Times New Roman"/>
                <w:color w:val="000000" w:themeColor="text1"/>
                <w:szCs w:val="28"/>
                <w:lang w:eastAsia="ru-RU"/>
              </w:rPr>
            </w:pPr>
            <w:r w:rsidRPr="000A622F">
              <w:rPr>
                <w:rFonts w:eastAsia="Times New Roman"/>
                <w:color w:val="000000" w:themeColor="text1"/>
                <w:szCs w:val="28"/>
                <w:lang w:eastAsia="ru-RU"/>
              </w:rPr>
              <w:t xml:space="preserve">Автомобили и автобусы, снятые с производства </w:t>
            </w:r>
          </w:p>
        </w:tc>
        <w:tc>
          <w:tcPr>
            <w:tcW w:w="3084" w:type="dxa"/>
          </w:tcPr>
          <w:p w:rsidR="00581DD0" w:rsidRPr="000A622F" w:rsidRDefault="00581DD0" w:rsidP="00DE04C3">
            <w:pPr>
              <w:jc w:val="center"/>
              <w:rPr>
                <w:rFonts w:eastAsia="Times New Roman"/>
                <w:color w:val="000000" w:themeColor="text1"/>
                <w:szCs w:val="28"/>
                <w:lang w:eastAsia="ru-RU"/>
              </w:rPr>
            </w:pPr>
            <w:r w:rsidRPr="000A622F">
              <w:rPr>
                <w:rFonts w:eastAsia="Times New Roman"/>
                <w:color w:val="000000" w:themeColor="text1"/>
                <w:szCs w:val="28"/>
                <w:lang w:eastAsia="ru-RU"/>
              </w:rPr>
              <w:t>25°</w:t>
            </w:r>
          </w:p>
        </w:tc>
      </w:tr>
    </w:tbl>
    <w:p w:rsidR="00EE78FA" w:rsidRPr="000A622F" w:rsidRDefault="00EE78FA" w:rsidP="00E11E60">
      <w:pPr>
        <w:ind w:firstLine="709"/>
        <w:rPr>
          <w:rFonts w:eastAsia="Times New Roman"/>
          <w:color w:val="000000" w:themeColor="text1"/>
          <w:szCs w:val="28"/>
          <w:lang w:eastAsia="ru-RU"/>
        </w:rPr>
      </w:pPr>
    </w:p>
    <w:p w:rsidR="00EE78FA" w:rsidRPr="000A622F" w:rsidRDefault="00816E98" w:rsidP="00816E98">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2.2. </w:t>
      </w:r>
      <w:r w:rsidR="004E2C7B" w:rsidRPr="000A622F">
        <w:rPr>
          <w:rFonts w:eastAsia="Times New Roman"/>
          <w:color w:val="000000" w:themeColor="text1"/>
          <w:szCs w:val="28"/>
          <w:lang w:eastAsia="ru-RU"/>
        </w:rPr>
        <w:t>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EE78FA" w:rsidRPr="000A622F" w:rsidRDefault="00816E98" w:rsidP="00816E98">
      <w:pPr>
        <w:ind w:firstLine="709"/>
        <w:rPr>
          <w:rFonts w:eastAsia="Times New Roman"/>
          <w:color w:val="000000" w:themeColor="text1"/>
          <w:szCs w:val="28"/>
          <w:lang w:eastAsia="ru-RU"/>
        </w:rPr>
      </w:pPr>
      <w:r w:rsidRPr="000A622F">
        <w:rPr>
          <w:rFonts w:eastAsia="Times New Roman"/>
          <w:color w:val="000000" w:themeColor="text1"/>
          <w:szCs w:val="28"/>
          <w:lang w:eastAsia="ru-RU"/>
        </w:rPr>
        <w:t>2.3.</w:t>
      </w:r>
      <w:r w:rsidR="00D72542">
        <w:rPr>
          <w:rFonts w:eastAsia="Times New Roman"/>
          <w:color w:val="000000" w:themeColor="text1"/>
          <w:szCs w:val="28"/>
          <w:lang w:eastAsia="ru-RU"/>
        </w:rPr>
        <w:t xml:space="preserve"> </w:t>
      </w:r>
      <w:r w:rsidR="004E2C7B" w:rsidRPr="000A622F">
        <w:rPr>
          <w:rFonts w:eastAsia="Times New Roman"/>
          <w:color w:val="000000" w:themeColor="text1"/>
          <w:szCs w:val="28"/>
          <w:lang w:eastAsia="ru-RU"/>
        </w:rPr>
        <w:t>Неисправен или отсутствует предусмотренный конструкцией усилитель рулевого управления или рулевой демпфер (для мотоциклов).</w:t>
      </w:r>
    </w:p>
    <w:p w:rsidR="00EE78FA" w:rsidRPr="000A622F" w:rsidRDefault="00816E98" w:rsidP="00816E98">
      <w:pPr>
        <w:ind w:firstLine="709"/>
        <w:rPr>
          <w:rFonts w:eastAsia="Times New Roman"/>
          <w:color w:val="000000" w:themeColor="text1"/>
          <w:szCs w:val="28"/>
          <w:lang w:eastAsia="ru-RU"/>
        </w:rPr>
      </w:pPr>
      <w:r w:rsidRPr="000A622F">
        <w:rPr>
          <w:rFonts w:eastAsia="Times New Roman"/>
          <w:color w:val="000000" w:themeColor="text1"/>
          <w:szCs w:val="28"/>
          <w:lang w:eastAsia="ru-RU"/>
        </w:rPr>
        <w:t>2.4.</w:t>
      </w:r>
      <w:r w:rsidR="00D72542">
        <w:rPr>
          <w:rFonts w:eastAsia="Times New Roman"/>
          <w:color w:val="000000" w:themeColor="text1"/>
          <w:szCs w:val="28"/>
          <w:lang w:eastAsia="ru-RU"/>
        </w:rPr>
        <w:t xml:space="preserve"> </w:t>
      </w:r>
      <w:r w:rsidR="004E2C7B" w:rsidRPr="000A622F">
        <w:rPr>
          <w:rFonts w:eastAsia="Times New Roman"/>
          <w:color w:val="000000" w:themeColor="text1"/>
          <w:szCs w:val="28"/>
          <w:lang w:eastAsia="ru-RU"/>
        </w:rPr>
        <w:t>В</w:t>
      </w:r>
      <w:r w:rsidR="00EE78FA" w:rsidRPr="000A622F">
        <w:rPr>
          <w:rFonts w:eastAsia="Times New Roman"/>
          <w:color w:val="000000" w:themeColor="text1"/>
          <w:szCs w:val="28"/>
          <w:lang w:eastAsia="ru-RU"/>
        </w:rPr>
        <w:t> рулевом управлении установлены детали со следами остаточной деформации и другими дефектами, а также применены детали и рабочие жидкости, которые не предусмотрены для данной модели транспортного средства или не отвечают требованиям предприятия-изготовителя.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3. Внешние световые приборы</w:t>
      </w:r>
      <w:r w:rsidR="00816E98"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Примечание. На транспортных средствах, снятых с производства, допускается установка внешних световых приборов от транспортных сре</w:t>
      </w:r>
      <w:proofErr w:type="gramStart"/>
      <w:r w:rsidRPr="000A622F">
        <w:rPr>
          <w:rFonts w:eastAsia="Times New Roman"/>
          <w:color w:val="000000" w:themeColor="text1"/>
          <w:szCs w:val="28"/>
          <w:lang w:eastAsia="ru-RU"/>
        </w:rPr>
        <w:t>дств др</w:t>
      </w:r>
      <w:proofErr w:type="gramEnd"/>
      <w:r w:rsidRPr="000A622F">
        <w:rPr>
          <w:rFonts w:eastAsia="Times New Roman"/>
          <w:color w:val="000000" w:themeColor="text1"/>
          <w:szCs w:val="28"/>
          <w:lang w:eastAsia="ru-RU"/>
        </w:rPr>
        <w:t>угих марок и моделей.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3.2. </w:t>
      </w:r>
      <w:r w:rsidR="00995597" w:rsidRPr="000A622F">
        <w:rPr>
          <w:rFonts w:eastAsia="Times New Roman"/>
          <w:color w:val="000000" w:themeColor="text1"/>
          <w:szCs w:val="28"/>
          <w:lang w:eastAsia="ru-RU"/>
        </w:rPr>
        <w:t>Нарушена регулировка фар</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3.3. Не работают в установленном режиме или загрязнены внешние световые приборы и </w:t>
      </w:r>
      <w:proofErr w:type="spellStart"/>
      <w:r w:rsidRPr="000A622F">
        <w:rPr>
          <w:rFonts w:eastAsia="Times New Roman"/>
          <w:color w:val="000000" w:themeColor="text1"/>
          <w:szCs w:val="28"/>
          <w:lang w:eastAsia="ru-RU"/>
        </w:rPr>
        <w:t>световозвращатели</w:t>
      </w:r>
      <w:proofErr w:type="spellEnd"/>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3.4. На световых приборах отсутствуют </w:t>
      </w:r>
      <w:proofErr w:type="spellStart"/>
      <w:r w:rsidRPr="000A622F">
        <w:rPr>
          <w:rFonts w:eastAsia="Times New Roman"/>
          <w:color w:val="000000" w:themeColor="text1"/>
          <w:szCs w:val="28"/>
          <w:lang w:eastAsia="ru-RU"/>
        </w:rPr>
        <w:t>рассеиватели</w:t>
      </w:r>
      <w:proofErr w:type="spellEnd"/>
      <w:r w:rsidRPr="000A622F">
        <w:rPr>
          <w:rFonts w:eastAsia="Times New Roman"/>
          <w:color w:val="000000" w:themeColor="text1"/>
          <w:szCs w:val="28"/>
          <w:lang w:eastAsia="ru-RU"/>
        </w:rPr>
        <w:t xml:space="preserve"> либо используются </w:t>
      </w:r>
      <w:proofErr w:type="spellStart"/>
      <w:r w:rsidRPr="000A622F">
        <w:rPr>
          <w:rFonts w:eastAsia="Times New Roman"/>
          <w:color w:val="000000" w:themeColor="text1"/>
          <w:szCs w:val="28"/>
          <w:lang w:eastAsia="ru-RU"/>
        </w:rPr>
        <w:t>рассеиватели</w:t>
      </w:r>
      <w:proofErr w:type="spellEnd"/>
      <w:r w:rsidRPr="000A622F">
        <w:rPr>
          <w:rFonts w:eastAsia="Times New Roman"/>
          <w:color w:val="000000" w:themeColor="text1"/>
          <w:szCs w:val="28"/>
          <w:lang w:eastAsia="ru-RU"/>
        </w:rPr>
        <w:t xml:space="preserve"> и лампы, не соответствующие типу данного светового прибора.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3.5. Установка проблесковых маячков, способы их крепления и видимость светового сигнала не соответствуют установленным требованиям.</w:t>
      </w:r>
    </w:p>
    <w:p w:rsidR="00995597" w:rsidRPr="000A622F" w:rsidRDefault="00995597"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3.6. На </w:t>
      </w:r>
      <w:proofErr w:type="spellStart"/>
      <w:r w:rsidRPr="000A622F">
        <w:rPr>
          <w:rFonts w:eastAsia="Times New Roman"/>
          <w:color w:val="000000" w:themeColor="text1"/>
          <w:szCs w:val="28"/>
          <w:lang w:eastAsia="ru-RU"/>
        </w:rPr>
        <w:t>рассеивателях</w:t>
      </w:r>
      <w:proofErr w:type="spellEnd"/>
      <w:r w:rsidRPr="000A622F">
        <w:rPr>
          <w:rFonts w:eastAsia="Times New Roman"/>
          <w:color w:val="000000" w:themeColor="text1"/>
          <w:szCs w:val="28"/>
          <w:lang w:eastAsia="ru-RU"/>
        </w:rPr>
        <w:t xml:space="preserve"> световых приборов нанесены </w:t>
      </w:r>
      <w:proofErr w:type="spellStart"/>
      <w:r w:rsidRPr="000A622F">
        <w:rPr>
          <w:rFonts w:eastAsia="Times New Roman"/>
          <w:color w:val="000000" w:themeColor="text1"/>
          <w:szCs w:val="28"/>
          <w:lang w:eastAsia="ru-RU"/>
        </w:rPr>
        <w:t>тонирование</w:t>
      </w:r>
      <w:proofErr w:type="spellEnd"/>
      <w:r w:rsidRPr="000A622F">
        <w:rPr>
          <w:rFonts w:eastAsia="Times New Roman"/>
          <w:color w:val="000000" w:themeColor="text1"/>
          <w:szCs w:val="28"/>
          <w:lang w:eastAsia="ru-RU"/>
        </w:rPr>
        <w:t xml:space="preserve"> или покрытие, которое уменьшает их прозрачность или светопропускание.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3.</w:t>
      </w:r>
      <w:r w:rsidR="00995597" w:rsidRPr="000A622F">
        <w:rPr>
          <w:rFonts w:eastAsia="Times New Roman"/>
          <w:color w:val="000000" w:themeColor="text1"/>
          <w:szCs w:val="28"/>
          <w:lang w:eastAsia="ru-RU"/>
        </w:rPr>
        <w:t>7</w:t>
      </w:r>
      <w:r w:rsidRPr="000A622F">
        <w:rPr>
          <w:rFonts w:eastAsia="Times New Roman"/>
          <w:color w:val="000000" w:themeColor="text1"/>
          <w:szCs w:val="28"/>
          <w:lang w:eastAsia="ru-RU"/>
        </w:rPr>
        <w:t xml:space="preserve">. На транспортном средстве </w:t>
      </w:r>
      <w:proofErr w:type="gramStart"/>
      <w:r w:rsidRPr="000A622F">
        <w:rPr>
          <w:rFonts w:eastAsia="Times New Roman"/>
          <w:color w:val="000000" w:themeColor="text1"/>
          <w:szCs w:val="28"/>
          <w:lang w:eastAsia="ru-RU"/>
        </w:rPr>
        <w:t>установлены</w:t>
      </w:r>
      <w:proofErr w:type="gramEnd"/>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спереди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световые приборы с огнями любого цвета, кроме белого, желтого или оранжевого, и </w:t>
      </w:r>
      <w:proofErr w:type="spellStart"/>
      <w:r w:rsidRPr="000A622F">
        <w:rPr>
          <w:rFonts w:eastAsia="Times New Roman"/>
          <w:color w:val="000000" w:themeColor="text1"/>
          <w:szCs w:val="28"/>
          <w:lang w:eastAsia="ru-RU"/>
        </w:rPr>
        <w:t>световозвращающие</w:t>
      </w:r>
      <w:proofErr w:type="spellEnd"/>
      <w:r w:rsidRPr="000A622F">
        <w:rPr>
          <w:rFonts w:eastAsia="Times New Roman"/>
          <w:color w:val="000000" w:themeColor="text1"/>
          <w:szCs w:val="28"/>
          <w:lang w:eastAsia="ru-RU"/>
        </w:rPr>
        <w:t xml:space="preserve"> приспособления любого цвета, кроме белого;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сзади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w:t>
      </w:r>
      <w:proofErr w:type="spellStart"/>
      <w:r w:rsidRPr="000A622F">
        <w:rPr>
          <w:rFonts w:eastAsia="Times New Roman"/>
          <w:color w:val="000000" w:themeColor="text1"/>
          <w:szCs w:val="28"/>
          <w:lang w:eastAsia="ru-RU"/>
        </w:rPr>
        <w:t>световозвращающие</w:t>
      </w:r>
      <w:proofErr w:type="spellEnd"/>
      <w:r w:rsidRPr="000A622F">
        <w:rPr>
          <w:rFonts w:eastAsia="Times New Roman"/>
          <w:color w:val="000000" w:themeColor="text1"/>
          <w:szCs w:val="28"/>
          <w:lang w:eastAsia="ru-RU"/>
        </w:rPr>
        <w:t xml:space="preserve"> приспособления любого цвета, кроме красного.</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Примечание</w:t>
      </w:r>
      <w:r w:rsidR="000E2286"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0E2286" w:rsidRPr="000A622F" w:rsidRDefault="000E22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Мотоциклы (мопеды) могут быть дополнительно оборудованы одной противотуманной фарой, другие механические транспортные средства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двумя. Противотуманные фары должны размещаться на высоте не менее </w:t>
      </w:r>
      <w:smartTag w:uri="urn:schemas-microsoft-com:office:smarttags" w:element="metricconverter">
        <w:smartTagPr>
          <w:attr w:name="ProductID" w:val="250 мм"/>
        </w:smartTagPr>
        <w:r w:rsidRPr="000A622F">
          <w:rPr>
            <w:rFonts w:eastAsia="Times New Roman"/>
            <w:color w:val="000000" w:themeColor="text1"/>
            <w:szCs w:val="28"/>
            <w:lang w:eastAsia="ru-RU"/>
          </w:rPr>
          <w:t>250 мм</w:t>
        </w:r>
      </w:smartTag>
      <w:r w:rsidRPr="000A622F">
        <w:rPr>
          <w:rFonts w:eastAsia="Times New Roman"/>
          <w:color w:val="000000" w:themeColor="text1"/>
          <w:szCs w:val="28"/>
          <w:lang w:eastAsia="ru-RU"/>
        </w:rPr>
        <w:t xml:space="preserve"> от поверхности дороги (но не выше фар ближнего света) </w:t>
      </w:r>
      <w:r w:rsidRPr="000A622F">
        <w:rPr>
          <w:rFonts w:eastAsia="Times New Roman"/>
          <w:color w:val="000000" w:themeColor="text1"/>
          <w:szCs w:val="28"/>
          <w:lang w:eastAsia="ru-RU"/>
        </w:rPr>
        <w:lastRenderedPageBreak/>
        <w:t xml:space="preserve">симметрично продольной оси транспортного средства и не далее </w:t>
      </w:r>
      <w:smartTag w:uri="urn:schemas-microsoft-com:office:smarttags" w:element="metricconverter">
        <w:smartTagPr>
          <w:attr w:name="ProductID" w:val="400 мм"/>
        </w:smartTagPr>
        <w:r w:rsidRPr="000A622F">
          <w:rPr>
            <w:rFonts w:eastAsia="Times New Roman"/>
            <w:color w:val="000000" w:themeColor="text1"/>
            <w:szCs w:val="28"/>
            <w:lang w:eastAsia="ru-RU"/>
          </w:rPr>
          <w:t>400 мм</w:t>
        </w:r>
      </w:smartTag>
      <w:r w:rsidRPr="000A622F">
        <w:rPr>
          <w:rFonts w:eastAsia="Times New Roman"/>
          <w:color w:val="000000" w:themeColor="text1"/>
          <w:szCs w:val="28"/>
          <w:lang w:eastAsia="ru-RU"/>
        </w:rPr>
        <w:t xml:space="preserve"> от внешнего габарита по ширине.</w:t>
      </w:r>
    </w:p>
    <w:p w:rsidR="000E2286" w:rsidRPr="000A622F" w:rsidRDefault="000E22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Разрешается устанавливать на транспортных средствах один или два задних противотуманных фонаря красного цвета на</w:t>
      </w:r>
      <w:r w:rsidR="00F80A98"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высоте </w:t>
      </w:r>
      <w:r w:rsidR="00F80A98"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400</w:t>
      </w:r>
      <w:r w:rsidR="00F80A98"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w:t>
      </w:r>
      <w:r w:rsidR="00F80A98" w:rsidRPr="000A622F">
        <w:rPr>
          <w:rFonts w:eastAsia="Times New Roman"/>
          <w:color w:val="000000" w:themeColor="text1"/>
          <w:szCs w:val="28"/>
          <w:lang w:eastAsia="ru-RU"/>
        </w:rPr>
        <w:t xml:space="preserve"> </w:t>
      </w:r>
      <w:smartTag w:uri="urn:schemas-microsoft-com:office:smarttags" w:element="metricconverter">
        <w:smartTagPr>
          <w:attr w:name="ProductID" w:val="1200 мм"/>
        </w:smartTagPr>
        <w:r w:rsidRPr="000A622F">
          <w:rPr>
            <w:rFonts w:eastAsia="Times New Roman"/>
            <w:color w:val="000000" w:themeColor="text1"/>
            <w:szCs w:val="28"/>
            <w:lang w:eastAsia="ru-RU"/>
          </w:rPr>
          <w:t>1200 мм</w:t>
        </w:r>
      </w:smartTag>
      <w:r w:rsidR="00F80A98" w:rsidRPr="000A622F">
        <w:rPr>
          <w:rFonts w:eastAsia="Times New Roman"/>
          <w:color w:val="000000" w:themeColor="text1"/>
          <w:szCs w:val="28"/>
          <w:lang w:eastAsia="ru-RU"/>
        </w:rPr>
        <w:t xml:space="preserve"> </w:t>
      </w:r>
      <w:r w:rsidRPr="000A622F">
        <w:rPr>
          <w:rFonts w:eastAsia="Times New Roman"/>
          <w:color w:val="000000" w:themeColor="text1"/>
          <w:szCs w:val="28"/>
          <w:lang w:eastAsia="ru-RU"/>
        </w:rPr>
        <w:t>и не ближе100 мм к фонарям сигнала торможения.</w:t>
      </w:r>
    </w:p>
    <w:p w:rsidR="000E2286" w:rsidRPr="000A622F" w:rsidRDefault="000E22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Включение противотуманных фар, задних противотуманных фонарей должно осуществляться одновременно с включением габаритных огней и освещением номерного знака (ближним или дальним светом фар).</w:t>
      </w:r>
    </w:p>
    <w:p w:rsidR="000E2286" w:rsidRPr="000A622F" w:rsidRDefault="000E22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На легковом автомобиле и автобусе разрешается устанавливать один или два дополнительных немигающих сигнала торможения красного цвета на высоте 1150–1400 мм от поверхности дороги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4. Стеклоочистители и стеклоомыватели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ветрового стекла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4.1. Не работают в установленном режиме стеклоочистители.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4.2. Не работают предусмотренные конструкцией транспортного средства стеклоомыватели.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5. Колеса и шины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5.1. Остаточная глубина рисунка протектора шин (при отсутствии индикаторов износа) составляет не более:</w:t>
      </w:r>
    </w:p>
    <w:p w:rsidR="005C4086" w:rsidRPr="000A622F" w:rsidRDefault="005C40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для легковых автомобилей и грузовых автомобилей с разрешенной максимальной массой до 3,5 т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1,6 мм;</w:t>
      </w:r>
    </w:p>
    <w:p w:rsidR="005C4086" w:rsidRPr="000A622F" w:rsidRDefault="005C40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для грузовых автомобилей с разрешенной максимальной массой свыше 3,5 т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1,0 мм;</w:t>
      </w:r>
    </w:p>
    <w:p w:rsidR="005C4086" w:rsidRPr="000A622F" w:rsidRDefault="005C40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для автобусов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2,0 мм;</w:t>
      </w:r>
    </w:p>
    <w:p w:rsidR="005C4086" w:rsidRPr="000A622F" w:rsidRDefault="005C40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для мотоциклов и мопедов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0,8 мм.</w:t>
      </w:r>
    </w:p>
    <w:p w:rsidR="005C4086" w:rsidRPr="000A622F" w:rsidRDefault="005C4086"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Для прицепов устанавливаются нормы остаточной высоты рисунка протектора шин, аналогичные нормам для шин автомобилей-тягачей.</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 xml:space="preserve">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w:t>
      </w:r>
      <w:smartTag w:uri="urn:schemas-microsoft-com:office:smarttags" w:element="metricconverter">
        <w:smartTagPr>
          <w:attr w:name="ProductID" w:val="4 мм"/>
        </w:smartTagPr>
        <w:r w:rsidRPr="000A622F">
          <w:rPr>
            <w:rFonts w:eastAsia="Times New Roman"/>
            <w:color w:val="000000" w:themeColor="text1"/>
            <w:szCs w:val="28"/>
            <w:lang w:eastAsia="ru-RU"/>
          </w:rPr>
          <w:t>4 мм</w:t>
        </w:r>
      </w:smartTag>
      <w:r w:rsidRPr="000A622F">
        <w:rPr>
          <w:rFonts w:eastAsia="Times New Roman"/>
          <w:color w:val="000000" w:themeColor="text1"/>
          <w:szCs w:val="28"/>
          <w:lang w:eastAsia="ru-RU"/>
        </w:rPr>
        <w:t>.</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5.2. Шины имеют внешние повреждения (пробои, порезы, разрывы), обнажающие корд, а также расслоение каркаса, отслоение протектора и боковины.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5.4. Шины по размеру или допустимой нагрузке не соответствуют модели транспортного средства.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w:t>
      </w:r>
      <w:r w:rsidRPr="000A622F">
        <w:rPr>
          <w:rFonts w:eastAsia="Times New Roman"/>
          <w:color w:val="000000" w:themeColor="text1"/>
          <w:szCs w:val="28"/>
          <w:lang w:eastAsia="ru-RU"/>
        </w:rPr>
        <w:lastRenderedPageBreak/>
        <w:t xml:space="preserve">неморозостойкие, новые и восстановленные, новые и с углубленным рисунком протектора. На транспортном средстве установлены </w:t>
      </w:r>
      <w:proofErr w:type="spellStart"/>
      <w:r w:rsidRPr="000A622F">
        <w:rPr>
          <w:rFonts w:eastAsia="Times New Roman"/>
          <w:color w:val="000000" w:themeColor="text1"/>
          <w:szCs w:val="28"/>
          <w:lang w:eastAsia="ru-RU"/>
        </w:rPr>
        <w:t>ошипованные</w:t>
      </w:r>
      <w:proofErr w:type="spellEnd"/>
      <w:r w:rsidRPr="000A622F">
        <w:rPr>
          <w:rFonts w:eastAsia="Times New Roman"/>
          <w:color w:val="000000" w:themeColor="text1"/>
          <w:szCs w:val="28"/>
          <w:lang w:eastAsia="ru-RU"/>
        </w:rPr>
        <w:t xml:space="preserve"> и </w:t>
      </w:r>
      <w:proofErr w:type="spellStart"/>
      <w:r w:rsidRPr="000A622F">
        <w:rPr>
          <w:rFonts w:eastAsia="Times New Roman"/>
          <w:color w:val="000000" w:themeColor="text1"/>
          <w:szCs w:val="28"/>
          <w:lang w:eastAsia="ru-RU"/>
        </w:rPr>
        <w:t>неошипованные</w:t>
      </w:r>
      <w:proofErr w:type="spellEnd"/>
      <w:r w:rsidRPr="000A622F">
        <w:rPr>
          <w:rFonts w:eastAsia="Times New Roman"/>
          <w:color w:val="000000" w:themeColor="text1"/>
          <w:szCs w:val="28"/>
          <w:lang w:eastAsia="ru-RU"/>
        </w:rPr>
        <w:t xml:space="preserve"> шины.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 Двигатель</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6.1. Содержание вредных веществ в отработавших газах и их </w:t>
      </w:r>
      <w:proofErr w:type="spellStart"/>
      <w:r w:rsidRPr="000A622F">
        <w:rPr>
          <w:rFonts w:eastAsia="Times New Roman"/>
          <w:color w:val="000000" w:themeColor="text1"/>
          <w:szCs w:val="28"/>
          <w:lang w:eastAsia="ru-RU"/>
        </w:rPr>
        <w:t>дымность</w:t>
      </w:r>
      <w:proofErr w:type="spellEnd"/>
      <w:r w:rsidRPr="000A622F">
        <w:rPr>
          <w:rFonts w:eastAsia="Times New Roman"/>
          <w:color w:val="000000" w:themeColor="text1"/>
          <w:szCs w:val="28"/>
          <w:lang w:eastAsia="ru-RU"/>
        </w:rPr>
        <w:t xml:space="preserve"> превышают величины, установленные </w:t>
      </w:r>
      <w:r w:rsidR="000E2286" w:rsidRPr="000A622F">
        <w:rPr>
          <w:rFonts w:eastAsia="Times New Roman"/>
          <w:color w:val="000000" w:themeColor="text1"/>
          <w:szCs w:val="28"/>
          <w:lang w:eastAsia="ru-RU"/>
        </w:rPr>
        <w:t>стандартами нормы.</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6.2. Нарушена герметичность системы питания.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6.3. Неисправна система выпуска отработавших газов.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6.4. Нарушена герметичность системы вентиляции картера.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6.5. Допустимый уровень внешнего шума превышает величины, установленные </w:t>
      </w:r>
      <w:hyperlink r:id="rId127" w:history="1">
        <w:r w:rsidR="00F90C36" w:rsidRPr="000A622F">
          <w:rPr>
            <w:rFonts w:eastAsia="Times New Roman"/>
            <w:color w:val="000000" w:themeColor="text1"/>
            <w:szCs w:val="28"/>
            <w:lang w:eastAsia="ru-RU"/>
          </w:rPr>
          <w:t>стандартами</w:t>
        </w:r>
      </w:hyperlink>
      <w:r w:rsidR="00F90C36" w:rsidRPr="000A622F">
        <w:rPr>
          <w:rFonts w:eastAsia="Times New Roman"/>
          <w:color w:val="000000" w:themeColor="text1"/>
          <w:szCs w:val="28"/>
          <w:lang w:eastAsia="ru-RU"/>
        </w:rPr>
        <w:t xml:space="preserve"> нормы</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 Прочие элементы конструкции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7.1. </w:t>
      </w:r>
      <w:r w:rsidR="005179C1" w:rsidRPr="000A622F">
        <w:rPr>
          <w:rFonts w:eastAsia="Times New Roman"/>
          <w:color w:val="000000" w:themeColor="text1"/>
          <w:szCs w:val="28"/>
          <w:lang w:eastAsia="ru-RU"/>
        </w:rPr>
        <w:t>Нет предусмотренных конструкцией транспортного средства стекол, зеркал заднего вида</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7.2. Не работает звуковой сигнал.</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7.3. Установлены дополнительные предметы или нанесены покрытия, ограничивающие обзорность с места водителя</w:t>
      </w:r>
      <w:r w:rsidR="005179C1" w:rsidRPr="000A622F">
        <w:rPr>
          <w:rFonts w:ascii="Times" w:hAnsi="Times" w:cs="Times"/>
          <w:color w:val="000000" w:themeColor="text1"/>
          <w:sz w:val="15"/>
        </w:rPr>
        <w:t xml:space="preserve"> </w:t>
      </w:r>
      <w:r w:rsidR="005179C1" w:rsidRPr="000A622F">
        <w:rPr>
          <w:rFonts w:eastAsia="Times New Roman"/>
          <w:color w:val="000000" w:themeColor="text1"/>
          <w:szCs w:val="28"/>
          <w:lang w:eastAsia="ru-RU"/>
        </w:rPr>
        <w:t> и ухудшающие его прозрачность</w:t>
      </w:r>
      <w:r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w:t>
      </w:r>
      <w:r w:rsidR="004B42CA" w:rsidRPr="000A622F">
        <w:rPr>
          <w:rFonts w:eastAsia="Times New Roman"/>
          <w:color w:val="000000" w:themeColor="text1"/>
          <w:szCs w:val="28"/>
          <w:lang w:eastAsia="ru-RU"/>
        </w:rPr>
        <w:t xml:space="preserve"> действующему законодательству Луганской Народной Республики</w:t>
      </w:r>
      <w:r w:rsidRPr="000A622F">
        <w:rPr>
          <w:rFonts w:eastAsia="Times New Roman"/>
          <w:color w:val="000000" w:themeColor="text1"/>
          <w:szCs w:val="28"/>
          <w:lang w:eastAsia="ru-RU"/>
        </w:rP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7.4. </w:t>
      </w:r>
      <w:proofErr w:type="gramStart"/>
      <w:r w:rsidRPr="000A622F">
        <w:rPr>
          <w:rFonts w:eastAsia="Times New Roman"/>
          <w:color w:val="000000" w:themeColor="text1"/>
          <w:szCs w:val="28"/>
          <w:lang w:eastAsia="ru-RU"/>
        </w:rPr>
        <w:t xml:space="preserve">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w:t>
      </w:r>
      <w:proofErr w:type="spellStart"/>
      <w:r w:rsidRPr="000A622F">
        <w:rPr>
          <w:rFonts w:eastAsia="Times New Roman"/>
          <w:color w:val="000000" w:themeColor="text1"/>
          <w:szCs w:val="28"/>
          <w:lang w:eastAsia="ru-RU"/>
        </w:rPr>
        <w:t>тахограф</w:t>
      </w:r>
      <w:proofErr w:type="spellEnd"/>
      <w:r w:rsidRPr="000A622F">
        <w:rPr>
          <w:rFonts w:eastAsia="Times New Roman"/>
          <w:color w:val="000000" w:themeColor="text1"/>
          <w:szCs w:val="28"/>
          <w:lang w:eastAsia="ru-RU"/>
        </w:rPr>
        <w:t>, противоугонные устройства, устройства обогрева и обдува стекол.</w:t>
      </w:r>
      <w:proofErr w:type="gramEnd"/>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7.5. Отсутствуют предусмотренные конструкцией заднее защитное устройство, грязезащитные фартуки и брызговики.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7.7. Отсутствуют:</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на автобусе, легковом и грузовом автомобилях, колесных тракторах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медицинская </w:t>
      </w:r>
      <w:hyperlink r:id="rId128" w:history="1">
        <w:r w:rsidRPr="000A622F">
          <w:rPr>
            <w:rFonts w:eastAsia="Times New Roman"/>
            <w:color w:val="000000" w:themeColor="text1"/>
            <w:szCs w:val="28"/>
            <w:lang w:eastAsia="ru-RU"/>
          </w:rPr>
          <w:t>аптечка</w:t>
        </w:r>
      </w:hyperlink>
      <w:r w:rsidRPr="000A622F">
        <w:rPr>
          <w:rFonts w:eastAsia="Times New Roman"/>
          <w:color w:val="000000" w:themeColor="text1"/>
          <w:szCs w:val="28"/>
          <w:lang w:eastAsia="ru-RU"/>
        </w:rPr>
        <w:t>, огнетушитель, знак аварийной остановки</w:t>
      </w:r>
      <w:r w:rsidR="005179C1"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lastRenderedPageBreak/>
        <w:t xml:space="preserve">грузовых </w:t>
      </w:r>
      <w:proofErr w:type="gramStart"/>
      <w:r w:rsidRPr="000A622F">
        <w:rPr>
          <w:rFonts w:eastAsia="Times New Roman"/>
          <w:color w:val="000000" w:themeColor="text1"/>
          <w:szCs w:val="28"/>
          <w:lang w:eastAsia="ru-RU"/>
        </w:rPr>
        <w:t>автомобилях</w:t>
      </w:r>
      <w:proofErr w:type="gramEnd"/>
      <w:r w:rsidRPr="000A622F">
        <w:rPr>
          <w:rFonts w:eastAsia="Times New Roman"/>
          <w:color w:val="000000" w:themeColor="text1"/>
          <w:szCs w:val="28"/>
          <w:lang w:eastAsia="ru-RU"/>
        </w:rPr>
        <w:t xml:space="preserve"> с разрешенной максимальной массой свыше 3,5 т и автобусах с разрешенной максимальной массой свыше 5 т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противооткатные упоры (должно быть не менее двух);</w:t>
      </w:r>
    </w:p>
    <w:p w:rsidR="00CA0B2E" w:rsidRPr="000A622F" w:rsidRDefault="00CA0B2E" w:rsidP="00E11E60">
      <w:pPr>
        <w:ind w:firstLine="709"/>
        <w:rPr>
          <w:rFonts w:eastAsia="Times New Roman"/>
          <w:color w:val="000000" w:themeColor="text1"/>
          <w:szCs w:val="28"/>
          <w:lang w:eastAsia="ru-RU"/>
        </w:rPr>
      </w:pPr>
      <w:proofErr w:type="gramStart"/>
      <w:r w:rsidRPr="000A622F">
        <w:rPr>
          <w:rFonts w:eastAsia="Times New Roman"/>
          <w:color w:val="000000" w:themeColor="text1"/>
          <w:szCs w:val="28"/>
          <w:lang w:eastAsia="ru-RU"/>
        </w:rPr>
        <w:t>мотоцикле</w:t>
      </w:r>
      <w:proofErr w:type="gramEnd"/>
      <w:r w:rsidRPr="000A622F">
        <w:rPr>
          <w:rFonts w:eastAsia="Times New Roman"/>
          <w:color w:val="000000" w:themeColor="text1"/>
          <w:szCs w:val="28"/>
          <w:lang w:eastAsia="ru-RU"/>
        </w:rPr>
        <w:t xml:space="preserve"> с боковым прицепом </w:t>
      </w:r>
      <w:r w:rsidR="00F80A98" w:rsidRPr="000A622F">
        <w:rPr>
          <w:rFonts w:eastAsia="Times New Roman"/>
          <w:color w:val="000000" w:themeColor="text1"/>
          <w:szCs w:val="28"/>
          <w:lang w:eastAsia="ru-RU"/>
        </w:rPr>
        <w:t>–</w:t>
      </w:r>
      <w:r w:rsidRPr="000A622F">
        <w:rPr>
          <w:rFonts w:eastAsia="Times New Roman"/>
          <w:color w:val="000000" w:themeColor="text1"/>
          <w:szCs w:val="28"/>
          <w:lang w:eastAsia="ru-RU"/>
        </w:rPr>
        <w:t xml:space="preserve"> медицинская аптечка, знак аварийной остановки</w:t>
      </w:r>
      <w:r w:rsidR="005179C1" w:rsidRPr="000A622F">
        <w:rPr>
          <w:rFonts w:eastAsia="Times New Roman"/>
          <w:color w:val="000000" w:themeColor="text1"/>
          <w:szCs w:val="28"/>
          <w:lang w:eastAsia="ru-RU"/>
        </w:rPr>
        <w:t>.</w:t>
      </w:r>
    </w:p>
    <w:p w:rsidR="00CA0B2E" w:rsidRPr="000A622F" w:rsidRDefault="00CA0B2E" w:rsidP="00F80A98">
      <w:pPr>
        <w:ind w:firstLine="709"/>
        <w:rPr>
          <w:rFonts w:eastAsia="Times New Roman"/>
          <w:color w:val="000000" w:themeColor="text1"/>
          <w:szCs w:val="28"/>
          <w:lang w:eastAsia="ru-RU"/>
        </w:rPr>
      </w:pPr>
      <w:r w:rsidRPr="000A622F">
        <w:rPr>
          <w:rFonts w:eastAsia="Times New Roman"/>
          <w:color w:val="000000" w:themeColor="text1"/>
          <w:szCs w:val="28"/>
          <w:lang w:eastAsia="ru-RU"/>
        </w:rPr>
        <w:t>7.8. Неправомерное оборудование транспортных средств, проблесковыми маячками и (или) специальными звуковыми сигналами либо наличие на наружных поверхностях транспортных сре</w:t>
      </w:r>
      <w:proofErr w:type="gramStart"/>
      <w:r w:rsidRPr="000A622F">
        <w:rPr>
          <w:rFonts w:eastAsia="Times New Roman"/>
          <w:color w:val="000000" w:themeColor="text1"/>
          <w:szCs w:val="28"/>
          <w:lang w:eastAsia="ru-RU"/>
        </w:rPr>
        <w:t>дств сп</w:t>
      </w:r>
      <w:proofErr w:type="gramEnd"/>
      <w:r w:rsidRPr="000A622F">
        <w:rPr>
          <w:rFonts w:eastAsia="Times New Roman"/>
          <w:color w:val="000000" w:themeColor="text1"/>
          <w:szCs w:val="28"/>
          <w:lang w:eastAsia="ru-RU"/>
        </w:rPr>
        <w:t xml:space="preserve">ециальных </w:t>
      </w:r>
      <w:proofErr w:type="spellStart"/>
      <w:r w:rsidRPr="000A622F">
        <w:rPr>
          <w:rFonts w:eastAsia="Times New Roman"/>
          <w:color w:val="000000" w:themeColor="text1"/>
          <w:szCs w:val="28"/>
          <w:lang w:eastAsia="ru-RU"/>
        </w:rPr>
        <w:t>цветографических</w:t>
      </w:r>
      <w:proofErr w:type="spellEnd"/>
      <w:r w:rsidRPr="000A622F">
        <w:rPr>
          <w:rFonts w:eastAsia="Times New Roman"/>
          <w:color w:val="000000" w:themeColor="text1"/>
          <w:szCs w:val="28"/>
          <w:lang w:eastAsia="ru-RU"/>
        </w:rPr>
        <w:t xml:space="preserve"> схем, надписей и обозначений, не соответствующих </w:t>
      </w:r>
      <w:r w:rsidR="007173E3" w:rsidRPr="000A622F">
        <w:rPr>
          <w:rFonts w:eastAsia="Times New Roman"/>
          <w:color w:val="000000" w:themeColor="text1"/>
          <w:szCs w:val="28"/>
          <w:lang w:eastAsia="ru-RU"/>
        </w:rPr>
        <w:t xml:space="preserve">действующим </w:t>
      </w:r>
      <w:r w:rsidRPr="000A622F">
        <w:rPr>
          <w:rFonts w:eastAsia="Times New Roman"/>
          <w:color w:val="000000" w:themeColor="text1"/>
          <w:szCs w:val="28"/>
          <w:lang w:eastAsia="ru-RU"/>
        </w:rPr>
        <w:t>стандартам.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7.10. Ремни безопасности неработоспособны или имеют видимые надрывы на лямке.</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7.15. Государственный регистрационный знак транспортного средства или способ его установки не отвечает</w:t>
      </w:r>
      <w:r w:rsidR="0017644C" w:rsidRPr="000A622F">
        <w:rPr>
          <w:rFonts w:eastAsia="Times New Roman"/>
          <w:color w:val="000000" w:themeColor="text1"/>
          <w:szCs w:val="28"/>
          <w:lang w:eastAsia="ru-RU"/>
        </w:rPr>
        <w:t xml:space="preserve"> требованиям действующего законодательства Луганской Народной Республики</w:t>
      </w:r>
      <w:r w:rsidR="00C50A53" w:rsidRPr="000A622F">
        <w:rPr>
          <w:rFonts w:eastAsia="Times New Roman"/>
          <w:color w:val="000000" w:themeColor="text1"/>
          <w:szCs w:val="28"/>
          <w:lang w:eastAsia="ru-RU"/>
        </w:rPr>
        <w:t>.</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7.16. На мотоциклах нет предусмотренных конструкцией дуг безопасности.</w:t>
      </w:r>
    </w:p>
    <w:p w:rsidR="00CA0B2E" w:rsidRPr="000A622F" w:rsidRDefault="00CA0B2E" w:rsidP="00E11E60">
      <w:pPr>
        <w:ind w:firstLine="709"/>
        <w:rPr>
          <w:rFonts w:eastAsia="Times New Roman"/>
          <w:color w:val="000000" w:themeColor="text1"/>
          <w:szCs w:val="28"/>
          <w:lang w:eastAsia="ru-RU"/>
        </w:rPr>
      </w:pPr>
      <w:r w:rsidRPr="000A622F">
        <w:rPr>
          <w:rFonts w:eastAsia="Times New Roman"/>
          <w:color w:val="000000" w:themeColor="text1"/>
          <w:szCs w:val="28"/>
          <w:lang w:eastAsia="ru-RU"/>
        </w:rPr>
        <w:t>7.17. На мотоциклах и мопедах нет предусмотренных конструкцией подножек, поперечных рукояток для пассажиров на седле.</w:t>
      </w:r>
    </w:p>
    <w:p w:rsidR="0021028B" w:rsidRPr="000A622F" w:rsidRDefault="00CA0B2E" w:rsidP="00BA37B3">
      <w:pPr>
        <w:ind w:firstLine="709"/>
        <w:rPr>
          <w:rFonts w:eastAsia="Times New Roman"/>
          <w:color w:val="000000" w:themeColor="text1"/>
          <w:szCs w:val="28"/>
          <w:lang w:eastAsia="ru-RU"/>
        </w:rPr>
      </w:pPr>
      <w:r w:rsidRPr="000A622F">
        <w:rPr>
          <w:rFonts w:eastAsia="Times New Roman"/>
          <w:color w:val="000000" w:themeColor="text1"/>
          <w:szCs w:val="28"/>
          <w:lang w:eastAsia="ru-RU"/>
        </w:rPr>
        <w:t xml:space="preserve">7.18. В конструкцию транспортного средства внесены изменения без разрешения Государственной </w:t>
      </w:r>
      <w:proofErr w:type="gramStart"/>
      <w:r w:rsidRPr="000A622F">
        <w:rPr>
          <w:rFonts w:eastAsia="Times New Roman"/>
          <w:color w:val="000000" w:themeColor="text1"/>
          <w:szCs w:val="28"/>
          <w:lang w:eastAsia="ru-RU"/>
        </w:rPr>
        <w:t xml:space="preserve">инспекции безопасности дорожного движения Министерства внутренних дел </w:t>
      </w:r>
      <w:r w:rsidR="001376B0" w:rsidRPr="000A622F">
        <w:rPr>
          <w:rFonts w:eastAsia="Times New Roman"/>
          <w:color w:val="000000" w:themeColor="text1"/>
          <w:szCs w:val="28"/>
          <w:lang w:eastAsia="ru-RU"/>
        </w:rPr>
        <w:t>Луганской Народной Республики</w:t>
      </w:r>
      <w:proofErr w:type="gramEnd"/>
      <w:r w:rsidRPr="000A622F">
        <w:rPr>
          <w:rFonts w:eastAsia="Times New Roman"/>
          <w:color w:val="000000" w:themeColor="text1"/>
          <w:szCs w:val="28"/>
          <w:lang w:eastAsia="ru-RU"/>
        </w:rPr>
        <w:t xml:space="preserve"> или иных органов, определяемых </w:t>
      </w:r>
      <w:r w:rsidR="008B4FFC" w:rsidRPr="000A622F">
        <w:rPr>
          <w:rFonts w:eastAsia="Times New Roman"/>
          <w:color w:val="000000" w:themeColor="text1"/>
          <w:szCs w:val="28"/>
          <w:lang w:eastAsia="ru-RU"/>
        </w:rPr>
        <w:t>Советом Министров</w:t>
      </w:r>
      <w:r w:rsidRPr="000A622F">
        <w:rPr>
          <w:rFonts w:eastAsia="Times New Roman"/>
          <w:color w:val="000000" w:themeColor="text1"/>
          <w:szCs w:val="28"/>
          <w:lang w:eastAsia="ru-RU"/>
        </w:rPr>
        <w:t xml:space="preserve"> </w:t>
      </w:r>
      <w:r w:rsidR="001376B0" w:rsidRPr="000A622F">
        <w:rPr>
          <w:rFonts w:eastAsia="Times New Roman"/>
          <w:color w:val="000000" w:themeColor="text1"/>
          <w:szCs w:val="28"/>
          <w:lang w:eastAsia="ru-RU"/>
        </w:rPr>
        <w:t>Луганской Народной Республики</w:t>
      </w:r>
      <w:r w:rsidRPr="000A622F">
        <w:rPr>
          <w:rFonts w:eastAsia="Times New Roman"/>
          <w:color w:val="000000" w:themeColor="text1"/>
          <w:szCs w:val="28"/>
          <w:lang w:eastAsia="ru-RU"/>
        </w:rPr>
        <w:t>.</w:t>
      </w:r>
      <w:bookmarkStart w:id="6" w:name="_GoBack"/>
      <w:bookmarkEnd w:id="6"/>
    </w:p>
    <w:sectPr w:rsidR="0021028B" w:rsidRPr="000A622F" w:rsidSect="003B78C7">
      <w:headerReference w:type="default" r:id="rId129"/>
      <w:headerReference w:type="first" r:id="rId13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03" w:rsidRDefault="008C5C03" w:rsidP="00E11E60">
      <w:r>
        <w:separator/>
      </w:r>
    </w:p>
  </w:endnote>
  <w:endnote w:type="continuationSeparator" w:id="0">
    <w:p w:rsidR="008C5C03" w:rsidRDefault="008C5C03" w:rsidP="00E1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03" w:rsidRDefault="008C5C03" w:rsidP="00E11E60">
      <w:r>
        <w:separator/>
      </w:r>
    </w:p>
  </w:footnote>
  <w:footnote w:type="continuationSeparator" w:id="0">
    <w:p w:rsidR="008C5C03" w:rsidRDefault="008C5C03" w:rsidP="00E11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A50" w:rsidRDefault="00AC7A50">
    <w:pPr>
      <w:pStyle w:val="a6"/>
      <w:jc w:val="center"/>
    </w:pPr>
    <w:r>
      <w:fldChar w:fldCharType="begin"/>
    </w:r>
    <w:r>
      <w:instrText xml:space="preserve"> PAGE   \* MERGEFORMAT </w:instrText>
    </w:r>
    <w:r>
      <w:fldChar w:fldCharType="separate"/>
    </w:r>
    <w:r w:rsidR="00390B5F">
      <w:rPr>
        <w:noProof/>
      </w:rPr>
      <w:t>83</w:t>
    </w:r>
    <w:r>
      <w:rPr>
        <w:noProof/>
      </w:rPr>
      <w:fldChar w:fldCharType="end"/>
    </w:r>
  </w:p>
  <w:p w:rsidR="00AC7A50" w:rsidRDefault="00AC7A50" w:rsidP="00E11E60">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A50" w:rsidRDefault="00AC7A50">
    <w:pPr>
      <w:pStyle w:val="a6"/>
      <w:jc w:val="center"/>
    </w:pPr>
  </w:p>
  <w:p w:rsidR="00AC7A50" w:rsidRDefault="00AC7A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5ECE"/>
    <w:multiLevelType w:val="multilevel"/>
    <w:tmpl w:val="9C7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05F82"/>
    <w:multiLevelType w:val="multilevel"/>
    <w:tmpl w:val="B518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73DF7"/>
    <w:multiLevelType w:val="multilevel"/>
    <w:tmpl w:val="EAF0C014"/>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BD627AD"/>
    <w:multiLevelType w:val="multilevel"/>
    <w:tmpl w:val="A6ACB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41529"/>
    <w:multiLevelType w:val="multilevel"/>
    <w:tmpl w:val="F666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5A249B"/>
    <w:multiLevelType w:val="multilevel"/>
    <w:tmpl w:val="F1D28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6519F"/>
    <w:multiLevelType w:val="multilevel"/>
    <w:tmpl w:val="1AD60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FD57AC"/>
    <w:multiLevelType w:val="multilevel"/>
    <w:tmpl w:val="82F804AE"/>
    <w:lvl w:ilvl="0">
      <w:start w:val="1"/>
      <w:numFmt w:val="decimal"/>
      <w:lvlText w:val="%1."/>
      <w:lvlJc w:val="left"/>
      <w:pPr>
        <w:ind w:left="1035" w:hanging="1035"/>
      </w:pPr>
      <w:rPr>
        <w:rFonts w:hint="default"/>
      </w:rPr>
    </w:lvl>
    <w:lvl w:ilvl="1">
      <w:start w:val="1"/>
      <w:numFmt w:val="decimal"/>
      <w:lvlText w:val="%1.%2."/>
      <w:lvlJc w:val="left"/>
      <w:pPr>
        <w:ind w:left="1582" w:hanging="1035"/>
      </w:pPr>
      <w:rPr>
        <w:rFonts w:hint="default"/>
      </w:rPr>
    </w:lvl>
    <w:lvl w:ilvl="2">
      <w:start w:val="1"/>
      <w:numFmt w:val="decimal"/>
      <w:lvlText w:val="%1.%2.%3."/>
      <w:lvlJc w:val="left"/>
      <w:pPr>
        <w:ind w:left="2129" w:hanging="1035"/>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8">
    <w:nsid w:val="5C0D3B10"/>
    <w:multiLevelType w:val="multilevel"/>
    <w:tmpl w:val="1124D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025C97"/>
    <w:multiLevelType w:val="multilevel"/>
    <w:tmpl w:val="9716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42010"/>
    <w:multiLevelType w:val="multilevel"/>
    <w:tmpl w:val="9AE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AD7EDA"/>
    <w:multiLevelType w:val="multilevel"/>
    <w:tmpl w:val="912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53331"/>
    <w:multiLevelType w:val="multilevel"/>
    <w:tmpl w:val="174E5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AF2878"/>
    <w:multiLevelType w:val="multilevel"/>
    <w:tmpl w:val="9264B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CB303F"/>
    <w:multiLevelType w:val="multilevel"/>
    <w:tmpl w:val="17DC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10"/>
  </w:num>
  <w:num w:numId="4">
    <w:abstractNumId w:val="7"/>
  </w:num>
  <w:num w:numId="5">
    <w:abstractNumId w:val="4"/>
  </w:num>
  <w:num w:numId="6">
    <w:abstractNumId w:val="9"/>
  </w:num>
  <w:num w:numId="7">
    <w:abstractNumId w:val="1"/>
  </w:num>
  <w:num w:numId="8">
    <w:abstractNumId w:val="2"/>
  </w:num>
  <w:num w:numId="9">
    <w:abstractNumId w:val="14"/>
  </w:num>
  <w:num w:numId="10">
    <w:abstractNumId w:val="0"/>
  </w:num>
  <w:num w:numId="11">
    <w:abstractNumId w:val="13"/>
  </w:num>
  <w:num w:numId="12">
    <w:abstractNumId w:val="6"/>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A0B2E"/>
    <w:rsid w:val="0000439A"/>
    <w:rsid w:val="000049D7"/>
    <w:rsid w:val="000154E1"/>
    <w:rsid w:val="00015E32"/>
    <w:rsid w:val="000230AA"/>
    <w:rsid w:val="00025155"/>
    <w:rsid w:val="00025CE7"/>
    <w:rsid w:val="00025D34"/>
    <w:rsid w:val="00032183"/>
    <w:rsid w:val="00050151"/>
    <w:rsid w:val="00050549"/>
    <w:rsid w:val="00052A83"/>
    <w:rsid w:val="00053409"/>
    <w:rsid w:val="00053D35"/>
    <w:rsid w:val="0006028C"/>
    <w:rsid w:val="000611DC"/>
    <w:rsid w:val="00061855"/>
    <w:rsid w:val="00063936"/>
    <w:rsid w:val="00065273"/>
    <w:rsid w:val="00066806"/>
    <w:rsid w:val="00075CB1"/>
    <w:rsid w:val="00080274"/>
    <w:rsid w:val="00081B1F"/>
    <w:rsid w:val="000A069B"/>
    <w:rsid w:val="000A3429"/>
    <w:rsid w:val="000A622F"/>
    <w:rsid w:val="000A694F"/>
    <w:rsid w:val="000A73F1"/>
    <w:rsid w:val="000B2046"/>
    <w:rsid w:val="000B3748"/>
    <w:rsid w:val="000C044B"/>
    <w:rsid w:val="000C16CB"/>
    <w:rsid w:val="000C254D"/>
    <w:rsid w:val="000D1B8F"/>
    <w:rsid w:val="000D26E3"/>
    <w:rsid w:val="000E2286"/>
    <w:rsid w:val="000E6639"/>
    <w:rsid w:val="000F0C0B"/>
    <w:rsid w:val="000F1629"/>
    <w:rsid w:val="000F2214"/>
    <w:rsid w:val="000F33FB"/>
    <w:rsid w:val="000F3DAB"/>
    <w:rsid w:val="000F6EBF"/>
    <w:rsid w:val="00100EBD"/>
    <w:rsid w:val="0010657F"/>
    <w:rsid w:val="00115D94"/>
    <w:rsid w:val="00116943"/>
    <w:rsid w:val="00123086"/>
    <w:rsid w:val="0012447A"/>
    <w:rsid w:val="001268A2"/>
    <w:rsid w:val="001373C6"/>
    <w:rsid w:val="001376B0"/>
    <w:rsid w:val="00140089"/>
    <w:rsid w:val="00143DEA"/>
    <w:rsid w:val="00147206"/>
    <w:rsid w:val="0015019C"/>
    <w:rsid w:val="00154CC1"/>
    <w:rsid w:val="00164F5D"/>
    <w:rsid w:val="00170F19"/>
    <w:rsid w:val="00173E90"/>
    <w:rsid w:val="0017408C"/>
    <w:rsid w:val="0017644C"/>
    <w:rsid w:val="00176902"/>
    <w:rsid w:val="00176CAB"/>
    <w:rsid w:val="00177705"/>
    <w:rsid w:val="001803F5"/>
    <w:rsid w:val="00190386"/>
    <w:rsid w:val="00190411"/>
    <w:rsid w:val="001956E1"/>
    <w:rsid w:val="00197B10"/>
    <w:rsid w:val="001A23D9"/>
    <w:rsid w:val="001A27DA"/>
    <w:rsid w:val="001A5710"/>
    <w:rsid w:val="001A658A"/>
    <w:rsid w:val="001A68EB"/>
    <w:rsid w:val="001A7307"/>
    <w:rsid w:val="001B37C2"/>
    <w:rsid w:val="001B4E45"/>
    <w:rsid w:val="001B6AA2"/>
    <w:rsid w:val="001B7EE8"/>
    <w:rsid w:val="001C098E"/>
    <w:rsid w:val="001C1A92"/>
    <w:rsid w:val="001C4092"/>
    <w:rsid w:val="001C52AD"/>
    <w:rsid w:val="001E3A54"/>
    <w:rsid w:val="001E6894"/>
    <w:rsid w:val="001E794A"/>
    <w:rsid w:val="00203114"/>
    <w:rsid w:val="00206D44"/>
    <w:rsid w:val="002071BA"/>
    <w:rsid w:val="0021028B"/>
    <w:rsid w:val="00211A24"/>
    <w:rsid w:val="002124DC"/>
    <w:rsid w:val="00216BEA"/>
    <w:rsid w:val="00216DFB"/>
    <w:rsid w:val="00222968"/>
    <w:rsid w:val="00224FB6"/>
    <w:rsid w:val="00227477"/>
    <w:rsid w:val="002366E9"/>
    <w:rsid w:val="00236B59"/>
    <w:rsid w:val="00241066"/>
    <w:rsid w:val="00241DB8"/>
    <w:rsid w:val="00243FDE"/>
    <w:rsid w:val="0024482B"/>
    <w:rsid w:val="00247A90"/>
    <w:rsid w:val="00250144"/>
    <w:rsid w:val="002521EC"/>
    <w:rsid w:val="0025360C"/>
    <w:rsid w:val="00254712"/>
    <w:rsid w:val="00255449"/>
    <w:rsid w:val="002625A9"/>
    <w:rsid w:val="002708EE"/>
    <w:rsid w:val="002737B3"/>
    <w:rsid w:val="0027416E"/>
    <w:rsid w:val="00275142"/>
    <w:rsid w:val="00284230"/>
    <w:rsid w:val="00284519"/>
    <w:rsid w:val="0028639A"/>
    <w:rsid w:val="002922C8"/>
    <w:rsid w:val="00295970"/>
    <w:rsid w:val="002C1BBE"/>
    <w:rsid w:val="002D2FDB"/>
    <w:rsid w:val="002E6F86"/>
    <w:rsid w:val="002F22DF"/>
    <w:rsid w:val="00301B53"/>
    <w:rsid w:val="003023DF"/>
    <w:rsid w:val="00302934"/>
    <w:rsid w:val="00311EB3"/>
    <w:rsid w:val="00312600"/>
    <w:rsid w:val="003231CA"/>
    <w:rsid w:val="00326AE9"/>
    <w:rsid w:val="00327AA9"/>
    <w:rsid w:val="0033287D"/>
    <w:rsid w:val="00337361"/>
    <w:rsid w:val="00342FD5"/>
    <w:rsid w:val="00343B7D"/>
    <w:rsid w:val="003474EA"/>
    <w:rsid w:val="003565A0"/>
    <w:rsid w:val="003576A3"/>
    <w:rsid w:val="00364EF5"/>
    <w:rsid w:val="003661F8"/>
    <w:rsid w:val="00371EC8"/>
    <w:rsid w:val="003730D1"/>
    <w:rsid w:val="003740EB"/>
    <w:rsid w:val="003754BC"/>
    <w:rsid w:val="00376509"/>
    <w:rsid w:val="00383B19"/>
    <w:rsid w:val="0038690F"/>
    <w:rsid w:val="00390B5F"/>
    <w:rsid w:val="003913A0"/>
    <w:rsid w:val="00391D37"/>
    <w:rsid w:val="00391FD6"/>
    <w:rsid w:val="003A50DE"/>
    <w:rsid w:val="003B5120"/>
    <w:rsid w:val="003B715C"/>
    <w:rsid w:val="003B78C7"/>
    <w:rsid w:val="003B7A71"/>
    <w:rsid w:val="003C0BCC"/>
    <w:rsid w:val="003C1BB2"/>
    <w:rsid w:val="003C221B"/>
    <w:rsid w:val="003C7048"/>
    <w:rsid w:val="003C76F4"/>
    <w:rsid w:val="003D2EBB"/>
    <w:rsid w:val="003E769F"/>
    <w:rsid w:val="003F14F9"/>
    <w:rsid w:val="004033D3"/>
    <w:rsid w:val="00411D42"/>
    <w:rsid w:val="00412420"/>
    <w:rsid w:val="004130A4"/>
    <w:rsid w:val="00422579"/>
    <w:rsid w:val="00441DEA"/>
    <w:rsid w:val="004429A5"/>
    <w:rsid w:val="00447DF1"/>
    <w:rsid w:val="00453340"/>
    <w:rsid w:val="00455529"/>
    <w:rsid w:val="0045785D"/>
    <w:rsid w:val="00480638"/>
    <w:rsid w:val="004835E7"/>
    <w:rsid w:val="00486FDF"/>
    <w:rsid w:val="004912AD"/>
    <w:rsid w:val="00494DAE"/>
    <w:rsid w:val="004B0DDA"/>
    <w:rsid w:val="004B42CA"/>
    <w:rsid w:val="004C26C0"/>
    <w:rsid w:val="004D0F7F"/>
    <w:rsid w:val="004D19E0"/>
    <w:rsid w:val="004D1A21"/>
    <w:rsid w:val="004D1A90"/>
    <w:rsid w:val="004E19E5"/>
    <w:rsid w:val="004E1A7C"/>
    <w:rsid w:val="004E2C7B"/>
    <w:rsid w:val="004E3654"/>
    <w:rsid w:val="004E595A"/>
    <w:rsid w:val="004E6941"/>
    <w:rsid w:val="004E6CC6"/>
    <w:rsid w:val="004F203B"/>
    <w:rsid w:val="004F4D05"/>
    <w:rsid w:val="005129C0"/>
    <w:rsid w:val="005179C1"/>
    <w:rsid w:val="00522759"/>
    <w:rsid w:val="00523209"/>
    <w:rsid w:val="00526367"/>
    <w:rsid w:val="0053048E"/>
    <w:rsid w:val="00532E42"/>
    <w:rsid w:val="00533405"/>
    <w:rsid w:val="00536E54"/>
    <w:rsid w:val="00546DE0"/>
    <w:rsid w:val="00550C3B"/>
    <w:rsid w:val="00555F77"/>
    <w:rsid w:val="005561A0"/>
    <w:rsid w:val="00561188"/>
    <w:rsid w:val="00567F84"/>
    <w:rsid w:val="00576AFD"/>
    <w:rsid w:val="00581DD0"/>
    <w:rsid w:val="0058242D"/>
    <w:rsid w:val="0058300C"/>
    <w:rsid w:val="005958DF"/>
    <w:rsid w:val="005A29A2"/>
    <w:rsid w:val="005A5820"/>
    <w:rsid w:val="005B1C76"/>
    <w:rsid w:val="005B31B0"/>
    <w:rsid w:val="005B4DB1"/>
    <w:rsid w:val="005B5227"/>
    <w:rsid w:val="005C0243"/>
    <w:rsid w:val="005C07FC"/>
    <w:rsid w:val="005C3CA4"/>
    <w:rsid w:val="005C4086"/>
    <w:rsid w:val="005E11C3"/>
    <w:rsid w:val="005E6794"/>
    <w:rsid w:val="005F4732"/>
    <w:rsid w:val="005F70F6"/>
    <w:rsid w:val="005F71D2"/>
    <w:rsid w:val="005F795C"/>
    <w:rsid w:val="00605556"/>
    <w:rsid w:val="006078AE"/>
    <w:rsid w:val="00611012"/>
    <w:rsid w:val="00614823"/>
    <w:rsid w:val="00615104"/>
    <w:rsid w:val="006169FA"/>
    <w:rsid w:val="00620C78"/>
    <w:rsid w:val="00625E93"/>
    <w:rsid w:val="006305CB"/>
    <w:rsid w:val="0063364A"/>
    <w:rsid w:val="006553D3"/>
    <w:rsid w:val="006569D6"/>
    <w:rsid w:val="006657B1"/>
    <w:rsid w:val="00670269"/>
    <w:rsid w:val="006711AD"/>
    <w:rsid w:val="00671E72"/>
    <w:rsid w:val="00676D2F"/>
    <w:rsid w:val="00677911"/>
    <w:rsid w:val="00685417"/>
    <w:rsid w:val="006920A6"/>
    <w:rsid w:val="00694D16"/>
    <w:rsid w:val="0069566A"/>
    <w:rsid w:val="00696DED"/>
    <w:rsid w:val="006C0423"/>
    <w:rsid w:val="006C0A9E"/>
    <w:rsid w:val="006C6579"/>
    <w:rsid w:val="006C72CA"/>
    <w:rsid w:val="006D0F91"/>
    <w:rsid w:val="006D5CA7"/>
    <w:rsid w:val="006D75C3"/>
    <w:rsid w:val="006D7D5E"/>
    <w:rsid w:val="006E2124"/>
    <w:rsid w:val="006E2329"/>
    <w:rsid w:val="006E33F9"/>
    <w:rsid w:val="006E6B0C"/>
    <w:rsid w:val="006F2F60"/>
    <w:rsid w:val="006F3752"/>
    <w:rsid w:val="00704C49"/>
    <w:rsid w:val="00706C0A"/>
    <w:rsid w:val="00707D56"/>
    <w:rsid w:val="007173E3"/>
    <w:rsid w:val="007326BE"/>
    <w:rsid w:val="00736C6A"/>
    <w:rsid w:val="007376A7"/>
    <w:rsid w:val="007506E9"/>
    <w:rsid w:val="007521F9"/>
    <w:rsid w:val="00754F25"/>
    <w:rsid w:val="0076113A"/>
    <w:rsid w:val="00762441"/>
    <w:rsid w:val="00774288"/>
    <w:rsid w:val="00783013"/>
    <w:rsid w:val="00784389"/>
    <w:rsid w:val="0078603E"/>
    <w:rsid w:val="007933E3"/>
    <w:rsid w:val="007974F6"/>
    <w:rsid w:val="007A0DC6"/>
    <w:rsid w:val="007A4FA4"/>
    <w:rsid w:val="007A578F"/>
    <w:rsid w:val="007B1800"/>
    <w:rsid w:val="007B2083"/>
    <w:rsid w:val="007B2C45"/>
    <w:rsid w:val="007B3BCD"/>
    <w:rsid w:val="007B3F66"/>
    <w:rsid w:val="007C514A"/>
    <w:rsid w:val="007C57DA"/>
    <w:rsid w:val="007C71AB"/>
    <w:rsid w:val="007D4ADA"/>
    <w:rsid w:val="007D59C0"/>
    <w:rsid w:val="007D6D3B"/>
    <w:rsid w:val="007F2769"/>
    <w:rsid w:val="007F2E92"/>
    <w:rsid w:val="0080664E"/>
    <w:rsid w:val="00807535"/>
    <w:rsid w:val="008126C7"/>
    <w:rsid w:val="0081359A"/>
    <w:rsid w:val="00816E98"/>
    <w:rsid w:val="008171ED"/>
    <w:rsid w:val="00824214"/>
    <w:rsid w:val="00824B3E"/>
    <w:rsid w:val="00826C02"/>
    <w:rsid w:val="00830498"/>
    <w:rsid w:val="0084238C"/>
    <w:rsid w:val="008501FC"/>
    <w:rsid w:val="00851459"/>
    <w:rsid w:val="008527C9"/>
    <w:rsid w:val="00857F77"/>
    <w:rsid w:val="008621BC"/>
    <w:rsid w:val="00863184"/>
    <w:rsid w:val="00863540"/>
    <w:rsid w:val="00865574"/>
    <w:rsid w:val="00871CA4"/>
    <w:rsid w:val="00873474"/>
    <w:rsid w:val="00880292"/>
    <w:rsid w:val="008823C0"/>
    <w:rsid w:val="0088510B"/>
    <w:rsid w:val="00896CAE"/>
    <w:rsid w:val="008A3331"/>
    <w:rsid w:val="008A77CA"/>
    <w:rsid w:val="008A7E32"/>
    <w:rsid w:val="008B0FDB"/>
    <w:rsid w:val="008B4FFC"/>
    <w:rsid w:val="008C2884"/>
    <w:rsid w:val="008C5C03"/>
    <w:rsid w:val="008C624A"/>
    <w:rsid w:val="008C6541"/>
    <w:rsid w:val="008D5194"/>
    <w:rsid w:val="008E0DB4"/>
    <w:rsid w:val="008E20A2"/>
    <w:rsid w:val="008E7698"/>
    <w:rsid w:val="008F01C8"/>
    <w:rsid w:val="008F3EBB"/>
    <w:rsid w:val="008F50BF"/>
    <w:rsid w:val="00902ABC"/>
    <w:rsid w:val="0090330A"/>
    <w:rsid w:val="009125CB"/>
    <w:rsid w:val="00922F29"/>
    <w:rsid w:val="00931FEA"/>
    <w:rsid w:val="0094034C"/>
    <w:rsid w:val="00940362"/>
    <w:rsid w:val="00941518"/>
    <w:rsid w:val="00945695"/>
    <w:rsid w:val="00952B5E"/>
    <w:rsid w:val="0095307A"/>
    <w:rsid w:val="00954F69"/>
    <w:rsid w:val="009573C2"/>
    <w:rsid w:val="009575D2"/>
    <w:rsid w:val="009604D9"/>
    <w:rsid w:val="00970687"/>
    <w:rsid w:val="009714A7"/>
    <w:rsid w:val="00972BAC"/>
    <w:rsid w:val="00977A4D"/>
    <w:rsid w:val="00994878"/>
    <w:rsid w:val="00995597"/>
    <w:rsid w:val="009A25C4"/>
    <w:rsid w:val="009A6B30"/>
    <w:rsid w:val="009A716F"/>
    <w:rsid w:val="009A7FD9"/>
    <w:rsid w:val="009B02EB"/>
    <w:rsid w:val="009B3C45"/>
    <w:rsid w:val="009B7B5B"/>
    <w:rsid w:val="009C51BE"/>
    <w:rsid w:val="009D0057"/>
    <w:rsid w:val="009D1ED8"/>
    <w:rsid w:val="009D600C"/>
    <w:rsid w:val="009E1835"/>
    <w:rsid w:val="009E3DB2"/>
    <w:rsid w:val="009E6762"/>
    <w:rsid w:val="009E6E26"/>
    <w:rsid w:val="009E759D"/>
    <w:rsid w:val="00A015A7"/>
    <w:rsid w:val="00A1299A"/>
    <w:rsid w:val="00A25648"/>
    <w:rsid w:val="00A25F09"/>
    <w:rsid w:val="00A30F31"/>
    <w:rsid w:val="00A31C8D"/>
    <w:rsid w:val="00A34C6D"/>
    <w:rsid w:val="00A34F1B"/>
    <w:rsid w:val="00A452E9"/>
    <w:rsid w:val="00A4648B"/>
    <w:rsid w:val="00A54456"/>
    <w:rsid w:val="00A602E5"/>
    <w:rsid w:val="00A61599"/>
    <w:rsid w:val="00A67BBC"/>
    <w:rsid w:val="00A832E0"/>
    <w:rsid w:val="00A93B98"/>
    <w:rsid w:val="00AA1041"/>
    <w:rsid w:val="00AA5F46"/>
    <w:rsid w:val="00AB122A"/>
    <w:rsid w:val="00AB7546"/>
    <w:rsid w:val="00AC4F67"/>
    <w:rsid w:val="00AC5DC9"/>
    <w:rsid w:val="00AC7A50"/>
    <w:rsid w:val="00AD6660"/>
    <w:rsid w:val="00AD6EB0"/>
    <w:rsid w:val="00B004BA"/>
    <w:rsid w:val="00B010C8"/>
    <w:rsid w:val="00B0172C"/>
    <w:rsid w:val="00B02FA2"/>
    <w:rsid w:val="00B03957"/>
    <w:rsid w:val="00B04E70"/>
    <w:rsid w:val="00B05474"/>
    <w:rsid w:val="00B05AD2"/>
    <w:rsid w:val="00B06783"/>
    <w:rsid w:val="00B14868"/>
    <w:rsid w:val="00B200FA"/>
    <w:rsid w:val="00B21965"/>
    <w:rsid w:val="00B22099"/>
    <w:rsid w:val="00B22C27"/>
    <w:rsid w:val="00B32089"/>
    <w:rsid w:val="00B32C15"/>
    <w:rsid w:val="00B34FFD"/>
    <w:rsid w:val="00B4687D"/>
    <w:rsid w:val="00B533DB"/>
    <w:rsid w:val="00B547D6"/>
    <w:rsid w:val="00B63C66"/>
    <w:rsid w:val="00B65E44"/>
    <w:rsid w:val="00B70B5B"/>
    <w:rsid w:val="00B75DB2"/>
    <w:rsid w:val="00B7758B"/>
    <w:rsid w:val="00B809C3"/>
    <w:rsid w:val="00B82D5B"/>
    <w:rsid w:val="00B831F1"/>
    <w:rsid w:val="00B866DE"/>
    <w:rsid w:val="00B936D9"/>
    <w:rsid w:val="00B94157"/>
    <w:rsid w:val="00BA2303"/>
    <w:rsid w:val="00BA37B3"/>
    <w:rsid w:val="00BA52BD"/>
    <w:rsid w:val="00BB0197"/>
    <w:rsid w:val="00BB0710"/>
    <w:rsid w:val="00BC540C"/>
    <w:rsid w:val="00BD50B4"/>
    <w:rsid w:val="00BF1AC5"/>
    <w:rsid w:val="00C004DF"/>
    <w:rsid w:val="00C04FA1"/>
    <w:rsid w:val="00C10E63"/>
    <w:rsid w:val="00C21CB4"/>
    <w:rsid w:val="00C30F30"/>
    <w:rsid w:val="00C33FA3"/>
    <w:rsid w:val="00C36324"/>
    <w:rsid w:val="00C36F61"/>
    <w:rsid w:val="00C3741F"/>
    <w:rsid w:val="00C40B33"/>
    <w:rsid w:val="00C430B7"/>
    <w:rsid w:val="00C443D4"/>
    <w:rsid w:val="00C468B7"/>
    <w:rsid w:val="00C50A53"/>
    <w:rsid w:val="00C652C0"/>
    <w:rsid w:val="00C71553"/>
    <w:rsid w:val="00C71BE9"/>
    <w:rsid w:val="00C72BC0"/>
    <w:rsid w:val="00C74069"/>
    <w:rsid w:val="00C7446F"/>
    <w:rsid w:val="00C7623C"/>
    <w:rsid w:val="00C81722"/>
    <w:rsid w:val="00C856D7"/>
    <w:rsid w:val="00C87310"/>
    <w:rsid w:val="00C95AD1"/>
    <w:rsid w:val="00C96D6B"/>
    <w:rsid w:val="00CA00AF"/>
    <w:rsid w:val="00CA0B2E"/>
    <w:rsid w:val="00CB04C2"/>
    <w:rsid w:val="00CB2D8C"/>
    <w:rsid w:val="00CC462D"/>
    <w:rsid w:val="00CD4C98"/>
    <w:rsid w:val="00CD5A45"/>
    <w:rsid w:val="00CD7BEC"/>
    <w:rsid w:val="00CE2E4E"/>
    <w:rsid w:val="00CF1828"/>
    <w:rsid w:val="00CF2808"/>
    <w:rsid w:val="00CF5921"/>
    <w:rsid w:val="00D04D17"/>
    <w:rsid w:val="00D142DC"/>
    <w:rsid w:val="00D15D3E"/>
    <w:rsid w:val="00D16588"/>
    <w:rsid w:val="00D16681"/>
    <w:rsid w:val="00D1758D"/>
    <w:rsid w:val="00D2237F"/>
    <w:rsid w:val="00D24438"/>
    <w:rsid w:val="00D26911"/>
    <w:rsid w:val="00D27870"/>
    <w:rsid w:val="00D27C09"/>
    <w:rsid w:val="00D27D98"/>
    <w:rsid w:val="00D41327"/>
    <w:rsid w:val="00D42B6D"/>
    <w:rsid w:val="00D42E35"/>
    <w:rsid w:val="00D43C42"/>
    <w:rsid w:val="00D5642E"/>
    <w:rsid w:val="00D67036"/>
    <w:rsid w:val="00D72542"/>
    <w:rsid w:val="00D762BE"/>
    <w:rsid w:val="00D827D5"/>
    <w:rsid w:val="00D83460"/>
    <w:rsid w:val="00D83829"/>
    <w:rsid w:val="00D850DE"/>
    <w:rsid w:val="00D95833"/>
    <w:rsid w:val="00D9624D"/>
    <w:rsid w:val="00D967E8"/>
    <w:rsid w:val="00DA0419"/>
    <w:rsid w:val="00DA4669"/>
    <w:rsid w:val="00DA4DC3"/>
    <w:rsid w:val="00DA6A6A"/>
    <w:rsid w:val="00DB013C"/>
    <w:rsid w:val="00DB35FB"/>
    <w:rsid w:val="00DC400E"/>
    <w:rsid w:val="00DD370E"/>
    <w:rsid w:val="00DD4DF3"/>
    <w:rsid w:val="00DE04C3"/>
    <w:rsid w:val="00DE3EB7"/>
    <w:rsid w:val="00DF283F"/>
    <w:rsid w:val="00DF48DE"/>
    <w:rsid w:val="00E0420B"/>
    <w:rsid w:val="00E056C7"/>
    <w:rsid w:val="00E11E60"/>
    <w:rsid w:val="00E20355"/>
    <w:rsid w:val="00E20D88"/>
    <w:rsid w:val="00E2133C"/>
    <w:rsid w:val="00E2473A"/>
    <w:rsid w:val="00E262B9"/>
    <w:rsid w:val="00E26E5B"/>
    <w:rsid w:val="00E3646F"/>
    <w:rsid w:val="00E378AC"/>
    <w:rsid w:val="00E379C4"/>
    <w:rsid w:val="00E40818"/>
    <w:rsid w:val="00E46CBC"/>
    <w:rsid w:val="00E51A4C"/>
    <w:rsid w:val="00E619CE"/>
    <w:rsid w:val="00E65DD1"/>
    <w:rsid w:val="00E83F57"/>
    <w:rsid w:val="00E86194"/>
    <w:rsid w:val="00E862AA"/>
    <w:rsid w:val="00E871E5"/>
    <w:rsid w:val="00E946C0"/>
    <w:rsid w:val="00EA1F99"/>
    <w:rsid w:val="00EC1559"/>
    <w:rsid w:val="00EC4F74"/>
    <w:rsid w:val="00EC6E27"/>
    <w:rsid w:val="00ED667F"/>
    <w:rsid w:val="00ED6AA0"/>
    <w:rsid w:val="00EE3517"/>
    <w:rsid w:val="00EE4EE0"/>
    <w:rsid w:val="00EE5551"/>
    <w:rsid w:val="00EE78FA"/>
    <w:rsid w:val="00EF1E9D"/>
    <w:rsid w:val="00F04A2A"/>
    <w:rsid w:val="00F04E93"/>
    <w:rsid w:val="00F04F9F"/>
    <w:rsid w:val="00F0647C"/>
    <w:rsid w:val="00F12E56"/>
    <w:rsid w:val="00F22B7C"/>
    <w:rsid w:val="00F23DBC"/>
    <w:rsid w:val="00F357A1"/>
    <w:rsid w:val="00F473CC"/>
    <w:rsid w:val="00F672D0"/>
    <w:rsid w:val="00F673BD"/>
    <w:rsid w:val="00F67B82"/>
    <w:rsid w:val="00F80A98"/>
    <w:rsid w:val="00F84ED2"/>
    <w:rsid w:val="00F90C36"/>
    <w:rsid w:val="00F945BD"/>
    <w:rsid w:val="00F95558"/>
    <w:rsid w:val="00F9736D"/>
    <w:rsid w:val="00FA513A"/>
    <w:rsid w:val="00FB5333"/>
    <w:rsid w:val="00FC7E8E"/>
    <w:rsid w:val="00FD2E81"/>
    <w:rsid w:val="00FD3DA8"/>
    <w:rsid w:val="00FD5F8C"/>
    <w:rsid w:val="00FD63A7"/>
    <w:rsid w:val="00FE13C6"/>
    <w:rsid w:val="00FE6C17"/>
    <w:rsid w:val="00FF01D7"/>
    <w:rsid w:val="00FF0470"/>
    <w:rsid w:val="00FF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43"/>
    <w:pPr>
      <w:jc w:val="both"/>
    </w:pPr>
    <w:rPr>
      <w:sz w:val="28"/>
      <w:szCs w:val="22"/>
      <w:lang w:eastAsia="en-US"/>
    </w:rPr>
  </w:style>
  <w:style w:type="paragraph" w:styleId="4">
    <w:name w:val="heading 4"/>
    <w:basedOn w:val="a"/>
    <w:next w:val="a"/>
    <w:link w:val="40"/>
    <w:uiPriority w:val="9"/>
    <w:qFormat/>
    <w:rsid w:val="000E2286"/>
    <w:pPr>
      <w:keepNext/>
      <w:spacing w:before="240" w:after="60"/>
      <w:outlineLvl w:val="3"/>
    </w:pPr>
    <w:rPr>
      <w:rFonts w:ascii="Calibri" w:eastAsia="Times New Roman"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A0B2E"/>
    <w:rPr>
      <w:color w:val="0000FF"/>
      <w:u w:val="single"/>
    </w:rPr>
  </w:style>
  <w:style w:type="paragraph" w:styleId="HTML">
    <w:name w:val="HTML Preformatted"/>
    <w:basedOn w:val="a"/>
    <w:link w:val="HTML0"/>
    <w:uiPriority w:val="99"/>
    <w:semiHidden/>
    <w:unhideWhenUsed/>
    <w:rsid w:val="00CA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eastAsia="ru-RU"/>
    </w:rPr>
  </w:style>
  <w:style w:type="character" w:customStyle="1" w:styleId="HTML0">
    <w:name w:val="Стандартный HTML Знак"/>
    <w:link w:val="HTML"/>
    <w:uiPriority w:val="99"/>
    <w:semiHidden/>
    <w:rsid w:val="00CA0B2E"/>
    <w:rPr>
      <w:rFonts w:ascii="Courier New" w:eastAsia="Times New Roman" w:hAnsi="Courier New" w:cs="Courier New"/>
      <w:sz w:val="20"/>
      <w:szCs w:val="20"/>
      <w:lang w:eastAsia="ru-RU"/>
    </w:rPr>
  </w:style>
  <w:style w:type="character" w:styleId="a4">
    <w:name w:val="Strong"/>
    <w:uiPriority w:val="22"/>
    <w:qFormat/>
    <w:rsid w:val="00ED6AA0"/>
    <w:rPr>
      <w:b/>
      <w:bCs/>
    </w:rPr>
  </w:style>
  <w:style w:type="character" w:customStyle="1" w:styleId="apple-converted-space">
    <w:name w:val="apple-converted-space"/>
    <w:basedOn w:val="a0"/>
    <w:rsid w:val="00ED6AA0"/>
  </w:style>
  <w:style w:type="character" w:customStyle="1" w:styleId="40">
    <w:name w:val="Заголовок 4 Знак"/>
    <w:link w:val="4"/>
    <w:uiPriority w:val="9"/>
    <w:semiHidden/>
    <w:rsid w:val="000E2286"/>
    <w:rPr>
      <w:rFonts w:ascii="Calibri" w:eastAsia="Times New Roman" w:hAnsi="Calibri" w:cs="Times New Roman"/>
      <w:b/>
      <w:bCs/>
      <w:sz w:val="28"/>
      <w:szCs w:val="28"/>
      <w:lang w:eastAsia="en-US"/>
    </w:rPr>
  </w:style>
  <w:style w:type="paragraph" w:styleId="a5">
    <w:name w:val="Normal (Web)"/>
    <w:basedOn w:val="a"/>
    <w:uiPriority w:val="99"/>
    <w:semiHidden/>
    <w:unhideWhenUsed/>
    <w:rsid w:val="00536E54"/>
    <w:rPr>
      <w:sz w:val="24"/>
      <w:szCs w:val="24"/>
    </w:rPr>
  </w:style>
  <w:style w:type="paragraph" w:customStyle="1" w:styleId="ConsPlusNormal">
    <w:name w:val="ConsPlusNormal"/>
    <w:rsid w:val="00E11E60"/>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11E60"/>
    <w:pPr>
      <w:widowControl w:val="0"/>
      <w:autoSpaceDE w:val="0"/>
      <w:autoSpaceDN w:val="0"/>
      <w:adjustRightInd w:val="0"/>
    </w:pPr>
    <w:rPr>
      <w:rFonts w:ascii="Arial" w:eastAsia="Times New Roman" w:hAnsi="Arial" w:cs="Arial"/>
      <w:b/>
      <w:bCs/>
    </w:rPr>
  </w:style>
  <w:style w:type="paragraph" w:styleId="a6">
    <w:name w:val="header"/>
    <w:basedOn w:val="a"/>
    <w:link w:val="a7"/>
    <w:uiPriority w:val="99"/>
    <w:unhideWhenUsed/>
    <w:rsid w:val="00E11E60"/>
    <w:pPr>
      <w:tabs>
        <w:tab w:val="center" w:pos="4677"/>
        <w:tab w:val="right" w:pos="9355"/>
      </w:tabs>
    </w:pPr>
  </w:style>
  <w:style w:type="character" w:customStyle="1" w:styleId="a7">
    <w:name w:val="Верхний колонтитул Знак"/>
    <w:link w:val="a6"/>
    <w:uiPriority w:val="99"/>
    <w:rsid w:val="00E11E60"/>
    <w:rPr>
      <w:sz w:val="28"/>
      <w:szCs w:val="22"/>
      <w:lang w:eastAsia="en-US"/>
    </w:rPr>
  </w:style>
  <w:style w:type="paragraph" w:styleId="a8">
    <w:name w:val="footer"/>
    <w:basedOn w:val="a"/>
    <w:link w:val="a9"/>
    <w:uiPriority w:val="99"/>
    <w:semiHidden/>
    <w:unhideWhenUsed/>
    <w:rsid w:val="00E11E60"/>
    <w:pPr>
      <w:tabs>
        <w:tab w:val="center" w:pos="4677"/>
        <w:tab w:val="right" w:pos="9355"/>
      </w:tabs>
    </w:pPr>
  </w:style>
  <w:style w:type="character" w:customStyle="1" w:styleId="a9">
    <w:name w:val="Нижний колонтитул Знак"/>
    <w:link w:val="a8"/>
    <w:uiPriority w:val="99"/>
    <w:semiHidden/>
    <w:rsid w:val="00E11E60"/>
    <w:rPr>
      <w:sz w:val="28"/>
      <w:szCs w:val="22"/>
      <w:lang w:eastAsia="en-US"/>
    </w:rPr>
  </w:style>
  <w:style w:type="paragraph" w:styleId="aa">
    <w:name w:val="No Spacing"/>
    <w:uiPriority w:val="1"/>
    <w:qFormat/>
    <w:rsid w:val="00D83829"/>
    <w:pPr>
      <w:jc w:val="both"/>
    </w:pPr>
    <w:rPr>
      <w:sz w:val="28"/>
      <w:szCs w:val="22"/>
      <w:lang w:eastAsia="en-US"/>
    </w:rPr>
  </w:style>
  <w:style w:type="table" w:styleId="ab">
    <w:name w:val="Table Grid"/>
    <w:basedOn w:val="a1"/>
    <w:uiPriority w:val="59"/>
    <w:rsid w:val="00E51A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70B5B"/>
    <w:rPr>
      <w:rFonts w:ascii="Tahoma" w:hAnsi="Tahoma"/>
      <w:sz w:val="16"/>
      <w:szCs w:val="16"/>
    </w:rPr>
  </w:style>
  <w:style w:type="character" w:customStyle="1" w:styleId="ad">
    <w:name w:val="Текст выноски Знак"/>
    <w:link w:val="ac"/>
    <w:uiPriority w:val="99"/>
    <w:semiHidden/>
    <w:rsid w:val="00B70B5B"/>
    <w:rPr>
      <w:rFonts w:ascii="Tahoma" w:hAnsi="Tahoma" w:cs="Tahoma"/>
      <w:sz w:val="16"/>
      <w:szCs w:val="16"/>
      <w:lang w:eastAsia="en-US"/>
    </w:rPr>
  </w:style>
  <w:style w:type="character" w:customStyle="1" w:styleId="ae">
    <w:name w:val="Гипертекстовая ссылка"/>
    <w:basedOn w:val="a0"/>
    <w:uiPriority w:val="99"/>
    <w:rsid w:val="00DE3EB7"/>
    <w:rPr>
      <w:color w:val="106BBE"/>
    </w:rPr>
  </w:style>
  <w:style w:type="paragraph" w:customStyle="1" w:styleId="s1">
    <w:name w:val="s_1"/>
    <w:basedOn w:val="a"/>
    <w:rsid w:val="00E26E5B"/>
    <w:pPr>
      <w:spacing w:before="100" w:beforeAutospacing="1" w:after="100" w:afterAutospacing="1"/>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7310">
      <w:bodyDiv w:val="1"/>
      <w:marLeft w:val="0"/>
      <w:marRight w:val="0"/>
      <w:marTop w:val="0"/>
      <w:marBottom w:val="0"/>
      <w:divBdr>
        <w:top w:val="none" w:sz="0" w:space="0" w:color="auto"/>
        <w:left w:val="none" w:sz="0" w:space="0" w:color="auto"/>
        <w:bottom w:val="none" w:sz="0" w:space="0" w:color="auto"/>
        <w:right w:val="none" w:sz="0" w:space="0" w:color="auto"/>
      </w:divBdr>
    </w:div>
    <w:div w:id="180582927">
      <w:bodyDiv w:val="1"/>
      <w:marLeft w:val="0"/>
      <w:marRight w:val="0"/>
      <w:marTop w:val="0"/>
      <w:marBottom w:val="0"/>
      <w:divBdr>
        <w:top w:val="none" w:sz="0" w:space="0" w:color="auto"/>
        <w:left w:val="none" w:sz="0" w:space="0" w:color="auto"/>
        <w:bottom w:val="none" w:sz="0" w:space="0" w:color="auto"/>
        <w:right w:val="none" w:sz="0" w:space="0" w:color="auto"/>
      </w:divBdr>
      <w:divsChild>
        <w:div w:id="43843782">
          <w:marLeft w:val="0"/>
          <w:marRight w:val="0"/>
          <w:marTop w:val="0"/>
          <w:marBottom w:val="0"/>
          <w:divBdr>
            <w:top w:val="none" w:sz="0" w:space="0" w:color="auto"/>
            <w:left w:val="none" w:sz="0" w:space="0" w:color="auto"/>
            <w:bottom w:val="none" w:sz="0" w:space="0" w:color="auto"/>
            <w:right w:val="none" w:sz="0" w:space="0" w:color="auto"/>
          </w:divBdr>
        </w:div>
        <w:div w:id="99765918">
          <w:marLeft w:val="0"/>
          <w:marRight w:val="0"/>
          <w:marTop w:val="0"/>
          <w:marBottom w:val="0"/>
          <w:divBdr>
            <w:top w:val="none" w:sz="0" w:space="0" w:color="auto"/>
            <w:left w:val="none" w:sz="0" w:space="0" w:color="auto"/>
            <w:bottom w:val="none" w:sz="0" w:space="0" w:color="auto"/>
            <w:right w:val="none" w:sz="0" w:space="0" w:color="auto"/>
          </w:divBdr>
        </w:div>
        <w:div w:id="147020447">
          <w:marLeft w:val="0"/>
          <w:marRight w:val="0"/>
          <w:marTop w:val="0"/>
          <w:marBottom w:val="0"/>
          <w:divBdr>
            <w:top w:val="none" w:sz="0" w:space="0" w:color="auto"/>
            <w:left w:val="none" w:sz="0" w:space="0" w:color="auto"/>
            <w:bottom w:val="none" w:sz="0" w:space="0" w:color="auto"/>
            <w:right w:val="none" w:sz="0" w:space="0" w:color="auto"/>
          </w:divBdr>
        </w:div>
        <w:div w:id="162668737">
          <w:marLeft w:val="0"/>
          <w:marRight w:val="0"/>
          <w:marTop w:val="0"/>
          <w:marBottom w:val="0"/>
          <w:divBdr>
            <w:top w:val="none" w:sz="0" w:space="0" w:color="auto"/>
            <w:left w:val="none" w:sz="0" w:space="0" w:color="auto"/>
            <w:bottom w:val="none" w:sz="0" w:space="0" w:color="auto"/>
            <w:right w:val="none" w:sz="0" w:space="0" w:color="auto"/>
          </w:divBdr>
        </w:div>
        <w:div w:id="174805381">
          <w:marLeft w:val="0"/>
          <w:marRight w:val="0"/>
          <w:marTop w:val="0"/>
          <w:marBottom w:val="0"/>
          <w:divBdr>
            <w:top w:val="none" w:sz="0" w:space="0" w:color="auto"/>
            <w:left w:val="none" w:sz="0" w:space="0" w:color="auto"/>
            <w:bottom w:val="none" w:sz="0" w:space="0" w:color="auto"/>
            <w:right w:val="none" w:sz="0" w:space="0" w:color="auto"/>
          </w:divBdr>
        </w:div>
        <w:div w:id="198859299">
          <w:marLeft w:val="0"/>
          <w:marRight w:val="0"/>
          <w:marTop w:val="0"/>
          <w:marBottom w:val="0"/>
          <w:divBdr>
            <w:top w:val="none" w:sz="0" w:space="0" w:color="auto"/>
            <w:left w:val="none" w:sz="0" w:space="0" w:color="auto"/>
            <w:bottom w:val="none" w:sz="0" w:space="0" w:color="auto"/>
            <w:right w:val="none" w:sz="0" w:space="0" w:color="auto"/>
          </w:divBdr>
        </w:div>
        <w:div w:id="213779843">
          <w:marLeft w:val="0"/>
          <w:marRight w:val="0"/>
          <w:marTop w:val="0"/>
          <w:marBottom w:val="0"/>
          <w:divBdr>
            <w:top w:val="none" w:sz="0" w:space="0" w:color="auto"/>
            <w:left w:val="none" w:sz="0" w:space="0" w:color="auto"/>
            <w:bottom w:val="none" w:sz="0" w:space="0" w:color="auto"/>
            <w:right w:val="none" w:sz="0" w:space="0" w:color="auto"/>
          </w:divBdr>
        </w:div>
        <w:div w:id="469401320">
          <w:marLeft w:val="0"/>
          <w:marRight w:val="0"/>
          <w:marTop w:val="0"/>
          <w:marBottom w:val="0"/>
          <w:divBdr>
            <w:top w:val="none" w:sz="0" w:space="0" w:color="auto"/>
            <w:left w:val="none" w:sz="0" w:space="0" w:color="auto"/>
            <w:bottom w:val="none" w:sz="0" w:space="0" w:color="auto"/>
            <w:right w:val="none" w:sz="0" w:space="0" w:color="auto"/>
          </w:divBdr>
        </w:div>
        <w:div w:id="471485178">
          <w:marLeft w:val="0"/>
          <w:marRight w:val="0"/>
          <w:marTop w:val="0"/>
          <w:marBottom w:val="0"/>
          <w:divBdr>
            <w:top w:val="none" w:sz="0" w:space="0" w:color="auto"/>
            <w:left w:val="none" w:sz="0" w:space="0" w:color="auto"/>
            <w:bottom w:val="none" w:sz="0" w:space="0" w:color="auto"/>
            <w:right w:val="none" w:sz="0" w:space="0" w:color="auto"/>
          </w:divBdr>
        </w:div>
        <w:div w:id="563376460">
          <w:marLeft w:val="0"/>
          <w:marRight w:val="0"/>
          <w:marTop w:val="0"/>
          <w:marBottom w:val="0"/>
          <w:divBdr>
            <w:top w:val="none" w:sz="0" w:space="0" w:color="auto"/>
            <w:left w:val="none" w:sz="0" w:space="0" w:color="auto"/>
            <w:bottom w:val="none" w:sz="0" w:space="0" w:color="auto"/>
            <w:right w:val="none" w:sz="0" w:space="0" w:color="auto"/>
          </w:divBdr>
        </w:div>
        <w:div w:id="582569409">
          <w:marLeft w:val="0"/>
          <w:marRight w:val="0"/>
          <w:marTop w:val="0"/>
          <w:marBottom w:val="0"/>
          <w:divBdr>
            <w:top w:val="none" w:sz="0" w:space="0" w:color="auto"/>
            <w:left w:val="none" w:sz="0" w:space="0" w:color="auto"/>
            <w:bottom w:val="none" w:sz="0" w:space="0" w:color="auto"/>
            <w:right w:val="none" w:sz="0" w:space="0" w:color="auto"/>
          </w:divBdr>
        </w:div>
        <w:div w:id="584461132">
          <w:marLeft w:val="0"/>
          <w:marRight w:val="0"/>
          <w:marTop w:val="0"/>
          <w:marBottom w:val="0"/>
          <w:divBdr>
            <w:top w:val="none" w:sz="0" w:space="0" w:color="auto"/>
            <w:left w:val="none" w:sz="0" w:space="0" w:color="auto"/>
            <w:bottom w:val="none" w:sz="0" w:space="0" w:color="auto"/>
            <w:right w:val="none" w:sz="0" w:space="0" w:color="auto"/>
          </w:divBdr>
        </w:div>
        <w:div w:id="599875324">
          <w:marLeft w:val="0"/>
          <w:marRight w:val="0"/>
          <w:marTop w:val="120"/>
          <w:marBottom w:val="96"/>
          <w:divBdr>
            <w:top w:val="none" w:sz="0" w:space="0" w:color="auto"/>
            <w:left w:val="none" w:sz="0" w:space="0" w:color="auto"/>
            <w:bottom w:val="none" w:sz="0" w:space="0" w:color="auto"/>
            <w:right w:val="none" w:sz="0" w:space="0" w:color="auto"/>
          </w:divBdr>
          <w:divsChild>
            <w:div w:id="2137335428">
              <w:marLeft w:val="0"/>
              <w:marRight w:val="0"/>
              <w:marTop w:val="0"/>
              <w:marBottom w:val="0"/>
              <w:divBdr>
                <w:top w:val="none" w:sz="0" w:space="0" w:color="auto"/>
                <w:left w:val="none" w:sz="0" w:space="0" w:color="auto"/>
                <w:bottom w:val="none" w:sz="0" w:space="0" w:color="auto"/>
                <w:right w:val="none" w:sz="0" w:space="0" w:color="auto"/>
              </w:divBdr>
            </w:div>
          </w:divsChild>
        </w:div>
        <w:div w:id="904681559">
          <w:marLeft w:val="0"/>
          <w:marRight w:val="0"/>
          <w:marTop w:val="0"/>
          <w:marBottom w:val="0"/>
          <w:divBdr>
            <w:top w:val="none" w:sz="0" w:space="0" w:color="auto"/>
            <w:left w:val="none" w:sz="0" w:space="0" w:color="auto"/>
            <w:bottom w:val="none" w:sz="0" w:space="0" w:color="auto"/>
            <w:right w:val="none" w:sz="0" w:space="0" w:color="auto"/>
          </w:divBdr>
        </w:div>
        <w:div w:id="1002587351">
          <w:marLeft w:val="0"/>
          <w:marRight w:val="0"/>
          <w:marTop w:val="0"/>
          <w:marBottom w:val="0"/>
          <w:divBdr>
            <w:top w:val="none" w:sz="0" w:space="0" w:color="auto"/>
            <w:left w:val="none" w:sz="0" w:space="0" w:color="auto"/>
            <w:bottom w:val="none" w:sz="0" w:space="0" w:color="auto"/>
            <w:right w:val="none" w:sz="0" w:space="0" w:color="auto"/>
          </w:divBdr>
        </w:div>
        <w:div w:id="1229412915">
          <w:marLeft w:val="0"/>
          <w:marRight w:val="0"/>
          <w:marTop w:val="0"/>
          <w:marBottom w:val="0"/>
          <w:divBdr>
            <w:top w:val="none" w:sz="0" w:space="0" w:color="auto"/>
            <w:left w:val="none" w:sz="0" w:space="0" w:color="auto"/>
            <w:bottom w:val="none" w:sz="0" w:space="0" w:color="auto"/>
            <w:right w:val="none" w:sz="0" w:space="0" w:color="auto"/>
          </w:divBdr>
        </w:div>
        <w:div w:id="1272666540">
          <w:marLeft w:val="0"/>
          <w:marRight w:val="0"/>
          <w:marTop w:val="120"/>
          <w:marBottom w:val="96"/>
          <w:divBdr>
            <w:top w:val="none" w:sz="0" w:space="0" w:color="auto"/>
            <w:left w:val="none" w:sz="0" w:space="0" w:color="auto"/>
            <w:bottom w:val="none" w:sz="0" w:space="0" w:color="auto"/>
            <w:right w:val="none" w:sz="0" w:space="0" w:color="auto"/>
          </w:divBdr>
          <w:divsChild>
            <w:div w:id="504593449">
              <w:marLeft w:val="0"/>
              <w:marRight w:val="0"/>
              <w:marTop w:val="0"/>
              <w:marBottom w:val="0"/>
              <w:divBdr>
                <w:top w:val="none" w:sz="0" w:space="0" w:color="auto"/>
                <w:left w:val="none" w:sz="0" w:space="0" w:color="auto"/>
                <w:bottom w:val="none" w:sz="0" w:space="0" w:color="auto"/>
                <w:right w:val="none" w:sz="0" w:space="0" w:color="auto"/>
              </w:divBdr>
            </w:div>
          </w:divsChild>
        </w:div>
        <w:div w:id="1860241031">
          <w:marLeft w:val="0"/>
          <w:marRight w:val="0"/>
          <w:marTop w:val="0"/>
          <w:marBottom w:val="0"/>
          <w:divBdr>
            <w:top w:val="none" w:sz="0" w:space="0" w:color="auto"/>
            <w:left w:val="none" w:sz="0" w:space="0" w:color="auto"/>
            <w:bottom w:val="none" w:sz="0" w:space="0" w:color="auto"/>
            <w:right w:val="none" w:sz="0" w:space="0" w:color="auto"/>
          </w:divBdr>
        </w:div>
        <w:div w:id="1966083133">
          <w:marLeft w:val="0"/>
          <w:marRight w:val="0"/>
          <w:marTop w:val="0"/>
          <w:marBottom w:val="0"/>
          <w:divBdr>
            <w:top w:val="none" w:sz="0" w:space="0" w:color="auto"/>
            <w:left w:val="none" w:sz="0" w:space="0" w:color="auto"/>
            <w:bottom w:val="none" w:sz="0" w:space="0" w:color="auto"/>
            <w:right w:val="none" w:sz="0" w:space="0" w:color="auto"/>
          </w:divBdr>
        </w:div>
        <w:div w:id="2001813586">
          <w:marLeft w:val="0"/>
          <w:marRight w:val="0"/>
          <w:marTop w:val="0"/>
          <w:marBottom w:val="0"/>
          <w:divBdr>
            <w:top w:val="none" w:sz="0" w:space="0" w:color="auto"/>
            <w:left w:val="none" w:sz="0" w:space="0" w:color="auto"/>
            <w:bottom w:val="none" w:sz="0" w:space="0" w:color="auto"/>
            <w:right w:val="none" w:sz="0" w:space="0" w:color="auto"/>
          </w:divBdr>
        </w:div>
        <w:div w:id="2016761032">
          <w:marLeft w:val="0"/>
          <w:marRight w:val="0"/>
          <w:marTop w:val="0"/>
          <w:marBottom w:val="0"/>
          <w:divBdr>
            <w:top w:val="none" w:sz="0" w:space="0" w:color="auto"/>
            <w:left w:val="none" w:sz="0" w:space="0" w:color="auto"/>
            <w:bottom w:val="none" w:sz="0" w:space="0" w:color="auto"/>
            <w:right w:val="none" w:sz="0" w:space="0" w:color="auto"/>
          </w:divBdr>
        </w:div>
        <w:div w:id="2103795608">
          <w:marLeft w:val="0"/>
          <w:marRight w:val="0"/>
          <w:marTop w:val="0"/>
          <w:marBottom w:val="0"/>
          <w:divBdr>
            <w:top w:val="none" w:sz="0" w:space="0" w:color="auto"/>
            <w:left w:val="none" w:sz="0" w:space="0" w:color="auto"/>
            <w:bottom w:val="none" w:sz="0" w:space="0" w:color="auto"/>
            <w:right w:val="none" w:sz="0" w:space="0" w:color="auto"/>
          </w:divBdr>
        </w:div>
        <w:div w:id="2126732598">
          <w:marLeft w:val="0"/>
          <w:marRight w:val="0"/>
          <w:marTop w:val="0"/>
          <w:marBottom w:val="0"/>
          <w:divBdr>
            <w:top w:val="none" w:sz="0" w:space="0" w:color="auto"/>
            <w:left w:val="none" w:sz="0" w:space="0" w:color="auto"/>
            <w:bottom w:val="none" w:sz="0" w:space="0" w:color="auto"/>
            <w:right w:val="none" w:sz="0" w:space="0" w:color="auto"/>
          </w:divBdr>
        </w:div>
        <w:div w:id="2131776884">
          <w:marLeft w:val="0"/>
          <w:marRight w:val="0"/>
          <w:marTop w:val="0"/>
          <w:marBottom w:val="0"/>
          <w:divBdr>
            <w:top w:val="none" w:sz="0" w:space="0" w:color="auto"/>
            <w:left w:val="none" w:sz="0" w:space="0" w:color="auto"/>
            <w:bottom w:val="none" w:sz="0" w:space="0" w:color="auto"/>
            <w:right w:val="none" w:sz="0" w:space="0" w:color="auto"/>
          </w:divBdr>
        </w:div>
      </w:divsChild>
    </w:div>
    <w:div w:id="194124443">
      <w:bodyDiv w:val="1"/>
      <w:marLeft w:val="0"/>
      <w:marRight w:val="0"/>
      <w:marTop w:val="0"/>
      <w:marBottom w:val="0"/>
      <w:divBdr>
        <w:top w:val="none" w:sz="0" w:space="0" w:color="auto"/>
        <w:left w:val="none" w:sz="0" w:space="0" w:color="auto"/>
        <w:bottom w:val="none" w:sz="0" w:space="0" w:color="auto"/>
        <w:right w:val="none" w:sz="0" w:space="0" w:color="auto"/>
      </w:divBdr>
      <w:divsChild>
        <w:div w:id="39715263">
          <w:marLeft w:val="0"/>
          <w:marRight w:val="0"/>
          <w:marTop w:val="0"/>
          <w:marBottom w:val="0"/>
          <w:divBdr>
            <w:top w:val="none" w:sz="0" w:space="0" w:color="auto"/>
            <w:left w:val="none" w:sz="0" w:space="0" w:color="auto"/>
            <w:bottom w:val="none" w:sz="0" w:space="0" w:color="auto"/>
            <w:right w:val="none" w:sz="0" w:space="0" w:color="auto"/>
          </w:divBdr>
        </w:div>
        <w:div w:id="51195094">
          <w:marLeft w:val="0"/>
          <w:marRight w:val="0"/>
          <w:marTop w:val="0"/>
          <w:marBottom w:val="0"/>
          <w:divBdr>
            <w:top w:val="none" w:sz="0" w:space="0" w:color="auto"/>
            <w:left w:val="none" w:sz="0" w:space="0" w:color="auto"/>
            <w:bottom w:val="none" w:sz="0" w:space="0" w:color="auto"/>
            <w:right w:val="none" w:sz="0" w:space="0" w:color="auto"/>
          </w:divBdr>
        </w:div>
        <w:div w:id="80027128">
          <w:marLeft w:val="0"/>
          <w:marRight w:val="0"/>
          <w:marTop w:val="0"/>
          <w:marBottom w:val="0"/>
          <w:divBdr>
            <w:top w:val="none" w:sz="0" w:space="0" w:color="auto"/>
            <w:left w:val="none" w:sz="0" w:space="0" w:color="auto"/>
            <w:bottom w:val="none" w:sz="0" w:space="0" w:color="auto"/>
            <w:right w:val="none" w:sz="0" w:space="0" w:color="auto"/>
          </w:divBdr>
        </w:div>
        <w:div w:id="92828603">
          <w:marLeft w:val="0"/>
          <w:marRight w:val="0"/>
          <w:marTop w:val="0"/>
          <w:marBottom w:val="0"/>
          <w:divBdr>
            <w:top w:val="none" w:sz="0" w:space="0" w:color="auto"/>
            <w:left w:val="none" w:sz="0" w:space="0" w:color="auto"/>
            <w:bottom w:val="none" w:sz="0" w:space="0" w:color="auto"/>
            <w:right w:val="none" w:sz="0" w:space="0" w:color="auto"/>
          </w:divBdr>
        </w:div>
        <w:div w:id="98138994">
          <w:marLeft w:val="0"/>
          <w:marRight w:val="0"/>
          <w:marTop w:val="0"/>
          <w:marBottom w:val="0"/>
          <w:divBdr>
            <w:top w:val="none" w:sz="0" w:space="0" w:color="auto"/>
            <w:left w:val="none" w:sz="0" w:space="0" w:color="auto"/>
            <w:bottom w:val="none" w:sz="0" w:space="0" w:color="auto"/>
            <w:right w:val="none" w:sz="0" w:space="0" w:color="auto"/>
          </w:divBdr>
        </w:div>
        <w:div w:id="151725474">
          <w:marLeft w:val="0"/>
          <w:marRight w:val="0"/>
          <w:marTop w:val="0"/>
          <w:marBottom w:val="0"/>
          <w:divBdr>
            <w:top w:val="none" w:sz="0" w:space="0" w:color="auto"/>
            <w:left w:val="none" w:sz="0" w:space="0" w:color="auto"/>
            <w:bottom w:val="none" w:sz="0" w:space="0" w:color="auto"/>
            <w:right w:val="none" w:sz="0" w:space="0" w:color="auto"/>
          </w:divBdr>
        </w:div>
        <w:div w:id="179508747">
          <w:marLeft w:val="0"/>
          <w:marRight w:val="0"/>
          <w:marTop w:val="0"/>
          <w:marBottom w:val="0"/>
          <w:divBdr>
            <w:top w:val="none" w:sz="0" w:space="0" w:color="auto"/>
            <w:left w:val="none" w:sz="0" w:space="0" w:color="auto"/>
            <w:bottom w:val="none" w:sz="0" w:space="0" w:color="auto"/>
            <w:right w:val="none" w:sz="0" w:space="0" w:color="auto"/>
          </w:divBdr>
        </w:div>
        <w:div w:id="239874415">
          <w:marLeft w:val="0"/>
          <w:marRight w:val="0"/>
          <w:marTop w:val="0"/>
          <w:marBottom w:val="0"/>
          <w:divBdr>
            <w:top w:val="none" w:sz="0" w:space="0" w:color="auto"/>
            <w:left w:val="none" w:sz="0" w:space="0" w:color="auto"/>
            <w:bottom w:val="none" w:sz="0" w:space="0" w:color="auto"/>
            <w:right w:val="none" w:sz="0" w:space="0" w:color="auto"/>
          </w:divBdr>
        </w:div>
        <w:div w:id="242421273">
          <w:marLeft w:val="0"/>
          <w:marRight w:val="0"/>
          <w:marTop w:val="0"/>
          <w:marBottom w:val="0"/>
          <w:divBdr>
            <w:top w:val="none" w:sz="0" w:space="0" w:color="auto"/>
            <w:left w:val="none" w:sz="0" w:space="0" w:color="auto"/>
            <w:bottom w:val="none" w:sz="0" w:space="0" w:color="auto"/>
            <w:right w:val="none" w:sz="0" w:space="0" w:color="auto"/>
          </w:divBdr>
        </w:div>
        <w:div w:id="341861472">
          <w:marLeft w:val="0"/>
          <w:marRight w:val="0"/>
          <w:marTop w:val="0"/>
          <w:marBottom w:val="0"/>
          <w:divBdr>
            <w:top w:val="none" w:sz="0" w:space="0" w:color="auto"/>
            <w:left w:val="none" w:sz="0" w:space="0" w:color="auto"/>
            <w:bottom w:val="none" w:sz="0" w:space="0" w:color="auto"/>
            <w:right w:val="none" w:sz="0" w:space="0" w:color="auto"/>
          </w:divBdr>
        </w:div>
        <w:div w:id="342242438">
          <w:marLeft w:val="0"/>
          <w:marRight w:val="0"/>
          <w:marTop w:val="0"/>
          <w:marBottom w:val="0"/>
          <w:divBdr>
            <w:top w:val="none" w:sz="0" w:space="0" w:color="auto"/>
            <w:left w:val="none" w:sz="0" w:space="0" w:color="auto"/>
            <w:bottom w:val="none" w:sz="0" w:space="0" w:color="auto"/>
            <w:right w:val="none" w:sz="0" w:space="0" w:color="auto"/>
          </w:divBdr>
        </w:div>
        <w:div w:id="384984922">
          <w:marLeft w:val="0"/>
          <w:marRight w:val="0"/>
          <w:marTop w:val="0"/>
          <w:marBottom w:val="0"/>
          <w:divBdr>
            <w:top w:val="none" w:sz="0" w:space="0" w:color="auto"/>
            <w:left w:val="none" w:sz="0" w:space="0" w:color="auto"/>
            <w:bottom w:val="none" w:sz="0" w:space="0" w:color="auto"/>
            <w:right w:val="none" w:sz="0" w:space="0" w:color="auto"/>
          </w:divBdr>
        </w:div>
        <w:div w:id="400979653">
          <w:marLeft w:val="0"/>
          <w:marRight w:val="0"/>
          <w:marTop w:val="0"/>
          <w:marBottom w:val="0"/>
          <w:divBdr>
            <w:top w:val="none" w:sz="0" w:space="0" w:color="auto"/>
            <w:left w:val="none" w:sz="0" w:space="0" w:color="auto"/>
            <w:bottom w:val="none" w:sz="0" w:space="0" w:color="auto"/>
            <w:right w:val="none" w:sz="0" w:space="0" w:color="auto"/>
          </w:divBdr>
        </w:div>
        <w:div w:id="432824178">
          <w:marLeft w:val="0"/>
          <w:marRight w:val="0"/>
          <w:marTop w:val="0"/>
          <w:marBottom w:val="0"/>
          <w:divBdr>
            <w:top w:val="none" w:sz="0" w:space="0" w:color="auto"/>
            <w:left w:val="none" w:sz="0" w:space="0" w:color="auto"/>
            <w:bottom w:val="none" w:sz="0" w:space="0" w:color="auto"/>
            <w:right w:val="none" w:sz="0" w:space="0" w:color="auto"/>
          </w:divBdr>
        </w:div>
        <w:div w:id="544417248">
          <w:marLeft w:val="0"/>
          <w:marRight w:val="0"/>
          <w:marTop w:val="0"/>
          <w:marBottom w:val="0"/>
          <w:divBdr>
            <w:top w:val="none" w:sz="0" w:space="0" w:color="auto"/>
            <w:left w:val="none" w:sz="0" w:space="0" w:color="auto"/>
            <w:bottom w:val="none" w:sz="0" w:space="0" w:color="auto"/>
            <w:right w:val="none" w:sz="0" w:space="0" w:color="auto"/>
          </w:divBdr>
        </w:div>
        <w:div w:id="547182868">
          <w:marLeft w:val="0"/>
          <w:marRight w:val="0"/>
          <w:marTop w:val="0"/>
          <w:marBottom w:val="0"/>
          <w:divBdr>
            <w:top w:val="none" w:sz="0" w:space="0" w:color="auto"/>
            <w:left w:val="none" w:sz="0" w:space="0" w:color="auto"/>
            <w:bottom w:val="none" w:sz="0" w:space="0" w:color="auto"/>
            <w:right w:val="none" w:sz="0" w:space="0" w:color="auto"/>
          </w:divBdr>
        </w:div>
        <w:div w:id="573783855">
          <w:marLeft w:val="0"/>
          <w:marRight w:val="0"/>
          <w:marTop w:val="120"/>
          <w:marBottom w:val="96"/>
          <w:divBdr>
            <w:top w:val="none" w:sz="0" w:space="0" w:color="auto"/>
            <w:left w:val="none" w:sz="0" w:space="0" w:color="auto"/>
            <w:bottom w:val="none" w:sz="0" w:space="0" w:color="auto"/>
            <w:right w:val="none" w:sz="0" w:space="0" w:color="auto"/>
          </w:divBdr>
          <w:divsChild>
            <w:div w:id="1322540257">
              <w:marLeft w:val="0"/>
              <w:marRight w:val="0"/>
              <w:marTop w:val="0"/>
              <w:marBottom w:val="0"/>
              <w:divBdr>
                <w:top w:val="none" w:sz="0" w:space="0" w:color="auto"/>
                <w:left w:val="none" w:sz="0" w:space="0" w:color="auto"/>
                <w:bottom w:val="none" w:sz="0" w:space="0" w:color="auto"/>
                <w:right w:val="none" w:sz="0" w:space="0" w:color="auto"/>
              </w:divBdr>
            </w:div>
            <w:div w:id="1434397096">
              <w:marLeft w:val="0"/>
              <w:marRight w:val="0"/>
              <w:marTop w:val="0"/>
              <w:marBottom w:val="0"/>
              <w:divBdr>
                <w:top w:val="none" w:sz="0" w:space="0" w:color="auto"/>
                <w:left w:val="none" w:sz="0" w:space="0" w:color="auto"/>
                <w:bottom w:val="none" w:sz="0" w:space="0" w:color="auto"/>
                <w:right w:val="none" w:sz="0" w:space="0" w:color="auto"/>
              </w:divBdr>
            </w:div>
          </w:divsChild>
        </w:div>
        <w:div w:id="598635114">
          <w:marLeft w:val="0"/>
          <w:marRight w:val="0"/>
          <w:marTop w:val="0"/>
          <w:marBottom w:val="0"/>
          <w:divBdr>
            <w:top w:val="none" w:sz="0" w:space="0" w:color="auto"/>
            <w:left w:val="none" w:sz="0" w:space="0" w:color="auto"/>
            <w:bottom w:val="none" w:sz="0" w:space="0" w:color="auto"/>
            <w:right w:val="none" w:sz="0" w:space="0" w:color="auto"/>
          </w:divBdr>
        </w:div>
        <w:div w:id="662316014">
          <w:marLeft w:val="0"/>
          <w:marRight w:val="0"/>
          <w:marTop w:val="0"/>
          <w:marBottom w:val="0"/>
          <w:divBdr>
            <w:top w:val="none" w:sz="0" w:space="0" w:color="auto"/>
            <w:left w:val="none" w:sz="0" w:space="0" w:color="auto"/>
            <w:bottom w:val="none" w:sz="0" w:space="0" w:color="auto"/>
            <w:right w:val="none" w:sz="0" w:space="0" w:color="auto"/>
          </w:divBdr>
        </w:div>
        <w:div w:id="684135312">
          <w:marLeft w:val="0"/>
          <w:marRight w:val="0"/>
          <w:marTop w:val="0"/>
          <w:marBottom w:val="0"/>
          <w:divBdr>
            <w:top w:val="none" w:sz="0" w:space="0" w:color="auto"/>
            <w:left w:val="none" w:sz="0" w:space="0" w:color="auto"/>
            <w:bottom w:val="none" w:sz="0" w:space="0" w:color="auto"/>
            <w:right w:val="none" w:sz="0" w:space="0" w:color="auto"/>
          </w:divBdr>
        </w:div>
        <w:div w:id="794716227">
          <w:marLeft w:val="0"/>
          <w:marRight w:val="0"/>
          <w:marTop w:val="0"/>
          <w:marBottom w:val="0"/>
          <w:divBdr>
            <w:top w:val="none" w:sz="0" w:space="0" w:color="auto"/>
            <w:left w:val="none" w:sz="0" w:space="0" w:color="auto"/>
            <w:bottom w:val="none" w:sz="0" w:space="0" w:color="auto"/>
            <w:right w:val="none" w:sz="0" w:space="0" w:color="auto"/>
          </w:divBdr>
        </w:div>
        <w:div w:id="864056180">
          <w:marLeft w:val="0"/>
          <w:marRight w:val="0"/>
          <w:marTop w:val="0"/>
          <w:marBottom w:val="0"/>
          <w:divBdr>
            <w:top w:val="none" w:sz="0" w:space="0" w:color="auto"/>
            <w:left w:val="none" w:sz="0" w:space="0" w:color="auto"/>
            <w:bottom w:val="none" w:sz="0" w:space="0" w:color="auto"/>
            <w:right w:val="none" w:sz="0" w:space="0" w:color="auto"/>
          </w:divBdr>
        </w:div>
        <w:div w:id="876165502">
          <w:marLeft w:val="0"/>
          <w:marRight w:val="0"/>
          <w:marTop w:val="0"/>
          <w:marBottom w:val="0"/>
          <w:divBdr>
            <w:top w:val="none" w:sz="0" w:space="0" w:color="auto"/>
            <w:left w:val="none" w:sz="0" w:space="0" w:color="auto"/>
            <w:bottom w:val="none" w:sz="0" w:space="0" w:color="auto"/>
            <w:right w:val="none" w:sz="0" w:space="0" w:color="auto"/>
          </w:divBdr>
        </w:div>
        <w:div w:id="889879474">
          <w:marLeft w:val="0"/>
          <w:marRight w:val="0"/>
          <w:marTop w:val="0"/>
          <w:marBottom w:val="0"/>
          <w:divBdr>
            <w:top w:val="none" w:sz="0" w:space="0" w:color="auto"/>
            <w:left w:val="none" w:sz="0" w:space="0" w:color="auto"/>
            <w:bottom w:val="none" w:sz="0" w:space="0" w:color="auto"/>
            <w:right w:val="none" w:sz="0" w:space="0" w:color="auto"/>
          </w:divBdr>
        </w:div>
        <w:div w:id="935820644">
          <w:marLeft w:val="0"/>
          <w:marRight w:val="0"/>
          <w:marTop w:val="0"/>
          <w:marBottom w:val="0"/>
          <w:divBdr>
            <w:top w:val="none" w:sz="0" w:space="0" w:color="auto"/>
            <w:left w:val="none" w:sz="0" w:space="0" w:color="auto"/>
            <w:bottom w:val="none" w:sz="0" w:space="0" w:color="auto"/>
            <w:right w:val="none" w:sz="0" w:space="0" w:color="auto"/>
          </w:divBdr>
        </w:div>
        <w:div w:id="938177771">
          <w:marLeft w:val="0"/>
          <w:marRight w:val="0"/>
          <w:marTop w:val="0"/>
          <w:marBottom w:val="0"/>
          <w:divBdr>
            <w:top w:val="none" w:sz="0" w:space="0" w:color="auto"/>
            <w:left w:val="none" w:sz="0" w:space="0" w:color="auto"/>
            <w:bottom w:val="none" w:sz="0" w:space="0" w:color="auto"/>
            <w:right w:val="none" w:sz="0" w:space="0" w:color="auto"/>
          </w:divBdr>
        </w:div>
        <w:div w:id="988048003">
          <w:marLeft w:val="0"/>
          <w:marRight w:val="0"/>
          <w:marTop w:val="0"/>
          <w:marBottom w:val="0"/>
          <w:divBdr>
            <w:top w:val="none" w:sz="0" w:space="0" w:color="auto"/>
            <w:left w:val="none" w:sz="0" w:space="0" w:color="auto"/>
            <w:bottom w:val="none" w:sz="0" w:space="0" w:color="auto"/>
            <w:right w:val="none" w:sz="0" w:space="0" w:color="auto"/>
          </w:divBdr>
        </w:div>
        <w:div w:id="1099133000">
          <w:marLeft w:val="0"/>
          <w:marRight w:val="0"/>
          <w:marTop w:val="0"/>
          <w:marBottom w:val="0"/>
          <w:divBdr>
            <w:top w:val="none" w:sz="0" w:space="0" w:color="auto"/>
            <w:left w:val="none" w:sz="0" w:space="0" w:color="auto"/>
            <w:bottom w:val="none" w:sz="0" w:space="0" w:color="auto"/>
            <w:right w:val="none" w:sz="0" w:space="0" w:color="auto"/>
          </w:divBdr>
        </w:div>
        <w:div w:id="1107041684">
          <w:marLeft w:val="0"/>
          <w:marRight w:val="0"/>
          <w:marTop w:val="0"/>
          <w:marBottom w:val="0"/>
          <w:divBdr>
            <w:top w:val="none" w:sz="0" w:space="0" w:color="auto"/>
            <w:left w:val="none" w:sz="0" w:space="0" w:color="auto"/>
            <w:bottom w:val="none" w:sz="0" w:space="0" w:color="auto"/>
            <w:right w:val="none" w:sz="0" w:space="0" w:color="auto"/>
          </w:divBdr>
        </w:div>
        <w:div w:id="1115518395">
          <w:marLeft w:val="0"/>
          <w:marRight w:val="0"/>
          <w:marTop w:val="0"/>
          <w:marBottom w:val="0"/>
          <w:divBdr>
            <w:top w:val="none" w:sz="0" w:space="0" w:color="auto"/>
            <w:left w:val="none" w:sz="0" w:space="0" w:color="auto"/>
            <w:bottom w:val="none" w:sz="0" w:space="0" w:color="auto"/>
            <w:right w:val="none" w:sz="0" w:space="0" w:color="auto"/>
          </w:divBdr>
        </w:div>
        <w:div w:id="1156455510">
          <w:marLeft w:val="0"/>
          <w:marRight w:val="0"/>
          <w:marTop w:val="0"/>
          <w:marBottom w:val="0"/>
          <w:divBdr>
            <w:top w:val="none" w:sz="0" w:space="0" w:color="auto"/>
            <w:left w:val="none" w:sz="0" w:space="0" w:color="auto"/>
            <w:bottom w:val="none" w:sz="0" w:space="0" w:color="auto"/>
            <w:right w:val="none" w:sz="0" w:space="0" w:color="auto"/>
          </w:divBdr>
        </w:div>
        <w:div w:id="1209996886">
          <w:marLeft w:val="0"/>
          <w:marRight w:val="0"/>
          <w:marTop w:val="0"/>
          <w:marBottom w:val="0"/>
          <w:divBdr>
            <w:top w:val="none" w:sz="0" w:space="0" w:color="auto"/>
            <w:left w:val="none" w:sz="0" w:space="0" w:color="auto"/>
            <w:bottom w:val="none" w:sz="0" w:space="0" w:color="auto"/>
            <w:right w:val="none" w:sz="0" w:space="0" w:color="auto"/>
          </w:divBdr>
        </w:div>
        <w:div w:id="1218516750">
          <w:marLeft w:val="0"/>
          <w:marRight w:val="0"/>
          <w:marTop w:val="0"/>
          <w:marBottom w:val="0"/>
          <w:divBdr>
            <w:top w:val="none" w:sz="0" w:space="0" w:color="auto"/>
            <w:left w:val="none" w:sz="0" w:space="0" w:color="auto"/>
            <w:bottom w:val="none" w:sz="0" w:space="0" w:color="auto"/>
            <w:right w:val="none" w:sz="0" w:space="0" w:color="auto"/>
          </w:divBdr>
        </w:div>
        <w:div w:id="1342779656">
          <w:marLeft w:val="0"/>
          <w:marRight w:val="0"/>
          <w:marTop w:val="0"/>
          <w:marBottom w:val="0"/>
          <w:divBdr>
            <w:top w:val="none" w:sz="0" w:space="0" w:color="auto"/>
            <w:left w:val="none" w:sz="0" w:space="0" w:color="auto"/>
            <w:bottom w:val="none" w:sz="0" w:space="0" w:color="auto"/>
            <w:right w:val="none" w:sz="0" w:space="0" w:color="auto"/>
          </w:divBdr>
        </w:div>
        <w:div w:id="1549756220">
          <w:marLeft w:val="0"/>
          <w:marRight w:val="0"/>
          <w:marTop w:val="0"/>
          <w:marBottom w:val="0"/>
          <w:divBdr>
            <w:top w:val="none" w:sz="0" w:space="0" w:color="auto"/>
            <w:left w:val="none" w:sz="0" w:space="0" w:color="auto"/>
            <w:bottom w:val="none" w:sz="0" w:space="0" w:color="auto"/>
            <w:right w:val="none" w:sz="0" w:space="0" w:color="auto"/>
          </w:divBdr>
        </w:div>
        <w:div w:id="1708333214">
          <w:marLeft w:val="0"/>
          <w:marRight w:val="0"/>
          <w:marTop w:val="0"/>
          <w:marBottom w:val="0"/>
          <w:divBdr>
            <w:top w:val="none" w:sz="0" w:space="0" w:color="auto"/>
            <w:left w:val="none" w:sz="0" w:space="0" w:color="auto"/>
            <w:bottom w:val="none" w:sz="0" w:space="0" w:color="auto"/>
            <w:right w:val="none" w:sz="0" w:space="0" w:color="auto"/>
          </w:divBdr>
        </w:div>
        <w:div w:id="1734889772">
          <w:marLeft w:val="0"/>
          <w:marRight w:val="0"/>
          <w:marTop w:val="0"/>
          <w:marBottom w:val="0"/>
          <w:divBdr>
            <w:top w:val="none" w:sz="0" w:space="0" w:color="auto"/>
            <w:left w:val="none" w:sz="0" w:space="0" w:color="auto"/>
            <w:bottom w:val="none" w:sz="0" w:space="0" w:color="auto"/>
            <w:right w:val="none" w:sz="0" w:space="0" w:color="auto"/>
          </w:divBdr>
        </w:div>
        <w:div w:id="1791121286">
          <w:marLeft w:val="0"/>
          <w:marRight w:val="0"/>
          <w:marTop w:val="0"/>
          <w:marBottom w:val="0"/>
          <w:divBdr>
            <w:top w:val="none" w:sz="0" w:space="0" w:color="auto"/>
            <w:left w:val="none" w:sz="0" w:space="0" w:color="auto"/>
            <w:bottom w:val="none" w:sz="0" w:space="0" w:color="auto"/>
            <w:right w:val="none" w:sz="0" w:space="0" w:color="auto"/>
          </w:divBdr>
        </w:div>
        <w:div w:id="1806435433">
          <w:marLeft w:val="0"/>
          <w:marRight w:val="0"/>
          <w:marTop w:val="0"/>
          <w:marBottom w:val="0"/>
          <w:divBdr>
            <w:top w:val="none" w:sz="0" w:space="0" w:color="auto"/>
            <w:left w:val="none" w:sz="0" w:space="0" w:color="auto"/>
            <w:bottom w:val="none" w:sz="0" w:space="0" w:color="auto"/>
            <w:right w:val="none" w:sz="0" w:space="0" w:color="auto"/>
          </w:divBdr>
        </w:div>
        <w:div w:id="1807625454">
          <w:marLeft w:val="0"/>
          <w:marRight w:val="0"/>
          <w:marTop w:val="0"/>
          <w:marBottom w:val="0"/>
          <w:divBdr>
            <w:top w:val="none" w:sz="0" w:space="0" w:color="auto"/>
            <w:left w:val="none" w:sz="0" w:space="0" w:color="auto"/>
            <w:bottom w:val="none" w:sz="0" w:space="0" w:color="auto"/>
            <w:right w:val="none" w:sz="0" w:space="0" w:color="auto"/>
          </w:divBdr>
        </w:div>
        <w:div w:id="1870676512">
          <w:marLeft w:val="0"/>
          <w:marRight w:val="0"/>
          <w:marTop w:val="0"/>
          <w:marBottom w:val="0"/>
          <w:divBdr>
            <w:top w:val="none" w:sz="0" w:space="0" w:color="auto"/>
            <w:left w:val="none" w:sz="0" w:space="0" w:color="auto"/>
            <w:bottom w:val="none" w:sz="0" w:space="0" w:color="auto"/>
            <w:right w:val="none" w:sz="0" w:space="0" w:color="auto"/>
          </w:divBdr>
        </w:div>
        <w:div w:id="1893729442">
          <w:marLeft w:val="0"/>
          <w:marRight w:val="0"/>
          <w:marTop w:val="0"/>
          <w:marBottom w:val="0"/>
          <w:divBdr>
            <w:top w:val="none" w:sz="0" w:space="0" w:color="auto"/>
            <w:left w:val="none" w:sz="0" w:space="0" w:color="auto"/>
            <w:bottom w:val="none" w:sz="0" w:space="0" w:color="auto"/>
            <w:right w:val="none" w:sz="0" w:space="0" w:color="auto"/>
          </w:divBdr>
        </w:div>
        <w:div w:id="1941793874">
          <w:marLeft w:val="0"/>
          <w:marRight w:val="0"/>
          <w:marTop w:val="0"/>
          <w:marBottom w:val="0"/>
          <w:divBdr>
            <w:top w:val="none" w:sz="0" w:space="0" w:color="auto"/>
            <w:left w:val="none" w:sz="0" w:space="0" w:color="auto"/>
            <w:bottom w:val="none" w:sz="0" w:space="0" w:color="auto"/>
            <w:right w:val="none" w:sz="0" w:space="0" w:color="auto"/>
          </w:divBdr>
        </w:div>
        <w:div w:id="2008291715">
          <w:marLeft w:val="0"/>
          <w:marRight w:val="0"/>
          <w:marTop w:val="0"/>
          <w:marBottom w:val="0"/>
          <w:divBdr>
            <w:top w:val="none" w:sz="0" w:space="0" w:color="auto"/>
            <w:left w:val="none" w:sz="0" w:space="0" w:color="auto"/>
            <w:bottom w:val="none" w:sz="0" w:space="0" w:color="auto"/>
            <w:right w:val="none" w:sz="0" w:space="0" w:color="auto"/>
          </w:divBdr>
        </w:div>
        <w:div w:id="2069453175">
          <w:marLeft w:val="0"/>
          <w:marRight w:val="0"/>
          <w:marTop w:val="0"/>
          <w:marBottom w:val="0"/>
          <w:divBdr>
            <w:top w:val="none" w:sz="0" w:space="0" w:color="auto"/>
            <w:left w:val="none" w:sz="0" w:space="0" w:color="auto"/>
            <w:bottom w:val="none" w:sz="0" w:space="0" w:color="auto"/>
            <w:right w:val="none" w:sz="0" w:space="0" w:color="auto"/>
          </w:divBdr>
        </w:div>
        <w:div w:id="2086875344">
          <w:marLeft w:val="0"/>
          <w:marRight w:val="0"/>
          <w:marTop w:val="0"/>
          <w:marBottom w:val="0"/>
          <w:divBdr>
            <w:top w:val="none" w:sz="0" w:space="0" w:color="auto"/>
            <w:left w:val="none" w:sz="0" w:space="0" w:color="auto"/>
            <w:bottom w:val="none" w:sz="0" w:space="0" w:color="auto"/>
            <w:right w:val="none" w:sz="0" w:space="0" w:color="auto"/>
          </w:divBdr>
        </w:div>
      </w:divsChild>
    </w:div>
    <w:div w:id="232588591">
      <w:bodyDiv w:val="1"/>
      <w:marLeft w:val="0"/>
      <w:marRight w:val="0"/>
      <w:marTop w:val="0"/>
      <w:marBottom w:val="0"/>
      <w:divBdr>
        <w:top w:val="none" w:sz="0" w:space="0" w:color="auto"/>
        <w:left w:val="none" w:sz="0" w:space="0" w:color="auto"/>
        <w:bottom w:val="none" w:sz="0" w:space="0" w:color="auto"/>
        <w:right w:val="none" w:sz="0" w:space="0" w:color="auto"/>
      </w:divBdr>
    </w:div>
    <w:div w:id="286011987">
      <w:bodyDiv w:val="1"/>
      <w:marLeft w:val="0"/>
      <w:marRight w:val="0"/>
      <w:marTop w:val="0"/>
      <w:marBottom w:val="0"/>
      <w:divBdr>
        <w:top w:val="none" w:sz="0" w:space="0" w:color="auto"/>
        <w:left w:val="none" w:sz="0" w:space="0" w:color="auto"/>
        <w:bottom w:val="none" w:sz="0" w:space="0" w:color="auto"/>
        <w:right w:val="none" w:sz="0" w:space="0" w:color="auto"/>
      </w:divBdr>
    </w:div>
    <w:div w:id="324749523">
      <w:bodyDiv w:val="1"/>
      <w:marLeft w:val="0"/>
      <w:marRight w:val="0"/>
      <w:marTop w:val="0"/>
      <w:marBottom w:val="0"/>
      <w:divBdr>
        <w:top w:val="none" w:sz="0" w:space="0" w:color="auto"/>
        <w:left w:val="none" w:sz="0" w:space="0" w:color="auto"/>
        <w:bottom w:val="none" w:sz="0" w:space="0" w:color="auto"/>
        <w:right w:val="none" w:sz="0" w:space="0" w:color="auto"/>
      </w:divBdr>
    </w:div>
    <w:div w:id="346442403">
      <w:bodyDiv w:val="1"/>
      <w:marLeft w:val="0"/>
      <w:marRight w:val="0"/>
      <w:marTop w:val="0"/>
      <w:marBottom w:val="0"/>
      <w:divBdr>
        <w:top w:val="none" w:sz="0" w:space="0" w:color="auto"/>
        <w:left w:val="none" w:sz="0" w:space="0" w:color="auto"/>
        <w:bottom w:val="none" w:sz="0" w:space="0" w:color="auto"/>
        <w:right w:val="none" w:sz="0" w:space="0" w:color="auto"/>
      </w:divBdr>
    </w:div>
    <w:div w:id="379132578">
      <w:bodyDiv w:val="1"/>
      <w:marLeft w:val="0"/>
      <w:marRight w:val="0"/>
      <w:marTop w:val="0"/>
      <w:marBottom w:val="0"/>
      <w:divBdr>
        <w:top w:val="none" w:sz="0" w:space="0" w:color="auto"/>
        <w:left w:val="none" w:sz="0" w:space="0" w:color="auto"/>
        <w:bottom w:val="none" w:sz="0" w:space="0" w:color="auto"/>
        <w:right w:val="none" w:sz="0" w:space="0" w:color="auto"/>
      </w:divBdr>
    </w:div>
    <w:div w:id="624890555">
      <w:bodyDiv w:val="1"/>
      <w:marLeft w:val="0"/>
      <w:marRight w:val="0"/>
      <w:marTop w:val="0"/>
      <w:marBottom w:val="0"/>
      <w:divBdr>
        <w:top w:val="none" w:sz="0" w:space="0" w:color="auto"/>
        <w:left w:val="none" w:sz="0" w:space="0" w:color="auto"/>
        <w:bottom w:val="none" w:sz="0" w:space="0" w:color="auto"/>
        <w:right w:val="none" w:sz="0" w:space="0" w:color="auto"/>
      </w:divBdr>
    </w:div>
    <w:div w:id="629432191">
      <w:bodyDiv w:val="1"/>
      <w:marLeft w:val="0"/>
      <w:marRight w:val="0"/>
      <w:marTop w:val="0"/>
      <w:marBottom w:val="0"/>
      <w:divBdr>
        <w:top w:val="none" w:sz="0" w:space="0" w:color="auto"/>
        <w:left w:val="none" w:sz="0" w:space="0" w:color="auto"/>
        <w:bottom w:val="none" w:sz="0" w:space="0" w:color="auto"/>
        <w:right w:val="none" w:sz="0" w:space="0" w:color="auto"/>
      </w:divBdr>
    </w:div>
    <w:div w:id="647244958">
      <w:bodyDiv w:val="1"/>
      <w:marLeft w:val="0"/>
      <w:marRight w:val="0"/>
      <w:marTop w:val="0"/>
      <w:marBottom w:val="0"/>
      <w:divBdr>
        <w:top w:val="none" w:sz="0" w:space="0" w:color="auto"/>
        <w:left w:val="none" w:sz="0" w:space="0" w:color="auto"/>
        <w:bottom w:val="none" w:sz="0" w:space="0" w:color="auto"/>
        <w:right w:val="none" w:sz="0" w:space="0" w:color="auto"/>
      </w:divBdr>
    </w:div>
    <w:div w:id="732697623">
      <w:bodyDiv w:val="1"/>
      <w:marLeft w:val="0"/>
      <w:marRight w:val="0"/>
      <w:marTop w:val="0"/>
      <w:marBottom w:val="0"/>
      <w:divBdr>
        <w:top w:val="none" w:sz="0" w:space="0" w:color="auto"/>
        <w:left w:val="none" w:sz="0" w:space="0" w:color="auto"/>
        <w:bottom w:val="none" w:sz="0" w:space="0" w:color="auto"/>
        <w:right w:val="none" w:sz="0" w:space="0" w:color="auto"/>
      </w:divBdr>
      <w:divsChild>
        <w:div w:id="661080031">
          <w:marLeft w:val="1875"/>
          <w:marRight w:val="3125"/>
          <w:marTop w:val="0"/>
          <w:marBottom w:val="0"/>
          <w:divBdr>
            <w:top w:val="none" w:sz="0" w:space="0" w:color="auto"/>
            <w:left w:val="none" w:sz="0" w:space="0" w:color="auto"/>
            <w:bottom w:val="none" w:sz="0" w:space="0" w:color="auto"/>
            <w:right w:val="none" w:sz="0" w:space="0" w:color="auto"/>
          </w:divBdr>
        </w:div>
        <w:div w:id="1544250586">
          <w:marLeft w:val="1875"/>
          <w:marRight w:val="3125"/>
          <w:marTop w:val="0"/>
          <w:marBottom w:val="0"/>
          <w:divBdr>
            <w:top w:val="none" w:sz="0" w:space="0" w:color="auto"/>
            <w:left w:val="none" w:sz="0" w:space="0" w:color="auto"/>
            <w:bottom w:val="none" w:sz="0" w:space="0" w:color="auto"/>
            <w:right w:val="none" w:sz="0" w:space="0" w:color="auto"/>
          </w:divBdr>
        </w:div>
      </w:divsChild>
    </w:div>
    <w:div w:id="765349704">
      <w:bodyDiv w:val="1"/>
      <w:marLeft w:val="0"/>
      <w:marRight w:val="0"/>
      <w:marTop w:val="0"/>
      <w:marBottom w:val="0"/>
      <w:divBdr>
        <w:top w:val="none" w:sz="0" w:space="0" w:color="auto"/>
        <w:left w:val="none" w:sz="0" w:space="0" w:color="auto"/>
        <w:bottom w:val="none" w:sz="0" w:space="0" w:color="auto"/>
        <w:right w:val="none" w:sz="0" w:space="0" w:color="auto"/>
      </w:divBdr>
    </w:div>
    <w:div w:id="769665232">
      <w:bodyDiv w:val="1"/>
      <w:marLeft w:val="0"/>
      <w:marRight w:val="0"/>
      <w:marTop w:val="0"/>
      <w:marBottom w:val="0"/>
      <w:divBdr>
        <w:top w:val="none" w:sz="0" w:space="0" w:color="auto"/>
        <w:left w:val="none" w:sz="0" w:space="0" w:color="auto"/>
        <w:bottom w:val="none" w:sz="0" w:space="0" w:color="auto"/>
        <w:right w:val="none" w:sz="0" w:space="0" w:color="auto"/>
      </w:divBdr>
    </w:div>
    <w:div w:id="818813754">
      <w:bodyDiv w:val="1"/>
      <w:marLeft w:val="0"/>
      <w:marRight w:val="0"/>
      <w:marTop w:val="0"/>
      <w:marBottom w:val="0"/>
      <w:divBdr>
        <w:top w:val="none" w:sz="0" w:space="0" w:color="auto"/>
        <w:left w:val="none" w:sz="0" w:space="0" w:color="auto"/>
        <w:bottom w:val="none" w:sz="0" w:space="0" w:color="auto"/>
        <w:right w:val="none" w:sz="0" w:space="0" w:color="auto"/>
      </w:divBdr>
    </w:div>
    <w:div w:id="844245855">
      <w:bodyDiv w:val="1"/>
      <w:marLeft w:val="0"/>
      <w:marRight w:val="0"/>
      <w:marTop w:val="0"/>
      <w:marBottom w:val="0"/>
      <w:divBdr>
        <w:top w:val="none" w:sz="0" w:space="0" w:color="auto"/>
        <w:left w:val="none" w:sz="0" w:space="0" w:color="auto"/>
        <w:bottom w:val="none" w:sz="0" w:space="0" w:color="auto"/>
        <w:right w:val="none" w:sz="0" w:space="0" w:color="auto"/>
      </w:divBdr>
    </w:div>
    <w:div w:id="848301290">
      <w:bodyDiv w:val="1"/>
      <w:marLeft w:val="0"/>
      <w:marRight w:val="0"/>
      <w:marTop w:val="0"/>
      <w:marBottom w:val="0"/>
      <w:divBdr>
        <w:top w:val="none" w:sz="0" w:space="0" w:color="auto"/>
        <w:left w:val="none" w:sz="0" w:space="0" w:color="auto"/>
        <w:bottom w:val="none" w:sz="0" w:space="0" w:color="auto"/>
        <w:right w:val="none" w:sz="0" w:space="0" w:color="auto"/>
      </w:divBdr>
      <w:divsChild>
        <w:div w:id="509681261">
          <w:marLeft w:val="0"/>
          <w:marRight w:val="0"/>
          <w:marTop w:val="75"/>
          <w:marBottom w:val="75"/>
          <w:divBdr>
            <w:top w:val="none" w:sz="0" w:space="0" w:color="auto"/>
            <w:left w:val="none" w:sz="0" w:space="0" w:color="auto"/>
            <w:bottom w:val="none" w:sz="0" w:space="0" w:color="auto"/>
            <w:right w:val="none" w:sz="0" w:space="0" w:color="auto"/>
          </w:divBdr>
        </w:div>
        <w:div w:id="1592276153">
          <w:marLeft w:val="0"/>
          <w:marRight w:val="0"/>
          <w:marTop w:val="75"/>
          <w:marBottom w:val="75"/>
          <w:divBdr>
            <w:top w:val="none" w:sz="0" w:space="0" w:color="auto"/>
            <w:left w:val="none" w:sz="0" w:space="0" w:color="auto"/>
            <w:bottom w:val="none" w:sz="0" w:space="0" w:color="auto"/>
            <w:right w:val="none" w:sz="0" w:space="0" w:color="auto"/>
          </w:divBdr>
        </w:div>
      </w:divsChild>
    </w:div>
    <w:div w:id="881984822">
      <w:bodyDiv w:val="1"/>
      <w:marLeft w:val="0"/>
      <w:marRight w:val="0"/>
      <w:marTop w:val="0"/>
      <w:marBottom w:val="0"/>
      <w:divBdr>
        <w:top w:val="none" w:sz="0" w:space="0" w:color="auto"/>
        <w:left w:val="none" w:sz="0" w:space="0" w:color="auto"/>
        <w:bottom w:val="none" w:sz="0" w:space="0" w:color="auto"/>
        <w:right w:val="none" w:sz="0" w:space="0" w:color="auto"/>
      </w:divBdr>
    </w:div>
    <w:div w:id="903099939">
      <w:bodyDiv w:val="1"/>
      <w:marLeft w:val="0"/>
      <w:marRight w:val="0"/>
      <w:marTop w:val="0"/>
      <w:marBottom w:val="0"/>
      <w:divBdr>
        <w:top w:val="none" w:sz="0" w:space="0" w:color="auto"/>
        <w:left w:val="none" w:sz="0" w:space="0" w:color="auto"/>
        <w:bottom w:val="none" w:sz="0" w:space="0" w:color="auto"/>
        <w:right w:val="none" w:sz="0" w:space="0" w:color="auto"/>
      </w:divBdr>
      <w:divsChild>
        <w:div w:id="22441813">
          <w:marLeft w:val="0"/>
          <w:marRight w:val="0"/>
          <w:marTop w:val="0"/>
          <w:marBottom w:val="0"/>
          <w:divBdr>
            <w:top w:val="none" w:sz="0" w:space="0" w:color="auto"/>
            <w:left w:val="none" w:sz="0" w:space="0" w:color="auto"/>
            <w:bottom w:val="none" w:sz="0" w:space="0" w:color="auto"/>
            <w:right w:val="none" w:sz="0" w:space="0" w:color="auto"/>
          </w:divBdr>
        </w:div>
        <w:div w:id="155418321">
          <w:marLeft w:val="0"/>
          <w:marRight w:val="0"/>
          <w:marTop w:val="0"/>
          <w:marBottom w:val="0"/>
          <w:divBdr>
            <w:top w:val="none" w:sz="0" w:space="0" w:color="auto"/>
            <w:left w:val="none" w:sz="0" w:space="0" w:color="auto"/>
            <w:bottom w:val="none" w:sz="0" w:space="0" w:color="auto"/>
            <w:right w:val="none" w:sz="0" w:space="0" w:color="auto"/>
          </w:divBdr>
        </w:div>
        <w:div w:id="216671529">
          <w:marLeft w:val="0"/>
          <w:marRight w:val="0"/>
          <w:marTop w:val="0"/>
          <w:marBottom w:val="0"/>
          <w:divBdr>
            <w:top w:val="none" w:sz="0" w:space="0" w:color="auto"/>
            <w:left w:val="none" w:sz="0" w:space="0" w:color="auto"/>
            <w:bottom w:val="none" w:sz="0" w:space="0" w:color="auto"/>
            <w:right w:val="none" w:sz="0" w:space="0" w:color="auto"/>
          </w:divBdr>
        </w:div>
        <w:div w:id="507326544">
          <w:marLeft w:val="0"/>
          <w:marRight w:val="0"/>
          <w:marTop w:val="0"/>
          <w:marBottom w:val="0"/>
          <w:divBdr>
            <w:top w:val="none" w:sz="0" w:space="0" w:color="auto"/>
            <w:left w:val="none" w:sz="0" w:space="0" w:color="auto"/>
            <w:bottom w:val="none" w:sz="0" w:space="0" w:color="auto"/>
            <w:right w:val="none" w:sz="0" w:space="0" w:color="auto"/>
          </w:divBdr>
        </w:div>
        <w:div w:id="519928426">
          <w:marLeft w:val="0"/>
          <w:marRight w:val="0"/>
          <w:marTop w:val="0"/>
          <w:marBottom w:val="0"/>
          <w:divBdr>
            <w:top w:val="none" w:sz="0" w:space="0" w:color="auto"/>
            <w:left w:val="none" w:sz="0" w:space="0" w:color="auto"/>
            <w:bottom w:val="none" w:sz="0" w:space="0" w:color="auto"/>
            <w:right w:val="none" w:sz="0" w:space="0" w:color="auto"/>
          </w:divBdr>
        </w:div>
        <w:div w:id="875699725">
          <w:marLeft w:val="0"/>
          <w:marRight w:val="0"/>
          <w:marTop w:val="0"/>
          <w:marBottom w:val="0"/>
          <w:divBdr>
            <w:top w:val="none" w:sz="0" w:space="0" w:color="auto"/>
            <w:left w:val="none" w:sz="0" w:space="0" w:color="auto"/>
            <w:bottom w:val="none" w:sz="0" w:space="0" w:color="auto"/>
            <w:right w:val="none" w:sz="0" w:space="0" w:color="auto"/>
          </w:divBdr>
        </w:div>
        <w:div w:id="908541042">
          <w:marLeft w:val="0"/>
          <w:marRight w:val="0"/>
          <w:marTop w:val="0"/>
          <w:marBottom w:val="0"/>
          <w:divBdr>
            <w:top w:val="none" w:sz="0" w:space="0" w:color="auto"/>
            <w:left w:val="none" w:sz="0" w:space="0" w:color="auto"/>
            <w:bottom w:val="none" w:sz="0" w:space="0" w:color="auto"/>
            <w:right w:val="none" w:sz="0" w:space="0" w:color="auto"/>
          </w:divBdr>
        </w:div>
        <w:div w:id="936449200">
          <w:marLeft w:val="0"/>
          <w:marRight w:val="0"/>
          <w:marTop w:val="0"/>
          <w:marBottom w:val="0"/>
          <w:divBdr>
            <w:top w:val="none" w:sz="0" w:space="0" w:color="auto"/>
            <w:left w:val="none" w:sz="0" w:space="0" w:color="auto"/>
            <w:bottom w:val="none" w:sz="0" w:space="0" w:color="auto"/>
            <w:right w:val="none" w:sz="0" w:space="0" w:color="auto"/>
          </w:divBdr>
        </w:div>
        <w:div w:id="1371763896">
          <w:marLeft w:val="0"/>
          <w:marRight w:val="0"/>
          <w:marTop w:val="0"/>
          <w:marBottom w:val="0"/>
          <w:divBdr>
            <w:top w:val="none" w:sz="0" w:space="0" w:color="auto"/>
            <w:left w:val="none" w:sz="0" w:space="0" w:color="auto"/>
            <w:bottom w:val="none" w:sz="0" w:space="0" w:color="auto"/>
            <w:right w:val="none" w:sz="0" w:space="0" w:color="auto"/>
          </w:divBdr>
        </w:div>
        <w:div w:id="1762944594">
          <w:marLeft w:val="0"/>
          <w:marRight w:val="0"/>
          <w:marTop w:val="0"/>
          <w:marBottom w:val="0"/>
          <w:divBdr>
            <w:top w:val="none" w:sz="0" w:space="0" w:color="auto"/>
            <w:left w:val="none" w:sz="0" w:space="0" w:color="auto"/>
            <w:bottom w:val="none" w:sz="0" w:space="0" w:color="auto"/>
            <w:right w:val="none" w:sz="0" w:space="0" w:color="auto"/>
          </w:divBdr>
        </w:div>
        <w:div w:id="1901594047">
          <w:marLeft w:val="0"/>
          <w:marRight w:val="0"/>
          <w:marTop w:val="0"/>
          <w:marBottom w:val="0"/>
          <w:divBdr>
            <w:top w:val="none" w:sz="0" w:space="0" w:color="auto"/>
            <w:left w:val="none" w:sz="0" w:space="0" w:color="auto"/>
            <w:bottom w:val="none" w:sz="0" w:space="0" w:color="auto"/>
            <w:right w:val="none" w:sz="0" w:space="0" w:color="auto"/>
          </w:divBdr>
        </w:div>
        <w:div w:id="2061711248">
          <w:marLeft w:val="0"/>
          <w:marRight w:val="0"/>
          <w:marTop w:val="0"/>
          <w:marBottom w:val="0"/>
          <w:divBdr>
            <w:top w:val="none" w:sz="0" w:space="0" w:color="auto"/>
            <w:left w:val="none" w:sz="0" w:space="0" w:color="auto"/>
            <w:bottom w:val="none" w:sz="0" w:space="0" w:color="auto"/>
            <w:right w:val="none" w:sz="0" w:space="0" w:color="auto"/>
          </w:divBdr>
        </w:div>
        <w:div w:id="2141651894">
          <w:marLeft w:val="0"/>
          <w:marRight w:val="0"/>
          <w:marTop w:val="0"/>
          <w:marBottom w:val="0"/>
          <w:divBdr>
            <w:top w:val="none" w:sz="0" w:space="0" w:color="auto"/>
            <w:left w:val="none" w:sz="0" w:space="0" w:color="auto"/>
            <w:bottom w:val="none" w:sz="0" w:space="0" w:color="auto"/>
            <w:right w:val="none" w:sz="0" w:space="0" w:color="auto"/>
          </w:divBdr>
        </w:div>
      </w:divsChild>
    </w:div>
    <w:div w:id="936793914">
      <w:bodyDiv w:val="1"/>
      <w:marLeft w:val="0"/>
      <w:marRight w:val="0"/>
      <w:marTop w:val="0"/>
      <w:marBottom w:val="0"/>
      <w:divBdr>
        <w:top w:val="none" w:sz="0" w:space="0" w:color="auto"/>
        <w:left w:val="none" w:sz="0" w:space="0" w:color="auto"/>
        <w:bottom w:val="none" w:sz="0" w:space="0" w:color="auto"/>
        <w:right w:val="none" w:sz="0" w:space="0" w:color="auto"/>
      </w:divBdr>
    </w:div>
    <w:div w:id="1008488049">
      <w:bodyDiv w:val="1"/>
      <w:marLeft w:val="0"/>
      <w:marRight w:val="0"/>
      <w:marTop w:val="0"/>
      <w:marBottom w:val="0"/>
      <w:divBdr>
        <w:top w:val="none" w:sz="0" w:space="0" w:color="auto"/>
        <w:left w:val="none" w:sz="0" w:space="0" w:color="auto"/>
        <w:bottom w:val="none" w:sz="0" w:space="0" w:color="auto"/>
        <w:right w:val="none" w:sz="0" w:space="0" w:color="auto"/>
      </w:divBdr>
    </w:div>
    <w:div w:id="1024481588">
      <w:bodyDiv w:val="1"/>
      <w:marLeft w:val="0"/>
      <w:marRight w:val="0"/>
      <w:marTop w:val="0"/>
      <w:marBottom w:val="0"/>
      <w:divBdr>
        <w:top w:val="none" w:sz="0" w:space="0" w:color="auto"/>
        <w:left w:val="none" w:sz="0" w:space="0" w:color="auto"/>
        <w:bottom w:val="none" w:sz="0" w:space="0" w:color="auto"/>
        <w:right w:val="none" w:sz="0" w:space="0" w:color="auto"/>
      </w:divBdr>
      <w:divsChild>
        <w:div w:id="95175303">
          <w:marLeft w:val="0"/>
          <w:marRight w:val="0"/>
          <w:marTop w:val="0"/>
          <w:marBottom w:val="0"/>
          <w:divBdr>
            <w:top w:val="none" w:sz="0" w:space="0" w:color="auto"/>
            <w:left w:val="none" w:sz="0" w:space="0" w:color="auto"/>
            <w:bottom w:val="none" w:sz="0" w:space="0" w:color="auto"/>
            <w:right w:val="none" w:sz="0" w:space="0" w:color="auto"/>
          </w:divBdr>
        </w:div>
        <w:div w:id="137722804">
          <w:marLeft w:val="0"/>
          <w:marRight w:val="0"/>
          <w:marTop w:val="0"/>
          <w:marBottom w:val="0"/>
          <w:divBdr>
            <w:top w:val="none" w:sz="0" w:space="0" w:color="auto"/>
            <w:left w:val="none" w:sz="0" w:space="0" w:color="auto"/>
            <w:bottom w:val="none" w:sz="0" w:space="0" w:color="auto"/>
            <w:right w:val="none" w:sz="0" w:space="0" w:color="auto"/>
          </w:divBdr>
        </w:div>
        <w:div w:id="150371385">
          <w:marLeft w:val="0"/>
          <w:marRight w:val="0"/>
          <w:marTop w:val="0"/>
          <w:marBottom w:val="0"/>
          <w:divBdr>
            <w:top w:val="none" w:sz="0" w:space="0" w:color="auto"/>
            <w:left w:val="none" w:sz="0" w:space="0" w:color="auto"/>
            <w:bottom w:val="none" w:sz="0" w:space="0" w:color="auto"/>
            <w:right w:val="none" w:sz="0" w:space="0" w:color="auto"/>
          </w:divBdr>
        </w:div>
        <w:div w:id="577130273">
          <w:marLeft w:val="0"/>
          <w:marRight w:val="0"/>
          <w:marTop w:val="0"/>
          <w:marBottom w:val="0"/>
          <w:divBdr>
            <w:top w:val="none" w:sz="0" w:space="0" w:color="auto"/>
            <w:left w:val="none" w:sz="0" w:space="0" w:color="auto"/>
            <w:bottom w:val="none" w:sz="0" w:space="0" w:color="auto"/>
            <w:right w:val="none" w:sz="0" w:space="0" w:color="auto"/>
          </w:divBdr>
        </w:div>
        <w:div w:id="636035473">
          <w:marLeft w:val="0"/>
          <w:marRight w:val="0"/>
          <w:marTop w:val="0"/>
          <w:marBottom w:val="0"/>
          <w:divBdr>
            <w:top w:val="none" w:sz="0" w:space="0" w:color="auto"/>
            <w:left w:val="none" w:sz="0" w:space="0" w:color="auto"/>
            <w:bottom w:val="none" w:sz="0" w:space="0" w:color="auto"/>
            <w:right w:val="none" w:sz="0" w:space="0" w:color="auto"/>
          </w:divBdr>
        </w:div>
        <w:div w:id="764687761">
          <w:marLeft w:val="0"/>
          <w:marRight w:val="0"/>
          <w:marTop w:val="0"/>
          <w:marBottom w:val="0"/>
          <w:divBdr>
            <w:top w:val="none" w:sz="0" w:space="0" w:color="auto"/>
            <w:left w:val="none" w:sz="0" w:space="0" w:color="auto"/>
            <w:bottom w:val="none" w:sz="0" w:space="0" w:color="auto"/>
            <w:right w:val="none" w:sz="0" w:space="0" w:color="auto"/>
          </w:divBdr>
        </w:div>
        <w:div w:id="824585230">
          <w:marLeft w:val="0"/>
          <w:marRight w:val="0"/>
          <w:marTop w:val="0"/>
          <w:marBottom w:val="0"/>
          <w:divBdr>
            <w:top w:val="none" w:sz="0" w:space="0" w:color="auto"/>
            <w:left w:val="none" w:sz="0" w:space="0" w:color="auto"/>
            <w:bottom w:val="none" w:sz="0" w:space="0" w:color="auto"/>
            <w:right w:val="none" w:sz="0" w:space="0" w:color="auto"/>
          </w:divBdr>
        </w:div>
        <w:div w:id="847254272">
          <w:marLeft w:val="0"/>
          <w:marRight w:val="0"/>
          <w:marTop w:val="0"/>
          <w:marBottom w:val="0"/>
          <w:divBdr>
            <w:top w:val="none" w:sz="0" w:space="0" w:color="auto"/>
            <w:left w:val="none" w:sz="0" w:space="0" w:color="auto"/>
            <w:bottom w:val="none" w:sz="0" w:space="0" w:color="auto"/>
            <w:right w:val="none" w:sz="0" w:space="0" w:color="auto"/>
          </w:divBdr>
        </w:div>
        <w:div w:id="967663487">
          <w:marLeft w:val="0"/>
          <w:marRight w:val="0"/>
          <w:marTop w:val="0"/>
          <w:marBottom w:val="0"/>
          <w:divBdr>
            <w:top w:val="none" w:sz="0" w:space="0" w:color="auto"/>
            <w:left w:val="none" w:sz="0" w:space="0" w:color="auto"/>
            <w:bottom w:val="none" w:sz="0" w:space="0" w:color="auto"/>
            <w:right w:val="none" w:sz="0" w:space="0" w:color="auto"/>
          </w:divBdr>
        </w:div>
        <w:div w:id="1147743762">
          <w:marLeft w:val="0"/>
          <w:marRight w:val="0"/>
          <w:marTop w:val="0"/>
          <w:marBottom w:val="0"/>
          <w:divBdr>
            <w:top w:val="none" w:sz="0" w:space="0" w:color="auto"/>
            <w:left w:val="none" w:sz="0" w:space="0" w:color="auto"/>
            <w:bottom w:val="none" w:sz="0" w:space="0" w:color="auto"/>
            <w:right w:val="none" w:sz="0" w:space="0" w:color="auto"/>
          </w:divBdr>
        </w:div>
        <w:div w:id="1413354205">
          <w:marLeft w:val="0"/>
          <w:marRight w:val="0"/>
          <w:marTop w:val="0"/>
          <w:marBottom w:val="0"/>
          <w:divBdr>
            <w:top w:val="none" w:sz="0" w:space="0" w:color="auto"/>
            <w:left w:val="none" w:sz="0" w:space="0" w:color="auto"/>
            <w:bottom w:val="none" w:sz="0" w:space="0" w:color="auto"/>
            <w:right w:val="none" w:sz="0" w:space="0" w:color="auto"/>
          </w:divBdr>
        </w:div>
        <w:div w:id="1540239469">
          <w:marLeft w:val="0"/>
          <w:marRight w:val="0"/>
          <w:marTop w:val="0"/>
          <w:marBottom w:val="0"/>
          <w:divBdr>
            <w:top w:val="none" w:sz="0" w:space="0" w:color="auto"/>
            <w:left w:val="none" w:sz="0" w:space="0" w:color="auto"/>
            <w:bottom w:val="none" w:sz="0" w:space="0" w:color="auto"/>
            <w:right w:val="none" w:sz="0" w:space="0" w:color="auto"/>
          </w:divBdr>
        </w:div>
        <w:div w:id="1705058910">
          <w:marLeft w:val="0"/>
          <w:marRight w:val="0"/>
          <w:marTop w:val="0"/>
          <w:marBottom w:val="0"/>
          <w:divBdr>
            <w:top w:val="none" w:sz="0" w:space="0" w:color="auto"/>
            <w:left w:val="none" w:sz="0" w:space="0" w:color="auto"/>
            <w:bottom w:val="none" w:sz="0" w:space="0" w:color="auto"/>
            <w:right w:val="none" w:sz="0" w:space="0" w:color="auto"/>
          </w:divBdr>
        </w:div>
        <w:div w:id="1860049830">
          <w:marLeft w:val="0"/>
          <w:marRight w:val="0"/>
          <w:marTop w:val="0"/>
          <w:marBottom w:val="0"/>
          <w:divBdr>
            <w:top w:val="none" w:sz="0" w:space="0" w:color="auto"/>
            <w:left w:val="none" w:sz="0" w:space="0" w:color="auto"/>
            <w:bottom w:val="none" w:sz="0" w:space="0" w:color="auto"/>
            <w:right w:val="none" w:sz="0" w:space="0" w:color="auto"/>
          </w:divBdr>
        </w:div>
        <w:div w:id="1884101083">
          <w:marLeft w:val="0"/>
          <w:marRight w:val="0"/>
          <w:marTop w:val="0"/>
          <w:marBottom w:val="0"/>
          <w:divBdr>
            <w:top w:val="none" w:sz="0" w:space="0" w:color="auto"/>
            <w:left w:val="none" w:sz="0" w:space="0" w:color="auto"/>
            <w:bottom w:val="none" w:sz="0" w:space="0" w:color="auto"/>
            <w:right w:val="none" w:sz="0" w:space="0" w:color="auto"/>
          </w:divBdr>
        </w:div>
        <w:div w:id="2024093327">
          <w:marLeft w:val="0"/>
          <w:marRight w:val="0"/>
          <w:marTop w:val="0"/>
          <w:marBottom w:val="0"/>
          <w:divBdr>
            <w:top w:val="none" w:sz="0" w:space="0" w:color="auto"/>
            <w:left w:val="none" w:sz="0" w:space="0" w:color="auto"/>
            <w:bottom w:val="none" w:sz="0" w:space="0" w:color="auto"/>
            <w:right w:val="none" w:sz="0" w:space="0" w:color="auto"/>
          </w:divBdr>
        </w:div>
        <w:div w:id="2115243979">
          <w:marLeft w:val="0"/>
          <w:marRight w:val="0"/>
          <w:marTop w:val="0"/>
          <w:marBottom w:val="0"/>
          <w:divBdr>
            <w:top w:val="none" w:sz="0" w:space="0" w:color="auto"/>
            <w:left w:val="none" w:sz="0" w:space="0" w:color="auto"/>
            <w:bottom w:val="none" w:sz="0" w:space="0" w:color="auto"/>
            <w:right w:val="none" w:sz="0" w:space="0" w:color="auto"/>
          </w:divBdr>
        </w:div>
      </w:divsChild>
    </w:div>
    <w:div w:id="1034814627">
      <w:bodyDiv w:val="1"/>
      <w:marLeft w:val="0"/>
      <w:marRight w:val="0"/>
      <w:marTop w:val="0"/>
      <w:marBottom w:val="0"/>
      <w:divBdr>
        <w:top w:val="none" w:sz="0" w:space="0" w:color="auto"/>
        <w:left w:val="none" w:sz="0" w:space="0" w:color="auto"/>
        <w:bottom w:val="none" w:sz="0" w:space="0" w:color="auto"/>
        <w:right w:val="none" w:sz="0" w:space="0" w:color="auto"/>
      </w:divBdr>
    </w:div>
    <w:div w:id="1050305473">
      <w:bodyDiv w:val="1"/>
      <w:marLeft w:val="0"/>
      <w:marRight w:val="0"/>
      <w:marTop w:val="0"/>
      <w:marBottom w:val="0"/>
      <w:divBdr>
        <w:top w:val="none" w:sz="0" w:space="0" w:color="auto"/>
        <w:left w:val="none" w:sz="0" w:space="0" w:color="auto"/>
        <w:bottom w:val="none" w:sz="0" w:space="0" w:color="auto"/>
        <w:right w:val="none" w:sz="0" w:space="0" w:color="auto"/>
      </w:divBdr>
    </w:div>
    <w:div w:id="1198856384">
      <w:bodyDiv w:val="1"/>
      <w:marLeft w:val="0"/>
      <w:marRight w:val="0"/>
      <w:marTop w:val="0"/>
      <w:marBottom w:val="0"/>
      <w:divBdr>
        <w:top w:val="none" w:sz="0" w:space="0" w:color="auto"/>
        <w:left w:val="none" w:sz="0" w:space="0" w:color="auto"/>
        <w:bottom w:val="none" w:sz="0" w:space="0" w:color="auto"/>
        <w:right w:val="none" w:sz="0" w:space="0" w:color="auto"/>
      </w:divBdr>
      <w:divsChild>
        <w:div w:id="1451511255">
          <w:marLeft w:val="1875"/>
          <w:marRight w:val="3125"/>
          <w:marTop w:val="0"/>
          <w:marBottom w:val="0"/>
          <w:divBdr>
            <w:top w:val="none" w:sz="0" w:space="0" w:color="auto"/>
            <w:left w:val="none" w:sz="0" w:space="0" w:color="auto"/>
            <w:bottom w:val="none" w:sz="0" w:space="0" w:color="auto"/>
            <w:right w:val="none" w:sz="0" w:space="0" w:color="auto"/>
          </w:divBdr>
        </w:div>
        <w:div w:id="1478841445">
          <w:marLeft w:val="1875"/>
          <w:marRight w:val="3125"/>
          <w:marTop w:val="0"/>
          <w:marBottom w:val="0"/>
          <w:divBdr>
            <w:top w:val="none" w:sz="0" w:space="0" w:color="auto"/>
            <w:left w:val="none" w:sz="0" w:space="0" w:color="auto"/>
            <w:bottom w:val="none" w:sz="0" w:space="0" w:color="auto"/>
            <w:right w:val="none" w:sz="0" w:space="0" w:color="auto"/>
          </w:divBdr>
        </w:div>
      </w:divsChild>
    </w:div>
    <w:div w:id="1210342258">
      <w:bodyDiv w:val="1"/>
      <w:marLeft w:val="0"/>
      <w:marRight w:val="0"/>
      <w:marTop w:val="0"/>
      <w:marBottom w:val="0"/>
      <w:divBdr>
        <w:top w:val="none" w:sz="0" w:space="0" w:color="auto"/>
        <w:left w:val="none" w:sz="0" w:space="0" w:color="auto"/>
        <w:bottom w:val="none" w:sz="0" w:space="0" w:color="auto"/>
        <w:right w:val="none" w:sz="0" w:space="0" w:color="auto"/>
      </w:divBdr>
    </w:div>
    <w:div w:id="1244872817">
      <w:bodyDiv w:val="1"/>
      <w:marLeft w:val="0"/>
      <w:marRight w:val="0"/>
      <w:marTop w:val="0"/>
      <w:marBottom w:val="0"/>
      <w:divBdr>
        <w:top w:val="none" w:sz="0" w:space="0" w:color="auto"/>
        <w:left w:val="none" w:sz="0" w:space="0" w:color="auto"/>
        <w:bottom w:val="none" w:sz="0" w:space="0" w:color="auto"/>
        <w:right w:val="none" w:sz="0" w:space="0" w:color="auto"/>
      </w:divBdr>
      <w:divsChild>
        <w:div w:id="1009286471">
          <w:marLeft w:val="-288"/>
          <w:marRight w:val="0"/>
          <w:marTop w:val="0"/>
          <w:marBottom w:val="120"/>
          <w:divBdr>
            <w:top w:val="none" w:sz="0" w:space="0" w:color="auto"/>
            <w:left w:val="none" w:sz="0" w:space="0" w:color="auto"/>
            <w:bottom w:val="none" w:sz="0" w:space="0" w:color="auto"/>
            <w:right w:val="none" w:sz="0" w:space="0" w:color="auto"/>
          </w:divBdr>
        </w:div>
      </w:divsChild>
    </w:div>
    <w:div w:id="1263562389">
      <w:bodyDiv w:val="1"/>
      <w:marLeft w:val="0"/>
      <w:marRight w:val="0"/>
      <w:marTop w:val="0"/>
      <w:marBottom w:val="0"/>
      <w:divBdr>
        <w:top w:val="none" w:sz="0" w:space="0" w:color="auto"/>
        <w:left w:val="none" w:sz="0" w:space="0" w:color="auto"/>
        <w:bottom w:val="none" w:sz="0" w:space="0" w:color="auto"/>
        <w:right w:val="none" w:sz="0" w:space="0" w:color="auto"/>
      </w:divBdr>
    </w:div>
    <w:div w:id="1301425138">
      <w:bodyDiv w:val="1"/>
      <w:marLeft w:val="0"/>
      <w:marRight w:val="0"/>
      <w:marTop w:val="0"/>
      <w:marBottom w:val="0"/>
      <w:divBdr>
        <w:top w:val="none" w:sz="0" w:space="0" w:color="auto"/>
        <w:left w:val="none" w:sz="0" w:space="0" w:color="auto"/>
        <w:bottom w:val="none" w:sz="0" w:space="0" w:color="auto"/>
        <w:right w:val="none" w:sz="0" w:space="0" w:color="auto"/>
      </w:divBdr>
      <w:divsChild>
        <w:div w:id="3747770">
          <w:marLeft w:val="0"/>
          <w:marRight w:val="0"/>
          <w:marTop w:val="0"/>
          <w:marBottom w:val="0"/>
          <w:divBdr>
            <w:top w:val="none" w:sz="0" w:space="0" w:color="auto"/>
            <w:left w:val="none" w:sz="0" w:space="0" w:color="auto"/>
            <w:bottom w:val="none" w:sz="0" w:space="0" w:color="auto"/>
            <w:right w:val="none" w:sz="0" w:space="0" w:color="auto"/>
          </w:divBdr>
        </w:div>
        <w:div w:id="10376515">
          <w:marLeft w:val="0"/>
          <w:marRight w:val="0"/>
          <w:marTop w:val="0"/>
          <w:marBottom w:val="0"/>
          <w:divBdr>
            <w:top w:val="none" w:sz="0" w:space="0" w:color="auto"/>
            <w:left w:val="none" w:sz="0" w:space="0" w:color="auto"/>
            <w:bottom w:val="none" w:sz="0" w:space="0" w:color="auto"/>
            <w:right w:val="none" w:sz="0" w:space="0" w:color="auto"/>
          </w:divBdr>
        </w:div>
        <w:div w:id="26611546">
          <w:marLeft w:val="0"/>
          <w:marRight w:val="0"/>
          <w:marTop w:val="0"/>
          <w:marBottom w:val="0"/>
          <w:divBdr>
            <w:top w:val="none" w:sz="0" w:space="0" w:color="auto"/>
            <w:left w:val="none" w:sz="0" w:space="0" w:color="auto"/>
            <w:bottom w:val="none" w:sz="0" w:space="0" w:color="auto"/>
            <w:right w:val="none" w:sz="0" w:space="0" w:color="auto"/>
          </w:divBdr>
        </w:div>
        <w:div w:id="68234187">
          <w:marLeft w:val="0"/>
          <w:marRight w:val="0"/>
          <w:marTop w:val="120"/>
          <w:marBottom w:val="96"/>
          <w:divBdr>
            <w:top w:val="none" w:sz="0" w:space="0" w:color="auto"/>
            <w:left w:val="none" w:sz="0" w:space="0" w:color="auto"/>
            <w:bottom w:val="none" w:sz="0" w:space="0" w:color="auto"/>
            <w:right w:val="none" w:sz="0" w:space="0" w:color="auto"/>
          </w:divBdr>
          <w:divsChild>
            <w:div w:id="854000700">
              <w:marLeft w:val="0"/>
              <w:marRight w:val="0"/>
              <w:marTop w:val="0"/>
              <w:marBottom w:val="0"/>
              <w:divBdr>
                <w:top w:val="none" w:sz="0" w:space="0" w:color="auto"/>
                <w:left w:val="none" w:sz="0" w:space="0" w:color="auto"/>
                <w:bottom w:val="none" w:sz="0" w:space="0" w:color="auto"/>
                <w:right w:val="none" w:sz="0" w:space="0" w:color="auto"/>
              </w:divBdr>
            </w:div>
          </w:divsChild>
        </w:div>
        <w:div w:id="83573359">
          <w:marLeft w:val="0"/>
          <w:marRight w:val="0"/>
          <w:marTop w:val="120"/>
          <w:marBottom w:val="96"/>
          <w:divBdr>
            <w:top w:val="none" w:sz="0" w:space="0" w:color="auto"/>
            <w:left w:val="none" w:sz="0" w:space="0" w:color="auto"/>
            <w:bottom w:val="none" w:sz="0" w:space="0" w:color="auto"/>
            <w:right w:val="none" w:sz="0" w:space="0" w:color="auto"/>
          </w:divBdr>
          <w:divsChild>
            <w:div w:id="1805922558">
              <w:marLeft w:val="0"/>
              <w:marRight w:val="0"/>
              <w:marTop w:val="0"/>
              <w:marBottom w:val="0"/>
              <w:divBdr>
                <w:top w:val="none" w:sz="0" w:space="0" w:color="auto"/>
                <w:left w:val="none" w:sz="0" w:space="0" w:color="auto"/>
                <w:bottom w:val="none" w:sz="0" w:space="0" w:color="auto"/>
                <w:right w:val="none" w:sz="0" w:space="0" w:color="auto"/>
              </w:divBdr>
            </w:div>
          </w:divsChild>
        </w:div>
        <w:div w:id="87892453">
          <w:marLeft w:val="0"/>
          <w:marRight w:val="0"/>
          <w:marTop w:val="0"/>
          <w:marBottom w:val="0"/>
          <w:divBdr>
            <w:top w:val="none" w:sz="0" w:space="0" w:color="auto"/>
            <w:left w:val="none" w:sz="0" w:space="0" w:color="auto"/>
            <w:bottom w:val="none" w:sz="0" w:space="0" w:color="auto"/>
            <w:right w:val="none" w:sz="0" w:space="0" w:color="auto"/>
          </w:divBdr>
        </w:div>
        <w:div w:id="105201638">
          <w:marLeft w:val="0"/>
          <w:marRight w:val="0"/>
          <w:marTop w:val="0"/>
          <w:marBottom w:val="0"/>
          <w:divBdr>
            <w:top w:val="none" w:sz="0" w:space="0" w:color="auto"/>
            <w:left w:val="none" w:sz="0" w:space="0" w:color="auto"/>
            <w:bottom w:val="none" w:sz="0" w:space="0" w:color="auto"/>
            <w:right w:val="none" w:sz="0" w:space="0" w:color="auto"/>
          </w:divBdr>
        </w:div>
        <w:div w:id="105932580">
          <w:marLeft w:val="0"/>
          <w:marRight w:val="0"/>
          <w:marTop w:val="0"/>
          <w:marBottom w:val="0"/>
          <w:divBdr>
            <w:top w:val="none" w:sz="0" w:space="0" w:color="auto"/>
            <w:left w:val="none" w:sz="0" w:space="0" w:color="auto"/>
            <w:bottom w:val="none" w:sz="0" w:space="0" w:color="auto"/>
            <w:right w:val="none" w:sz="0" w:space="0" w:color="auto"/>
          </w:divBdr>
        </w:div>
        <w:div w:id="123239003">
          <w:marLeft w:val="0"/>
          <w:marRight w:val="0"/>
          <w:marTop w:val="0"/>
          <w:marBottom w:val="0"/>
          <w:divBdr>
            <w:top w:val="none" w:sz="0" w:space="0" w:color="auto"/>
            <w:left w:val="none" w:sz="0" w:space="0" w:color="auto"/>
            <w:bottom w:val="none" w:sz="0" w:space="0" w:color="auto"/>
            <w:right w:val="none" w:sz="0" w:space="0" w:color="auto"/>
          </w:divBdr>
        </w:div>
        <w:div w:id="166798345">
          <w:marLeft w:val="0"/>
          <w:marRight w:val="0"/>
          <w:marTop w:val="0"/>
          <w:marBottom w:val="0"/>
          <w:divBdr>
            <w:top w:val="none" w:sz="0" w:space="0" w:color="auto"/>
            <w:left w:val="none" w:sz="0" w:space="0" w:color="auto"/>
            <w:bottom w:val="none" w:sz="0" w:space="0" w:color="auto"/>
            <w:right w:val="none" w:sz="0" w:space="0" w:color="auto"/>
          </w:divBdr>
        </w:div>
        <w:div w:id="170797205">
          <w:marLeft w:val="0"/>
          <w:marRight w:val="0"/>
          <w:marTop w:val="0"/>
          <w:marBottom w:val="0"/>
          <w:divBdr>
            <w:top w:val="none" w:sz="0" w:space="0" w:color="auto"/>
            <w:left w:val="none" w:sz="0" w:space="0" w:color="auto"/>
            <w:bottom w:val="none" w:sz="0" w:space="0" w:color="auto"/>
            <w:right w:val="none" w:sz="0" w:space="0" w:color="auto"/>
          </w:divBdr>
        </w:div>
        <w:div w:id="187569715">
          <w:marLeft w:val="0"/>
          <w:marRight w:val="0"/>
          <w:marTop w:val="0"/>
          <w:marBottom w:val="0"/>
          <w:divBdr>
            <w:top w:val="none" w:sz="0" w:space="0" w:color="auto"/>
            <w:left w:val="none" w:sz="0" w:space="0" w:color="auto"/>
            <w:bottom w:val="none" w:sz="0" w:space="0" w:color="auto"/>
            <w:right w:val="none" w:sz="0" w:space="0" w:color="auto"/>
          </w:divBdr>
        </w:div>
        <w:div w:id="207181953">
          <w:marLeft w:val="0"/>
          <w:marRight w:val="0"/>
          <w:marTop w:val="0"/>
          <w:marBottom w:val="0"/>
          <w:divBdr>
            <w:top w:val="none" w:sz="0" w:space="0" w:color="auto"/>
            <w:left w:val="none" w:sz="0" w:space="0" w:color="auto"/>
            <w:bottom w:val="none" w:sz="0" w:space="0" w:color="auto"/>
            <w:right w:val="none" w:sz="0" w:space="0" w:color="auto"/>
          </w:divBdr>
        </w:div>
        <w:div w:id="209071176">
          <w:marLeft w:val="0"/>
          <w:marRight w:val="0"/>
          <w:marTop w:val="0"/>
          <w:marBottom w:val="0"/>
          <w:divBdr>
            <w:top w:val="none" w:sz="0" w:space="0" w:color="auto"/>
            <w:left w:val="none" w:sz="0" w:space="0" w:color="auto"/>
            <w:bottom w:val="none" w:sz="0" w:space="0" w:color="auto"/>
            <w:right w:val="none" w:sz="0" w:space="0" w:color="auto"/>
          </w:divBdr>
        </w:div>
        <w:div w:id="243691599">
          <w:marLeft w:val="0"/>
          <w:marRight w:val="0"/>
          <w:marTop w:val="0"/>
          <w:marBottom w:val="0"/>
          <w:divBdr>
            <w:top w:val="none" w:sz="0" w:space="0" w:color="auto"/>
            <w:left w:val="none" w:sz="0" w:space="0" w:color="auto"/>
            <w:bottom w:val="none" w:sz="0" w:space="0" w:color="auto"/>
            <w:right w:val="none" w:sz="0" w:space="0" w:color="auto"/>
          </w:divBdr>
        </w:div>
        <w:div w:id="244076042">
          <w:marLeft w:val="0"/>
          <w:marRight w:val="0"/>
          <w:marTop w:val="0"/>
          <w:marBottom w:val="0"/>
          <w:divBdr>
            <w:top w:val="none" w:sz="0" w:space="0" w:color="auto"/>
            <w:left w:val="none" w:sz="0" w:space="0" w:color="auto"/>
            <w:bottom w:val="none" w:sz="0" w:space="0" w:color="auto"/>
            <w:right w:val="none" w:sz="0" w:space="0" w:color="auto"/>
          </w:divBdr>
        </w:div>
        <w:div w:id="256909516">
          <w:marLeft w:val="0"/>
          <w:marRight w:val="0"/>
          <w:marTop w:val="0"/>
          <w:marBottom w:val="0"/>
          <w:divBdr>
            <w:top w:val="none" w:sz="0" w:space="0" w:color="auto"/>
            <w:left w:val="none" w:sz="0" w:space="0" w:color="auto"/>
            <w:bottom w:val="none" w:sz="0" w:space="0" w:color="auto"/>
            <w:right w:val="none" w:sz="0" w:space="0" w:color="auto"/>
          </w:divBdr>
        </w:div>
        <w:div w:id="277301922">
          <w:marLeft w:val="0"/>
          <w:marRight w:val="0"/>
          <w:marTop w:val="0"/>
          <w:marBottom w:val="0"/>
          <w:divBdr>
            <w:top w:val="none" w:sz="0" w:space="0" w:color="auto"/>
            <w:left w:val="none" w:sz="0" w:space="0" w:color="auto"/>
            <w:bottom w:val="none" w:sz="0" w:space="0" w:color="auto"/>
            <w:right w:val="none" w:sz="0" w:space="0" w:color="auto"/>
          </w:divBdr>
        </w:div>
        <w:div w:id="288518037">
          <w:marLeft w:val="0"/>
          <w:marRight w:val="0"/>
          <w:marTop w:val="0"/>
          <w:marBottom w:val="0"/>
          <w:divBdr>
            <w:top w:val="none" w:sz="0" w:space="0" w:color="auto"/>
            <w:left w:val="none" w:sz="0" w:space="0" w:color="auto"/>
            <w:bottom w:val="none" w:sz="0" w:space="0" w:color="auto"/>
            <w:right w:val="none" w:sz="0" w:space="0" w:color="auto"/>
          </w:divBdr>
        </w:div>
        <w:div w:id="289365898">
          <w:marLeft w:val="0"/>
          <w:marRight w:val="0"/>
          <w:marTop w:val="0"/>
          <w:marBottom w:val="0"/>
          <w:divBdr>
            <w:top w:val="none" w:sz="0" w:space="0" w:color="auto"/>
            <w:left w:val="none" w:sz="0" w:space="0" w:color="auto"/>
            <w:bottom w:val="none" w:sz="0" w:space="0" w:color="auto"/>
            <w:right w:val="none" w:sz="0" w:space="0" w:color="auto"/>
          </w:divBdr>
        </w:div>
        <w:div w:id="331681883">
          <w:marLeft w:val="0"/>
          <w:marRight w:val="0"/>
          <w:marTop w:val="0"/>
          <w:marBottom w:val="0"/>
          <w:divBdr>
            <w:top w:val="none" w:sz="0" w:space="0" w:color="auto"/>
            <w:left w:val="none" w:sz="0" w:space="0" w:color="auto"/>
            <w:bottom w:val="none" w:sz="0" w:space="0" w:color="auto"/>
            <w:right w:val="none" w:sz="0" w:space="0" w:color="auto"/>
          </w:divBdr>
        </w:div>
        <w:div w:id="353188490">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 w:id="403576103">
          <w:marLeft w:val="0"/>
          <w:marRight w:val="0"/>
          <w:marTop w:val="0"/>
          <w:marBottom w:val="0"/>
          <w:divBdr>
            <w:top w:val="none" w:sz="0" w:space="0" w:color="auto"/>
            <w:left w:val="none" w:sz="0" w:space="0" w:color="auto"/>
            <w:bottom w:val="none" w:sz="0" w:space="0" w:color="auto"/>
            <w:right w:val="none" w:sz="0" w:space="0" w:color="auto"/>
          </w:divBdr>
        </w:div>
        <w:div w:id="416288742">
          <w:marLeft w:val="0"/>
          <w:marRight w:val="0"/>
          <w:marTop w:val="0"/>
          <w:marBottom w:val="0"/>
          <w:divBdr>
            <w:top w:val="none" w:sz="0" w:space="0" w:color="auto"/>
            <w:left w:val="none" w:sz="0" w:space="0" w:color="auto"/>
            <w:bottom w:val="none" w:sz="0" w:space="0" w:color="auto"/>
            <w:right w:val="none" w:sz="0" w:space="0" w:color="auto"/>
          </w:divBdr>
        </w:div>
        <w:div w:id="464011295">
          <w:marLeft w:val="0"/>
          <w:marRight w:val="0"/>
          <w:marTop w:val="0"/>
          <w:marBottom w:val="0"/>
          <w:divBdr>
            <w:top w:val="none" w:sz="0" w:space="0" w:color="auto"/>
            <w:left w:val="none" w:sz="0" w:space="0" w:color="auto"/>
            <w:bottom w:val="none" w:sz="0" w:space="0" w:color="auto"/>
            <w:right w:val="none" w:sz="0" w:space="0" w:color="auto"/>
          </w:divBdr>
        </w:div>
        <w:div w:id="471099863">
          <w:marLeft w:val="0"/>
          <w:marRight w:val="0"/>
          <w:marTop w:val="0"/>
          <w:marBottom w:val="0"/>
          <w:divBdr>
            <w:top w:val="none" w:sz="0" w:space="0" w:color="auto"/>
            <w:left w:val="none" w:sz="0" w:space="0" w:color="auto"/>
            <w:bottom w:val="none" w:sz="0" w:space="0" w:color="auto"/>
            <w:right w:val="none" w:sz="0" w:space="0" w:color="auto"/>
          </w:divBdr>
        </w:div>
        <w:div w:id="477964124">
          <w:marLeft w:val="0"/>
          <w:marRight w:val="0"/>
          <w:marTop w:val="120"/>
          <w:marBottom w:val="96"/>
          <w:divBdr>
            <w:top w:val="none" w:sz="0" w:space="0" w:color="auto"/>
            <w:left w:val="none" w:sz="0" w:space="0" w:color="auto"/>
            <w:bottom w:val="none" w:sz="0" w:space="0" w:color="auto"/>
            <w:right w:val="none" w:sz="0" w:space="0" w:color="auto"/>
          </w:divBdr>
          <w:divsChild>
            <w:div w:id="71631186">
              <w:marLeft w:val="0"/>
              <w:marRight w:val="0"/>
              <w:marTop w:val="0"/>
              <w:marBottom w:val="0"/>
              <w:divBdr>
                <w:top w:val="none" w:sz="0" w:space="0" w:color="auto"/>
                <w:left w:val="none" w:sz="0" w:space="0" w:color="auto"/>
                <w:bottom w:val="none" w:sz="0" w:space="0" w:color="auto"/>
                <w:right w:val="none" w:sz="0" w:space="0" w:color="auto"/>
              </w:divBdr>
            </w:div>
          </w:divsChild>
        </w:div>
        <w:div w:id="549996547">
          <w:marLeft w:val="0"/>
          <w:marRight w:val="0"/>
          <w:marTop w:val="0"/>
          <w:marBottom w:val="0"/>
          <w:divBdr>
            <w:top w:val="none" w:sz="0" w:space="0" w:color="auto"/>
            <w:left w:val="none" w:sz="0" w:space="0" w:color="auto"/>
            <w:bottom w:val="none" w:sz="0" w:space="0" w:color="auto"/>
            <w:right w:val="none" w:sz="0" w:space="0" w:color="auto"/>
          </w:divBdr>
        </w:div>
        <w:div w:id="589393561">
          <w:marLeft w:val="0"/>
          <w:marRight w:val="0"/>
          <w:marTop w:val="0"/>
          <w:marBottom w:val="0"/>
          <w:divBdr>
            <w:top w:val="none" w:sz="0" w:space="0" w:color="auto"/>
            <w:left w:val="none" w:sz="0" w:space="0" w:color="auto"/>
            <w:bottom w:val="none" w:sz="0" w:space="0" w:color="auto"/>
            <w:right w:val="none" w:sz="0" w:space="0" w:color="auto"/>
          </w:divBdr>
        </w:div>
        <w:div w:id="614170498">
          <w:marLeft w:val="0"/>
          <w:marRight w:val="0"/>
          <w:marTop w:val="0"/>
          <w:marBottom w:val="0"/>
          <w:divBdr>
            <w:top w:val="none" w:sz="0" w:space="0" w:color="auto"/>
            <w:left w:val="none" w:sz="0" w:space="0" w:color="auto"/>
            <w:bottom w:val="none" w:sz="0" w:space="0" w:color="auto"/>
            <w:right w:val="none" w:sz="0" w:space="0" w:color="auto"/>
          </w:divBdr>
        </w:div>
        <w:div w:id="630524588">
          <w:marLeft w:val="0"/>
          <w:marRight w:val="0"/>
          <w:marTop w:val="0"/>
          <w:marBottom w:val="0"/>
          <w:divBdr>
            <w:top w:val="none" w:sz="0" w:space="0" w:color="auto"/>
            <w:left w:val="none" w:sz="0" w:space="0" w:color="auto"/>
            <w:bottom w:val="none" w:sz="0" w:space="0" w:color="auto"/>
            <w:right w:val="none" w:sz="0" w:space="0" w:color="auto"/>
          </w:divBdr>
        </w:div>
        <w:div w:id="642931760">
          <w:marLeft w:val="0"/>
          <w:marRight w:val="0"/>
          <w:marTop w:val="0"/>
          <w:marBottom w:val="0"/>
          <w:divBdr>
            <w:top w:val="none" w:sz="0" w:space="0" w:color="auto"/>
            <w:left w:val="none" w:sz="0" w:space="0" w:color="auto"/>
            <w:bottom w:val="none" w:sz="0" w:space="0" w:color="auto"/>
            <w:right w:val="none" w:sz="0" w:space="0" w:color="auto"/>
          </w:divBdr>
        </w:div>
        <w:div w:id="659387159">
          <w:marLeft w:val="0"/>
          <w:marRight w:val="0"/>
          <w:marTop w:val="0"/>
          <w:marBottom w:val="0"/>
          <w:divBdr>
            <w:top w:val="none" w:sz="0" w:space="0" w:color="auto"/>
            <w:left w:val="none" w:sz="0" w:space="0" w:color="auto"/>
            <w:bottom w:val="none" w:sz="0" w:space="0" w:color="auto"/>
            <w:right w:val="none" w:sz="0" w:space="0" w:color="auto"/>
          </w:divBdr>
        </w:div>
        <w:div w:id="664669742">
          <w:marLeft w:val="0"/>
          <w:marRight w:val="0"/>
          <w:marTop w:val="0"/>
          <w:marBottom w:val="0"/>
          <w:divBdr>
            <w:top w:val="none" w:sz="0" w:space="0" w:color="auto"/>
            <w:left w:val="none" w:sz="0" w:space="0" w:color="auto"/>
            <w:bottom w:val="none" w:sz="0" w:space="0" w:color="auto"/>
            <w:right w:val="none" w:sz="0" w:space="0" w:color="auto"/>
          </w:divBdr>
        </w:div>
        <w:div w:id="676806343">
          <w:marLeft w:val="0"/>
          <w:marRight w:val="0"/>
          <w:marTop w:val="0"/>
          <w:marBottom w:val="0"/>
          <w:divBdr>
            <w:top w:val="none" w:sz="0" w:space="0" w:color="auto"/>
            <w:left w:val="none" w:sz="0" w:space="0" w:color="auto"/>
            <w:bottom w:val="none" w:sz="0" w:space="0" w:color="auto"/>
            <w:right w:val="none" w:sz="0" w:space="0" w:color="auto"/>
          </w:divBdr>
        </w:div>
        <w:div w:id="685638723">
          <w:marLeft w:val="0"/>
          <w:marRight w:val="0"/>
          <w:marTop w:val="0"/>
          <w:marBottom w:val="0"/>
          <w:divBdr>
            <w:top w:val="none" w:sz="0" w:space="0" w:color="auto"/>
            <w:left w:val="none" w:sz="0" w:space="0" w:color="auto"/>
            <w:bottom w:val="none" w:sz="0" w:space="0" w:color="auto"/>
            <w:right w:val="none" w:sz="0" w:space="0" w:color="auto"/>
          </w:divBdr>
        </w:div>
        <w:div w:id="711729621">
          <w:marLeft w:val="0"/>
          <w:marRight w:val="0"/>
          <w:marTop w:val="0"/>
          <w:marBottom w:val="0"/>
          <w:divBdr>
            <w:top w:val="none" w:sz="0" w:space="0" w:color="auto"/>
            <w:left w:val="none" w:sz="0" w:space="0" w:color="auto"/>
            <w:bottom w:val="none" w:sz="0" w:space="0" w:color="auto"/>
            <w:right w:val="none" w:sz="0" w:space="0" w:color="auto"/>
          </w:divBdr>
        </w:div>
        <w:div w:id="741485889">
          <w:marLeft w:val="0"/>
          <w:marRight w:val="0"/>
          <w:marTop w:val="0"/>
          <w:marBottom w:val="0"/>
          <w:divBdr>
            <w:top w:val="none" w:sz="0" w:space="0" w:color="auto"/>
            <w:left w:val="none" w:sz="0" w:space="0" w:color="auto"/>
            <w:bottom w:val="none" w:sz="0" w:space="0" w:color="auto"/>
            <w:right w:val="none" w:sz="0" w:space="0" w:color="auto"/>
          </w:divBdr>
        </w:div>
        <w:div w:id="776027947">
          <w:marLeft w:val="0"/>
          <w:marRight w:val="0"/>
          <w:marTop w:val="0"/>
          <w:marBottom w:val="0"/>
          <w:divBdr>
            <w:top w:val="none" w:sz="0" w:space="0" w:color="auto"/>
            <w:left w:val="none" w:sz="0" w:space="0" w:color="auto"/>
            <w:bottom w:val="none" w:sz="0" w:space="0" w:color="auto"/>
            <w:right w:val="none" w:sz="0" w:space="0" w:color="auto"/>
          </w:divBdr>
        </w:div>
        <w:div w:id="821429668">
          <w:marLeft w:val="0"/>
          <w:marRight w:val="0"/>
          <w:marTop w:val="0"/>
          <w:marBottom w:val="0"/>
          <w:divBdr>
            <w:top w:val="none" w:sz="0" w:space="0" w:color="auto"/>
            <w:left w:val="none" w:sz="0" w:space="0" w:color="auto"/>
            <w:bottom w:val="none" w:sz="0" w:space="0" w:color="auto"/>
            <w:right w:val="none" w:sz="0" w:space="0" w:color="auto"/>
          </w:divBdr>
        </w:div>
        <w:div w:id="873814386">
          <w:marLeft w:val="0"/>
          <w:marRight w:val="0"/>
          <w:marTop w:val="0"/>
          <w:marBottom w:val="0"/>
          <w:divBdr>
            <w:top w:val="none" w:sz="0" w:space="0" w:color="auto"/>
            <w:left w:val="none" w:sz="0" w:space="0" w:color="auto"/>
            <w:bottom w:val="none" w:sz="0" w:space="0" w:color="auto"/>
            <w:right w:val="none" w:sz="0" w:space="0" w:color="auto"/>
          </w:divBdr>
        </w:div>
        <w:div w:id="887956563">
          <w:marLeft w:val="0"/>
          <w:marRight w:val="0"/>
          <w:marTop w:val="0"/>
          <w:marBottom w:val="0"/>
          <w:divBdr>
            <w:top w:val="none" w:sz="0" w:space="0" w:color="auto"/>
            <w:left w:val="none" w:sz="0" w:space="0" w:color="auto"/>
            <w:bottom w:val="none" w:sz="0" w:space="0" w:color="auto"/>
            <w:right w:val="none" w:sz="0" w:space="0" w:color="auto"/>
          </w:divBdr>
        </w:div>
        <w:div w:id="947935194">
          <w:marLeft w:val="0"/>
          <w:marRight w:val="0"/>
          <w:marTop w:val="0"/>
          <w:marBottom w:val="0"/>
          <w:divBdr>
            <w:top w:val="none" w:sz="0" w:space="0" w:color="auto"/>
            <w:left w:val="none" w:sz="0" w:space="0" w:color="auto"/>
            <w:bottom w:val="none" w:sz="0" w:space="0" w:color="auto"/>
            <w:right w:val="none" w:sz="0" w:space="0" w:color="auto"/>
          </w:divBdr>
        </w:div>
        <w:div w:id="961037651">
          <w:marLeft w:val="0"/>
          <w:marRight w:val="0"/>
          <w:marTop w:val="0"/>
          <w:marBottom w:val="0"/>
          <w:divBdr>
            <w:top w:val="none" w:sz="0" w:space="0" w:color="auto"/>
            <w:left w:val="none" w:sz="0" w:space="0" w:color="auto"/>
            <w:bottom w:val="none" w:sz="0" w:space="0" w:color="auto"/>
            <w:right w:val="none" w:sz="0" w:space="0" w:color="auto"/>
          </w:divBdr>
        </w:div>
        <w:div w:id="981546534">
          <w:marLeft w:val="0"/>
          <w:marRight w:val="0"/>
          <w:marTop w:val="0"/>
          <w:marBottom w:val="0"/>
          <w:divBdr>
            <w:top w:val="none" w:sz="0" w:space="0" w:color="auto"/>
            <w:left w:val="none" w:sz="0" w:space="0" w:color="auto"/>
            <w:bottom w:val="none" w:sz="0" w:space="0" w:color="auto"/>
            <w:right w:val="none" w:sz="0" w:space="0" w:color="auto"/>
          </w:divBdr>
        </w:div>
        <w:div w:id="1000158400">
          <w:marLeft w:val="0"/>
          <w:marRight w:val="0"/>
          <w:marTop w:val="0"/>
          <w:marBottom w:val="0"/>
          <w:divBdr>
            <w:top w:val="none" w:sz="0" w:space="0" w:color="auto"/>
            <w:left w:val="none" w:sz="0" w:space="0" w:color="auto"/>
            <w:bottom w:val="none" w:sz="0" w:space="0" w:color="auto"/>
            <w:right w:val="none" w:sz="0" w:space="0" w:color="auto"/>
          </w:divBdr>
        </w:div>
        <w:div w:id="1002121275">
          <w:marLeft w:val="0"/>
          <w:marRight w:val="0"/>
          <w:marTop w:val="0"/>
          <w:marBottom w:val="0"/>
          <w:divBdr>
            <w:top w:val="none" w:sz="0" w:space="0" w:color="auto"/>
            <w:left w:val="none" w:sz="0" w:space="0" w:color="auto"/>
            <w:bottom w:val="none" w:sz="0" w:space="0" w:color="auto"/>
            <w:right w:val="none" w:sz="0" w:space="0" w:color="auto"/>
          </w:divBdr>
        </w:div>
        <w:div w:id="1017270082">
          <w:marLeft w:val="0"/>
          <w:marRight w:val="0"/>
          <w:marTop w:val="120"/>
          <w:marBottom w:val="96"/>
          <w:divBdr>
            <w:top w:val="none" w:sz="0" w:space="0" w:color="auto"/>
            <w:left w:val="none" w:sz="0" w:space="0" w:color="auto"/>
            <w:bottom w:val="none" w:sz="0" w:space="0" w:color="auto"/>
            <w:right w:val="none" w:sz="0" w:space="0" w:color="auto"/>
          </w:divBdr>
          <w:divsChild>
            <w:div w:id="104275017">
              <w:marLeft w:val="0"/>
              <w:marRight w:val="0"/>
              <w:marTop w:val="0"/>
              <w:marBottom w:val="0"/>
              <w:divBdr>
                <w:top w:val="none" w:sz="0" w:space="0" w:color="auto"/>
                <w:left w:val="none" w:sz="0" w:space="0" w:color="auto"/>
                <w:bottom w:val="none" w:sz="0" w:space="0" w:color="auto"/>
                <w:right w:val="none" w:sz="0" w:space="0" w:color="auto"/>
              </w:divBdr>
            </w:div>
          </w:divsChild>
        </w:div>
        <w:div w:id="1037778296">
          <w:marLeft w:val="0"/>
          <w:marRight w:val="0"/>
          <w:marTop w:val="0"/>
          <w:marBottom w:val="0"/>
          <w:divBdr>
            <w:top w:val="none" w:sz="0" w:space="0" w:color="auto"/>
            <w:left w:val="none" w:sz="0" w:space="0" w:color="auto"/>
            <w:bottom w:val="none" w:sz="0" w:space="0" w:color="auto"/>
            <w:right w:val="none" w:sz="0" w:space="0" w:color="auto"/>
          </w:divBdr>
        </w:div>
        <w:div w:id="1066687928">
          <w:marLeft w:val="0"/>
          <w:marRight w:val="0"/>
          <w:marTop w:val="0"/>
          <w:marBottom w:val="0"/>
          <w:divBdr>
            <w:top w:val="none" w:sz="0" w:space="0" w:color="auto"/>
            <w:left w:val="none" w:sz="0" w:space="0" w:color="auto"/>
            <w:bottom w:val="none" w:sz="0" w:space="0" w:color="auto"/>
            <w:right w:val="none" w:sz="0" w:space="0" w:color="auto"/>
          </w:divBdr>
        </w:div>
        <w:div w:id="1114059907">
          <w:marLeft w:val="0"/>
          <w:marRight w:val="0"/>
          <w:marTop w:val="120"/>
          <w:marBottom w:val="96"/>
          <w:divBdr>
            <w:top w:val="none" w:sz="0" w:space="0" w:color="auto"/>
            <w:left w:val="none" w:sz="0" w:space="0" w:color="auto"/>
            <w:bottom w:val="none" w:sz="0" w:space="0" w:color="auto"/>
            <w:right w:val="none" w:sz="0" w:space="0" w:color="auto"/>
          </w:divBdr>
          <w:divsChild>
            <w:div w:id="124004019">
              <w:marLeft w:val="0"/>
              <w:marRight w:val="0"/>
              <w:marTop w:val="0"/>
              <w:marBottom w:val="0"/>
              <w:divBdr>
                <w:top w:val="none" w:sz="0" w:space="0" w:color="auto"/>
                <w:left w:val="none" w:sz="0" w:space="0" w:color="auto"/>
                <w:bottom w:val="none" w:sz="0" w:space="0" w:color="auto"/>
                <w:right w:val="none" w:sz="0" w:space="0" w:color="auto"/>
              </w:divBdr>
            </w:div>
          </w:divsChild>
        </w:div>
        <w:div w:id="1114864321">
          <w:marLeft w:val="0"/>
          <w:marRight w:val="0"/>
          <w:marTop w:val="0"/>
          <w:marBottom w:val="0"/>
          <w:divBdr>
            <w:top w:val="none" w:sz="0" w:space="0" w:color="auto"/>
            <w:left w:val="none" w:sz="0" w:space="0" w:color="auto"/>
            <w:bottom w:val="none" w:sz="0" w:space="0" w:color="auto"/>
            <w:right w:val="none" w:sz="0" w:space="0" w:color="auto"/>
          </w:divBdr>
        </w:div>
        <w:div w:id="1117603320">
          <w:marLeft w:val="0"/>
          <w:marRight w:val="0"/>
          <w:marTop w:val="0"/>
          <w:marBottom w:val="0"/>
          <w:divBdr>
            <w:top w:val="none" w:sz="0" w:space="0" w:color="auto"/>
            <w:left w:val="none" w:sz="0" w:space="0" w:color="auto"/>
            <w:bottom w:val="none" w:sz="0" w:space="0" w:color="auto"/>
            <w:right w:val="none" w:sz="0" w:space="0" w:color="auto"/>
          </w:divBdr>
        </w:div>
        <w:div w:id="1138493334">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
        <w:div w:id="1196504490">
          <w:marLeft w:val="0"/>
          <w:marRight w:val="0"/>
          <w:marTop w:val="120"/>
          <w:marBottom w:val="96"/>
          <w:divBdr>
            <w:top w:val="none" w:sz="0" w:space="0" w:color="auto"/>
            <w:left w:val="none" w:sz="0" w:space="0" w:color="auto"/>
            <w:bottom w:val="none" w:sz="0" w:space="0" w:color="auto"/>
            <w:right w:val="none" w:sz="0" w:space="0" w:color="auto"/>
          </w:divBdr>
          <w:divsChild>
            <w:div w:id="1162233409">
              <w:marLeft w:val="0"/>
              <w:marRight w:val="0"/>
              <w:marTop w:val="0"/>
              <w:marBottom w:val="0"/>
              <w:divBdr>
                <w:top w:val="none" w:sz="0" w:space="0" w:color="auto"/>
                <w:left w:val="none" w:sz="0" w:space="0" w:color="auto"/>
                <w:bottom w:val="none" w:sz="0" w:space="0" w:color="auto"/>
                <w:right w:val="none" w:sz="0" w:space="0" w:color="auto"/>
              </w:divBdr>
            </w:div>
          </w:divsChild>
        </w:div>
        <w:div w:id="1203982556">
          <w:marLeft w:val="0"/>
          <w:marRight w:val="0"/>
          <w:marTop w:val="0"/>
          <w:marBottom w:val="0"/>
          <w:divBdr>
            <w:top w:val="none" w:sz="0" w:space="0" w:color="auto"/>
            <w:left w:val="none" w:sz="0" w:space="0" w:color="auto"/>
            <w:bottom w:val="none" w:sz="0" w:space="0" w:color="auto"/>
            <w:right w:val="none" w:sz="0" w:space="0" w:color="auto"/>
          </w:divBdr>
        </w:div>
        <w:div w:id="1206722584">
          <w:marLeft w:val="0"/>
          <w:marRight w:val="0"/>
          <w:marTop w:val="0"/>
          <w:marBottom w:val="0"/>
          <w:divBdr>
            <w:top w:val="none" w:sz="0" w:space="0" w:color="auto"/>
            <w:left w:val="none" w:sz="0" w:space="0" w:color="auto"/>
            <w:bottom w:val="none" w:sz="0" w:space="0" w:color="auto"/>
            <w:right w:val="none" w:sz="0" w:space="0" w:color="auto"/>
          </w:divBdr>
        </w:div>
        <w:div w:id="1269503652">
          <w:marLeft w:val="0"/>
          <w:marRight w:val="0"/>
          <w:marTop w:val="0"/>
          <w:marBottom w:val="0"/>
          <w:divBdr>
            <w:top w:val="none" w:sz="0" w:space="0" w:color="auto"/>
            <w:left w:val="none" w:sz="0" w:space="0" w:color="auto"/>
            <w:bottom w:val="none" w:sz="0" w:space="0" w:color="auto"/>
            <w:right w:val="none" w:sz="0" w:space="0" w:color="auto"/>
          </w:divBdr>
        </w:div>
        <w:div w:id="1288470032">
          <w:marLeft w:val="0"/>
          <w:marRight w:val="0"/>
          <w:marTop w:val="0"/>
          <w:marBottom w:val="0"/>
          <w:divBdr>
            <w:top w:val="none" w:sz="0" w:space="0" w:color="auto"/>
            <w:left w:val="none" w:sz="0" w:space="0" w:color="auto"/>
            <w:bottom w:val="none" w:sz="0" w:space="0" w:color="auto"/>
            <w:right w:val="none" w:sz="0" w:space="0" w:color="auto"/>
          </w:divBdr>
        </w:div>
        <w:div w:id="1348747634">
          <w:marLeft w:val="0"/>
          <w:marRight w:val="0"/>
          <w:marTop w:val="0"/>
          <w:marBottom w:val="0"/>
          <w:divBdr>
            <w:top w:val="none" w:sz="0" w:space="0" w:color="auto"/>
            <w:left w:val="none" w:sz="0" w:space="0" w:color="auto"/>
            <w:bottom w:val="none" w:sz="0" w:space="0" w:color="auto"/>
            <w:right w:val="none" w:sz="0" w:space="0" w:color="auto"/>
          </w:divBdr>
        </w:div>
        <w:div w:id="1393458170">
          <w:marLeft w:val="0"/>
          <w:marRight w:val="0"/>
          <w:marTop w:val="0"/>
          <w:marBottom w:val="0"/>
          <w:divBdr>
            <w:top w:val="none" w:sz="0" w:space="0" w:color="auto"/>
            <w:left w:val="none" w:sz="0" w:space="0" w:color="auto"/>
            <w:bottom w:val="none" w:sz="0" w:space="0" w:color="auto"/>
            <w:right w:val="none" w:sz="0" w:space="0" w:color="auto"/>
          </w:divBdr>
        </w:div>
        <w:div w:id="1439257328">
          <w:marLeft w:val="0"/>
          <w:marRight w:val="0"/>
          <w:marTop w:val="0"/>
          <w:marBottom w:val="0"/>
          <w:divBdr>
            <w:top w:val="none" w:sz="0" w:space="0" w:color="auto"/>
            <w:left w:val="none" w:sz="0" w:space="0" w:color="auto"/>
            <w:bottom w:val="none" w:sz="0" w:space="0" w:color="auto"/>
            <w:right w:val="none" w:sz="0" w:space="0" w:color="auto"/>
          </w:divBdr>
        </w:div>
        <w:div w:id="1440299824">
          <w:marLeft w:val="0"/>
          <w:marRight w:val="0"/>
          <w:marTop w:val="120"/>
          <w:marBottom w:val="96"/>
          <w:divBdr>
            <w:top w:val="none" w:sz="0" w:space="0" w:color="auto"/>
            <w:left w:val="none" w:sz="0" w:space="0" w:color="auto"/>
            <w:bottom w:val="none" w:sz="0" w:space="0" w:color="auto"/>
            <w:right w:val="none" w:sz="0" w:space="0" w:color="auto"/>
          </w:divBdr>
          <w:divsChild>
            <w:div w:id="1776362604">
              <w:marLeft w:val="0"/>
              <w:marRight w:val="0"/>
              <w:marTop w:val="0"/>
              <w:marBottom w:val="0"/>
              <w:divBdr>
                <w:top w:val="none" w:sz="0" w:space="0" w:color="auto"/>
                <w:left w:val="none" w:sz="0" w:space="0" w:color="auto"/>
                <w:bottom w:val="none" w:sz="0" w:space="0" w:color="auto"/>
                <w:right w:val="none" w:sz="0" w:space="0" w:color="auto"/>
              </w:divBdr>
            </w:div>
          </w:divsChild>
        </w:div>
        <w:div w:id="1465075236">
          <w:marLeft w:val="0"/>
          <w:marRight w:val="0"/>
          <w:marTop w:val="0"/>
          <w:marBottom w:val="0"/>
          <w:divBdr>
            <w:top w:val="none" w:sz="0" w:space="0" w:color="auto"/>
            <w:left w:val="none" w:sz="0" w:space="0" w:color="auto"/>
            <w:bottom w:val="none" w:sz="0" w:space="0" w:color="auto"/>
            <w:right w:val="none" w:sz="0" w:space="0" w:color="auto"/>
          </w:divBdr>
        </w:div>
        <w:div w:id="1481078588">
          <w:marLeft w:val="0"/>
          <w:marRight w:val="0"/>
          <w:marTop w:val="0"/>
          <w:marBottom w:val="0"/>
          <w:divBdr>
            <w:top w:val="none" w:sz="0" w:space="0" w:color="auto"/>
            <w:left w:val="none" w:sz="0" w:space="0" w:color="auto"/>
            <w:bottom w:val="none" w:sz="0" w:space="0" w:color="auto"/>
            <w:right w:val="none" w:sz="0" w:space="0" w:color="auto"/>
          </w:divBdr>
        </w:div>
        <w:div w:id="1541670772">
          <w:marLeft w:val="0"/>
          <w:marRight w:val="0"/>
          <w:marTop w:val="0"/>
          <w:marBottom w:val="0"/>
          <w:divBdr>
            <w:top w:val="none" w:sz="0" w:space="0" w:color="auto"/>
            <w:left w:val="none" w:sz="0" w:space="0" w:color="auto"/>
            <w:bottom w:val="none" w:sz="0" w:space="0" w:color="auto"/>
            <w:right w:val="none" w:sz="0" w:space="0" w:color="auto"/>
          </w:divBdr>
        </w:div>
        <w:div w:id="1545605498">
          <w:marLeft w:val="0"/>
          <w:marRight w:val="0"/>
          <w:marTop w:val="0"/>
          <w:marBottom w:val="0"/>
          <w:divBdr>
            <w:top w:val="none" w:sz="0" w:space="0" w:color="auto"/>
            <w:left w:val="none" w:sz="0" w:space="0" w:color="auto"/>
            <w:bottom w:val="none" w:sz="0" w:space="0" w:color="auto"/>
            <w:right w:val="none" w:sz="0" w:space="0" w:color="auto"/>
          </w:divBdr>
        </w:div>
        <w:div w:id="1545678729">
          <w:marLeft w:val="0"/>
          <w:marRight w:val="0"/>
          <w:marTop w:val="0"/>
          <w:marBottom w:val="0"/>
          <w:divBdr>
            <w:top w:val="none" w:sz="0" w:space="0" w:color="auto"/>
            <w:left w:val="none" w:sz="0" w:space="0" w:color="auto"/>
            <w:bottom w:val="none" w:sz="0" w:space="0" w:color="auto"/>
            <w:right w:val="none" w:sz="0" w:space="0" w:color="auto"/>
          </w:divBdr>
        </w:div>
        <w:div w:id="1605966020">
          <w:marLeft w:val="0"/>
          <w:marRight w:val="0"/>
          <w:marTop w:val="0"/>
          <w:marBottom w:val="0"/>
          <w:divBdr>
            <w:top w:val="none" w:sz="0" w:space="0" w:color="auto"/>
            <w:left w:val="none" w:sz="0" w:space="0" w:color="auto"/>
            <w:bottom w:val="none" w:sz="0" w:space="0" w:color="auto"/>
            <w:right w:val="none" w:sz="0" w:space="0" w:color="auto"/>
          </w:divBdr>
        </w:div>
        <w:div w:id="1609193274">
          <w:marLeft w:val="0"/>
          <w:marRight w:val="0"/>
          <w:marTop w:val="0"/>
          <w:marBottom w:val="0"/>
          <w:divBdr>
            <w:top w:val="none" w:sz="0" w:space="0" w:color="auto"/>
            <w:left w:val="none" w:sz="0" w:space="0" w:color="auto"/>
            <w:bottom w:val="none" w:sz="0" w:space="0" w:color="auto"/>
            <w:right w:val="none" w:sz="0" w:space="0" w:color="auto"/>
          </w:divBdr>
        </w:div>
        <w:div w:id="1614510283">
          <w:marLeft w:val="0"/>
          <w:marRight w:val="0"/>
          <w:marTop w:val="0"/>
          <w:marBottom w:val="0"/>
          <w:divBdr>
            <w:top w:val="none" w:sz="0" w:space="0" w:color="auto"/>
            <w:left w:val="none" w:sz="0" w:space="0" w:color="auto"/>
            <w:bottom w:val="none" w:sz="0" w:space="0" w:color="auto"/>
            <w:right w:val="none" w:sz="0" w:space="0" w:color="auto"/>
          </w:divBdr>
        </w:div>
        <w:div w:id="1647393931">
          <w:marLeft w:val="0"/>
          <w:marRight w:val="0"/>
          <w:marTop w:val="0"/>
          <w:marBottom w:val="0"/>
          <w:divBdr>
            <w:top w:val="none" w:sz="0" w:space="0" w:color="auto"/>
            <w:left w:val="none" w:sz="0" w:space="0" w:color="auto"/>
            <w:bottom w:val="none" w:sz="0" w:space="0" w:color="auto"/>
            <w:right w:val="none" w:sz="0" w:space="0" w:color="auto"/>
          </w:divBdr>
        </w:div>
        <w:div w:id="1651254167">
          <w:marLeft w:val="0"/>
          <w:marRight w:val="0"/>
          <w:marTop w:val="0"/>
          <w:marBottom w:val="0"/>
          <w:divBdr>
            <w:top w:val="none" w:sz="0" w:space="0" w:color="auto"/>
            <w:left w:val="none" w:sz="0" w:space="0" w:color="auto"/>
            <w:bottom w:val="none" w:sz="0" w:space="0" w:color="auto"/>
            <w:right w:val="none" w:sz="0" w:space="0" w:color="auto"/>
          </w:divBdr>
        </w:div>
        <w:div w:id="1708793342">
          <w:marLeft w:val="0"/>
          <w:marRight w:val="0"/>
          <w:marTop w:val="0"/>
          <w:marBottom w:val="0"/>
          <w:divBdr>
            <w:top w:val="none" w:sz="0" w:space="0" w:color="auto"/>
            <w:left w:val="none" w:sz="0" w:space="0" w:color="auto"/>
            <w:bottom w:val="none" w:sz="0" w:space="0" w:color="auto"/>
            <w:right w:val="none" w:sz="0" w:space="0" w:color="auto"/>
          </w:divBdr>
        </w:div>
        <w:div w:id="1735853901">
          <w:marLeft w:val="0"/>
          <w:marRight w:val="0"/>
          <w:marTop w:val="0"/>
          <w:marBottom w:val="0"/>
          <w:divBdr>
            <w:top w:val="none" w:sz="0" w:space="0" w:color="auto"/>
            <w:left w:val="none" w:sz="0" w:space="0" w:color="auto"/>
            <w:bottom w:val="none" w:sz="0" w:space="0" w:color="auto"/>
            <w:right w:val="none" w:sz="0" w:space="0" w:color="auto"/>
          </w:divBdr>
        </w:div>
        <w:div w:id="1740905288">
          <w:marLeft w:val="0"/>
          <w:marRight w:val="0"/>
          <w:marTop w:val="0"/>
          <w:marBottom w:val="0"/>
          <w:divBdr>
            <w:top w:val="none" w:sz="0" w:space="0" w:color="auto"/>
            <w:left w:val="none" w:sz="0" w:space="0" w:color="auto"/>
            <w:bottom w:val="none" w:sz="0" w:space="0" w:color="auto"/>
            <w:right w:val="none" w:sz="0" w:space="0" w:color="auto"/>
          </w:divBdr>
        </w:div>
        <w:div w:id="1777165639">
          <w:marLeft w:val="0"/>
          <w:marRight w:val="0"/>
          <w:marTop w:val="0"/>
          <w:marBottom w:val="0"/>
          <w:divBdr>
            <w:top w:val="none" w:sz="0" w:space="0" w:color="auto"/>
            <w:left w:val="none" w:sz="0" w:space="0" w:color="auto"/>
            <w:bottom w:val="none" w:sz="0" w:space="0" w:color="auto"/>
            <w:right w:val="none" w:sz="0" w:space="0" w:color="auto"/>
          </w:divBdr>
        </w:div>
        <w:div w:id="1810855272">
          <w:marLeft w:val="0"/>
          <w:marRight w:val="0"/>
          <w:marTop w:val="0"/>
          <w:marBottom w:val="0"/>
          <w:divBdr>
            <w:top w:val="none" w:sz="0" w:space="0" w:color="auto"/>
            <w:left w:val="none" w:sz="0" w:space="0" w:color="auto"/>
            <w:bottom w:val="none" w:sz="0" w:space="0" w:color="auto"/>
            <w:right w:val="none" w:sz="0" w:space="0" w:color="auto"/>
          </w:divBdr>
        </w:div>
        <w:div w:id="1838644608">
          <w:marLeft w:val="0"/>
          <w:marRight w:val="0"/>
          <w:marTop w:val="120"/>
          <w:marBottom w:val="96"/>
          <w:divBdr>
            <w:top w:val="none" w:sz="0" w:space="0" w:color="auto"/>
            <w:left w:val="none" w:sz="0" w:space="0" w:color="auto"/>
            <w:bottom w:val="none" w:sz="0" w:space="0" w:color="auto"/>
            <w:right w:val="none" w:sz="0" w:space="0" w:color="auto"/>
          </w:divBdr>
          <w:divsChild>
            <w:div w:id="784885613">
              <w:marLeft w:val="0"/>
              <w:marRight w:val="0"/>
              <w:marTop w:val="0"/>
              <w:marBottom w:val="0"/>
              <w:divBdr>
                <w:top w:val="none" w:sz="0" w:space="0" w:color="auto"/>
                <w:left w:val="none" w:sz="0" w:space="0" w:color="auto"/>
                <w:bottom w:val="none" w:sz="0" w:space="0" w:color="auto"/>
                <w:right w:val="none" w:sz="0" w:space="0" w:color="auto"/>
              </w:divBdr>
            </w:div>
          </w:divsChild>
        </w:div>
        <w:div w:id="1845239911">
          <w:marLeft w:val="0"/>
          <w:marRight w:val="0"/>
          <w:marTop w:val="0"/>
          <w:marBottom w:val="0"/>
          <w:divBdr>
            <w:top w:val="none" w:sz="0" w:space="0" w:color="auto"/>
            <w:left w:val="none" w:sz="0" w:space="0" w:color="auto"/>
            <w:bottom w:val="none" w:sz="0" w:space="0" w:color="auto"/>
            <w:right w:val="none" w:sz="0" w:space="0" w:color="auto"/>
          </w:divBdr>
        </w:div>
        <w:div w:id="1849176364">
          <w:marLeft w:val="0"/>
          <w:marRight w:val="0"/>
          <w:marTop w:val="0"/>
          <w:marBottom w:val="0"/>
          <w:divBdr>
            <w:top w:val="none" w:sz="0" w:space="0" w:color="auto"/>
            <w:left w:val="none" w:sz="0" w:space="0" w:color="auto"/>
            <w:bottom w:val="none" w:sz="0" w:space="0" w:color="auto"/>
            <w:right w:val="none" w:sz="0" w:space="0" w:color="auto"/>
          </w:divBdr>
        </w:div>
        <w:div w:id="1860654079">
          <w:marLeft w:val="0"/>
          <w:marRight w:val="0"/>
          <w:marTop w:val="0"/>
          <w:marBottom w:val="0"/>
          <w:divBdr>
            <w:top w:val="none" w:sz="0" w:space="0" w:color="auto"/>
            <w:left w:val="none" w:sz="0" w:space="0" w:color="auto"/>
            <w:bottom w:val="none" w:sz="0" w:space="0" w:color="auto"/>
            <w:right w:val="none" w:sz="0" w:space="0" w:color="auto"/>
          </w:divBdr>
        </w:div>
        <w:div w:id="1877505984">
          <w:marLeft w:val="0"/>
          <w:marRight w:val="0"/>
          <w:marTop w:val="0"/>
          <w:marBottom w:val="0"/>
          <w:divBdr>
            <w:top w:val="none" w:sz="0" w:space="0" w:color="auto"/>
            <w:left w:val="none" w:sz="0" w:space="0" w:color="auto"/>
            <w:bottom w:val="none" w:sz="0" w:space="0" w:color="auto"/>
            <w:right w:val="none" w:sz="0" w:space="0" w:color="auto"/>
          </w:divBdr>
        </w:div>
        <w:div w:id="1892306206">
          <w:marLeft w:val="0"/>
          <w:marRight w:val="0"/>
          <w:marTop w:val="0"/>
          <w:marBottom w:val="0"/>
          <w:divBdr>
            <w:top w:val="none" w:sz="0" w:space="0" w:color="auto"/>
            <w:left w:val="none" w:sz="0" w:space="0" w:color="auto"/>
            <w:bottom w:val="none" w:sz="0" w:space="0" w:color="auto"/>
            <w:right w:val="none" w:sz="0" w:space="0" w:color="auto"/>
          </w:divBdr>
        </w:div>
        <w:div w:id="1932469535">
          <w:marLeft w:val="0"/>
          <w:marRight w:val="0"/>
          <w:marTop w:val="0"/>
          <w:marBottom w:val="0"/>
          <w:divBdr>
            <w:top w:val="none" w:sz="0" w:space="0" w:color="auto"/>
            <w:left w:val="none" w:sz="0" w:space="0" w:color="auto"/>
            <w:bottom w:val="none" w:sz="0" w:space="0" w:color="auto"/>
            <w:right w:val="none" w:sz="0" w:space="0" w:color="auto"/>
          </w:divBdr>
        </w:div>
        <w:div w:id="1934819917">
          <w:marLeft w:val="0"/>
          <w:marRight w:val="0"/>
          <w:marTop w:val="0"/>
          <w:marBottom w:val="0"/>
          <w:divBdr>
            <w:top w:val="none" w:sz="0" w:space="0" w:color="auto"/>
            <w:left w:val="none" w:sz="0" w:space="0" w:color="auto"/>
            <w:bottom w:val="none" w:sz="0" w:space="0" w:color="auto"/>
            <w:right w:val="none" w:sz="0" w:space="0" w:color="auto"/>
          </w:divBdr>
        </w:div>
        <w:div w:id="1947034112">
          <w:marLeft w:val="0"/>
          <w:marRight w:val="0"/>
          <w:marTop w:val="0"/>
          <w:marBottom w:val="0"/>
          <w:divBdr>
            <w:top w:val="none" w:sz="0" w:space="0" w:color="auto"/>
            <w:left w:val="none" w:sz="0" w:space="0" w:color="auto"/>
            <w:bottom w:val="none" w:sz="0" w:space="0" w:color="auto"/>
            <w:right w:val="none" w:sz="0" w:space="0" w:color="auto"/>
          </w:divBdr>
        </w:div>
        <w:div w:id="1957248772">
          <w:marLeft w:val="0"/>
          <w:marRight w:val="0"/>
          <w:marTop w:val="0"/>
          <w:marBottom w:val="0"/>
          <w:divBdr>
            <w:top w:val="none" w:sz="0" w:space="0" w:color="auto"/>
            <w:left w:val="none" w:sz="0" w:space="0" w:color="auto"/>
            <w:bottom w:val="none" w:sz="0" w:space="0" w:color="auto"/>
            <w:right w:val="none" w:sz="0" w:space="0" w:color="auto"/>
          </w:divBdr>
        </w:div>
        <w:div w:id="1958179058">
          <w:marLeft w:val="0"/>
          <w:marRight w:val="0"/>
          <w:marTop w:val="0"/>
          <w:marBottom w:val="0"/>
          <w:divBdr>
            <w:top w:val="none" w:sz="0" w:space="0" w:color="auto"/>
            <w:left w:val="none" w:sz="0" w:space="0" w:color="auto"/>
            <w:bottom w:val="none" w:sz="0" w:space="0" w:color="auto"/>
            <w:right w:val="none" w:sz="0" w:space="0" w:color="auto"/>
          </w:divBdr>
        </w:div>
        <w:div w:id="1991135324">
          <w:marLeft w:val="0"/>
          <w:marRight w:val="0"/>
          <w:marTop w:val="0"/>
          <w:marBottom w:val="0"/>
          <w:divBdr>
            <w:top w:val="none" w:sz="0" w:space="0" w:color="auto"/>
            <w:left w:val="none" w:sz="0" w:space="0" w:color="auto"/>
            <w:bottom w:val="none" w:sz="0" w:space="0" w:color="auto"/>
            <w:right w:val="none" w:sz="0" w:space="0" w:color="auto"/>
          </w:divBdr>
        </w:div>
        <w:div w:id="2015957035">
          <w:marLeft w:val="0"/>
          <w:marRight w:val="0"/>
          <w:marTop w:val="0"/>
          <w:marBottom w:val="0"/>
          <w:divBdr>
            <w:top w:val="none" w:sz="0" w:space="0" w:color="auto"/>
            <w:left w:val="none" w:sz="0" w:space="0" w:color="auto"/>
            <w:bottom w:val="none" w:sz="0" w:space="0" w:color="auto"/>
            <w:right w:val="none" w:sz="0" w:space="0" w:color="auto"/>
          </w:divBdr>
        </w:div>
        <w:div w:id="2063670873">
          <w:marLeft w:val="0"/>
          <w:marRight w:val="0"/>
          <w:marTop w:val="0"/>
          <w:marBottom w:val="0"/>
          <w:divBdr>
            <w:top w:val="none" w:sz="0" w:space="0" w:color="auto"/>
            <w:left w:val="none" w:sz="0" w:space="0" w:color="auto"/>
            <w:bottom w:val="none" w:sz="0" w:space="0" w:color="auto"/>
            <w:right w:val="none" w:sz="0" w:space="0" w:color="auto"/>
          </w:divBdr>
        </w:div>
        <w:div w:id="2105225644">
          <w:marLeft w:val="0"/>
          <w:marRight w:val="0"/>
          <w:marTop w:val="0"/>
          <w:marBottom w:val="0"/>
          <w:divBdr>
            <w:top w:val="none" w:sz="0" w:space="0" w:color="auto"/>
            <w:left w:val="none" w:sz="0" w:space="0" w:color="auto"/>
            <w:bottom w:val="none" w:sz="0" w:space="0" w:color="auto"/>
            <w:right w:val="none" w:sz="0" w:space="0" w:color="auto"/>
          </w:divBdr>
        </w:div>
        <w:div w:id="2117478929">
          <w:marLeft w:val="0"/>
          <w:marRight w:val="0"/>
          <w:marTop w:val="0"/>
          <w:marBottom w:val="0"/>
          <w:divBdr>
            <w:top w:val="none" w:sz="0" w:space="0" w:color="auto"/>
            <w:left w:val="none" w:sz="0" w:space="0" w:color="auto"/>
            <w:bottom w:val="none" w:sz="0" w:space="0" w:color="auto"/>
            <w:right w:val="none" w:sz="0" w:space="0" w:color="auto"/>
          </w:divBdr>
        </w:div>
        <w:div w:id="2137870362">
          <w:marLeft w:val="0"/>
          <w:marRight w:val="0"/>
          <w:marTop w:val="0"/>
          <w:marBottom w:val="0"/>
          <w:divBdr>
            <w:top w:val="none" w:sz="0" w:space="0" w:color="auto"/>
            <w:left w:val="none" w:sz="0" w:space="0" w:color="auto"/>
            <w:bottom w:val="none" w:sz="0" w:space="0" w:color="auto"/>
            <w:right w:val="none" w:sz="0" w:space="0" w:color="auto"/>
          </w:divBdr>
        </w:div>
      </w:divsChild>
    </w:div>
    <w:div w:id="1307274968">
      <w:bodyDiv w:val="1"/>
      <w:marLeft w:val="0"/>
      <w:marRight w:val="0"/>
      <w:marTop w:val="0"/>
      <w:marBottom w:val="0"/>
      <w:divBdr>
        <w:top w:val="none" w:sz="0" w:space="0" w:color="auto"/>
        <w:left w:val="none" w:sz="0" w:space="0" w:color="auto"/>
        <w:bottom w:val="none" w:sz="0" w:space="0" w:color="auto"/>
        <w:right w:val="none" w:sz="0" w:space="0" w:color="auto"/>
      </w:divBdr>
      <w:divsChild>
        <w:div w:id="1499807563">
          <w:marLeft w:val="-288"/>
          <w:marRight w:val="0"/>
          <w:marTop w:val="0"/>
          <w:marBottom w:val="120"/>
          <w:divBdr>
            <w:top w:val="none" w:sz="0" w:space="0" w:color="auto"/>
            <w:left w:val="none" w:sz="0" w:space="0" w:color="auto"/>
            <w:bottom w:val="none" w:sz="0" w:space="0" w:color="auto"/>
            <w:right w:val="none" w:sz="0" w:space="0" w:color="auto"/>
          </w:divBdr>
        </w:div>
      </w:divsChild>
    </w:div>
    <w:div w:id="1318848581">
      <w:bodyDiv w:val="1"/>
      <w:marLeft w:val="0"/>
      <w:marRight w:val="0"/>
      <w:marTop w:val="0"/>
      <w:marBottom w:val="0"/>
      <w:divBdr>
        <w:top w:val="none" w:sz="0" w:space="0" w:color="auto"/>
        <w:left w:val="none" w:sz="0" w:space="0" w:color="auto"/>
        <w:bottom w:val="none" w:sz="0" w:space="0" w:color="auto"/>
        <w:right w:val="none" w:sz="0" w:space="0" w:color="auto"/>
      </w:divBdr>
    </w:div>
    <w:div w:id="1455900381">
      <w:bodyDiv w:val="1"/>
      <w:marLeft w:val="0"/>
      <w:marRight w:val="0"/>
      <w:marTop w:val="0"/>
      <w:marBottom w:val="0"/>
      <w:divBdr>
        <w:top w:val="none" w:sz="0" w:space="0" w:color="auto"/>
        <w:left w:val="none" w:sz="0" w:space="0" w:color="auto"/>
        <w:bottom w:val="none" w:sz="0" w:space="0" w:color="auto"/>
        <w:right w:val="none" w:sz="0" w:space="0" w:color="auto"/>
      </w:divBdr>
      <w:divsChild>
        <w:div w:id="525487078">
          <w:marLeft w:val="0"/>
          <w:marRight w:val="0"/>
          <w:marTop w:val="75"/>
          <w:marBottom w:val="75"/>
          <w:divBdr>
            <w:top w:val="none" w:sz="0" w:space="0" w:color="auto"/>
            <w:left w:val="none" w:sz="0" w:space="0" w:color="auto"/>
            <w:bottom w:val="none" w:sz="0" w:space="0" w:color="auto"/>
            <w:right w:val="none" w:sz="0" w:space="0" w:color="auto"/>
          </w:divBdr>
        </w:div>
      </w:divsChild>
    </w:div>
    <w:div w:id="1458067554">
      <w:bodyDiv w:val="1"/>
      <w:marLeft w:val="0"/>
      <w:marRight w:val="0"/>
      <w:marTop w:val="0"/>
      <w:marBottom w:val="0"/>
      <w:divBdr>
        <w:top w:val="none" w:sz="0" w:space="0" w:color="auto"/>
        <w:left w:val="none" w:sz="0" w:space="0" w:color="auto"/>
        <w:bottom w:val="none" w:sz="0" w:space="0" w:color="auto"/>
        <w:right w:val="none" w:sz="0" w:space="0" w:color="auto"/>
      </w:divBdr>
      <w:divsChild>
        <w:div w:id="40517919">
          <w:marLeft w:val="0"/>
          <w:marRight w:val="0"/>
          <w:marTop w:val="75"/>
          <w:marBottom w:val="75"/>
          <w:divBdr>
            <w:top w:val="none" w:sz="0" w:space="0" w:color="auto"/>
            <w:left w:val="none" w:sz="0" w:space="0" w:color="auto"/>
            <w:bottom w:val="none" w:sz="0" w:space="0" w:color="auto"/>
            <w:right w:val="none" w:sz="0" w:space="0" w:color="auto"/>
          </w:divBdr>
        </w:div>
      </w:divsChild>
    </w:div>
    <w:div w:id="1568219761">
      <w:bodyDiv w:val="1"/>
      <w:marLeft w:val="0"/>
      <w:marRight w:val="0"/>
      <w:marTop w:val="0"/>
      <w:marBottom w:val="0"/>
      <w:divBdr>
        <w:top w:val="none" w:sz="0" w:space="0" w:color="auto"/>
        <w:left w:val="none" w:sz="0" w:space="0" w:color="auto"/>
        <w:bottom w:val="none" w:sz="0" w:space="0" w:color="auto"/>
        <w:right w:val="none" w:sz="0" w:space="0" w:color="auto"/>
      </w:divBdr>
      <w:divsChild>
        <w:div w:id="608006081">
          <w:marLeft w:val="1875"/>
          <w:marRight w:val="3125"/>
          <w:marTop w:val="0"/>
          <w:marBottom w:val="0"/>
          <w:divBdr>
            <w:top w:val="none" w:sz="0" w:space="0" w:color="auto"/>
            <w:left w:val="none" w:sz="0" w:space="0" w:color="auto"/>
            <w:bottom w:val="none" w:sz="0" w:space="0" w:color="auto"/>
            <w:right w:val="none" w:sz="0" w:space="0" w:color="auto"/>
          </w:divBdr>
        </w:div>
        <w:div w:id="1954163662">
          <w:marLeft w:val="1875"/>
          <w:marRight w:val="3125"/>
          <w:marTop w:val="0"/>
          <w:marBottom w:val="0"/>
          <w:divBdr>
            <w:top w:val="none" w:sz="0" w:space="0" w:color="auto"/>
            <w:left w:val="none" w:sz="0" w:space="0" w:color="auto"/>
            <w:bottom w:val="none" w:sz="0" w:space="0" w:color="auto"/>
            <w:right w:val="none" w:sz="0" w:space="0" w:color="auto"/>
          </w:divBdr>
        </w:div>
      </w:divsChild>
    </w:div>
    <w:div w:id="1571497524">
      <w:bodyDiv w:val="1"/>
      <w:marLeft w:val="0"/>
      <w:marRight w:val="0"/>
      <w:marTop w:val="0"/>
      <w:marBottom w:val="0"/>
      <w:divBdr>
        <w:top w:val="none" w:sz="0" w:space="0" w:color="auto"/>
        <w:left w:val="none" w:sz="0" w:space="0" w:color="auto"/>
        <w:bottom w:val="none" w:sz="0" w:space="0" w:color="auto"/>
        <w:right w:val="none" w:sz="0" w:space="0" w:color="auto"/>
      </w:divBdr>
    </w:div>
    <w:div w:id="1614822433">
      <w:bodyDiv w:val="1"/>
      <w:marLeft w:val="0"/>
      <w:marRight w:val="0"/>
      <w:marTop w:val="0"/>
      <w:marBottom w:val="0"/>
      <w:divBdr>
        <w:top w:val="none" w:sz="0" w:space="0" w:color="auto"/>
        <w:left w:val="none" w:sz="0" w:space="0" w:color="auto"/>
        <w:bottom w:val="none" w:sz="0" w:space="0" w:color="auto"/>
        <w:right w:val="none" w:sz="0" w:space="0" w:color="auto"/>
      </w:divBdr>
    </w:div>
    <w:div w:id="1620380865">
      <w:bodyDiv w:val="1"/>
      <w:marLeft w:val="0"/>
      <w:marRight w:val="0"/>
      <w:marTop w:val="0"/>
      <w:marBottom w:val="0"/>
      <w:divBdr>
        <w:top w:val="none" w:sz="0" w:space="0" w:color="auto"/>
        <w:left w:val="none" w:sz="0" w:space="0" w:color="auto"/>
        <w:bottom w:val="none" w:sz="0" w:space="0" w:color="auto"/>
        <w:right w:val="none" w:sz="0" w:space="0" w:color="auto"/>
      </w:divBdr>
    </w:div>
    <w:div w:id="1623731146">
      <w:bodyDiv w:val="1"/>
      <w:marLeft w:val="0"/>
      <w:marRight w:val="0"/>
      <w:marTop w:val="0"/>
      <w:marBottom w:val="0"/>
      <w:divBdr>
        <w:top w:val="none" w:sz="0" w:space="0" w:color="auto"/>
        <w:left w:val="none" w:sz="0" w:space="0" w:color="auto"/>
        <w:bottom w:val="none" w:sz="0" w:space="0" w:color="auto"/>
        <w:right w:val="none" w:sz="0" w:space="0" w:color="auto"/>
      </w:divBdr>
    </w:div>
    <w:div w:id="1634948180">
      <w:bodyDiv w:val="1"/>
      <w:marLeft w:val="0"/>
      <w:marRight w:val="0"/>
      <w:marTop w:val="0"/>
      <w:marBottom w:val="0"/>
      <w:divBdr>
        <w:top w:val="none" w:sz="0" w:space="0" w:color="auto"/>
        <w:left w:val="none" w:sz="0" w:space="0" w:color="auto"/>
        <w:bottom w:val="none" w:sz="0" w:space="0" w:color="auto"/>
        <w:right w:val="none" w:sz="0" w:space="0" w:color="auto"/>
      </w:divBdr>
    </w:div>
    <w:div w:id="1677418573">
      <w:bodyDiv w:val="1"/>
      <w:marLeft w:val="0"/>
      <w:marRight w:val="0"/>
      <w:marTop w:val="0"/>
      <w:marBottom w:val="0"/>
      <w:divBdr>
        <w:top w:val="none" w:sz="0" w:space="0" w:color="auto"/>
        <w:left w:val="none" w:sz="0" w:space="0" w:color="auto"/>
        <w:bottom w:val="none" w:sz="0" w:space="0" w:color="auto"/>
        <w:right w:val="none" w:sz="0" w:space="0" w:color="auto"/>
      </w:divBdr>
    </w:div>
    <w:div w:id="1723165287">
      <w:bodyDiv w:val="1"/>
      <w:marLeft w:val="0"/>
      <w:marRight w:val="0"/>
      <w:marTop w:val="0"/>
      <w:marBottom w:val="0"/>
      <w:divBdr>
        <w:top w:val="none" w:sz="0" w:space="0" w:color="auto"/>
        <w:left w:val="none" w:sz="0" w:space="0" w:color="auto"/>
        <w:bottom w:val="none" w:sz="0" w:space="0" w:color="auto"/>
        <w:right w:val="none" w:sz="0" w:space="0" w:color="auto"/>
      </w:divBdr>
      <w:divsChild>
        <w:div w:id="116992751">
          <w:marLeft w:val="0"/>
          <w:marRight w:val="0"/>
          <w:marTop w:val="0"/>
          <w:marBottom w:val="0"/>
          <w:divBdr>
            <w:top w:val="none" w:sz="0" w:space="0" w:color="auto"/>
            <w:left w:val="none" w:sz="0" w:space="0" w:color="auto"/>
            <w:bottom w:val="none" w:sz="0" w:space="0" w:color="auto"/>
            <w:right w:val="none" w:sz="0" w:space="0" w:color="auto"/>
          </w:divBdr>
        </w:div>
        <w:div w:id="160580710">
          <w:marLeft w:val="0"/>
          <w:marRight w:val="0"/>
          <w:marTop w:val="0"/>
          <w:marBottom w:val="0"/>
          <w:divBdr>
            <w:top w:val="none" w:sz="0" w:space="0" w:color="auto"/>
            <w:left w:val="none" w:sz="0" w:space="0" w:color="auto"/>
            <w:bottom w:val="none" w:sz="0" w:space="0" w:color="auto"/>
            <w:right w:val="none" w:sz="0" w:space="0" w:color="auto"/>
          </w:divBdr>
        </w:div>
        <w:div w:id="187571600">
          <w:marLeft w:val="0"/>
          <w:marRight w:val="0"/>
          <w:marTop w:val="0"/>
          <w:marBottom w:val="0"/>
          <w:divBdr>
            <w:top w:val="none" w:sz="0" w:space="0" w:color="auto"/>
            <w:left w:val="none" w:sz="0" w:space="0" w:color="auto"/>
            <w:bottom w:val="none" w:sz="0" w:space="0" w:color="auto"/>
            <w:right w:val="none" w:sz="0" w:space="0" w:color="auto"/>
          </w:divBdr>
        </w:div>
        <w:div w:id="195510872">
          <w:marLeft w:val="0"/>
          <w:marRight w:val="0"/>
          <w:marTop w:val="0"/>
          <w:marBottom w:val="0"/>
          <w:divBdr>
            <w:top w:val="none" w:sz="0" w:space="0" w:color="auto"/>
            <w:left w:val="none" w:sz="0" w:space="0" w:color="auto"/>
            <w:bottom w:val="none" w:sz="0" w:space="0" w:color="auto"/>
            <w:right w:val="none" w:sz="0" w:space="0" w:color="auto"/>
          </w:divBdr>
        </w:div>
        <w:div w:id="229969210">
          <w:marLeft w:val="0"/>
          <w:marRight w:val="0"/>
          <w:marTop w:val="0"/>
          <w:marBottom w:val="0"/>
          <w:divBdr>
            <w:top w:val="none" w:sz="0" w:space="0" w:color="auto"/>
            <w:left w:val="none" w:sz="0" w:space="0" w:color="auto"/>
            <w:bottom w:val="none" w:sz="0" w:space="0" w:color="auto"/>
            <w:right w:val="none" w:sz="0" w:space="0" w:color="auto"/>
          </w:divBdr>
        </w:div>
        <w:div w:id="287976133">
          <w:marLeft w:val="0"/>
          <w:marRight w:val="0"/>
          <w:marTop w:val="0"/>
          <w:marBottom w:val="0"/>
          <w:divBdr>
            <w:top w:val="none" w:sz="0" w:space="0" w:color="auto"/>
            <w:left w:val="none" w:sz="0" w:space="0" w:color="auto"/>
            <w:bottom w:val="none" w:sz="0" w:space="0" w:color="auto"/>
            <w:right w:val="none" w:sz="0" w:space="0" w:color="auto"/>
          </w:divBdr>
        </w:div>
        <w:div w:id="379208902">
          <w:marLeft w:val="0"/>
          <w:marRight w:val="0"/>
          <w:marTop w:val="0"/>
          <w:marBottom w:val="0"/>
          <w:divBdr>
            <w:top w:val="none" w:sz="0" w:space="0" w:color="auto"/>
            <w:left w:val="none" w:sz="0" w:space="0" w:color="auto"/>
            <w:bottom w:val="none" w:sz="0" w:space="0" w:color="auto"/>
            <w:right w:val="none" w:sz="0" w:space="0" w:color="auto"/>
          </w:divBdr>
        </w:div>
        <w:div w:id="450513338">
          <w:marLeft w:val="0"/>
          <w:marRight w:val="0"/>
          <w:marTop w:val="0"/>
          <w:marBottom w:val="0"/>
          <w:divBdr>
            <w:top w:val="none" w:sz="0" w:space="0" w:color="auto"/>
            <w:left w:val="none" w:sz="0" w:space="0" w:color="auto"/>
            <w:bottom w:val="none" w:sz="0" w:space="0" w:color="auto"/>
            <w:right w:val="none" w:sz="0" w:space="0" w:color="auto"/>
          </w:divBdr>
        </w:div>
        <w:div w:id="643201626">
          <w:marLeft w:val="0"/>
          <w:marRight w:val="0"/>
          <w:marTop w:val="0"/>
          <w:marBottom w:val="0"/>
          <w:divBdr>
            <w:top w:val="none" w:sz="0" w:space="0" w:color="auto"/>
            <w:left w:val="none" w:sz="0" w:space="0" w:color="auto"/>
            <w:bottom w:val="none" w:sz="0" w:space="0" w:color="auto"/>
            <w:right w:val="none" w:sz="0" w:space="0" w:color="auto"/>
          </w:divBdr>
        </w:div>
        <w:div w:id="840046108">
          <w:marLeft w:val="0"/>
          <w:marRight w:val="0"/>
          <w:marTop w:val="0"/>
          <w:marBottom w:val="0"/>
          <w:divBdr>
            <w:top w:val="none" w:sz="0" w:space="0" w:color="auto"/>
            <w:left w:val="none" w:sz="0" w:space="0" w:color="auto"/>
            <w:bottom w:val="none" w:sz="0" w:space="0" w:color="auto"/>
            <w:right w:val="none" w:sz="0" w:space="0" w:color="auto"/>
          </w:divBdr>
        </w:div>
        <w:div w:id="1108309017">
          <w:marLeft w:val="0"/>
          <w:marRight w:val="0"/>
          <w:marTop w:val="0"/>
          <w:marBottom w:val="0"/>
          <w:divBdr>
            <w:top w:val="none" w:sz="0" w:space="0" w:color="auto"/>
            <w:left w:val="none" w:sz="0" w:space="0" w:color="auto"/>
            <w:bottom w:val="none" w:sz="0" w:space="0" w:color="auto"/>
            <w:right w:val="none" w:sz="0" w:space="0" w:color="auto"/>
          </w:divBdr>
        </w:div>
        <w:div w:id="1109933418">
          <w:marLeft w:val="0"/>
          <w:marRight w:val="0"/>
          <w:marTop w:val="0"/>
          <w:marBottom w:val="0"/>
          <w:divBdr>
            <w:top w:val="none" w:sz="0" w:space="0" w:color="auto"/>
            <w:left w:val="none" w:sz="0" w:space="0" w:color="auto"/>
            <w:bottom w:val="none" w:sz="0" w:space="0" w:color="auto"/>
            <w:right w:val="none" w:sz="0" w:space="0" w:color="auto"/>
          </w:divBdr>
        </w:div>
        <w:div w:id="1213493360">
          <w:marLeft w:val="0"/>
          <w:marRight w:val="0"/>
          <w:marTop w:val="0"/>
          <w:marBottom w:val="0"/>
          <w:divBdr>
            <w:top w:val="none" w:sz="0" w:space="0" w:color="auto"/>
            <w:left w:val="none" w:sz="0" w:space="0" w:color="auto"/>
            <w:bottom w:val="none" w:sz="0" w:space="0" w:color="auto"/>
            <w:right w:val="none" w:sz="0" w:space="0" w:color="auto"/>
          </w:divBdr>
        </w:div>
        <w:div w:id="1491485460">
          <w:marLeft w:val="0"/>
          <w:marRight w:val="0"/>
          <w:marTop w:val="0"/>
          <w:marBottom w:val="0"/>
          <w:divBdr>
            <w:top w:val="none" w:sz="0" w:space="0" w:color="auto"/>
            <w:left w:val="none" w:sz="0" w:space="0" w:color="auto"/>
            <w:bottom w:val="none" w:sz="0" w:space="0" w:color="auto"/>
            <w:right w:val="none" w:sz="0" w:space="0" w:color="auto"/>
          </w:divBdr>
        </w:div>
        <w:div w:id="1714426661">
          <w:marLeft w:val="0"/>
          <w:marRight w:val="0"/>
          <w:marTop w:val="0"/>
          <w:marBottom w:val="0"/>
          <w:divBdr>
            <w:top w:val="none" w:sz="0" w:space="0" w:color="auto"/>
            <w:left w:val="none" w:sz="0" w:space="0" w:color="auto"/>
            <w:bottom w:val="none" w:sz="0" w:space="0" w:color="auto"/>
            <w:right w:val="none" w:sz="0" w:space="0" w:color="auto"/>
          </w:divBdr>
        </w:div>
        <w:div w:id="1817407678">
          <w:marLeft w:val="0"/>
          <w:marRight w:val="0"/>
          <w:marTop w:val="0"/>
          <w:marBottom w:val="0"/>
          <w:divBdr>
            <w:top w:val="none" w:sz="0" w:space="0" w:color="auto"/>
            <w:left w:val="none" w:sz="0" w:space="0" w:color="auto"/>
            <w:bottom w:val="none" w:sz="0" w:space="0" w:color="auto"/>
            <w:right w:val="none" w:sz="0" w:space="0" w:color="auto"/>
          </w:divBdr>
        </w:div>
        <w:div w:id="1917278370">
          <w:marLeft w:val="0"/>
          <w:marRight w:val="0"/>
          <w:marTop w:val="0"/>
          <w:marBottom w:val="0"/>
          <w:divBdr>
            <w:top w:val="none" w:sz="0" w:space="0" w:color="auto"/>
            <w:left w:val="none" w:sz="0" w:space="0" w:color="auto"/>
            <w:bottom w:val="none" w:sz="0" w:space="0" w:color="auto"/>
            <w:right w:val="none" w:sz="0" w:space="0" w:color="auto"/>
          </w:divBdr>
        </w:div>
        <w:div w:id="2116903900">
          <w:marLeft w:val="0"/>
          <w:marRight w:val="0"/>
          <w:marTop w:val="0"/>
          <w:marBottom w:val="0"/>
          <w:divBdr>
            <w:top w:val="none" w:sz="0" w:space="0" w:color="auto"/>
            <w:left w:val="none" w:sz="0" w:space="0" w:color="auto"/>
            <w:bottom w:val="none" w:sz="0" w:space="0" w:color="auto"/>
            <w:right w:val="none" w:sz="0" w:space="0" w:color="auto"/>
          </w:divBdr>
        </w:div>
      </w:divsChild>
    </w:div>
    <w:div w:id="1781798222">
      <w:bodyDiv w:val="1"/>
      <w:marLeft w:val="0"/>
      <w:marRight w:val="0"/>
      <w:marTop w:val="0"/>
      <w:marBottom w:val="0"/>
      <w:divBdr>
        <w:top w:val="none" w:sz="0" w:space="0" w:color="auto"/>
        <w:left w:val="none" w:sz="0" w:space="0" w:color="auto"/>
        <w:bottom w:val="none" w:sz="0" w:space="0" w:color="auto"/>
        <w:right w:val="none" w:sz="0" w:space="0" w:color="auto"/>
      </w:divBdr>
    </w:div>
    <w:div w:id="1793592242">
      <w:bodyDiv w:val="1"/>
      <w:marLeft w:val="0"/>
      <w:marRight w:val="0"/>
      <w:marTop w:val="0"/>
      <w:marBottom w:val="0"/>
      <w:divBdr>
        <w:top w:val="none" w:sz="0" w:space="0" w:color="auto"/>
        <w:left w:val="none" w:sz="0" w:space="0" w:color="auto"/>
        <w:bottom w:val="none" w:sz="0" w:space="0" w:color="auto"/>
        <w:right w:val="none" w:sz="0" w:space="0" w:color="auto"/>
      </w:divBdr>
      <w:divsChild>
        <w:div w:id="22026698">
          <w:marLeft w:val="0"/>
          <w:marRight w:val="0"/>
          <w:marTop w:val="0"/>
          <w:marBottom w:val="0"/>
          <w:divBdr>
            <w:top w:val="none" w:sz="0" w:space="0" w:color="auto"/>
            <w:left w:val="none" w:sz="0" w:space="0" w:color="auto"/>
            <w:bottom w:val="none" w:sz="0" w:space="0" w:color="auto"/>
            <w:right w:val="none" w:sz="0" w:space="0" w:color="auto"/>
          </w:divBdr>
        </w:div>
        <w:div w:id="28655248">
          <w:marLeft w:val="0"/>
          <w:marRight w:val="0"/>
          <w:marTop w:val="0"/>
          <w:marBottom w:val="0"/>
          <w:divBdr>
            <w:top w:val="none" w:sz="0" w:space="0" w:color="auto"/>
            <w:left w:val="none" w:sz="0" w:space="0" w:color="auto"/>
            <w:bottom w:val="none" w:sz="0" w:space="0" w:color="auto"/>
            <w:right w:val="none" w:sz="0" w:space="0" w:color="auto"/>
          </w:divBdr>
        </w:div>
        <w:div w:id="37097855">
          <w:marLeft w:val="0"/>
          <w:marRight w:val="0"/>
          <w:marTop w:val="0"/>
          <w:marBottom w:val="0"/>
          <w:divBdr>
            <w:top w:val="none" w:sz="0" w:space="0" w:color="auto"/>
            <w:left w:val="none" w:sz="0" w:space="0" w:color="auto"/>
            <w:bottom w:val="none" w:sz="0" w:space="0" w:color="auto"/>
            <w:right w:val="none" w:sz="0" w:space="0" w:color="auto"/>
          </w:divBdr>
        </w:div>
        <w:div w:id="101195017">
          <w:marLeft w:val="0"/>
          <w:marRight w:val="0"/>
          <w:marTop w:val="0"/>
          <w:marBottom w:val="0"/>
          <w:divBdr>
            <w:top w:val="none" w:sz="0" w:space="0" w:color="auto"/>
            <w:left w:val="none" w:sz="0" w:space="0" w:color="auto"/>
            <w:bottom w:val="none" w:sz="0" w:space="0" w:color="auto"/>
            <w:right w:val="none" w:sz="0" w:space="0" w:color="auto"/>
          </w:divBdr>
        </w:div>
        <w:div w:id="125006082">
          <w:marLeft w:val="0"/>
          <w:marRight w:val="0"/>
          <w:marTop w:val="0"/>
          <w:marBottom w:val="0"/>
          <w:divBdr>
            <w:top w:val="none" w:sz="0" w:space="0" w:color="auto"/>
            <w:left w:val="none" w:sz="0" w:space="0" w:color="auto"/>
            <w:bottom w:val="none" w:sz="0" w:space="0" w:color="auto"/>
            <w:right w:val="none" w:sz="0" w:space="0" w:color="auto"/>
          </w:divBdr>
        </w:div>
        <w:div w:id="223832598">
          <w:marLeft w:val="0"/>
          <w:marRight w:val="0"/>
          <w:marTop w:val="0"/>
          <w:marBottom w:val="0"/>
          <w:divBdr>
            <w:top w:val="none" w:sz="0" w:space="0" w:color="auto"/>
            <w:left w:val="none" w:sz="0" w:space="0" w:color="auto"/>
            <w:bottom w:val="none" w:sz="0" w:space="0" w:color="auto"/>
            <w:right w:val="none" w:sz="0" w:space="0" w:color="auto"/>
          </w:divBdr>
        </w:div>
        <w:div w:id="645545609">
          <w:marLeft w:val="0"/>
          <w:marRight w:val="0"/>
          <w:marTop w:val="0"/>
          <w:marBottom w:val="0"/>
          <w:divBdr>
            <w:top w:val="none" w:sz="0" w:space="0" w:color="auto"/>
            <w:left w:val="none" w:sz="0" w:space="0" w:color="auto"/>
            <w:bottom w:val="none" w:sz="0" w:space="0" w:color="auto"/>
            <w:right w:val="none" w:sz="0" w:space="0" w:color="auto"/>
          </w:divBdr>
        </w:div>
        <w:div w:id="704671327">
          <w:marLeft w:val="0"/>
          <w:marRight w:val="0"/>
          <w:marTop w:val="0"/>
          <w:marBottom w:val="0"/>
          <w:divBdr>
            <w:top w:val="none" w:sz="0" w:space="0" w:color="auto"/>
            <w:left w:val="none" w:sz="0" w:space="0" w:color="auto"/>
            <w:bottom w:val="none" w:sz="0" w:space="0" w:color="auto"/>
            <w:right w:val="none" w:sz="0" w:space="0" w:color="auto"/>
          </w:divBdr>
        </w:div>
        <w:div w:id="722027655">
          <w:marLeft w:val="0"/>
          <w:marRight w:val="0"/>
          <w:marTop w:val="0"/>
          <w:marBottom w:val="0"/>
          <w:divBdr>
            <w:top w:val="none" w:sz="0" w:space="0" w:color="auto"/>
            <w:left w:val="none" w:sz="0" w:space="0" w:color="auto"/>
            <w:bottom w:val="none" w:sz="0" w:space="0" w:color="auto"/>
            <w:right w:val="none" w:sz="0" w:space="0" w:color="auto"/>
          </w:divBdr>
        </w:div>
        <w:div w:id="732047170">
          <w:marLeft w:val="0"/>
          <w:marRight w:val="0"/>
          <w:marTop w:val="0"/>
          <w:marBottom w:val="0"/>
          <w:divBdr>
            <w:top w:val="none" w:sz="0" w:space="0" w:color="auto"/>
            <w:left w:val="none" w:sz="0" w:space="0" w:color="auto"/>
            <w:bottom w:val="none" w:sz="0" w:space="0" w:color="auto"/>
            <w:right w:val="none" w:sz="0" w:space="0" w:color="auto"/>
          </w:divBdr>
        </w:div>
        <w:div w:id="774205401">
          <w:marLeft w:val="0"/>
          <w:marRight w:val="0"/>
          <w:marTop w:val="0"/>
          <w:marBottom w:val="0"/>
          <w:divBdr>
            <w:top w:val="none" w:sz="0" w:space="0" w:color="auto"/>
            <w:left w:val="none" w:sz="0" w:space="0" w:color="auto"/>
            <w:bottom w:val="none" w:sz="0" w:space="0" w:color="auto"/>
            <w:right w:val="none" w:sz="0" w:space="0" w:color="auto"/>
          </w:divBdr>
        </w:div>
        <w:div w:id="818351373">
          <w:marLeft w:val="0"/>
          <w:marRight w:val="0"/>
          <w:marTop w:val="0"/>
          <w:marBottom w:val="0"/>
          <w:divBdr>
            <w:top w:val="none" w:sz="0" w:space="0" w:color="auto"/>
            <w:left w:val="none" w:sz="0" w:space="0" w:color="auto"/>
            <w:bottom w:val="none" w:sz="0" w:space="0" w:color="auto"/>
            <w:right w:val="none" w:sz="0" w:space="0" w:color="auto"/>
          </w:divBdr>
        </w:div>
        <w:div w:id="823740705">
          <w:marLeft w:val="0"/>
          <w:marRight w:val="0"/>
          <w:marTop w:val="0"/>
          <w:marBottom w:val="0"/>
          <w:divBdr>
            <w:top w:val="none" w:sz="0" w:space="0" w:color="auto"/>
            <w:left w:val="none" w:sz="0" w:space="0" w:color="auto"/>
            <w:bottom w:val="none" w:sz="0" w:space="0" w:color="auto"/>
            <w:right w:val="none" w:sz="0" w:space="0" w:color="auto"/>
          </w:divBdr>
        </w:div>
        <w:div w:id="900873435">
          <w:marLeft w:val="0"/>
          <w:marRight w:val="0"/>
          <w:marTop w:val="0"/>
          <w:marBottom w:val="0"/>
          <w:divBdr>
            <w:top w:val="none" w:sz="0" w:space="0" w:color="auto"/>
            <w:left w:val="none" w:sz="0" w:space="0" w:color="auto"/>
            <w:bottom w:val="none" w:sz="0" w:space="0" w:color="auto"/>
            <w:right w:val="none" w:sz="0" w:space="0" w:color="auto"/>
          </w:divBdr>
        </w:div>
        <w:div w:id="1159494876">
          <w:marLeft w:val="0"/>
          <w:marRight w:val="0"/>
          <w:marTop w:val="0"/>
          <w:marBottom w:val="0"/>
          <w:divBdr>
            <w:top w:val="none" w:sz="0" w:space="0" w:color="auto"/>
            <w:left w:val="none" w:sz="0" w:space="0" w:color="auto"/>
            <w:bottom w:val="none" w:sz="0" w:space="0" w:color="auto"/>
            <w:right w:val="none" w:sz="0" w:space="0" w:color="auto"/>
          </w:divBdr>
        </w:div>
        <w:div w:id="1192575955">
          <w:marLeft w:val="0"/>
          <w:marRight w:val="0"/>
          <w:marTop w:val="0"/>
          <w:marBottom w:val="0"/>
          <w:divBdr>
            <w:top w:val="none" w:sz="0" w:space="0" w:color="auto"/>
            <w:left w:val="none" w:sz="0" w:space="0" w:color="auto"/>
            <w:bottom w:val="none" w:sz="0" w:space="0" w:color="auto"/>
            <w:right w:val="none" w:sz="0" w:space="0" w:color="auto"/>
          </w:divBdr>
        </w:div>
        <w:div w:id="1278562446">
          <w:marLeft w:val="0"/>
          <w:marRight w:val="0"/>
          <w:marTop w:val="120"/>
          <w:marBottom w:val="96"/>
          <w:divBdr>
            <w:top w:val="none" w:sz="0" w:space="0" w:color="auto"/>
            <w:left w:val="none" w:sz="0" w:space="0" w:color="auto"/>
            <w:bottom w:val="none" w:sz="0" w:space="0" w:color="auto"/>
            <w:right w:val="none" w:sz="0" w:space="0" w:color="auto"/>
          </w:divBdr>
          <w:divsChild>
            <w:div w:id="34276389">
              <w:marLeft w:val="0"/>
              <w:marRight w:val="0"/>
              <w:marTop w:val="0"/>
              <w:marBottom w:val="0"/>
              <w:divBdr>
                <w:top w:val="none" w:sz="0" w:space="0" w:color="auto"/>
                <w:left w:val="none" w:sz="0" w:space="0" w:color="auto"/>
                <w:bottom w:val="none" w:sz="0" w:space="0" w:color="auto"/>
                <w:right w:val="none" w:sz="0" w:space="0" w:color="auto"/>
              </w:divBdr>
            </w:div>
            <w:div w:id="2096318941">
              <w:marLeft w:val="0"/>
              <w:marRight w:val="0"/>
              <w:marTop w:val="0"/>
              <w:marBottom w:val="0"/>
              <w:divBdr>
                <w:top w:val="none" w:sz="0" w:space="0" w:color="auto"/>
                <w:left w:val="none" w:sz="0" w:space="0" w:color="auto"/>
                <w:bottom w:val="none" w:sz="0" w:space="0" w:color="auto"/>
                <w:right w:val="none" w:sz="0" w:space="0" w:color="auto"/>
              </w:divBdr>
            </w:div>
          </w:divsChild>
        </w:div>
        <w:div w:id="1514420708">
          <w:marLeft w:val="0"/>
          <w:marRight w:val="0"/>
          <w:marTop w:val="0"/>
          <w:marBottom w:val="0"/>
          <w:divBdr>
            <w:top w:val="none" w:sz="0" w:space="0" w:color="auto"/>
            <w:left w:val="none" w:sz="0" w:space="0" w:color="auto"/>
            <w:bottom w:val="none" w:sz="0" w:space="0" w:color="auto"/>
            <w:right w:val="none" w:sz="0" w:space="0" w:color="auto"/>
          </w:divBdr>
        </w:div>
        <w:div w:id="1644651215">
          <w:marLeft w:val="0"/>
          <w:marRight w:val="0"/>
          <w:marTop w:val="0"/>
          <w:marBottom w:val="0"/>
          <w:divBdr>
            <w:top w:val="none" w:sz="0" w:space="0" w:color="auto"/>
            <w:left w:val="none" w:sz="0" w:space="0" w:color="auto"/>
            <w:bottom w:val="none" w:sz="0" w:space="0" w:color="auto"/>
            <w:right w:val="none" w:sz="0" w:space="0" w:color="auto"/>
          </w:divBdr>
        </w:div>
        <w:div w:id="1801260437">
          <w:marLeft w:val="0"/>
          <w:marRight w:val="0"/>
          <w:marTop w:val="0"/>
          <w:marBottom w:val="0"/>
          <w:divBdr>
            <w:top w:val="none" w:sz="0" w:space="0" w:color="auto"/>
            <w:left w:val="none" w:sz="0" w:space="0" w:color="auto"/>
            <w:bottom w:val="none" w:sz="0" w:space="0" w:color="auto"/>
            <w:right w:val="none" w:sz="0" w:space="0" w:color="auto"/>
          </w:divBdr>
        </w:div>
        <w:div w:id="1889342345">
          <w:marLeft w:val="0"/>
          <w:marRight w:val="0"/>
          <w:marTop w:val="0"/>
          <w:marBottom w:val="0"/>
          <w:divBdr>
            <w:top w:val="none" w:sz="0" w:space="0" w:color="auto"/>
            <w:left w:val="none" w:sz="0" w:space="0" w:color="auto"/>
            <w:bottom w:val="none" w:sz="0" w:space="0" w:color="auto"/>
            <w:right w:val="none" w:sz="0" w:space="0" w:color="auto"/>
          </w:divBdr>
        </w:div>
        <w:div w:id="2004967043">
          <w:marLeft w:val="0"/>
          <w:marRight w:val="0"/>
          <w:marTop w:val="0"/>
          <w:marBottom w:val="0"/>
          <w:divBdr>
            <w:top w:val="none" w:sz="0" w:space="0" w:color="auto"/>
            <w:left w:val="none" w:sz="0" w:space="0" w:color="auto"/>
            <w:bottom w:val="none" w:sz="0" w:space="0" w:color="auto"/>
            <w:right w:val="none" w:sz="0" w:space="0" w:color="auto"/>
          </w:divBdr>
        </w:div>
        <w:div w:id="2115898636">
          <w:marLeft w:val="0"/>
          <w:marRight w:val="0"/>
          <w:marTop w:val="0"/>
          <w:marBottom w:val="0"/>
          <w:divBdr>
            <w:top w:val="none" w:sz="0" w:space="0" w:color="auto"/>
            <w:left w:val="none" w:sz="0" w:space="0" w:color="auto"/>
            <w:bottom w:val="none" w:sz="0" w:space="0" w:color="auto"/>
            <w:right w:val="none" w:sz="0" w:space="0" w:color="auto"/>
          </w:divBdr>
        </w:div>
        <w:div w:id="2125924243">
          <w:marLeft w:val="0"/>
          <w:marRight w:val="0"/>
          <w:marTop w:val="0"/>
          <w:marBottom w:val="0"/>
          <w:divBdr>
            <w:top w:val="none" w:sz="0" w:space="0" w:color="auto"/>
            <w:left w:val="none" w:sz="0" w:space="0" w:color="auto"/>
            <w:bottom w:val="none" w:sz="0" w:space="0" w:color="auto"/>
            <w:right w:val="none" w:sz="0" w:space="0" w:color="auto"/>
          </w:divBdr>
        </w:div>
      </w:divsChild>
    </w:div>
    <w:div w:id="1834223213">
      <w:bodyDiv w:val="1"/>
      <w:marLeft w:val="0"/>
      <w:marRight w:val="0"/>
      <w:marTop w:val="0"/>
      <w:marBottom w:val="0"/>
      <w:divBdr>
        <w:top w:val="none" w:sz="0" w:space="0" w:color="auto"/>
        <w:left w:val="none" w:sz="0" w:space="0" w:color="auto"/>
        <w:bottom w:val="none" w:sz="0" w:space="0" w:color="auto"/>
        <w:right w:val="none" w:sz="0" w:space="0" w:color="auto"/>
      </w:divBdr>
    </w:div>
    <w:div w:id="1911383130">
      <w:bodyDiv w:val="1"/>
      <w:marLeft w:val="0"/>
      <w:marRight w:val="0"/>
      <w:marTop w:val="0"/>
      <w:marBottom w:val="0"/>
      <w:divBdr>
        <w:top w:val="none" w:sz="0" w:space="0" w:color="auto"/>
        <w:left w:val="none" w:sz="0" w:space="0" w:color="auto"/>
        <w:bottom w:val="none" w:sz="0" w:space="0" w:color="auto"/>
        <w:right w:val="none" w:sz="0" w:space="0" w:color="auto"/>
      </w:divBdr>
      <w:divsChild>
        <w:div w:id="1016149942">
          <w:marLeft w:val="3140"/>
          <w:marRight w:val="5233"/>
          <w:marTop w:val="0"/>
          <w:marBottom w:val="0"/>
          <w:divBdr>
            <w:top w:val="none" w:sz="0" w:space="0" w:color="auto"/>
            <w:left w:val="none" w:sz="0" w:space="0" w:color="auto"/>
            <w:bottom w:val="none" w:sz="0" w:space="0" w:color="auto"/>
            <w:right w:val="none" w:sz="0" w:space="0" w:color="auto"/>
          </w:divBdr>
        </w:div>
        <w:div w:id="1682975049">
          <w:marLeft w:val="3140"/>
          <w:marRight w:val="5233"/>
          <w:marTop w:val="0"/>
          <w:marBottom w:val="0"/>
          <w:divBdr>
            <w:top w:val="none" w:sz="0" w:space="0" w:color="auto"/>
            <w:left w:val="none" w:sz="0" w:space="0" w:color="auto"/>
            <w:bottom w:val="none" w:sz="0" w:space="0" w:color="auto"/>
            <w:right w:val="none" w:sz="0" w:space="0" w:color="auto"/>
          </w:divBdr>
        </w:div>
      </w:divsChild>
    </w:div>
    <w:div w:id="1919901411">
      <w:bodyDiv w:val="1"/>
      <w:marLeft w:val="0"/>
      <w:marRight w:val="0"/>
      <w:marTop w:val="0"/>
      <w:marBottom w:val="0"/>
      <w:divBdr>
        <w:top w:val="none" w:sz="0" w:space="0" w:color="auto"/>
        <w:left w:val="none" w:sz="0" w:space="0" w:color="auto"/>
        <w:bottom w:val="none" w:sz="0" w:space="0" w:color="auto"/>
        <w:right w:val="none" w:sz="0" w:space="0" w:color="auto"/>
      </w:divBdr>
      <w:divsChild>
        <w:div w:id="39940431">
          <w:marLeft w:val="0"/>
          <w:marRight w:val="0"/>
          <w:marTop w:val="0"/>
          <w:marBottom w:val="0"/>
          <w:divBdr>
            <w:top w:val="none" w:sz="0" w:space="0" w:color="auto"/>
            <w:left w:val="none" w:sz="0" w:space="0" w:color="auto"/>
            <w:bottom w:val="none" w:sz="0" w:space="0" w:color="auto"/>
            <w:right w:val="none" w:sz="0" w:space="0" w:color="auto"/>
          </w:divBdr>
        </w:div>
        <w:div w:id="87121184">
          <w:marLeft w:val="0"/>
          <w:marRight w:val="0"/>
          <w:marTop w:val="0"/>
          <w:marBottom w:val="0"/>
          <w:divBdr>
            <w:top w:val="none" w:sz="0" w:space="0" w:color="auto"/>
            <w:left w:val="none" w:sz="0" w:space="0" w:color="auto"/>
            <w:bottom w:val="none" w:sz="0" w:space="0" w:color="auto"/>
            <w:right w:val="none" w:sz="0" w:space="0" w:color="auto"/>
          </w:divBdr>
        </w:div>
        <w:div w:id="322901373">
          <w:marLeft w:val="0"/>
          <w:marRight w:val="0"/>
          <w:marTop w:val="0"/>
          <w:marBottom w:val="0"/>
          <w:divBdr>
            <w:top w:val="none" w:sz="0" w:space="0" w:color="auto"/>
            <w:left w:val="none" w:sz="0" w:space="0" w:color="auto"/>
            <w:bottom w:val="none" w:sz="0" w:space="0" w:color="auto"/>
            <w:right w:val="none" w:sz="0" w:space="0" w:color="auto"/>
          </w:divBdr>
        </w:div>
        <w:div w:id="348916290">
          <w:marLeft w:val="0"/>
          <w:marRight w:val="0"/>
          <w:marTop w:val="0"/>
          <w:marBottom w:val="0"/>
          <w:divBdr>
            <w:top w:val="none" w:sz="0" w:space="0" w:color="auto"/>
            <w:left w:val="none" w:sz="0" w:space="0" w:color="auto"/>
            <w:bottom w:val="none" w:sz="0" w:space="0" w:color="auto"/>
            <w:right w:val="none" w:sz="0" w:space="0" w:color="auto"/>
          </w:divBdr>
        </w:div>
        <w:div w:id="384525713">
          <w:marLeft w:val="0"/>
          <w:marRight w:val="0"/>
          <w:marTop w:val="0"/>
          <w:marBottom w:val="0"/>
          <w:divBdr>
            <w:top w:val="none" w:sz="0" w:space="0" w:color="auto"/>
            <w:left w:val="none" w:sz="0" w:space="0" w:color="auto"/>
            <w:bottom w:val="none" w:sz="0" w:space="0" w:color="auto"/>
            <w:right w:val="none" w:sz="0" w:space="0" w:color="auto"/>
          </w:divBdr>
        </w:div>
        <w:div w:id="418524486">
          <w:marLeft w:val="0"/>
          <w:marRight w:val="0"/>
          <w:marTop w:val="0"/>
          <w:marBottom w:val="0"/>
          <w:divBdr>
            <w:top w:val="none" w:sz="0" w:space="0" w:color="auto"/>
            <w:left w:val="none" w:sz="0" w:space="0" w:color="auto"/>
            <w:bottom w:val="none" w:sz="0" w:space="0" w:color="auto"/>
            <w:right w:val="none" w:sz="0" w:space="0" w:color="auto"/>
          </w:divBdr>
        </w:div>
        <w:div w:id="536895876">
          <w:marLeft w:val="0"/>
          <w:marRight w:val="0"/>
          <w:marTop w:val="0"/>
          <w:marBottom w:val="0"/>
          <w:divBdr>
            <w:top w:val="none" w:sz="0" w:space="0" w:color="auto"/>
            <w:left w:val="none" w:sz="0" w:space="0" w:color="auto"/>
            <w:bottom w:val="none" w:sz="0" w:space="0" w:color="auto"/>
            <w:right w:val="none" w:sz="0" w:space="0" w:color="auto"/>
          </w:divBdr>
        </w:div>
        <w:div w:id="636178957">
          <w:marLeft w:val="0"/>
          <w:marRight w:val="0"/>
          <w:marTop w:val="0"/>
          <w:marBottom w:val="0"/>
          <w:divBdr>
            <w:top w:val="none" w:sz="0" w:space="0" w:color="auto"/>
            <w:left w:val="none" w:sz="0" w:space="0" w:color="auto"/>
            <w:bottom w:val="none" w:sz="0" w:space="0" w:color="auto"/>
            <w:right w:val="none" w:sz="0" w:space="0" w:color="auto"/>
          </w:divBdr>
        </w:div>
        <w:div w:id="654258925">
          <w:marLeft w:val="0"/>
          <w:marRight w:val="0"/>
          <w:marTop w:val="0"/>
          <w:marBottom w:val="0"/>
          <w:divBdr>
            <w:top w:val="none" w:sz="0" w:space="0" w:color="auto"/>
            <w:left w:val="none" w:sz="0" w:space="0" w:color="auto"/>
            <w:bottom w:val="none" w:sz="0" w:space="0" w:color="auto"/>
            <w:right w:val="none" w:sz="0" w:space="0" w:color="auto"/>
          </w:divBdr>
        </w:div>
        <w:div w:id="951936989">
          <w:marLeft w:val="0"/>
          <w:marRight w:val="0"/>
          <w:marTop w:val="0"/>
          <w:marBottom w:val="0"/>
          <w:divBdr>
            <w:top w:val="none" w:sz="0" w:space="0" w:color="auto"/>
            <w:left w:val="none" w:sz="0" w:space="0" w:color="auto"/>
            <w:bottom w:val="none" w:sz="0" w:space="0" w:color="auto"/>
            <w:right w:val="none" w:sz="0" w:space="0" w:color="auto"/>
          </w:divBdr>
        </w:div>
        <w:div w:id="976422657">
          <w:marLeft w:val="0"/>
          <w:marRight w:val="0"/>
          <w:marTop w:val="0"/>
          <w:marBottom w:val="0"/>
          <w:divBdr>
            <w:top w:val="none" w:sz="0" w:space="0" w:color="auto"/>
            <w:left w:val="none" w:sz="0" w:space="0" w:color="auto"/>
            <w:bottom w:val="none" w:sz="0" w:space="0" w:color="auto"/>
            <w:right w:val="none" w:sz="0" w:space="0" w:color="auto"/>
          </w:divBdr>
        </w:div>
        <w:div w:id="985626851">
          <w:marLeft w:val="0"/>
          <w:marRight w:val="0"/>
          <w:marTop w:val="0"/>
          <w:marBottom w:val="0"/>
          <w:divBdr>
            <w:top w:val="none" w:sz="0" w:space="0" w:color="auto"/>
            <w:left w:val="none" w:sz="0" w:space="0" w:color="auto"/>
            <w:bottom w:val="none" w:sz="0" w:space="0" w:color="auto"/>
            <w:right w:val="none" w:sz="0" w:space="0" w:color="auto"/>
          </w:divBdr>
        </w:div>
        <w:div w:id="1000817846">
          <w:marLeft w:val="0"/>
          <w:marRight w:val="0"/>
          <w:marTop w:val="0"/>
          <w:marBottom w:val="0"/>
          <w:divBdr>
            <w:top w:val="none" w:sz="0" w:space="0" w:color="auto"/>
            <w:left w:val="none" w:sz="0" w:space="0" w:color="auto"/>
            <w:bottom w:val="none" w:sz="0" w:space="0" w:color="auto"/>
            <w:right w:val="none" w:sz="0" w:space="0" w:color="auto"/>
          </w:divBdr>
        </w:div>
        <w:div w:id="1059547922">
          <w:marLeft w:val="0"/>
          <w:marRight w:val="0"/>
          <w:marTop w:val="0"/>
          <w:marBottom w:val="0"/>
          <w:divBdr>
            <w:top w:val="none" w:sz="0" w:space="0" w:color="auto"/>
            <w:left w:val="none" w:sz="0" w:space="0" w:color="auto"/>
            <w:bottom w:val="none" w:sz="0" w:space="0" w:color="auto"/>
            <w:right w:val="none" w:sz="0" w:space="0" w:color="auto"/>
          </w:divBdr>
        </w:div>
        <w:div w:id="1062292882">
          <w:marLeft w:val="0"/>
          <w:marRight w:val="0"/>
          <w:marTop w:val="0"/>
          <w:marBottom w:val="0"/>
          <w:divBdr>
            <w:top w:val="none" w:sz="0" w:space="0" w:color="auto"/>
            <w:left w:val="none" w:sz="0" w:space="0" w:color="auto"/>
            <w:bottom w:val="none" w:sz="0" w:space="0" w:color="auto"/>
            <w:right w:val="none" w:sz="0" w:space="0" w:color="auto"/>
          </w:divBdr>
        </w:div>
        <w:div w:id="1103299965">
          <w:marLeft w:val="0"/>
          <w:marRight w:val="0"/>
          <w:marTop w:val="0"/>
          <w:marBottom w:val="0"/>
          <w:divBdr>
            <w:top w:val="none" w:sz="0" w:space="0" w:color="auto"/>
            <w:left w:val="none" w:sz="0" w:space="0" w:color="auto"/>
            <w:bottom w:val="none" w:sz="0" w:space="0" w:color="auto"/>
            <w:right w:val="none" w:sz="0" w:space="0" w:color="auto"/>
          </w:divBdr>
        </w:div>
        <w:div w:id="1226061290">
          <w:marLeft w:val="0"/>
          <w:marRight w:val="0"/>
          <w:marTop w:val="0"/>
          <w:marBottom w:val="0"/>
          <w:divBdr>
            <w:top w:val="none" w:sz="0" w:space="0" w:color="auto"/>
            <w:left w:val="none" w:sz="0" w:space="0" w:color="auto"/>
            <w:bottom w:val="none" w:sz="0" w:space="0" w:color="auto"/>
            <w:right w:val="none" w:sz="0" w:space="0" w:color="auto"/>
          </w:divBdr>
        </w:div>
        <w:div w:id="1238174234">
          <w:marLeft w:val="0"/>
          <w:marRight w:val="0"/>
          <w:marTop w:val="0"/>
          <w:marBottom w:val="0"/>
          <w:divBdr>
            <w:top w:val="none" w:sz="0" w:space="0" w:color="auto"/>
            <w:left w:val="none" w:sz="0" w:space="0" w:color="auto"/>
            <w:bottom w:val="none" w:sz="0" w:space="0" w:color="auto"/>
            <w:right w:val="none" w:sz="0" w:space="0" w:color="auto"/>
          </w:divBdr>
        </w:div>
        <w:div w:id="1253465207">
          <w:marLeft w:val="0"/>
          <w:marRight w:val="0"/>
          <w:marTop w:val="0"/>
          <w:marBottom w:val="0"/>
          <w:divBdr>
            <w:top w:val="none" w:sz="0" w:space="0" w:color="auto"/>
            <w:left w:val="none" w:sz="0" w:space="0" w:color="auto"/>
            <w:bottom w:val="none" w:sz="0" w:space="0" w:color="auto"/>
            <w:right w:val="none" w:sz="0" w:space="0" w:color="auto"/>
          </w:divBdr>
        </w:div>
        <w:div w:id="1275593752">
          <w:marLeft w:val="0"/>
          <w:marRight w:val="0"/>
          <w:marTop w:val="0"/>
          <w:marBottom w:val="0"/>
          <w:divBdr>
            <w:top w:val="none" w:sz="0" w:space="0" w:color="auto"/>
            <w:left w:val="none" w:sz="0" w:space="0" w:color="auto"/>
            <w:bottom w:val="none" w:sz="0" w:space="0" w:color="auto"/>
            <w:right w:val="none" w:sz="0" w:space="0" w:color="auto"/>
          </w:divBdr>
        </w:div>
        <w:div w:id="1303459261">
          <w:marLeft w:val="0"/>
          <w:marRight w:val="0"/>
          <w:marTop w:val="0"/>
          <w:marBottom w:val="0"/>
          <w:divBdr>
            <w:top w:val="none" w:sz="0" w:space="0" w:color="auto"/>
            <w:left w:val="none" w:sz="0" w:space="0" w:color="auto"/>
            <w:bottom w:val="none" w:sz="0" w:space="0" w:color="auto"/>
            <w:right w:val="none" w:sz="0" w:space="0" w:color="auto"/>
          </w:divBdr>
        </w:div>
        <w:div w:id="1395817020">
          <w:marLeft w:val="0"/>
          <w:marRight w:val="0"/>
          <w:marTop w:val="0"/>
          <w:marBottom w:val="0"/>
          <w:divBdr>
            <w:top w:val="none" w:sz="0" w:space="0" w:color="auto"/>
            <w:left w:val="none" w:sz="0" w:space="0" w:color="auto"/>
            <w:bottom w:val="none" w:sz="0" w:space="0" w:color="auto"/>
            <w:right w:val="none" w:sz="0" w:space="0" w:color="auto"/>
          </w:divBdr>
        </w:div>
        <w:div w:id="1419063952">
          <w:marLeft w:val="0"/>
          <w:marRight w:val="0"/>
          <w:marTop w:val="0"/>
          <w:marBottom w:val="0"/>
          <w:divBdr>
            <w:top w:val="none" w:sz="0" w:space="0" w:color="auto"/>
            <w:left w:val="none" w:sz="0" w:space="0" w:color="auto"/>
            <w:bottom w:val="none" w:sz="0" w:space="0" w:color="auto"/>
            <w:right w:val="none" w:sz="0" w:space="0" w:color="auto"/>
          </w:divBdr>
        </w:div>
        <w:div w:id="1443306373">
          <w:marLeft w:val="0"/>
          <w:marRight w:val="0"/>
          <w:marTop w:val="0"/>
          <w:marBottom w:val="0"/>
          <w:divBdr>
            <w:top w:val="none" w:sz="0" w:space="0" w:color="auto"/>
            <w:left w:val="none" w:sz="0" w:space="0" w:color="auto"/>
            <w:bottom w:val="none" w:sz="0" w:space="0" w:color="auto"/>
            <w:right w:val="none" w:sz="0" w:space="0" w:color="auto"/>
          </w:divBdr>
        </w:div>
        <w:div w:id="1462461566">
          <w:marLeft w:val="0"/>
          <w:marRight w:val="0"/>
          <w:marTop w:val="0"/>
          <w:marBottom w:val="0"/>
          <w:divBdr>
            <w:top w:val="none" w:sz="0" w:space="0" w:color="auto"/>
            <w:left w:val="none" w:sz="0" w:space="0" w:color="auto"/>
            <w:bottom w:val="none" w:sz="0" w:space="0" w:color="auto"/>
            <w:right w:val="none" w:sz="0" w:space="0" w:color="auto"/>
          </w:divBdr>
        </w:div>
        <w:div w:id="1468476505">
          <w:marLeft w:val="0"/>
          <w:marRight w:val="0"/>
          <w:marTop w:val="0"/>
          <w:marBottom w:val="0"/>
          <w:divBdr>
            <w:top w:val="none" w:sz="0" w:space="0" w:color="auto"/>
            <w:left w:val="none" w:sz="0" w:space="0" w:color="auto"/>
            <w:bottom w:val="none" w:sz="0" w:space="0" w:color="auto"/>
            <w:right w:val="none" w:sz="0" w:space="0" w:color="auto"/>
          </w:divBdr>
        </w:div>
        <w:div w:id="1496610405">
          <w:marLeft w:val="0"/>
          <w:marRight w:val="0"/>
          <w:marTop w:val="0"/>
          <w:marBottom w:val="0"/>
          <w:divBdr>
            <w:top w:val="none" w:sz="0" w:space="0" w:color="auto"/>
            <w:left w:val="none" w:sz="0" w:space="0" w:color="auto"/>
            <w:bottom w:val="none" w:sz="0" w:space="0" w:color="auto"/>
            <w:right w:val="none" w:sz="0" w:space="0" w:color="auto"/>
          </w:divBdr>
        </w:div>
        <w:div w:id="1557084583">
          <w:marLeft w:val="0"/>
          <w:marRight w:val="0"/>
          <w:marTop w:val="0"/>
          <w:marBottom w:val="0"/>
          <w:divBdr>
            <w:top w:val="none" w:sz="0" w:space="0" w:color="auto"/>
            <w:left w:val="none" w:sz="0" w:space="0" w:color="auto"/>
            <w:bottom w:val="none" w:sz="0" w:space="0" w:color="auto"/>
            <w:right w:val="none" w:sz="0" w:space="0" w:color="auto"/>
          </w:divBdr>
        </w:div>
        <w:div w:id="1558390905">
          <w:marLeft w:val="0"/>
          <w:marRight w:val="0"/>
          <w:marTop w:val="0"/>
          <w:marBottom w:val="0"/>
          <w:divBdr>
            <w:top w:val="none" w:sz="0" w:space="0" w:color="auto"/>
            <w:left w:val="none" w:sz="0" w:space="0" w:color="auto"/>
            <w:bottom w:val="none" w:sz="0" w:space="0" w:color="auto"/>
            <w:right w:val="none" w:sz="0" w:space="0" w:color="auto"/>
          </w:divBdr>
        </w:div>
        <w:div w:id="1564216857">
          <w:marLeft w:val="0"/>
          <w:marRight w:val="0"/>
          <w:marTop w:val="0"/>
          <w:marBottom w:val="0"/>
          <w:divBdr>
            <w:top w:val="none" w:sz="0" w:space="0" w:color="auto"/>
            <w:left w:val="none" w:sz="0" w:space="0" w:color="auto"/>
            <w:bottom w:val="none" w:sz="0" w:space="0" w:color="auto"/>
            <w:right w:val="none" w:sz="0" w:space="0" w:color="auto"/>
          </w:divBdr>
        </w:div>
        <w:div w:id="1631932660">
          <w:marLeft w:val="0"/>
          <w:marRight w:val="0"/>
          <w:marTop w:val="0"/>
          <w:marBottom w:val="0"/>
          <w:divBdr>
            <w:top w:val="none" w:sz="0" w:space="0" w:color="auto"/>
            <w:left w:val="none" w:sz="0" w:space="0" w:color="auto"/>
            <w:bottom w:val="none" w:sz="0" w:space="0" w:color="auto"/>
            <w:right w:val="none" w:sz="0" w:space="0" w:color="auto"/>
          </w:divBdr>
        </w:div>
        <w:div w:id="1638219222">
          <w:marLeft w:val="0"/>
          <w:marRight w:val="0"/>
          <w:marTop w:val="0"/>
          <w:marBottom w:val="0"/>
          <w:divBdr>
            <w:top w:val="none" w:sz="0" w:space="0" w:color="auto"/>
            <w:left w:val="none" w:sz="0" w:space="0" w:color="auto"/>
            <w:bottom w:val="none" w:sz="0" w:space="0" w:color="auto"/>
            <w:right w:val="none" w:sz="0" w:space="0" w:color="auto"/>
          </w:divBdr>
        </w:div>
        <w:div w:id="1693918807">
          <w:marLeft w:val="0"/>
          <w:marRight w:val="0"/>
          <w:marTop w:val="0"/>
          <w:marBottom w:val="0"/>
          <w:divBdr>
            <w:top w:val="none" w:sz="0" w:space="0" w:color="auto"/>
            <w:left w:val="none" w:sz="0" w:space="0" w:color="auto"/>
            <w:bottom w:val="none" w:sz="0" w:space="0" w:color="auto"/>
            <w:right w:val="none" w:sz="0" w:space="0" w:color="auto"/>
          </w:divBdr>
        </w:div>
        <w:div w:id="1787962065">
          <w:marLeft w:val="0"/>
          <w:marRight w:val="0"/>
          <w:marTop w:val="0"/>
          <w:marBottom w:val="0"/>
          <w:divBdr>
            <w:top w:val="none" w:sz="0" w:space="0" w:color="auto"/>
            <w:left w:val="none" w:sz="0" w:space="0" w:color="auto"/>
            <w:bottom w:val="none" w:sz="0" w:space="0" w:color="auto"/>
            <w:right w:val="none" w:sz="0" w:space="0" w:color="auto"/>
          </w:divBdr>
        </w:div>
        <w:div w:id="1867479925">
          <w:marLeft w:val="0"/>
          <w:marRight w:val="0"/>
          <w:marTop w:val="0"/>
          <w:marBottom w:val="0"/>
          <w:divBdr>
            <w:top w:val="none" w:sz="0" w:space="0" w:color="auto"/>
            <w:left w:val="none" w:sz="0" w:space="0" w:color="auto"/>
            <w:bottom w:val="none" w:sz="0" w:space="0" w:color="auto"/>
            <w:right w:val="none" w:sz="0" w:space="0" w:color="auto"/>
          </w:divBdr>
        </w:div>
        <w:div w:id="1902980849">
          <w:marLeft w:val="0"/>
          <w:marRight w:val="0"/>
          <w:marTop w:val="0"/>
          <w:marBottom w:val="0"/>
          <w:divBdr>
            <w:top w:val="none" w:sz="0" w:space="0" w:color="auto"/>
            <w:left w:val="none" w:sz="0" w:space="0" w:color="auto"/>
            <w:bottom w:val="none" w:sz="0" w:space="0" w:color="auto"/>
            <w:right w:val="none" w:sz="0" w:space="0" w:color="auto"/>
          </w:divBdr>
        </w:div>
        <w:div w:id="1908108144">
          <w:marLeft w:val="0"/>
          <w:marRight w:val="0"/>
          <w:marTop w:val="0"/>
          <w:marBottom w:val="0"/>
          <w:divBdr>
            <w:top w:val="none" w:sz="0" w:space="0" w:color="auto"/>
            <w:left w:val="none" w:sz="0" w:space="0" w:color="auto"/>
            <w:bottom w:val="none" w:sz="0" w:space="0" w:color="auto"/>
            <w:right w:val="none" w:sz="0" w:space="0" w:color="auto"/>
          </w:divBdr>
        </w:div>
        <w:div w:id="2071726790">
          <w:marLeft w:val="0"/>
          <w:marRight w:val="0"/>
          <w:marTop w:val="0"/>
          <w:marBottom w:val="0"/>
          <w:divBdr>
            <w:top w:val="none" w:sz="0" w:space="0" w:color="auto"/>
            <w:left w:val="none" w:sz="0" w:space="0" w:color="auto"/>
            <w:bottom w:val="none" w:sz="0" w:space="0" w:color="auto"/>
            <w:right w:val="none" w:sz="0" w:space="0" w:color="auto"/>
          </w:divBdr>
        </w:div>
        <w:div w:id="2083602122">
          <w:marLeft w:val="0"/>
          <w:marRight w:val="0"/>
          <w:marTop w:val="0"/>
          <w:marBottom w:val="0"/>
          <w:divBdr>
            <w:top w:val="none" w:sz="0" w:space="0" w:color="auto"/>
            <w:left w:val="none" w:sz="0" w:space="0" w:color="auto"/>
            <w:bottom w:val="none" w:sz="0" w:space="0" w:color="auto"/>
            <w:right w:val="none" w:sz="0" w:space="0" w:color="auto"/>
          </w:divBdr>
        </w:div>
        <w:div w:id="2133278982">
          <w:marLeft w:val="0"/>
          <w:marRight w:val="0"/>
          <w:marTop w:val="0"/>
          <w:marBottom w:val="0"/>
          <w:divBdr>
            <w:top w:val="none" w:sz="0" w:space="0" w:color="auto"/>
            <w:left w:val="none" w:sz="0" w:space="0" w:color="auto"/>
            <w:bottom w:val="none" w:sz="0" w:space="0" w:color="auto"/>
            <w:right w:val="none" w:sz="0" w:space="0" w:color="auto"/>
          </w:divBdr>
        </w:div>
      </w:divsChild>
    </w:div>
    <w:div w:id="1950434157">
      <w:bodyDiv w:val="1"/>
      <w:marLeft w:val="0"/>
      <w:marRight w:val="0"/>
      <w:marTop w:val="0"/>
      <w:marBottom w:val="0"/>
      <w:divBdr>
        <w:top w:val="none" w:sz="0" w:space="0" w:color="auto"/>
        <w:left w:val="none" w:sz="0" w:space="0" w:color="auto"/>
        <w:bottom w:val="none" w:sz="0" w:space="0" w:color="auto"/>
        <w:right w:val="none" w:sz="0" w:space="0" w:color="auto"/>
      </w:divBdr>
    </w:div>
    <w:div w:id="2015183464">
      <w:bodyDiv w:val="1"/>
      <w:marLeft w:val="0"/>
      <w:marRight w:val="0"/>
      <w:marTop w:val="0"/>
      <w:marBottom w:val="0"/>
      <w:divBdr>
        <w:top w:val="none" w:sz="0" w:space="0" w:color="auto"/>
        <w:left w:val="none" w:sz="0" w:space="0" w:color="auto"/>
        <w:bottom w:val="none" w:sz="0" w:space="0" w:color="auto"/>
        <w:right w:val="none" w:sz="0" w:space="0" w:color="auto"/>
      </w:divBdr>
      <w:divsChild>
        <w:div w:id="564947457">
          <w:marLeft w:val="0"/>
          <w:marRight w:val="0"/>
          <w:marTop w:val="75"/>
          <w:marBottom w:val="75"/>
          <w:divBdr>
            <w:top w:val="none" w:sz="0" w:space="0" w:color="auto"/>
            <w:left w:val="none" w:sz="0" w:space="0" w:color="auto"/>
            <w:bottom w:val="none" w:sz="0" w:space="0" w:color="auto"/>
            <w:right w:val="none" w:sz="0" w:space="0" w:color="auto"/>
          </w:divBdr>
        </w:div>
        <w:div w:id="1248223919">
          <w:marLeft w:val="0"/>
          <w:marRight w:val="0"/>
          <w:marTop w:val="75"/>
          <w:marBottom w:val="75"/>
          <w:divBdr>
            <w:top w:val="none" w:sz="0" w:space="0" w:color="auto"/>
            <w:left w:val="none" w:sz="0" w:space="0" w:color="auto"/>
            <w:bottom w:val="none" w:sz="0" w:space="0" w:color="auto"/>
            <w:right w:val="none" w:sz="0" w:space="0" w:color="auto"/>
          </w:divBdr>
        </w:div>
      </w:divsChild>
    </w:div>
    <w:div w:id="2045910534">
      <w:bodyDiv w:val="1"/>
      <w:marLeft w:val="0"/>
      <w:marRight w:val="0"/>
      <w:marTop w:val="0"/>
      <w:marBottom w:val="0"/>
      <w:divBdr>
        <w:top w:val="none" w:sz="0" w:space="0" w:color="auto"/>
        <w:left w:val="none" w:sz="0" w:space="0" w:color="auto"/>
        <w:bottom w:val="none" w:sz="0" w:space="0" w:color="auto"/>
        <w:right w:val="none" w:sz="0" w:space="0" w:color="auto"/>
      </w:divBdr>
    </w:div>
    <w:div w:id="2065792827">
      <w:bodyDiv w:val="1"/>
      <w:marLeft w:val="0"/>
      <w:marRight w:val="0"/>
      <w:marTop w:val="0"/>
      <w:marBottom w:val="0"/>
      <w:divBdr>
        <w:top w:val="none" w:sz="0" w:space="0" w:color="auto"/>
        <w:left w:val="none" w:sz="0" w:space="0" w:color="auto"/>
        <w:bottom w:val="none" w:sz="0" w:space="0" w:color="auto"/>
        <w:right w:val="none" w:sz="0" w:space="0" w:color="auto"/>
      </w:divBdr>
    </w:div>
    <w:div w:id="2072383367">
      <w:bodyDiv w:val="1"/>
      <w:marLeft w:val="0"/>
      <w:marRight w:val="0"/>
      <w:marTop w:val="0"/>
      <w:marBottom w:val="0"/>
      <w:divBdr>
        <w:top w:val="none" w:sz="0" w:space="0" w:color="auto"/>
        <w:left w:val="none" w:sz="0" w:space="0" w:color="auto"/>
        <w:bottom w:val="none" w:sz="0" w:space="0" w:color="auto"/>
        <w:right w:val="none" w:sz="0" w:space="0" w:color="auto"/>
      </w:divBdr>
      <w:divsChild>
        <w:div w:id="149056898">
          <w:marLeft w:val="0"/>
          <w:marRight w:val="0"/>
          <w:marTop w:val="0"/>
          <w:marBottom w:val="0"/>
          <w:divBdr>
            <w:top w:val="none" w:sz="0" w:space="0" w:color="auto"/>
            <w:left w:val="none" w:sz="0" w:space="0" w:color="auto"/>
            <w:bottom w:val="none" w:sz="0" w:space="0" w:color="auto"/>
            <w:right w:val="none" w:sz="0" w:space="0" w:color="auto"/>
          </w:divBdr>
        </w:div>
        <w:div w:id="160043335">
          <w:marLeft w:val="0"/>
          <w:marRight w:val="0"/>
          <w:marTop w:val="0"/>
          <w:marBottom w:val="0"/>
          <w:divBdr>
            <w:top w:val="none" w:sz="0" w:space="0" w:color="auto"/>
            <w:left w:val="none" w:sz="0" w:space="0" w:color="auto"/>
            <w:bottom w:val="none" w:sz="0" w:space="0" w:color="auto"/>
            <w:right w:val="none" w:sz="0" w:space="0" w:color="auto"/>
          </w:divBdr>
        </w:div>
        <w:div w:id="178663181">
          <w:marLeft w:val="0"/>
          <w:marRight w:val="0"/>
          <w:marTop w:val="0"/>
          <w:marBottom w:val="0"/>
          <w:divBdr>
            <w:top w:val="none" w:sz="0" w:space="0" w:color="auto"/>
            <w:left w:val="none" w:sz="0" w:space="0" w:color="auto"/>
            <w:bottom w:val="none" w:sz="0" w:space="0" w:color="auto"/>
            <w:right w:val="none" w:sz="0" w:space="0" w:color="auto"/>
          </w:divBdr>
        </w:div>
        <w:div w:id="194197037">
          <w:marLeft w:val="0"/>
          <w:marRight w:val="0"/>
          <w:marTop w:val="0"/>
          <w:marBottom w:val="0"/>
          <w:divBdr>
            <w:top w:val="none" w:sz="0" w:space="0" w:color="auto"/>
            <w:left w:val="none" w:sz="0" w:space="0" w:color="auto"/>
            <w:bottom w:val="none" w:sz="0" w:space="0" w:color="auto"/>
            <w:right w:val="none" w:sz="0" w:space="0" w:color="auto"/>
          </w:divBdr>
        </w:div>
        <w:div w:id="206845297">
          <w:marLeft w:val="0"/>
          <w:marRight w:val="0"/>
          <w:marTop w:val="0"/>
          <w:marBottom w:val="0"/>
          <w:divBdr>
            <w:top w:val="none" w:sz="0" w:space="0" w:color="auto"/>
            <w:left w:val="none" w:sz="0" w:space="0" w:color="auto"/>
            <w:bottom w:val="none" w:sz="0" w:space="0" w:color="auto"/>
            <w:right w:val="none" w:sz="0" w:space="0" w:color="auto"/>
          </w:divBdr>
        </w:div>
        <w:div w:id="230968582">
          <w:marLeft w:val="0"/>
          <w:marRight w:val="0"/>
          <w:marTop w:val="0"/>
          <w:marBottom w:val="0"/>
          <w:divBdr>
            <w:top w:val="none" w:sz="0" w:space="0" w:color="auto"/>
            <w:left w:val="none" w:sz="0" w:space="0" w:color="auto"/>
            <w:bottom w:val="none" w:sz="0" w:space="0" w:color="auto"/>
            <w:right w:val="none" w:sz="0" w:space="0" w:color="auto"/>
          </w:divBdr>
        </w:div>
        <w:div w:id="239489816">
          <w:marLeft w:val="0"/>
          <w:marRight w:val="0"/>
          <w:marTop w:val="0"/>
          <w:marBottom w:val="0"/>
          <w:divBdr>
            <w:top w:val="none" w:sz="0" w:space="0" w:color="auto"/>
            <w:left w:val="none" w:sz="0" w:space="0" w:color="auto"/>
            <w:bottom w:val="none" w:sz="0" w:space="0" w:color="auto"/>
            <w:right w:val="none" w:sz="0" w:space="0" w:color="auto"/>
          </w:divBdr>
        </w:div>
        <w:div w:id="261882441">
          <w:marLeft w:val="0"/>
          <w:marRight w:val="0"/>
          <w:marTop w:val="0"/>
          <w:marBottom w:val="0"/>
          <w:divBdr>
            <w:top w:val="none" w:sz="0" w:space="0" w:color="auto"/>
            <w:left w:val="none" w:sz="0" w:space="0" w:color="auto"/>
            <w:bottom w:val="none" w:sz="0" w:space="0" w:color="auto"/>
            <w:right w:val="none" w:sz="0" w:space="0" w:color="auto"/>
          </w:divBdr>
        </w:div>
        <w:div w:id="400447399">
          <w:marLeft w:val="0"/>
          <w:marRight w:val="0"/>
          <w:marTop w:val="0"/>
          <w:marBottom w:val="0"/>
          <w:divBdr>
            <w:top w:val="none" w:sz="0" w:space="0" w:color="auto"/>
            <w:left w:val="none" w:sz="0" w:space="0" w:color="auto"/>
            <w:bottom w:val="none" w:sz="0" w:space="0" w:color="auto"/>
            <w:right w:val="none" w:sz="0" w:space="0" w:color="auto"/>
          </w:divBdr>
        </w:div>
        <w:div w:id="500237182">
          <w:marLeft w:val="0"/>
          <w:marRight w:val="0"/>
          <w:marTop w:val="0"/>
          <w:marBottom w:val="0"/>
          <w:divBdr>
            <w:top w:val="none" w:sz="0" w:space="0" w:color="auto"/>
            <w:left w:val="none" w:sz="0" w:space="0" w:color="auto"/>
            <w:bottom w:val="none" w:sz="0" w:space="0" w:color="auto"/>
            <w:right w:val="none" w:sz="0" w:space="0" w:color="auto"/>
          </w:divBdr>
        </w:div>
        <w:div w:id="656768381">
          <w:marLeft w:val="0"/>
          <w:marRight w:val="0"/>
          <w:marTop w:val="0"/>
          <w:marBottom w:val="0"/>
          <w:divBdr>
            <w:top w:val="none" w:sz="0" w:space="0" w:color="auto"/>
            <w:left w:val="none" w:sz="0" w:space="0" w:color="auto"/>
            <w:bottom w:val="none" w:sz="0" w:space="0" w:color="auto"/>
            <w:right w:val="none" w:sz="0" w:space="0" w:color="auto"/>
          </w:divBdr>
        </w:div>
        <w:div w:id="675115838">
          <w:marLeft w:val="0"/>
          <w:marRight w:val="0"/>
          <w:marTop w:val="0"/>
          <w:marBottom w:val="0"/>
          <w:divBdr>
            <w:top w:val="none" w:sz="0" w:space="0" w:color="auto"/>
            <w:left w:val="none" w:sz="0" w:space="0" w:color="auto"/>
            <w:bottom w:val="none" w:sz="0" w:space="0" w:color="auto"/>
            <w:right w:val="none" w:sz="0" w:space="0" w:color="auto"/>
          </w:divBdr>
        </w:div>
        <w:div w:id="768161179">
          <w:marLeft w:val="0"/>
          <w:marRight w:val="0"/>
          <w:marTop w:val="0"/>
          <w:marBottom w:val="0"/>
          <w:divBdr>
            <w:top w:val="none" w:sz="0" w:space="0" w:color="auto"/>
            <w:left w:val="none" w:sz="0" w:space="0" w:color="auto"/>
            <w:bottom w:val="none" w:sz="0" w:space="0" w:color="auto"/>
            <w:right w:val="none" w:sz="0" w:space="0" w:color="auto"/>
          </w:divBdr>
        </w:div>
        <w:div w:id="792289045">
          <w:marLeft w:val="0"/>
          <w:marRight w:val="0"/>
          <w:marTop w:val="0"/>
          <w:marBottom w:val="0"/>
          <w:divBdr>
            <w:top w:val="none" w:sz="0" w:space="0" w:color="auto"/>
            <w:left w:val="none" w:sz="0" w:space="0" w:color="auto"/>
            <w:bottom w:val="none" w:sz="0" w:space="0" w:color="auto"/>
            <w:right w:val="none" w:sz="0" w:space="0" w:color="auto"/>
          </w:divBdr>
        </w:div>
        <w:div w:id="828524889">
          <w:marLeft w:val="0"/>
          <w:marRight w:val="0"/>
          <w:marTop w:val="0"/>
          <w:marBottom w:val="0"/>
          <w:divBdr>
            <w:top w:val="none" w:sz="0" w:space="0" w:color="auto"/>
            <w:left w:val="none" w:sz="0" w:space="0" w:color="auto"/>
            <w:bottom w:val="none" w:sz="0" w:space="0" w:color="auto"/>
            <w:right w:val="none" w:sz="0" w:space="0" w:color="auto"/>
          </w:divBdr>
        </w:div>
        <w:div w:id="876963914">
          <w:marLeft w:val="0"/>
          <w:marRight w:val="0"/>
          <w:marTop w:val="0"/>
          <w:marBottom w:val="0"/>
          <w:divBdr>
            <w:top w:val="none" w:sz="0" w:space="0" w:color="auto"/>
            <w:left w:val="none" w:sz="0" w:space="0" w:color="auto"/>
            <w:bottom w:val="none" w:sz="0" w:space="0" w:color="auto"/>
            <w:right w:val="none" w:sz="0" w:space="0" w:color="auto"/>
          </w:divBdr>
        </w:div>
        <w:div w:id="1010067945">
          <w:marLeft w:val="0"/>
          <w:marRight w:val="0"/>
          <w:marTop w:val="0"/>
          <w:marBottom w:val="0"/>
          <w:divBdr>
            <w:top w:val="none" w:sz="0" w:space="0" w:color="auto"/>
            <w:left w:val="none" w:sz="0" w:space="0" w:color="auto"/>
            <w:bottom w:val="none" w:sz="0" w:space="0" w:color="auto"/>
            <w:right w:val="none" w:sz="0" w:space="0" w:color="auto"/>
          </w:divBdr>
        </w:div>
        <w:div w:id="1038430496">
          <w:marLeft w:val="0"/>
          <w:marRight w:val="0"/>
          <w:marTop w:val="0"/>
          <w:marBottom w:val="0"/>
          <w:divBdr>
            <w:top w:val="none" w:sz="0" w:space="0" w:color="auto"/>
            <w:left w:val="none" w:sz="0" w:space="0" w:color="auto"/>
            <w:bottom w:val="none" w:sz="0" w:space="0" w:color="auto"/>
            <w:right w:val="none" w:sz="0" w:space="0" w:color="auto"/>
          </w:divBdr>
        </w:div>
        <w:div w:id="1050227760">
          <w:marLeft w:val="0"/>
          <w:marRight w:val="0"/>
          <w:marTop w:val="0"/>
          <w:marBottom w:val="0"/>
          <w:divBdr>
            <w:top w:val="none" w:sz="0" w:space="0" w:color="auto"/>
            <w:left w:val="none" w:sz="0" w:space="0" w:color="auto"/>
            <w:bottom w:val="none" w:sz="0" w:space="0" w:color="auto"/>
            <w:right w:val="none" w:sz="0" w:space="0" w:color="auto"/>
          </w:divBdr>
        </w:div>
        <w:div w:id="1054038143">
          <w:marLeft w:val="0"/>
          <w:marRight w:val="0"/>
          <w:marTop w:val="0"/>
          <w:marBottom w:val="0"/>
          <w:divBdr>
            <w:top w:val="none" w:sz="0" w:space="0" w:color="auto"/>
            <w:left w:val="none" w:sz="0" w:space="0" w:color="auto"/>
            <w:bottom w:val="none" w:sz="0" w:space="0" w:color="auto"/>
            <w:right w:val="none" w:sz="0" w:space="0" w:color="auto"/>
          </w:divBdr>
        </w:div>
        <w:div w:id="1173641781">
          <w:marLeft w:val="0"/>
          <w:marRight w:val="0"/>
          <w:marTop w:val="0"/>
          <w:marBottom w:val="0"/>
          <w:divBdr>
            <w:top w:val="none" w:sz="0" w:space="0" w:color="auto"/>
            <w:left w:val="none" w:sz="0" w:space="0" w:color="auto"/>
            <w:bottom w:val="none" w:sz="0" w:space="0" w:color="auto"/>
            <w:right w:val="none" w:sz="0" w:space="0" w:color="auto"/>
          </w:divBdr>
        </w:div>
        <w:div w:id="1181312407">
          <w:marLeft w:val="0"/>
          <w:marRight w:val="0"/>
          <w:marTop w:val="0"/>
          <w:marBottom w:val="0"/>
          <w:divBdr>
            <w:top w:val="none" w:sz="0" w:space="0" w:color="auto"/>
            <w:left w:val="none" w:sz="0" w:space="0" w:color="auto"/>
            <w:bottom w:val="none" w:sz="0" w:space="0" w:color="auto"/>
            <w:right w:val="none" w:sz="0" w:space="0" w:color="auto"/>
          </w:divBdr>
        </w:div>
        <w:div w:id="1207335035">
          <w:marLeft w:val="0"/>
          <w:marRight w:val="0"/>
          <w:marTop w:val="0"/>
          <w:marBottom w:val="0"/>
          <w:divBdr>
            <w:top w:val="none" w:sz="0" w:space="0" w:color="auto"/>
            <w:left w:val="none" w:sz="0" w:space="0" w:color="auto"/>
            <w:bottom w:val="none" w:sz="0" w:space="0" w:color="auto"/>
            <w:right w:val="none" w:sz="0" w:space="0" w:color="auto"/>
          </w:divBdr>
        </w:div>
        <w:div w:id="1234119164">
          <w:marLeft w:val="0"/>
          <w:marRight w:val="0"/>
          <w:marTop w:val="0"/>
          <w:marBottom w:val="0"/>
          <w:divBdr>
            <w:top w:val="none" w:sz="0" w:space="0" w:color="auto"/>
            <w:left w:val="none" w:sz="0" w:space="0" w:color="auto"/>
            <w:bottom w:val="none" w:sz="0" w:space="0" w:color="auto"/>
            <w:right w:val="none" w:sz="0" w:space="0" w:color="auto"/>
          </w:divBdr>
        </w:div>
        <w:div w:id="1241599552">
          <w:marLeft w:val="0"/>
          <w:marRight w:val="0"/>
          <w:marTop w:val="0"/>
          <w:marBottom w:val="0"/>
          <w:divBdr>
            <w:top w:val="none" w:sz="0" w:space="0" w:color="auto"/>
            <w:left w:val="none" w:sz="0" w:space="0" w:color="auto"/>
            <w:bottom w:val="none" w:sz="0" w:space="0" w:color="auto"/>
            <w:right w:val="none" w:sz="0" w:space="0" w:color="auto"/>
          </w:divBdr>
        </w:div>
        <w:div w:id="1324969605">
          <w:marLeft w:val="0"/>
          <w:marRight w:val="0"/>
          <w:marTop w:val="0"/>
          <w:marBottom w:val="0"/>
          <w:divBdr>
            <w:top w:val="none" w:sz="0" w:space="0" w:color="auto"/>
            <w:left w:val="none" w:sz="0" w:space="0" w:color="auto"/>
            <w:bottom w:val="none" w:sz="0" w:space="0" w:color="auto"/>
            <w:right w:val="none" w:sz="0" w:space="0" w:color="auto"/>
          </w:divBdr>
        </w:div>
        <w:div w:id="1397699456">
          <w:marLeft w:val="0"/>
          <w:marRight w:val="0"/>
          <w:marTop w:val="0"/>
          <w:marBottom w:val="0"/>
          <w:divBdr>
            <w:top w:val="none" w:sz="0" w:space="0" w:color="auto"/>
            <w:left w:val="none" w:sz="0" w:space="0" w:color="auto"/>
            <w:bottom w:val="none" w:sz="0" w:space="0" w:color="auto"/>
            <w:right w:val="none" w:sz="0" w:space="0" w:color="auto"/>
          </w:divBdr>
        </w:div>
        <w:div w:id="1452899270">
          <w:marLeft w:val="0"/>
          <w:marRight w:val="0"/>
          <w:marTop w:val="0"/>
          <w:marBottom w:val="0"/>
          <w:divBdr>
            <w:top w:val="none" w:sz="0" w:space="0" w:color="auto"/>
            <w:left w:val="none" w:sz="0" w:space="0" w:color="auto"/>
            <w:bottom w:val="none" w:sz="0" w:space="0" w:color="auto"/>
            <w:right w:val="none" w:sz="0" w:space="0" w:color="auto"/>
          </w:divBdr>
        </w:div>
        <w:div w:id="1470518439">
          <w:marLeft w:val="0"/>
          <w:marRight w:val="0"/>
          <w:marTop w:val="0"/>
          <w:marBottom w:val="0"/>
          <w:divBdr>
            <w:top w:val="none" w:sz="0" w:space="0" w:color="auto"/>
            <w:left w:val="none" w:sz="0" w:space="0" w:color="auto"/>
            <w:bottom w:val="none" w:sz="0" w:space="0" w:color="auto"/>
            <w:right w:val="none" w:sz="0" w:space="0" w:color="auto"/>
          </w:divBdr>
        </w:div>
        <w:div w:id="1628658374">
          <w:marLeft w:val="0"/>
          <w:marRight w:val="0"/>
          <w:marTop w:val="0"/>
          <w:marBottom w:val="0"/>
          <w:divBdr>
            <w:top w:val="none" w:sz="0" w:space="0" w:color="auto"/>
            <w:left w:val="none" w:sz="0" w:space="0" w:color="auto"/>
            <w:bottom w:val="none" w:sz="0" w:space="0" w:color="auto"/>
            <w:right w:val="none" w:sz="0" w:space="0" w:color="auto"/>
          </w:divBdr>
        </w:div>
        <w:div w:id="1853450060">
          <w:marLeft w:val="0"/>
          <w:marRight w:val="0"/>
          <w:marTop w:val="0"/>
          <w:marBottom w:val="0"/>
          <w:divBdr>
            <w:top w:val="none" w:sz="0" w:space="0" w:color="auto"/>
            <w:left w:val="none" w:sz="0" w:space="0" w:color="auto"/>
            <w:bottom w:val="none" w:sz="0" w:space="0" w:color="auto"/>
            <w:right w:val="none" w:sz="0" w:space="0" w:color="auto"/>
          </w:divBdr>
        </w:div>
        <w:div w:id="1940749934">
          <w:marLeft w:val="0"/>
          <w:marRight w:val="0"/>
          <w:marTop w:val="0"/>
          <w:marBottom w:val="0"/>
          <w:divBdr>
            <w:top w:val="none" w:sz="0" w:space="0" w:color="auto"/>
            <w:left w:val="none" w:sz="0" w:space="0" w:color="auto"/>
            <w:bottom w:val="none" w:sz="0" w:space="0" w:color="auto"/>
            <w:right w:val="none" w:sz="0" w:space="0" w:color="auto"/>
          </w:divBdr>
        </w:div>
        <w:div w:id="2044282997">
          <w:marLeft w:val="0"/>
          <w:marRight w:val="0"/>
          <w:marTop w:val="0"/>
          <w:marBottom w:val="0"/>
          <w:divBdr>
            <w:top w:val="none" w:sz="0" w:space="0" w:color="auto"/>
            <w:left w:val="none" w:sz="0" w:space="0" w:color="auto"/>
            <w:bottom w:val="none" w:sz="0" w:space="0" w:color="auto"/>
            <w:right w:val="none" w:sz="0" w:space="0" w:color="auto"/>
          </w:divBdr>
        </w:div>
        <w:div w:id="2057467597">
          <w:marLeft w:val="0"/>
          <w:marRight w:val="0"/>
          <w:marTop w:val="0"/>
          <w:marBottom w:val="0"/>
          <w:divBdr>
            <w:top w:val="none" w:sz="0" w:space="0" w:color="auto"/>
            <w:left w:val="none" w:sz="0" w:space="0" w:color="auto"/>
            <w:bottom w:val="none" w:sz="0" w:space="0" w:color="auto"/>
            <w:right w:val="none" w:sz="0" w:space="0" w:color="auto"/>
          </w:divBdr>
        </w:div>
      </w:divsChild>
    </w:div>
    <w:div w:id="2078357369">
      <w:bodyDiv w:val="1"/>
      <w:marLeft w:val="0"/>
      <w:marRight w:val="0"/>
      <w:marTop w:val="0"/>
      <w:marBottom w:val="0"/>
      <w:divBdr>
        <w:top w:val="none" w:sz="0" w:space="0" w:color="auto"/>
        <w:left w:val="none" w:sz="0" w:space="0" w:color="auto"/>
        <w:bottom w:val="none" w:sz="0" w:space="0" w:color="auto"/>
        <w:right w:val="none" w:sz="0" w:space="0" w:color="auto"/>
      </w:divBdr>
    </w:div>
    <w:div w:id="2093773859">
      <w:bodyDiv w:val="1"/>
      <w:marLeft w:val="0"/>
      <w:marRight w:val="0"/>
      <w:marTop w:val="0"/>
      <w:marBottom w:val="0"/>
      <w:divBdr>
        <w:top w:val="none" w:sz="0" w:space="0" w:color="auto"/>
        <w:left w:val="none" w:sz="0" w:space="0" w:color="auto"/>
        <w:bottom w:val="none" w:sz="0" w:space="0" w:color="auto"/>
        <w:right w:val="none" w:sz="0" w:space="0" w:color="auto"/>
      </w:divBdr>
    </w:div>
    <w:div w:id="2121795028">
      <w:bodyDiv w:val="1"/>
      <w:marLeft w:val="0"/>
      <w:marRight w:val="0"/>
      <w:marTop w:val="0"/>
      <w:marBottom w:val="0"/>
      <w:divBdr>
        <w:top w:val="none" w:sz="0" w:space="0" w:color="auto"/>
        <w:left w:val="none" w:sz="0" w:space="0" w:color="auto"/>
        <w:bottom w:val="none" w:sz="0" w:space="0" w:color="auto"/>
        <w:right w:val="none" w:sz="0" w:space="0" w:color="auto"/>
      </w:divBdr>
      <w:divsChild>
        <w:div w:id="11036406">
          <w:marLeft w:val="0"/>
          <w:marRight w:val="0"/>
          <w:marTop w:val="0"/>
          <w:marBottom w:val="0"/>
          <w:divBdr>
            <w:top w:val="none" w:sz="0" w:space="0" w:color="auto"/>
            <w:left w:val="none" w:sz="0" w:space="0" w:color="auto"/>
            <w:bottom w:val="none" w:sz="0" w:space="0" w:color="auto"/>
            <w:right w:val="none" w:sz="0" w:space="0" w:color="auto"/>
          </w:divBdr>
        </w:div>
        <w:div w:id="220675372">
          <w:marLeft w:val="0"/>
          <w:marRight w:val="0"/>
          <w:marTop w:val="0"/>
          <w:marBottom w:val="0"/>
          <w:divBdr>
            <w:top w:val="none" w:sz="0" w:space="0" w:color="auto"/>
            <w:left w:val="none" w:sz="0" w:space="0" w:color="auto"/>
            <w:bottom w:val="none" w:sz="0" w:space="0" w:color="auto"/>
            <w:right w:val="none" w:sz="0" w:space="0" w:color="auto"/>
          </w:divBdr>
        </w:div>
        <w:div w:id="381296343">
          <w:marLeft w:val="0"/>
          <w:marRight w:val="0"/>
          <w:marTop w:val="0"/>
          <w:marBottom w:val="0"/>
          <w:divBdr>
            <w:top w:val="none" w:sz="0" w:space="0" w:color="auto"/>
            <w:left w:val="none" w:sz="0" w:space="0" w:color="auto"/>
            <w:bottom w:val="none" w:sz="0" w:space="0" w:color="auto"/>
            <w:right w:val="none" w:sz="0" w:space="0" w:color="auto"/>
          </w:divBdr>
        </w:div>
        <w:div w:id="394426788">
          <w:marLeft w:val="0"/>
          <w:marRight w:val="0"/>
          <w:marTop w:val="0"/>
          <w:marBottom w:val="0"/>
          <w:divBdr>
            <w:top w:val="none" w:sz="0" w:space="0" w:color="auto"/>
            <w:left w:val="none" w:sz="0" w:space="0" w:color="auto"/>
            <w:bottom w:val="none" w:sz="0" w:space="0" w:color="auto"/>
            <w:right w:val="none" w:sz="0" w:space="0" w:color="auto"/>
          </w:divBdr>
        </w:div>
        <w:div w:id="502625739">
          <w:marLeft w:val="0"/>
          <w:marRight w:val="0"/>
          <w:marTop w:val="0"/>
          <w:marBottom w:val="0"/>
          <w:divBdr>
            <w:top w:val="none" w:sz="0" w:space="0" w:color="auto"/>
            <w:left w:val="none" w:sz="0" w:space="0" w:color="auto"/>
            <w:bottom w:val="none" w:sz="0" w:space="0" w:color="auto"/>
            <w:right w:val="none" w:sz="0" w:space="0" w:color="auto"/>
          </w:divBdr>
        </w:div>
        <w:div w:id="591820629">
          <w:marLeft w:val="0"/>
          <w:marRight w:val="0"/>
          <w:marTop w:val="0"/>
          <w:marBottom w:val="0"/>
          <w:divBdr>
            <w:top w:val="none" w:sz="0" w:space="0" w:color="auto"/>
            <w:left w:val="none" w:sz="0" w:space="0" w:color="auto"/>
            <w:bottom w:val="none" w:sz="0" w:space="0" w:color="auto"/>
            <w:right w:val="none" w:sz="0" w:space="0" w:color="auto"/>
          </w:divBdr>
        </w:div>
        <w:div w:id="618684292">
          <w:marLeft w:val="0"/>
          <w:marRight w:val="0"/>
          <w:marTop w:val="0"/>
          <w:marBottom w:val="0"/>
          <w:divBdr>
            <w:top w:val="none" w:sz="0" w:space="0" w:color="auto"/>
            <w:left w:val="none" w:sz="0" w:space="0" w:color="auto"/>
            <w:bottom w:val="none" w:sz="0" w:space="0" w:color="auto"/>
            <w:right w:val="none" w:sz="0" w:space="0" w:color="auto"/>
          </w:divBdr>
        </w:div>
        <w:div w:id="746653025">
          <w:marLeft w:val="0"/>
          <w:marRight w:val="0"/>
          <w:marTop w:val="0"/>
          <w:marBottom w:val="0"/>
          <w:divBdr>
            <w:top w:val="none" w:sz="0" w:space="0" w:color="auto"/>
            <w:left w:val="none" w:sz="0" w:space="0" w:color="auto"/>
            <w:bottom w:val="none" w:sz="0" w:space="0" w:color="auto"/>
            <w:right w:val="none" w:sz="0" w:space="0" w:color="auto"/>
          </w:divBdr>
        </w:div>
        <w:div w:id="774908438">
          <w:marLeft w:val="0"/>
          <w:marRight w:val="0"/>
          <w:marTop w:val="0"/>
          <w:marBottom w:val="0"/>
          <w:divBdr>
            <w:top w:val="none" w:sz="0" w:space="0" w:color="auto"/>
            <w:left w:val="none" w:sz="0" w:space="0" w:color="auto"/>
            <w:bottom w:val="none" w:sz="0" w:space="0" w:color="auto"/>
            <w:right w:val="none" w:sz="0" w:space="0" w:color="auto"/>
          </w:divBdr>
        </w:div>
        <w:div w:id="1021467894">
          <w:marLeft w:val="0"/>
          <w:marRight w:val="0"/>
          <w:marTop w:val="0"/>
          <w:marBottom w:val="0"/>
          <w:divBdr>
            <w:top w:val="none" w:sz="0" w:space="0" w:color="auto"/>
            <w:left w:val="none" w:sz="0" w:space="0" w:color="auto"/>
            <w:bottom w:val="none" w:sz="0" w:space="0" w:color="auto"/>
            <w:right w:val="none" w:sz="0" w:space="0" w:color="auto"/>
          </w:divBdr>
        </w:div>
        <w:div w:id="1048719870">
          <w:marLeft w:val="0"/>
          <w:marRight w:val="0"/>
          <w:marTop w:val="0"/>
          <w:marBottom w:val="0"/>
          <w:divBdr>
            <w:top w:val="none" w:sz="0" w:space="0" w:color="auto"/>
            <w:left w:val="none" w:sz="0" w:space="0" w:color="auto"/>
            <w:bottom w:val="none" w:sz="0" w:space="0" w:color="auto"/>
            <w:right w:val="none" w:sz="0" w:space="0" w:color="auto"/>
          </w:divBdr>
        </w:div>
        <w:div w:id="1082798135">
          <w:marLeft w:val="0"/>
          <w:marRight w:val="0"/>
          <w:marTop w:val="0"/>
          <w:marBottom w:val="0"/>
          <w:divBdr>
            <w:top w:val="none" w:sz="0" w:space="0" w:color="auto"/>
            <w:left w:val="none" w:sz="0" w:space="0" w:color="auto"/>
            <w:bottom w:val="none" w:sz="0" w:space="0" w:color="auto"/>
            <w:right w:val="none" w:sz="0" w:space="0" w:color="auto"/>
          </w:divBdr>
        </w:div>
        <w:div w:id="1140221585">
          <w:marLeft w:val="0"/>
          <w:marRight w:val="0"/>
          <w:marTop w:val="0"/>
          <w:marBottom w:val="0"/>
          <w:divBdr>
            <w:top w:val="none" w:sz="0" w:space="0" w:color="auto"/>
            <w:left w:val="none" w:sz="0" w:space="0" w:color="auto"/>
            <w:bottom w:val="none" w:sz="0" w:space="0" w:color="auto"/>
            <w:right w:val="none" w:sz="0" w:space="0" w:color="auto"/>
          </w:divBdr>
        </w:div>
        <w:div w:id="1148664167">
          <w:marLeft w:val="0"/>
          <w:marRight w:val="0"/>
          <w:marTop w:val="0"/>
          <w:marBottom w:val="0"/>
          <w:divBdr>
            <w:top w:val="none" w:sz="0" w:space="0" w:color="auto"/>
            <w:left w:val="none" w:sz="0" w:space="0" w:color="auto"/>
            <w:bottom w:val="none" w:sz="0" w:space="0" w:color="auto"/>
            <w:right w:val="none" w:sz="0" w:space="0" w:color="auto"/>
          </w:divBdr>
        </w:div>
        <w:div w:id="1178274497">
          <w:marLeft w:val="0"/>
          <w:marRight w:val="0"/>
          <w:marTop w:val="0"/>
          <w:marBottom w:val="0"/>
          <w:divBdr>
            <w:top w:val="none" w:sz="0" w:space="0" w:color="auto"/>
            <w:left w:val="none" w:sz="0" w:space="0" w:color="auto"/>
            <w:bottom w:val="none" w:sz="0" w:space="0" w:color="auto"/>
            <w:right w:val="none" w:sz="0" w:space="0" w:color="auto"/>
          </w:divBdr>
        </w:div>
        <w:div w:id="1240946637">
          <w:marLeft w:val="0"/>
          <w:marRight w:val="0"/>
          <w:marTop w:val="0"/>
          <w:marBottom w:val="0"/>
          <w:divBdr>
            <w:top w:val="none" w:sz="0" w:space="0" w:color="auto"/>
            <w:left w:val="none" w:sz="0" w:space="0" w:color="auto"/>
            <w:bottom w:val="none" w:sz="0" w:space="0" w:color="auto"/>
            <w:right w:val="none" w:sz="0" w:space="0" w:color="auto"/>
          </w:divBdr>
        </w:div>
        <w:div w:id="1256013302">
          <w:marLeft w:val="0"/>
          <w:marRight w:val="0"/>
          <w:marTop w:val="0"/>
          <w:marBottom w:val="0"/>
          <w:divBdr>
            <w:top w:val="none" w:sz="0" w:space="0" w:color="auto"/>
            <w:left w:val="none" w:sz="0" w:space="0" w:color="auto"/>
            <w:bottom w:val="none" w:sz="0" w:space="0" w:color="auto"/>
            <w:right w:val="none" w:sz="0" w:space="0" w:color="auto"/>
          </w:divBdr>
        </w:div>
        <w:div w:id="1546327209">
          <w:marLeft w:val="0"/>
          <w:marRight w:val="0"/>
          <w:marTop w:val="0"/>
          <w:marBottom w:val="0"/>
          <w:divBdr>
            <w:top w:val="none" w:sz="0" w:space="0" w:color="auto"/>
            <w:left w:val="none" w:sz="0" w:space="0" w:color="auto"/>
            <w:bottom w:val="none" w:sz="0" w:space="0" w:color="auto"/>
            <w:right w:val="none" w:sz="0" w:space="0" w:color="auto"/>
          </w:divBdr>
        </w:div>
        <w:div w:id="1699696814">
          <w:marLeft w:val="0"/>
          <w:marRight w:val="0"/>
          <w:marTop w:val="0"/>
          <w:marBottom w:val="0"/>
          <w:divBdr>
            <w:top w:val="none" w:sz="0" w:space="0" w:color="auto"/>
            <w:left w:val="none" w:sz="0" w:space="0" w:color="auto"/>
            <w:bottom w:val="none" w:sz="0" w:space="0" w:color="auto"/>
            <w:right w:val="none" w:sz="0" w:space="0" w:color="auto"/>
          </w:divBdr>
        </w:div>
        <w:div w:id="1748383655">
          <w:marLeft w:val="0"/>
          <w:marRight w:val="0"/>
          <w:marTop w:val="0"/>
          <w:marBottom w:val="0"/>
          <w:divBdr>
            <w:top w:val="none" w:sz="0" w:space="0" w:color="auto"/>
            <w:left w:val="none" w:sz="0" w:space="0" w:color="auto"/>
            <w:bottom w:val="none" w:sz="0" w:space="0" w:color="auto"/>
            <w:right w:val="none" w:sz="0" w:space="0" w:color="auto"/>
          </w:divBdr>
        </w:div>
        <w:div w:id="1753893423">
          <w:marLeft w:val="0"/>
          <w:marRight w:val="0"/>
          <w:marTop w:val="0"/>
          <w:marBottom w:val="0"/>
          <w:divBdr>
            <w:top w:val="none" w:sz="0" w:space="0" w:color="auto"/>
            <w:left w:val="none" w:sz="0" w:space="0" w:color="auto"/>
            <w:bottom w:val="none" w:sz="0" w:space="0" w:color="auto"/>
            <w:right w:val="none" w:sz="0" w:space="0" w:color="auto"/>
          </w:divBdr>
        </w:div>
        <w:div w:id="1919712140">
          <w:marLeft w:val="0"/>
          <w:marRight w:val="0"/>
          <w:marTop w:val="0"/>
          <w:marBottom w:val="0"/>
          <w:divBdr>
            <w:top w:val="none" w:sz="0" w:space="0" w:color="auto"/>
            <w:left w:val="none" w:sz="0" w:space="0" w:color="auto"/>
            <w:bottom w:val="none" w:sz="0" w:space="0" w:color="auto"/>
            <w:right w:val="none" w:sz="0" w:space="0" w:color="auto"/>
          </w:divBdr>
        </w:div>
        <w:div w:id="1975022626">
          <w:marLeft w:val="0"/>
          <w:marRight w:val="0"/>
          <w:marTop w:val="0"/>
          <w:marBottom w:val="0"/>
          <w:divBdr>
            <w:top w:val="none" w:sz="0" w:space="0" w:color="auto"/>
            <w:left w:val="none" w:sz="0" w:space="0" w:color="auto"/>
            <w:bottom w:val="none" w:sz="0" w:space="0" w:color="auto"/>
            <w:right w:val="none" w:sz="0" w:space="0" w:color="auto"/>
          </w:divBdr>
        </w:div>
        <w:div w:id="1979071485">
          <w:marLeft w:val="0"/>
          <w:marRight w:val="0"/>
          <w:marTop w:val="0"/>
          <w:marBottom w:val="0"/>
          <w:divBdr>
            <w:top w:val="none" w:sz="0" w:space="0" w:color="auto"/>
            <w:left w:val="none" w:sz="0" w:space="0" w:color="auto"/>
            <w:bottom w:val="none" w:sz="0" w:space="0" w:color="auto"/>
            <w:right w:val="none" w:sz="0" w:space="0" w:color="auto"/>
          </w:divBdr>
        </w:div>
        <w:div w:id="214580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F:\cgi\online.cgi%3freq=query&amp;div=LAW&amp;opt=1&amp;REFDOC=204634&amp;REFBASE=LAW&amp;REFFIELD=134&amp;REFSEGM=121&amp;REFPAGE=0&amp;REFTYPE=QP_MULTI_REF&amp;ts=688147642856318700&amp;REFDST=101150" TargetMode="External"/><Relationship Id="rId117" Type="http://schemas.openxmlformats.org/officeDocument/2006/relationships/hyperlink" Target="file:///F:\cgi\online.cgi%3freq=doc&amp;base=LAW&amp;n=204634&amp;rnd=228224.203106255&amp;dst=100763&amp;fld=134" TargetMode="External"/><Relationship Id="rId21" Type="http://schemas.openxmlformats.org/officeDocument/2006/relationships/hyperlink" Target="file:///F:\cgi\online.cgi%3freq=doc&amp;base=LAW&amp;n=136493&amp;rnd=228224.2545215722&amp;dst=100846&amp;fld=134" TargetMode="External"/><Relationship Id="rId42" Type="http://schemas.openxmlformats.org/officeDocument/2006/relationships/hyperlink" Target="file:///F:\cgi\online.cgi%3freq=doc&amp;base=LAW&amp;n=204634&amp;rnd=228224.1319220553&amp;dst=100244&amp;fld=134" TargetMode="External"/><Relationship Id="rId47" Type="http://schemas.openxmlformats.org/officeDocument/2006/relationships/hyperlink" Target="file:///F:\cgi\online.cgi%3freq=doc&amp;base=LAW&amp;n=204634&amp;rnd=228224.1068914871&amp;dst=100716&amp;fld=134" TargetMode="External"/><Relationship Id="rId63" Type="http://schemas.openxmlformats.org/officeDocument/2006/relationships/hyperlink" Target="file:///F:\cgi\online.cgi%3freq=doc&amp;base=LAW&amp;n=204634&amp;rnd=228224.318595560&amp;dst=100356&amp;fld=134" TargetMode="External"/><Relationship Id="rId68" Type="http://schemas.openxmlformats.org/officeDocument/2006/relationships/hyperlink" Target="file:///F:\cgi\online.cgi%3freq=doc&amp;base=LAW&amp;n=204634&amp;rnd=228224.2860316049&amp;dst=101009&amp;fld=134" TargetMode="External"/><Relationship Id="rId84" Type="http://schemas.openxmlformats.org/officeDocument/2006/relationships/hyperlink" Target="file:///F:\cgi\online.cgi%3freq=doc&amp;base=LAW&amp;n=204634&amp;rnd=228224.2297465&amp;dst=101100&amp;fld=134" TargetMode="External"/><Relationship Id="rId89" Type="http://schemas.openxmlformats.org/officeDocument/2006/relationships/hyperlink" Target="file:///F:\cgi\online.cgi%3freq=doc&amp;base=LAW&amp;n=204634&amp;rnd=228224.718217796&amp;dst=101062&amp;fld=134" TargetMode="External"/><Relationship Id="rId112" Type="http://schemas.openxmlformats.org/officeDocument/2006/relationships/hyperlink" Target="file:///F:\cgi\online.cgi%3freq=query&amp;div=LAW&amp;opt=1&amp;REFDOC=204634&amp;REFBASE=LAW&amp;REFFIELD=134&amp;REFSEGM=70&amp;REFPAGE=0&amp;REFTYPE=QP_MULTI_REF&amp;ts=964314764286736903&amp;REFDST=100448" TargetMode="External"/><Relationship Id="rId16" Type="http://schemas.openxmlformats.org/officeDocument/2006/relationships/hyperlink" Target="file:///F:\cgi\online.cgi%3freq=doc&amp;base=LAW&amp;n=204634&amp;rnd=228224.1398714277&amp;dst=101040&amp;fld=134" TargetMode="External"/><Relationship Id="rId107" Type="http://schemas.openxmlformats.org/officeDocument/2006/relationships/hyperlink" Target="file:///F:\cgi\online.cgi%3freq=doc&amp;base=LAW&amp;n=204634&amp;rnd=228224.243148569&amp;dst=26&amp;fld=134" TargetMode="External"/><Relationship Id="rId11" Type="http://schemas.openxmlformats.org/officeDocument/2006/relationships/hyperlink" Target="file:///F:\cgi\online.cgi%3freq=doc&amp;base=LAW&amp;n=204634&amp;rnd=228224.185327456&amp;dst=100992&amp;fld=134" TargetMode="External"/><Relationship Id="rId32" Type="http://schemas.openxmlformats.org/officeDocument/2006/relationships/hyperlink" Target="file:///F:\cgi\online.cgi%3freq=doc&amp;base=LAW&amp;n=204634&amp;rnd=228224.30017464&amp;dst=100469&amp;fld=134" TargetMode="External"/><Relationship Id="rId37" Type="http://schemas.openxmlformats.org/officeDocument/2006/relationships/hyperlink" Target="file:///F:\cgi\online.cgi%3freq=doc&amp;base=LAW&amp;n=204634&amp;rnd=228224.207979503&amp;dst=100537&amp;fld=134" TargetMode="External"/><Relationship Id="rId53" Type="http://schemas.openxmlformats.org/officeDocument/2006/relationships/hyperlink" Target="file:///F:\cgi\online.cgi%3freq=doc&amp;base=LAW&amp;n=204634&amp;rnd=228224.2896420625&amp;dst=100726&amp;fld=134" TargetMode="External"/><Relationship Id="rId58" Type="http://schemas.openxmlformats.org/officeDocument/2006/relationships/hyperlink" Target="file:///F:\cgi\online.cgi%3freq=doc&amp;base=LAW&amp;n=204634&amp;rnd=228224.153715244&amp;dst=100207&amp;fld=134" TargetMode="External"/><Relationship Id="rId74" Type="http://schemas.openxmlformats.org/officeDocument/2006/relationships/hyperlink" Target="file:///F:\cgi\online.cgi%3freq=doc&amp;base=LAW&amp;n=123085&amp;rnd=228224.12446396&amp;dst=100061&amp;fld=134" TargetMode="External"/><Relationship Id="rId79" Type="http://schemas.openxmlformats.org/officeDocument/2006/relationships/hyperlink" Target="file:///F:\cgi\online.cgi%3freq=doc&amp;base=LAW&amp;n=204634&amp;rnd=228224.2183712281&amp;dst=100932&amp;fld=134" TargetMode="External"/><Relationship Id="rId102" Type="http://schemas.openxmlformats.org/officeDocument/2006/relationships/hyperlink" Target="file:///F:\cgi\online.cgi%3freq=doc&amp;base=LAW&amp;n=204634&amp;rnd=228224.2539920646&amp;dst=101004&amp;fld=134" TargetMode="External"/><Relationship Id="rId123" Type="http://schemas.openxmlformats.org/officeDocument/2006/relationships/hyperlink" Target="file:///F:\cgi\online.cgi%3freq=doc&amp;base=LAW&amp;n=204634&amp;rnd=228224.409319201&amp;dst=100819&amp;fld=134" TargetMode="External"/><Relationship Id="rId128" Type="http://schemas.openxmlformats.org/officeDocument/2006/relationships/hyperlink" Target="file:///F:\cgi\online.cgi%3freq=doc&amp;base=LAW&amp;n=93005&amp;rnd=228224.1501421971&amp;dst=6&amp;fld=134" TargetMode="External"/><Relationship Id="rId5" Type="http://schemas.openxmlformats.org/officeDocument/2006/relationships/settings" Target="settings.xml"/><Relationship Id="rId90" Type="http://schemas.openxmlformats.org/officeDocument/2006/relationships/hyperlink" Target="file:///F:\cgi\online.cgi%3freq=doc&amp;base=LAW&amp;n=204634&amp;rnd=228224.963516141&amp;dst=100583&amp;fld=134" TargetMode="External"/><Relationship Id="rId95" Type="http://schemas.openxmlformats.org/officeDocument/2006/relationships/hyperlink" Target="file:///F:\cgi\online.cgi%3freq=doc&amp;base=LAW&amp;n=204634&amp;rnd=228224.136957145&amp;dst=100520&amp;fld=134" TargetMode="External"/><Relationship Id="rId19" Type="http://schemas.openxmlformats.org/officeDocument/2006/relationships/hyperlink" Target="file:///F:\cgi\online.cgi%3freq=doc&amp;base=LAW&amp;n=204634&amp;rnd=228224.2153828335&amp;dst=100708&amp;fld=134" TargetMode="External"/><Relationship Id="rId14" Type="http://schemas.openxmlformats.org/officeDocument/2006/relationships/hyperlink" Target="file:///F:\cgi\online.cgi%3freq=doc&amp;base=LAW&amp;n=204634&amp;rnd=228224.317926799&amp;dst=101030&amp;fld=134" TargetMode="External"/><Relationship Id="rId22" Type="http://schemas.openxmlformats.org/officeDocument/2006/relationships/hyperlink" Target="file:///F:\cgi\online.cgi%3freq=doc&amp;base=LAW&amp;n=204634&amp;rnd=228224.7023334&amp;dst=100752&amp;fld=134" TargetMode="External"/><Relationship Id="rId27" Type="http://schemas.openxmlformats.org/officeDocument/2006/relationships/hyperlink" Target="file:///F:\cgi\online.cgi%3freq=doc&amp;base=LAW&amp;n=204634&amp;rnd=228224.1432826181&amp;dst=141&amp;fld=134" TargetMode="External"/><Relationship Id="rId30" Type="http://schemas.openxmlformats.org/officeDocument/2006/relationships/hyperlink" Target="file:///F:\cgi\online.cgi%3freq=doc&amp;base=LAW&amp;n=204634&amp;rnd=228224.2197113659&amp;dst=100207&amp;fld=134" TargetMode="External"/><Relationship Id="rId35" Type="http://schemas.openxmlformats.org/officeDocument/2006/relationships/hyperlink" Target="file:///F:\cgi\online.cgi%3freq=doc&amp;base=LAW&amp;n=204634&amp;rnd=228224.34339651&amp;dst=100970&amp;fld=134" TargetMode="External"/><Relationship Id="rId43" Type="http://schemas.openxmlformats.org/officeDocument/2006/relationships/hyperlink" Target="file:///F:\cgi\online.cgi%3freq=doc&amp;base=LAW&amp;n=204634&amp;rnd=228224.1898010612&amp;dst=100356&amp;fld=134" TargetMode="External"/><Relationship Id="rId48" Type="http://schemas.openxmlformats.org/officeDocument/2006/relationships/hyperlink" Target="file:///F:\cgi\online.cgi%3freq=doc&amp;base=LAW&amp;n=204634&amp;rnd=228224.1977224948&amp;dst=100190&amp;fld=134" TargetMode="External"/><Relationship Id="rId56" Type="http://schemas.openxmlformats.org/officeDocument/2006/relationships/hyperlink" Target="file:///F:\cgi\online.cgi%3freq=doc&amp;base=LAW&amp;n=204634&amp;rnd=228224.302859959&amp;dst=101009&amp;fld=134" TargetMode="External"/><Relationship Id="rId64" Type="http://schemas.openxmlformats.org/officeDocument/2006/relationships/hyperlink" Target="file:///F:\cgi\online.cgi%3freq=doc&amp;base=LAW&amp;n=204634&amp;rnd=228224.92797952&amp;dst=100452&amp;fld=134" TargetMode="External"/><Relationship Id="rId69" Type="http://schemas.openxmlformats.org/officeDocument/2006/relationships/hyperlink" Target="file:///F:\cgi\online.cgi%3freq=doc&amp;base=LAW&amp;n=204634&amp;rnd=228224.288499986&amp;dst=100286&amp;fld=134" TargetMode="External"/><Relationship Id="rId77" Type="http://schemas.openxmlformats.org/officeDocument/2006/relationships/hyperlink" Target="file:///F:\cgi\online.cgi%3freq=doc&amp;base=LAW&amp;n=204634&amp;rnd=228224.2290514490&amp;dst=100488&amp;fld=134" TargetMode="External"/><Relationship Id="rId100" Type="http://schemas.openxmlformats.org/officeDocument/2006/relationships/hyperlink" Target="file:///F:\cgi\online.cgi%3freq=doc&amp;base=LAW&amp;n=204634&amp;rnd=228224.2892726606&amp;dst=101029&amp;fld=134" TargetMode="External"/><Relationship Id="rId105" Type="http://schemas.openxmlformats.org/officeDocument/2006/relationships/hyperlink" Target="file:///F:\cgi\online.cgi%3freq=doc&amp;base=LAW&amp;n=204634&amp;rnd=228224.222731504&amp;dst=100777&amp;fld=134" TargetMode="External"/><Relationship Id="rId113" Type="http://schemas.openxmlformats.org/officeDocument/2006/relationships/hyperlink" Target="file:///F:\cgi\online.cgi%3freq=doc&amp;base=LAW&amp;n=4190&amp;rnd=228224.108261220" TargetMode="External"/><Relationship Id="rId118" Type="http://schemas.openxmlformats.org/officeDocument/2006/relationships/hyperlink" Target="file:///F:\cgi\online.cgi%3freq=doc&amp;base=LAW&amp;n=204634&amp;rnd=228224.2778810862&amp;dst=100552&amp;fld=134" TargetMode="External"/><Relationship Id="rId126" Type="http://schemas.openxmlformats.org/officeDocument/2006/relationships/hyperlink" Target="file:///F:\cgi\online.cgi%3freq=doc&amp;base=LAW&amp;n=121661&amp;rnd=228224.2541329351" TargetMode="External"/><Relationship Id="rId8" Type="http://schemas.openxmlformats.org/officeDocument/2006/relationships/endnotes" Target="endnotes.xml"/><Relationship Id="rId51" Type="http://schemas.openxmlformats.org/officeDocument/2006/relationships/hyperlink" Target="file:///F:\cgi\online.cgi%3freq=doc&amp;base=LAW&amp;n=204634&amp;rnd=228224.264804259&amp;dst=100186&amp;fld=134" TargetMode="External"/><Relationship Id="rId72" Type="http://schemas.openxmlformats.org/officeDocument/2006/relationships/hyperlink" Target="file:///F:\cgi\online.cgi%3freq=doc&amp;base=LAW&amp;n=204634&amp;rnd=228224.1372312490&amp;dst=240&amp;fld=134" TargetMode="External"/><Relationship Id="rId80" Type="http://schemas.openxmlformats.org/officeDocument/2006/relationships/hyperlink" Target="file:///F:\cgi\online.cgi%3freq=doc&amp;base=LAW&amp;n=204634&amp;rnd=228224.303124258&amp;dst=176&amp;fld=134" TargetMode="External"/><Relationship Id="rId85" Type="http://schemas.openxmlformats.org/officeDocument/2006/relationships/hyperlink" Target="file:///F:\cgi\online.cgi%3freq=doc&amp;base=LAW&amp;n=204634&amp;rnd=228224.2333730635&amp;dst=101048&amp;fld=134" TargetMode="External"/><Relationship Id="rId93" Type="http://schemas.openxmlformats.org/officeDocument/2006/relationships/hyperlink" Target="file:///F:\cgi\online.cgi%3freq=doc&amp;base=LAW&amp;n=204634&amp;rnd=228224.139281666&amp;dst=100310&amp;fld=134" TargetMode="External"/><Relationship Id="rId98" Type="http://schemas.openxmlformats.org/officeDocument/2006/relationships/hyperlink" Target="file:///F:\cgi\online.cgi%3freq=doc&amp;base=LAW&amp;n=204634&amp;rnd=228224.1962516293&amp;dst=100994&amp;fld=134" TargetMode="External"/><Relationship Id="rId121" Type="http://schemas.openxmlformats.org/officeDocument/2006/relationships/hyperlink" Target="file:///F:\cgi\online.cgi%3freq=doc&amp;base=LAW&amp;n=204634&amp;rnd=228224.1235531354&amp;dst=101111&amp;fld=134" TargetMode="External"/><Relationship Id="rId3" Type="http://schemas.openxmlformats.org/officeDocument/2006/relationships/styles" Target="styles.xml"/><Relationship Id="rId12" Type="http://schemas.openxmlformats.org/officeDocument/2006/relationships/hyperlink" Target="file:///F:\cgi\online.cgi%3freq=doc&amp;base=LAW&amp;n=204634&amp;rnd=228224.3202520101&amp;dst=264&amp;fld=134" TargetMode="External"/><Relationship Id="rId17" Type="http://schemas.openxmlformats.org/officeDocument/2006/relationships/hyperlink" Target="file:///F:\cgi\online.cgi%3freq=doc&amp;base=LAW&amp;n=204634&amp;rnd=228224.1915612474&amp;dst=101041&amp;fld=134" TargetMode="External"/><Relationship Id="rId25" Type="http://schemas.openxmlformats.org/officeDocument/2006/relationships/hyperlink" Target="file:///F:\cgi\online.cgi%3freq=doc&amp;base=LAW&amp;n=195274&amp;rnd=228224.169083352&amp;dst=100022&amp;fld=134" TargetMode="External"/><Relationship Id="rId33" Type="http://schemas.openxmlformats.org/officeDocument/2006/relationships/hyperlink" Target="file:///F:\cgi\online.cgi%3freq=doc&amp;base=LAW&amp;n=204634&amp;rnd=228224.2911526561&amp;dst=100698&amp;fld=134" TargetMode="External"/><Relationship Id="rId38" Type="http://schemas.openxmlformats.org/officeDocument/2006/relationships/hyperlink" Target="file:///F:\cgi\online.cgi%3freq=doc&amp;base=LAW&amp;n=204634&amp;rnd=228224.231922797&amp;dst=100540&amp;fld=134" TargetMode="External"/><Relationship Id="rId46" Type="http://schemas.openxmlformats.org/officeDocument/2006/relationships/hyperlink" Target="file:///F:\cgi\online.cgi%3freq=doc&amp;base=LAW&amp;n=204634&amp;rnd=228224.2633415855&amp;dst=100190&amp;fld=134" TargetMode="External"/><Relationship Id="rId59" Type="http://schemas.openxmlformats.org/officeDocument/2006/relationships/hyperlink" Target="file:///F:\cgi\online.cgi%3freq=doc&amp;base=LAW&amp;n=204634&amp;rnd=228224.7262789&amp;dst=100716&amp;fld=134" TargetMode="External"/><Relationship Id="rId67" Type="http://schemas.openxmlformats.org/officeDocument/2006/relationships/hyperlink" Target="file:///F:\cgi\online.cgi%3freq=doc&amp;base=LAW&amp;n=204634&amp;rnd=228224.86873472&amp;dst=101009&amp;fld=134" TargetMode="External"/><Relationship Id="rId103" Type="http://schemas.openxmlformats.org/officeDocument/2006/relationships/hyperlink" Target="file:///F:\cgi\online.cgi%3freq=doc&amp;base=LAW&amp;n=204634&amp;rnd=228224.125723685&amp;dst=100389&amp;fld=134" TargetMode="External"/><Relationship Id="rId108" Type="http://schemas.openxmlformats.org/officeDocument/2006/relationships/hyperlink" Target="file:///F:\cgi\online.cgi%3freq=doc&amp;base=LAW&amp;n=204634&amp;rnd=228224.127532967&amp;dst=100768&amp;fld=134" TargetMode="External"/><Relationship Id="rId116" Type="http://schemas.openxmlformats.org/officeDocument/2006/relationships/hyperlink" Target="file:///F:\cgi\online.cgi%3freq=doc&amp;base=LAW&amp;n=204634&amp;rnd=228224.519719029&amp;dst=100768&amp;fld=134" TargetMode="External"/><Relationship Id="rId124" Type="http://schemas.openxmlformats.org/officeDocument/2006/relationships/hyperlink" Target="file:///F:\cgi\online.cgi%3freq=query&amp;div=LAW&amp;opt=1&amp;REFDOC=204634&amp;REFBASE=LAW&amp;REFFIELD=134&amp;REFSEGM=51&amp;REFPAGE=0&amp;REFTYPE=QP_MULTI_REF&amp;ts=32596147642879622185&amp;REFDST=153" TargetMode="External"/><Relationship Id="rId129" Type="http://schemas.openxmlformats.org/officeDocument/2006/relationships/header" Target="header1.xml"/><Relationship Id="rId20" Type="http://schemas.openxmlformats.org/officeDocument/2006/relationships/hyperlink" Target="file:///F:\cgi\online.cgi%3freq=query&amp;div=LAW&amp;opt=1&amp;REFDOC=204634&amp;REFBASE=LAW&amp;REFFIELD=134&amp;REFSEGM=82&amp;REFPAGE=0&amp;REFTYPE=QP_MULTI_REF&amp;ts=6667147642853315715&amp;REFDST=100068" TargetMode="External"/><Relationship Id="rId41" Type="http://schemas.openxmlformats.org/officeDocument/2006/relationships/hyperlink" Target="file:///F:\cgi\online.cgi%3freq=doc&amp;base=LAW&amp;n=204634&amp;rnd=228224.168908902&amp;dst=100928&amp;fld=134" TargetMode="External"/><Relationship Id="rId54" Type="http://schemas.openxmlformats.org/officeDocument/2006/relationships/hyperlink" Target="file:///F:\cgi\online.cgi%3freq=doc&amp;base=LAW&amp;n=204634&amp;rnd=228224.298015220&amp;dst=100214&amp;fld=134" TargetMode="External"/><Relationship Id="rId62" Type="http://schemas.openxmlformats.org/officeDocument/2006/relationships/hyperlink" Target="file:///F:\cgi\online.cgi%3freq=doc&amp;base=LAW&amp;n=204634&amp;rnd=228224.876917688&amp;dst=100241&amp;fld=134" TargetMode="External"/><Relationship Id="rId70" Type="http://schemas.openxmlformats.org/officeDocument/2006/relationships/hyperlink" Target="file:///F:\cgi\online.cgi%3freq=doc&amp;base=LAW&amp;n=204634&amp;rnd=228224.3075419522&amp;dst=225&amp;fld=134" TargetMode="External"/><Relationship Id="rId75" Type="http://schemas.openxmlformats.org/officeDocument/2006/relationships/hyperlink" Target="file:///F:\cgi\online.cgi%3freq=doc&amp;base=LAW&amp;n=204634&amp;rnd=228224.2930717623&amp;dst=100769&amp;fld=134" TargetMode="External"/><Relationship Id="rId83" Type="http://schemas.openxmlformats.org/officeDocument/2006/relationships/hyperlink" Target="file:///F:\cgi\online.cgi%3freq=doc&amp;base=LAW&amp;n=204634&amp;rnd=228224.3079214235&amp;dst=176&amp;fld=134" TargetMode="External"/><Relationship Id="rId88" Type="http://schemas.openxmlformats.org/officeDocument/2006/relationships/hyperlink" Target="file:///F:\cgi\online.cgi%3freq=doc&amp;base=LAW&amp;n=204634&amp;rnd=228224.958512940&amp;dst=100515&amp;fld=134" TargetMode="External"/><Relationship Id="rId91" Type="http://schemas.openxmlformats.org/officeDocument/2006/relationships/hyperlink" Target="file:///F:\cgi\online.cgi%3freq=doc&amp;base=LAW&amp;n=204634&amp;rnd=228224.560032364&amp;dst=100970&amp;fld=134" TargetMode="External"/><Relationship Id="rId96" Type="http://schemas.openxmlformats.org/officeDocument/2006/relationships/hyperlink" Target="file:///F:\cgi\online.cgi%3freq=doc&amp;base=LAW&amp;n=204634&amp;rnd=228224.17882799&amp;dst=101048&amp;fld=134" TargetMode="External"/><Relationship Id="rId111" Type="http://schemas.openxmlformats.org/officeDocument/2006/relationships/hyperlink" Target="file:///F:\cgi\online.cgi%3freq=doc&amp;base=LAW&amp;n=204634&amp;rnd=228224.168626303&amp;dst=100771&amp;fld=134"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F:\cgi\online.cgi%3freq=doc&amp;base=LAW&amp;n=204634&amp;rnd=228224.635811433&amp;dst=100128&amp;fld=134" TargetMode="External"/><Relationship Id="rId23" Type="http://schemas.openxmlformats.org/officeDocument/2006/relationships/hyperlink" Target="file:///F:\cgi\online.cgi%3freq=doc&amp;base=LAW&amp;n=204634&amp;rnd=228224.1719322423&amp;dst=100818&amp;fld=134" TargetMode="External"/><Relationship Id="rId28" Type="http://schemas.openxmlformats.org/officeDocument/2006/relationships/hyperlink" Target="file:///F:\cgi\online.cgi%3freq=doc&amp;base=LAW&amp;n=204634&amp;rnd=228224.83338686&amp;dst=100416&amp;fld=134" TargetMode="External"/><Relationship Id="rId36" Type="http://schemas.openxmlformats.org/officeDocument/2006/relationships/hyperlink" Target="file:///F:\cgi\online.cgi%3freq=doc&amp;base=LAW&amp;n=204634&amp;rnd=228224.2252632153&amp;dst=100522&amp;fld=134" TargetMode="External"/><Relationship Id="rId49" Type="http://schemas.openxmlformats.org/officeDocument/2006/relationships/hyperlink" Target="file:///F:\cgi\online.cgi%3freq=doc&amp;base=LAW&amp;n=204634&amp;rnd=228224.539825747&amp;dst=101062&amp;fld=134" TargetMode="External"/><Relationship Id="rId57" Type="http://schemas.openxmlformats.org/officeDocument/2006/relationships/hyperlink" Target="file:///F:\cgi\online.cgi%3freq=doc&amp;base=LAW&amp;n=204634&amp;rnd=228224.181249414&amp;dst=101009&amp;fld=134" TargetMode="External"/><Relationship Id="rId106" Type="http://schemas.openxmlformats.org/officeDocument/2006/relationships/hyperlink" Target="file:///F:\cgi\online.cgi%3freq=query&amp;div=LAW&amp;opt=1&amp;REFDOC=204634&amp;REFBASE=LAW&amp;REFFIELD=134&amp;REFSEGM=123&amp;REFPAGE=0&amp;REFTYPE=QP_MULTI_REF&amp;ts=2617314764286734148&amp;REFDST=301" TargetMode="External"/><Relationship Id="rId114" Type="http://schemas.openxmlformats.org/officeDocument/2006/relationships/hyperlink" Target="https://roadrules.com.ua/pdd-ukraini/pdd/pdd/ukraini.html" TargetMode="External"/><Relationship Id="rId119" Type="http://schemas.openxmlformats.org/officeDocument/2006/relationships/hyperlink" Target="file:///F:\cgi\online.cgi%3freq=doc&amp;base=LAW&amp;n=204634&amp;rnd=228224.2734831377&amp;dst=100253&amp;fld=134" TargetMode="External"/><Relationship Id="rId127" Type="http://schemas.openxmlformats.org/officeDocument/2006/relationships/hyperlink" Target="file:///F:\cgi\online.cgi%3freq=doc&amp;base=EXP&amp;n=467397&amp;rnd=228224.1463624104&amp;dst=100003&amp;fld=134" TargetMode="External"/><Relationship Id="rId10" Type="http://schemas.openxmlformats.org/officeDocument/2006/relationships/hyperlink" Target="file:///F:\cgi\online.cgi%3freq=doc&amp;base=LAW&amp;n=204634&amp;rnd=228224.2481517425&amp;dst=100515&amp;fld=134" TargetMode="External"/><Relationship Id="rId31" Type="http://schemas.openxmlformats.org/officeDocument/2006/relationships/hyperlink" Target="file:///F:\cgi\online.cgi%3freq=doc&amp;base=LAW&amp;n=204634&amp;rnd=228224.101485939&amp;dst=100370&amp;fld=134" TargetMode="External"/><Relationship Id="rId44" Type="http://schemas.openxmlformats.org/officeDocument/2006/relationships/hyperlink" Target="file:///F:\cgi\online.cgi%3freq=doc&amp;base=LAW&amp;n=204634&amp;rnd=228224.2277129644&amp;dst=100132&amp;fld=134" TargetMode="External"/><Relationship Id="rId52" Type="http://schemas.openxmlformats.org/officeDocument/2006/relationships/hyperlink" Target="file:///F:\cgi\online.cgi%3freq=doc&amp;base=LAW&amp;n=204634&amp;rnd=228224.3026611067&amp;dst=101009&amp;fld=134" TargetMode="External"/><Relationship Id="rId60" Type="http://schemas.openxmlformats.org/officeDocument/2006/relationships/hyperlink" Target="file:///F:\cgi\online.cgi%3freq=doc&amp;base=LAW&amp;n=204634&amp;rnd=228224.459632639&amp;dst=100992&amp;fld=134" TargetMode="External"/><Relationship Id="rId65" Type="http://schemas.openxmlformats.org/officeDocument/2006/relationships/hyperlink" Target="file:///F:\cgi\online.cgi%3freq=doc&amp;base=LAW&amp;n=204634&amp;rnd=228224.2861125280&amp;dst=100286&amp;fld=134" TargetMode="External"/><Relationship Id="rId73" Type="http://schemas.openxmlformats.org/officeDocument/2006/relationships/hyperlink" Target="file:///F:\cgi\online.cgi%3freq=doc&amp;base=LAW&amp;n=204634&amp;rnd=228224.1889522294&amp;dst=253&amp;fld=134" TargetMode="External"/><Relationship Id="rId78" Type="http://schemas.openxmlformats.org/officeDocument/2006/relationships/hyperlink" Target="file:///F:\cgi\online.cgi%3freq=doc&amp;base=LAW&amp;n=204634&amp;rnd=228224.1552510971&amp;dst=100489&amp;fld=134" TargetMode="External"/><Relationship Id="rId81" Type="http://schemas.openxmlformats.org/officeDocument/2006/relationships/hyperlink" Target="file:///F:\cgi\online.cgi%3freq=doc&amp;base=LAW&amp;n=204634&amp;rnd=228224.2569114673&amp;dst=176&amp;fld=134" TargetMode="External"/><Relationship Id="rId86" Type="http://schemas.openxmlformats.org/officeDocument/2006/relationships/hyperlink" Target="file:///F:\cgi\online.cgi%3freq=doc&amp;base=LAW&amp;n=204634&amp;rnd=228224.906512930&amp;dst=101095&amp;fld=134" TargetMode="External"/><Relationship Id="rId94" Type="http://schemas.openxmlformats.org/officeDocument/2006/relationships/hyperlink" Target="file:///F:\cgi\online.cgi%3freq=doc&amp;base=LAW&amp;n=204634&amp;rnd=228224.32365494&amp;dst=313&amp;fld=134" TargetMode="External"/><Relationship Id="rId99" Type="http://schemas.openxmlformats.org/officeDocument/2006/relationships/hyperlink" Target="file:///F:\cgi\online.cgi%3freq=doc&amp;base=LAW&amp;n=204634&amp;rnd=228224.2110811792&amp;dst=101028&amp;fld=134" TargetMode="External"/><Relationship Id="rId101" Type="http://schemas.openxmlformats.org/officeDocument/2006/relationships/hyperlink" Target="file:///F:\cgi\online.cgi%3freq=doc&amp;base=LAW&amp;n=204634&amp;rnd=228224.1472514224&amp;dst=101002&amp;fld=134" TargetMode="External"/><Relationship Id="rId122" Type="http://schemas.openxmlformats.org/officeDocument/2006/relationships/hyperlink" Target="file:///F:\cgi\online.cgi%3freq=doc&amp;base=STR&amp;n=12942&amp;rnd=228224.318812111" TargetMode="External"/><Relationship Id="rId13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file:///F:\cgi\online.cgi%3freq=doc&amp;base=LAW&amp;n=204634&amp;rnd=228224.596914491&amp;dst=100992&amp;fld=134" TargetMode="External"/><Relationship Id="rId13" Type="http://schemas.openxmlformats.org/officeDocument/2006/relationships/hyperlink" Target="file:///F:\cgi\online.cgi%3freq=doc&amp;base=LAW&amp;n=204634&amp;rnd=228224.151305953&amp;dst=266&amp;fld=134" TargetMode="External"/><Relationship Id="rId18" Type="http://schemas.openxmlformats.org/officeDocument/2006/relationships/hyperlink" Target="http://pdd.ua/34/1.14.1/" TargetMode="External"/><Relationship Id="rId39" Type="http://schemas.openxmlformats.org/officeDocument/2006/relationships/hyperlink" Target="file:///F:\cgi\online.cgi%3freq=doc&amp;base=LAW&amp;n=204634&amp;rnd=228224.141447909&amp;dst=100973&amp;fld=134" TargetMode="External"/><Relationship Id="rId109" Type="http://schemas.openxmlformats.org/officeDocument/2006/relationships/hyperlink" Target="file:///F:\cgi\online.cgi%3freq=doc&amp;base=LAW&amp;n=204634&amp;rnd=228224.170327941&amp;dst=100752&amp;fld=134" TargetMode="External"/><Relationship Id="rId34" Type="http://schemas.openxmlformats.org/officeDocument/2006/relationships/hyperlink" Target="file:///F:\cgi\online.cgi%3freq=doc&amp;base=LAW&amp;n=204634&amp;rnd=228224.233428667&amp;dst=100516&amp;fld=134" TargetMode="External"/><Relationship Id="rId50" Type="http://schemas.openxmlformats.org/officeDocument/2006/relationships/hyperlink" Target="file:///F:\cgi\online.cgi%3freq=doc&amp;base=LAW&amp;n=204634&amp;rnd=228224.107622697&amp;dst=100349&amp;fld=134" TargetMode="External"/><Relationship Id="rId55" Type="http://schemas.openxmlformats.org/officeDocument/2006/relationships/hyperlink" Target="file:///F:\cgi\online.cgi%3freq=doc&amp;base=LAW&amp;n=204634&amp;rnd=228224.921322092&amp;dst=100224&amp;fld=134" TargetMode="External"/><Relationship Id="rId76" Type="http://schemas.openxmlformats.org/officeDocument/2006/relationships/hyperlink" Target="file:///F:\cgi\online.cgi%3freq=doc&amp;base=LAW&amp;n=204634&amp;rnd=228224.485017000&amp;dst=100329&amp;fld=134" TargetMode="External"/><Relationship Id="rId97" Type="http://schemas.openxmlformats.org/officeDocument/2006/relationships/hyperlink" Target="file:///F:\cgi\online.cgi%3freq=doc&amp;base=LAW&amp;n=204634&amp;rnd=228224.11843528&amp;dst=100195&amp;fld=134" TargetMode="External"/><Relationship Id="rId104" Type="http://schemas.openxmlformats.org/officeDocument/2006/relationships/hyperlink" Target="file:///F:\cgi\online.cgi%3freq=doc&amp;base=LAW&amp;n=204634&amp;rnd=228224.3248015838&amp;dst=100764&amp;fld=134" TargetMode="External"/><Relationship Id="rId120" Type="http://schemas.openxmlformats.org/officeDocument/2006/relationships/hyperlink" Target="file:///F:\cgi\online.cgi%3freq=doc&amp;base=LAW&amp;n=204634&amp;rnd=228224.249417603&amp;dst=100260&amp;fld=134" TargetMode="External"/><Relationship Id="rId125" Type="http://schemas.openxmlformats.org/officeDocument/2006/relationships/hyperlink" Target="file:///F:\cgi\online.cgi%3freq=query&amp;div=LAW&amp;opt=1&amp;REFDOC=204634&amp;REFBASE=LAW&amp;REFFIELD=134&amp;REFSEGM=202&amp;REFPAGE=0&amp;REFTYPE=QP_MULTI_REF&amp;ts=26680147642879621683&amp;REFDST=156" TargetMode="External"/><Relationship Id="rId7" Type="http://schemas.openxmlformats.org/officeDocument/2006/relationships/footnotes" Target="footnotes.xml"/><Relationship Id="rId71" Type="http://schemas.openxmlformats.org/officeDocument/2006/relationships/hyperlink" Target="file:///F:\cgi\online.cgi%3freq=doc&amp;base=LAW&amp;n=204634&amp;rnd=228224.1342016253&amp;dst=235&amp;fld=134" TargetMode="External"/><Relationship Id="rId92" Type="http://schemas.openxmlformats.org/officeDocument/2006/relationships/hyperlink" Target="file:///F:\cgi\online.cgi%3freq=doc&amp;base=LAW&amp;n=204634&amp;rnd=228224.414821448&amp;dst=100971&amp;fld=134" TargetMode="External"/><Relationship Id="rId2" Type="http://schemas.openxmlformats.org/officeDocument/2006/relationships/numbering" Target="numbering.xml"/><Relationship Id="rId29" Type="http://schemas.openxmlformats.org/officeDocument/2006/relationships/hyperlink" Target="file:///F:\cgi\online.cgi%3freq=doc&amp;base=LAW&amp;n=204634&amp;rnd=228224.1617614015&amp;dst=100147&amp;fld=134" TargetMode="External"/><Relationship Id="rId24" Type="http://schemas.openxmlformats.org/officeDocument/2006/relationships/hyperlink" Target="file:///F:\cgi\online.cgi%3freq=doc&amp;base=LAW&amp;n=204634&amp;rnd=228224.911526864&amp;dst=100752&amp;fld=134" TargetMode="External"/><Relationship Id="rId40" Type="http://schemas.openxmlformats.org/officeDocument/2006/relationships/hyperlink" Target="file:///F:\cgi\online.cgi%3freq=doc&amp;base=LAW&amp;n=204634&amp;rnd=228224.2451315948&amp;dst=100975&amp;fld=134" TargetMode="External"/><Relationship Id="rId45" Type="http://schemas.openxmlformats.org/officeDocument/2006/relationships/hyperlink" Target="file:///F:\cgi\online.cgi%3freq=doc&amp;base=LAW&amp;n=204634&amp;rnd=228224.3135511482&amp;dst=100135&amp;fld=134" TargetMode="External"/><Relationship Id="rId66" Type="http://schemas.openxmlformats.org/officeDocument/2006/relationships/hyperlink" Target="file:///F:\cgi\online.cgi%3freq=doc&amp;base=LAW&amp;n=204634&amp;rnd=228224.1585431576&amp;dst=100214&amp;fld=134" TargetMode="External"/><Relationship Id="rId87" Type="http://schemas.openxmlformats.org/officeDocument/2006/relationships/hyperlink" Target="file:///F:\cgi\online.cgi%3freq=doc&amp;base=LAW&amp;n=204634&amp;rnd=228224.153144873&amp;dst=25&amp;fld=134" TargetMode="External"/><Relationship Id="rId110" Type="http://schemas.openxmlformats.org/officeDocument/2006/relationships/hyperlink" Target="file:///F:\cgi\online.cgi%3freq=doc&amp;base=LAW&amp;n=200180&amp;rnd=228224.3102928203&amp;dst=100010&amp;fld=134" TargetMode="External"/><Relationship Id="rId115" Type="http://schemas.openxmlformats.org/officeDocument/2006/relationships/hyperlink" Target="file:///F:\cgi\online.cgi%3freq=doc&amp;base=LAW&amp;n=198613&amp;rnd=228224.1635011630&amp;dst=100006&amp;fld=134" TargetMode="External"/><Relationship Id="rId131" Type="http://schemas.openxmlformats.org/officeDocument/2006/relationships/fontTable" Target="fontTable.xml"/><Relationship Id="rId61" Type="http://schemas.openxmlformats.org/officeDocument/2006/relationships/hyperlink" Target="file:///F:\cgi\online.cgi%3freq=doc&amp;base=LAW&amp;n=204634&amp;rnd=228224.63035193&amp;dst=100994&amp;fld=134" TargetMode="External"/><Relationship Id="rId82" Type="http://schemas.openxmlformats.org/officeDocument/2006/relationships/hyperlink" Target="file:///F:\cgi\online.cgi%3freq=doc&amp;base=LAW&amp;n=204634&amp;rnd=228224.3112622175&amp;dst=10110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DC508-A9AA-483F-A09E-DD54B0FD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83</Pages>
  <Words>30461</Words>
  <Characters>173630</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25</cp:revision>
  <cp:lastPrinted>2018-04-18T06:11:00Z</cp:lastPrinted>
  <dcterms:created xsi:type="dcterms:W3CDTF">2018-03-30T08:53:00Z</dcterms:created>
  <dcterms:modified xsi:type="dcterms:W3CDTF">2018-05-16T20:50:00Z</dcterms:modified>
</cp:coreProperties>
</file>